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607"/>
      </w:tblGrid>
      <w:tr w:rsidR="00AC558A" w:rsidRPr="00AA4E18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:rsidTr="00C25D09">
        <w:trPr>
          <w:trHeight w:val="1328"/>
        </w:trPr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ówienia publicznego prowadzonym w trybie podstawowym o którym mowa w art. 275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 1 ustawy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>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A2912" w:rsidRPr="007024D7" w:rsidRDefault="00012056" w:rsidP="007C1636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="007C163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Remont</w:t>
            </w:r>
            <w:r w:rsidR="000222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drogi powiatowej nr 38</w:t>
            </w:r>
            <w:r w:rsidR="007C163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  <w:r w:rsidR="000222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W </w:t>
            </w:r>
            <w:r w:rsidR="007C163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Młodzieszyn – Juliopol w</w:t>
            </w:r>
            <w:r w:rsidR="003115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km </w:t>
            </w:r>
            <w:r w:rsidR="007C163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1+910 – 3+370</w:t>
            </w:r>
            <w:r w:rsidR="003115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C163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</w:r>
            <w:r w:rsidR="003115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dł. </w:t>
            </w:r>
            <w:r w:rsidR="007C163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1,46 k</w:t>
            </w:r>
            <w:r w:rsidR="003115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7024D7" w:rsidRPr="007024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="00374D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024D7" w:rsidRPr="007024D7">
              <w:rPr>
                <w:rFonts w:ascii="Arial" w:hAnsi="Arial" w:cs="Arial"/>
                <w:b/>
                <w:bCs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E2F83" w:rsidRPr="00AA4E18" w:rsidTr="00F2563D">
        <w:trPr>
          <w:trHeight w:val="693"/>
        </w:trPr>
        <w:tc>
          <w:tcPr>
            <w:tcW w:w="9214" w:type="dxa"/>
            <w:gridSpan w:val="2"/>
          </w:tcPr>
          <w:p w:rsidR="00F2563D" w:rsidRPr="00AA4E18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 Adres do korespondencji (jeżeli inny niż adres siedziby):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17"/>
              <w:gridCol w:w="3139"/>
            </w:tblGrid>
            <w:tr w:rsidR="00435840" w:rsidRPr="00AA4E18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7C1636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24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 xml:space="preserve">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EA2912" w:rsidRDefault="00435840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  <w:p w:rsidR="00EF3A26" w:rsidRPr="00EA2912" w:rsidRDefault="00EF3A26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w terminie do dnia </w:t>
            </w:r>
            <w:r w:rsidR="007C1636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28331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C1636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28331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7C163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  <w:r w:rsidR="00C466FD" w:rsidRPr="0028331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012056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1138</w:t>
            </w:r>
            <w:r w:rsidR="00C0512D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w art. 118 ust. 1 ustawy </w:t>
            </w:r>
            <w:proofErr w:type="spellStart"/>
            <w:r w:rsidRPr="00AA4E18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AA4E18">
              <w:rPr>
                <w:rFonts w:ascii="Arial" w:eastAsia="Calibri" w:hAnsi="Arial" w:cs="Arial"/>
                <w:sz w:val="22"/>
              </w:rPr>
              <w:t>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 xml:space="preserve">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.</w:t>
            </w:r>
          </w:p>
          <w:p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:rsidR="00EF3A26" w:rsidRPr="00640CED" w:rsidRDefault="00EF3A26" w:rsidP="00C0512D">
            <w:pPr>
              <w:pStyle w:val="Akapitzlist"/>
              <w:spacing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 okolicznościach, o których mowa w art. 98 ust. 6 ustawy </w:t>
            </w:r>
            <w:proofErr w:type="spellStart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</w:t>
            </w:r>
          </w:p>
          <w:p w:rsidR="00AA4E18" w:rsidRPr="00640CED" w:rsidRDefault="00AA4E18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i jest dla niego prowadzony rachunek VAT, o którym mowa w art. 2 pkt 37 ustawy z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>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</w:t>
            </w:r>
            <w:proofErr w:type="spellStart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 Dz. U. z 2022 r. poz. 931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</w:t>
            </w:r>
            <w:r w:rsidR="00C0512D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:rsidTr="001D6935">
        <w:trPr>
          <w:trHeight w:val="425"/>
        </w:trPr>
        <w:tc>
          <w:tcPr>
            <w:tcW w:w="9214" w:type="dxa"/>
            <w:gridSpan w:val="2"/>
          </w:tcPr>
          <w:p w:rsidR="00F2563D" w:rsidRPr="00AA4E18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EF3A26" w:rsidRDefault="00EB4627" w:rsidP="009840A8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proofErr w:type="spellStart"/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9840A8" w:rsidRPr="00AA4E18">
              <w:rPr>
                <w:rFonts w:ascii="Arial" w:hAnsi="Arial" w:cs="Arial"/>
                <w:sz w:val="22"/>
                <w:szCs w:val="22"/>
              </w:rPr>
              <w:t>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7C1636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C1636">
              <w:rPr>
                <w:rFonts w:ascii="Arial" w:hAnsi="Arial" w:cs="Arial"/>
                <w:sz w:val="22"/>
                <w:szCs w:val="22"/>
              </w:rPr>
              <w:t>1465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EF3A26" w:rsidRPr="00AA4E18" w:rsidRDefault="00EF3A26" w:rsidP="00EF3A26">
            <w:pPr>
              <w:pStyle w:val="Default"/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D27197" w:rsidRPr="00AA4E18" w:rsidTr="001D6935">
        <w:trPr>
          <w:trHeight w:val="425"/>
        </w:trPr>
        <w:tc>
          <w:tcPr>
            <w:tcW w:w="9214" w:type="dxa"/>
            <w:gridSpan w:val="2"/>
          </w:tcPr>
          <w:p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02220B" w:rsidRDefault="0002220B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lastRenderedPageBreak/>
              <w:t>*W przypadku wykonania zamówienia samodzielnie należy przekreślić treść oświadczenia i/lub nie wypełnić tabeli.</w:t>
            </w:r>
          </w:p>
        </w:tc>
      </w:tr>
      <w:tr w:rsidR="005E2F83" w:rsidRPr="00AA4E18" w:rsidTr="001D6935">
        <w:trPr>
          <w:trHeight w:val="241"/>
        </w:trPr>
        <w:tc>
          <w:tcPr>
            <w:tcW w:w="9214" w:type="dxa"/>
            <w:gridSpan w:val="2"/>
          </w:tcPr>
          <w:p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:rsidR="00C25D09" w:rsidRPr="00AA4E18" w:rsidRDefault="00C25D09" w:rsidP="00C25D09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:rsidR="0003626C" w:rsidRDefault="00F364FF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F364FF">
              <w:rPr>
                <w:rFonts w:ascii="Arial" w:hAnsi="Arial" w:cs="Arial"/>
                <w:b/>
                <w:noProof/>
                <w:sz w:val="22"/>
              </w:rPr>
              <w:pict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:rsidR="00614FFC" w:rsidRDefault="00F364FF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F364FF">
              <w:rPr>
                <w:rFonts w:ascii="Arial" w:hAnsi="Arial" w:cs="Arial"/>
                <w:b/>
                <w:noProof/>
                <w:sz w:val="22"/>
              </w:rPr>
              <w:pict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:rsidR="00614FFC" w:rsidRDefault="00F364FF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F364FF">
              <w:rPr>
                <w:rFonts w:ascii="Arial" w:hAnsi="Arial" w:cs="Arial"/>
                <w:b/>
                <w:noProof/>
                <w:sz w:val="22"/>
              </w:rPr>
              <w:pict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:rsidR="00614FFC" w:rsidRPr="00AA4E18" w:rsidRDefault="00F364FF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F364FF">
              <w:rPr>
                <w:rFonts w:ascii="Arial" w:hAnsi="Arial" w:cs="Arial"/>
                <w:b/>
                <w:noProof/>
                <w:sz w:val="22"/>
              </w:rPr>
              <w:pict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:rsidR="0003626C" w:rsidRPr="00AA4E18" w:rsidRDefault="00F364FF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F364FF">
              <w:rPr>
                <w:rFonts w:ascii="Arial" w:hAnsi="Arial" w:cs="Arial"/>
                <w:b/>
                <w:noProof/>
                <w:sz w:val="22"/>
              </w:rPr>
              <w:pict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</w:t>
            </w:r>
            <w:proofErr w:type="spellStart"/>
            <w:r w:rsidRPr="00AA4E18">
              <w:rPr>
                <w:rFonts w:ascii="Arial" w:hAnsi="Arial" w:cs="Arial"/>
                <w:sz w:val="22"/>
              </w:rPr>
              <w:t>mikroprzedsiębiorstw</w:t>
            </w:r>
            <w:proofErr w:type="spellEnd"/>
            <w:r w:rsidRPr="00AA4E18">
              <w:rPr>
                <w:rFonts w:ascii="Arial" w:hAnsi="Arial" w:cs="Arial"/>
                <w:sz w:val="22"/>
              </w:rPr>
              <w:t xml:space="preserve">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AA4E18">
              <w:rPr>
                <w:rFonts w:ascii="Arial" w:hAnsi="Arial" w:cs="Arial"/>
                <w:sz w:val="22"/>
              </w:rPr>
              <w:t>mikroprzedsiębiorstwo</w:t>
            </w:r>
            <w:proofErr w:type="spellEnd"/>
            <w:r w:rsidRPr="00AA4E18">
              <w:rPr>
                <w:rFonts w:ascii="Arial" w:hAnsi="Arial" w:cs="Arial"/>
                <w:sz w:val="22"/>
              </w:rPr>
              <w:t xml:space="preserve">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6A" w:rsidRDefault="006D6A6A">
      <w:r>
        <w:separator/>
      </w:r>
    </w:p>
  </w:endnote>
  <w:endnote w:type="continuationSeparator" w:id="0">
    <w:p w:rsidR="006D6A6A" w:rsidRDefault="006D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D0" w:rsidRPr="009433E1" w:rsidRDefault="00F364FF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C1636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:rsidR="00F05FD0" w:rsidRDefault="006D6A6A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F05FD0" w:rsidRDefault="006D6A6A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F05FD0" w:rsidRDefault="006D6A6A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6A" w:rsidRDefault="006D6A6A">
      <w:r>
        <w:separator/>
      </w:r>
    </w:p>
  </w:footnote>
  <w:footnote w:type="continuationSeparator" w:id="0">
    <w:p w:rsidR="006D6A6A" w:rsidRDefault="006D6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16"/>
  </w:num>
  <w:num w:numId="11">
    <w:abstractNumId w:val="14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F83"/>
    <w:rsid w:val="00012056"/>
    <w:rsid w:val="0002220B"/>
    <w:rsid w:val="0003626C"/>
    <w:rsid w:val="00084779"/>
    <w:rsid w:val="00096EBD"/>
    <w:rsid w:val="000A075A"/>
    <w:rsid w:val="000C2CEC"/>
    <w:rsid w:val="000D79B3"/>
    <w:rsid w:val="001262B4"/>
    <w:rsid w:val="00163F23"/>
    <w:rsid w:val="001808E5"/>
    <w:rsid w:val="0019486D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1150E"/>
    <w:rsid w:val="00374DE5"/>
    <w:rsid w:val="003B19FD"/>
    <w:rsid w:val="003D5529"/>
    <w:rsid w:val="003E016F"/>
    <w:rsid w:val="003E4E3D"/>
    <w:rsid w:val="003E7067"/>
    <w:rsid w:val="00402749"/>
    <w:rsid w:val="00406527"/>
    <w:rsid w:val="00432356"/>
    <w:rsid w:val="00435840"/>
    <w:rsid w:val="00482FF7"/>
    <w:rsid w:val="00491641"/>
    <w:rsid w:val="004C04DE"/>
    <w:rsid w:val="004F3ECE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26CBA"/>
    <w:rsid w:val="00630862"/>
    <w:rsid w:val="00634049"/>
    <w:rsid w:val="00640CED"/>
    <w:rsid w:val="006471E1"/>
    <w:rsid w:val="006C431A"/>
    <w:rsid w:val="006D6A6A"/>
    <w:rsid w:val="007024D7"/>
    <w:rsid w:val="00733103"/>
    <w:rsid w:val="007434C5"/>
    <w:rsid w:val="00747819"/>
    <w:rsid w:val="00761FE7"/>
    <w:rsid w:val="007702A5"/>
    <w:rsid w:val="00776E2E"/>
    <w:rsid w:val="00787199"/>
    <w:rsid w:val="007A2EB0"/>
    <w:rsid w:val="007A40A9"/>
    <w:rsid w:val="007B3608"/>
    <w:rsid w:val="007B770F"/>
    <w:rsid w:val="007C1636"/>
    <w:rsid w:val="00805FF2"/>
    <w:rsid w:val="0080710E"/>
    <w:rsid w:val="00837311"/>
    <w:rsid w:val="00861340"/>
    <w:rsid w:val="008646B4"/>
    <w:rsid w:val="00891F9D"/>
    <w:rsid w:val="008A0116"/>
    <w:rsid w:val="008A5D7F"/>
    <w:rsid w:val="008B5DE5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B0BE9"/>
    <w:rsid w:val="009E019E"/>
    <w:rsid w:val="009F39E2"/>
    <w:rsid w:val="009F6626"/>
    <w:rsid w:val="00A53189"/>
    <w:rsid w:val="00A54310"/>
    <w:rsid w:val="00A6037A"/>
    <w:rsid w:val="00A62AAB"/>
    <w:rsid w:val="00A97897"/>
    <w:rsid w:val="00AA4E18"/>
    <w:rsid w:val="00AB2A8A"/>
    <w:rsid w:val="00AC4ACA"/>
    <w:rsid w:val="00AC558A"/>
    <w:rsid w:val="00AD209C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3422"/>
    <w:rsid w:val="00BA555F"/>
    <w:rsid w:val="00C0512D"/>
    <w:rsid w:val="00C10F0F"/>
    <w:rsid w:val="00C25D09"/>
    <w:rsid w:val="00C466FD"/>
    <w:rsid w:val="00C50857"/>
    <w:rsid w:val="00C80CDF"/>
    <w:rsid w:val="00C96933"/>
    <w:rsid w:val="00CC5D5F"/>
    <w:rsid w:val="00CD1AC2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20F1"/>
    <w:rsid w:val="00DF5991"/>
    <w:rsid w:val="00E16F89"/>
    <w:rsid w:val="00E2798B"/>
    <w:rsid w:val="00E95FA9"/>
    <w:rsid w:val="00EA2912"/>
    <w:rsid w:val="00EB4627"/>
    <w:rsid w:val="00EB69CC"/>
    <w:rsid w:val="00EC609A"/>
    <w:rsid w:val="00ED42A0"/>
    <w:rsid w:val="00EE26D1"/>
    <w:rsid w:val="00EF3A26"/>
    <w:rsid w:val="00F1699F"/>
    <w:rsid w:val="00F2563D"/>
    <w:rsid w:val="00F305BD"/>
    <w:rsid w:val="00F364FF"/>
    <w:rsid w:val="00F60202"/>
    <w:rsid w:val="00F627A5"/>
    <w:rsid w:val="00F951CD"/>
    <w:rsid w:val="00FE14C9"/>
    <w:rsid w:val="00FF3198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 w Sochaczewie</cp:lastModifiedBy>
  <cp:revision>20</cp:revision>
  <cp:lastPrinted>2019-06-19T10:23:00Z</cp:lastPrinted>
  <dcterms:created xsi:type="dcterms:W3CDTF">2021-07-21T08:07:00Z</dcterms:created>
  <dcterms:modified xsi:type="dcterms:W3CDTF">2023-08-07T07:38:00Z</dcterms:modified>
</cp:coreProperties>
</file>