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F2F1" w14:textId="2002ABC7" w:rsidR="00FE6EB3" w:rsidRPr="009516DD" w:rsidRDefault="00557FDF">
      <w:pPr>
        <w:rPr>
          <w:b/>
          <w:bCs/>
        </w:rPr>
      </w:pPr>
      <w:r w:rsidRPr="009516DD">
        <w:rPr>
          <w:b/>
          <w:bCs/>
        </w:rPr>
        <w:t>Załącznik nr</w:t>
      </w:r>
      <w:r w:rsidR="0038096B" w:rsidRPr="009516DD">
        <w:rPr>
          <w:b/>
          <w:bCs/>
        </w:rPr>
        <w:t xml:space="preserve">  </w:t>
      </w:r>
      <w:r w:rsidR="00B7151B">
        <w:rPr>
          <w:b/>
          <w:bCs/>
        </w:rPr>
        <w:t>3</w:t>
      </w:r>
      <w:r w:rsidR="0038096B" w:rsidRPr="009516DD">
        <w:rPr>
          <w:b/>
          <w:bCs/>
        </w:rPr>
        <w:t xml:space="preserve"> - </w:t>
      </w:r>
      <w:r w:rsidRPr="009516DD">
        <w:rPr>
          <w:b/>
          <w:bCs/>
        </w:rPr>
        <w:t xml:space="preserve"> </w:t>
      </w:r>
      <w:r w:rsidR="00AC3731" w:rsidRPr="009516DD">
        <w:rPr>
          <w:b/>
          <w:bCs/>
        </w:rPr>
        <w:t>Warunki udziału w postępowaniu:</w:t>
      </w:r>
    </w:p>
    <w:p w14:paraId="25110043" w14:textId="47CDED6A" w:rsidR="00AC3731" w:rsidRDefault="00AC3731" w:rsidP="00AC3731">
      <w:pPr>
        <w:pStyle w:val="Akapitzlist"/>
        <w:numPr>
          <w:ilvl w:val="0"/>
          <w:numId w:val="1"/>
        </w:numPr>
      </w:pPr>
      <w:r>
        <w:t>Wykonawca musi być certyfikowanym partnerem firmy Palo Alto Networks i posiadać status Diamond, Platinum lub Gold</w:t>
      </w:r>
      <w:r w:rsidR="009516DD">
        <w:t>.</w:t>
      </w:r>
    </w:p>
    <w:p w14:paraId="76848D32" w14:textId="77777777" w:rsidR="009516DD" w:rsidRDefault="00AC3731" w:rsidP="00AC3731">
      <w:pPr>
        <w:pStyle w:val="Akapitzlist"/>
        <w:numPr>
          <w:ilvl w:val="0"/>
          <w:numId w:val="1"/>
        </w:numPr>
      </w:pPr>
      <w:r>
        <w:t xml:space="preserve">Wykonawca musi posiadać udokumentowane uprawnienia do świadczenia usług gwarancyjnych i serwisowych na mocy zawartych z producentem urządzeń umów </w:t>
      </w:r>
    </w:p>
    <w:p w14:paraId="1843D5B8" w14:textId="4219E575" w:rsidR="00AC3731" w:rsidRDefault="00AC3731" w:rsidP="009516DD">
      <w:pPr>
        <w:pStyle w:val="Akapitzlist"/>
      </w:pPr>
      <w:r>
        <w:t>i posiadanych certyfikatów. Do oferty należy dołączyć dokumenty potwierdzające posiadanie przez Wykonawcę uprawnień, potwierdzone przez Palo Alto Networks.</w:t>
      </w:r>
    </w:p>
    <w:p w14:paraId="7D6AC357" w14:textId="77777777" w:rsidR="00AC3731" w:rsidRDefault="00AC3731" w:rsidP="00AC3731"/>
    <w:p w14:paraId="03D4D619" w14:textId="77777777" w:rsidR="00AC3731" w:rsidRDefault="00AC3731" w:rsidP="00AC3731">
      <w:pPr>
        <w:jc w:val="center"/>
        <w:rPr>
          <w:b/>
          <w:u w:val="single"/>
        </w:rPr>
      </w:pPr>
      <w:r>
        <w:rPr>
          <w:b/>
          <w:u w:val="single"/>
        </w:rPr>
        <w:t xml:space="preserve"> SZCZEGÓŁOWY </w:t>
      </w:r>
      <w:r w:rsidRPr="00AC3731">
        <w:rPr>
          <w:b/>
          <w:u w:val="single"/>
        </w:rPr>
        <w:t>OPIS PRZEDMIOTU ZAMÓWIENIA</w:t>
      </w:r>
    </w:p>
    <w:p w14:paraId="1726295E" w14:textId="66F8D2A9" w:rsidR="00AC3731" w:rsidRDefault="00AC3731" w:rsidP="00AC3731">
      <w:r>
        <w:rPr>
          <w:b/>
        </w:rPr>
        <w:t xml:space="preserve">Przedmiot zamówienia : </w:t>
      </w:r>
      <w:r>
        <w:t xml:space="preserve">Przedłużenie subskrypcji i wsparcia serwisowego </w:t>
      </w:r>
      <w:r w:rsidR="004C463E">
        <w:t xml:space="preserve">Producenta </w:t>
      </w:r>
      <w:r>
        <w:t>dla urządzeń Palo Alto Networks PA-850</w:t>
      </w:r>
      <w:r w:rsidR="008C370B">
        <w:t xml:space="preserve"> o numerach seryjnych: 011901023933 oraz 011901023782</w:t>
      </w:r>
      <w:r>
        <w:t>.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516"/>
        <w:gridCol w:w="2977"/>
        <w:gridCol w:w="1419"/>
        <w:gridCol w:w="1274"/>
        <w:gridCol w:w="675"/>
      </w:tblGrid>
      <w:tr w:rsidR="00BF648E" w:rsidRPr="00B864A2" w14:paraId="3F92F68A" w14:textId="77777777" w:rsidTr="00137790">
        <w:tc>
          <w:tcPr>
            <w:tcW w:w="427" w:type="dxa"/>
            <w:shd w:val="clear" w:color="auto" w:fill="00B0F0"/>
          </w:tcPr>
          <w:p w14:paraId="464F6D6F" w14:textId="77777777" w:rsidR="00BF648E" w:rsidRPr="00B864A2" w:rsidRDefault="00BF648E" w:rsidP="00137790">
            <w:pPr>
              <w:rPr>
                <w:b/>
              </w:rPr>
            </w:pPr>
            <w:r w:rsidRPr="00B864A2">
              <w:rPr>
                <w:b/>
              </w:rPr>
              <w:t>LP</w:t>
            </w:r>
          </w:p>
        </w:tc>
        <w:tc>
          <w:tcPr>
            <w:tcW w:w="2516" w:type="dxa"/>
            <w:shd w:val="clear" w:color="auto" w:fill="00B0F0"/>
          </w:tcPr>
          <w:p w14:paraId="70260966" w14:textId="77777777" w:rsidR="00BF648E" w:rsidRPr="00B864A2" w:rsidRDefault="00BF648E" w:rsidP="00137790">
            <w:pPr>
              <w:rPr>
                <w:b/>
              </w:rPr>
            </w:pPr>
            <w:r w:rsidRPr="00B864A2">
              <w:rPr>
                <w:b/>
              </w:rPr>
              <w:t xml:space="preserve">Kod produktu </w:t>
            </w:r>
          </w:p>
        </w:tc>
        <w:tc>
          <w:tcPr>
            <w:tcW w:w="2977" w:type="dxa"/>
            <w:shd w:val="clear" w:color="auto" w:fill="00B0F0"/>
          </w:tcPr>
          <w:p w14:paraId="7E43723B" w14:textId="77777777" w:rsidR="00BF648E" w:rsidRPr="00B864A2" w:rsidRDefault="00BF648E" w:rsidP="00137790">
            <w:pPr>
              <w:rPr>
                <w:b/>
              </w:rPr>
            </w:pPr>
            <w:r w:rsidRPr="00B864A2">
              <w:rPr>
                <w:b/>
              </w:rPr>
              <w:t xml:space="preserve">Nazwa produktu </w:t>
            </w:r>
          </w:p>
        </w:tc>
        <w:tc>
          <w:tcPr>
            <w:tcW w:w="1419" w:type="dxa"/>
            <w:shd w:val="clear" w:color="auto" w:fill="00B0F0"/>
          </w:tcPr>
          <w:p w14:paraId="7C823C16" w14:textId="77777777" w:rsidR="00BF648E" w:rsidRPr="00B864A2" w:rsidRDefault="00BF648E" w:rsidP="00137790">
            <w:pPr>
              <w:rPr>
                <w:b/>
                <w:sz w:val="16"/>
                <w:szCs w:val="16"/>
              </w:rPr>
            </w:pPr>
            <w:r w:rsidRPr="00B864A2">
              <w:rPr>
                <w:b/>
                <w:sz w:val="16"/>
                <w:szCs w:val="16"/>
              </w:rPr>
              <w:t>Termin wygaśnięcia aktualnego wsparcia</w:t>
            </w:r>
          </w:p>
        </w:tc>
        <w:tc>
          <w:tcPr>
            <w:tcW w:w="1274" w:type="dxa"/>
            <w:shd w:val="clear" w:color="auto" w:fill="00B0F0"/>
          </w:tcPr>
          <w:p w14:paraId="2B482589" w14:textId="77777777" w:rsidR="00BF648E" w:rsidRPr="00B864A2" w:rsidRDefault="00BF648E" w:rsidP="00137790">
            <w:pPr>
              <w:rPr>
                <w:b/>
                <w:sz w:val="16"/>
                <w:szCs w:val="16"/>
              </w:rPr>
            </w:pPr>
            <w:r w:rsidRPr="00B864A2">
              <w:rPr>
                <w:b/>
                <w:sz w:val="16"/>
                <w:szCs w:val="16"/>
              </w:rPr>
              <w:t>Termin wydłużenia wsparcia wymagany</w:t>
            </w:r>
          </w:p>
        </w:tc>
        <w:tc>
          <w:tcPr>
            <w:tcW w:w="675" w:type="dxa"/>
            <w:shd w:val="clear" w:color="auto" w:fill="00B0F0"/>
          </w:tcPr>
          <w:p w14:paraId="09D4B0E5" w14:textId="77777777" w:rsidR="00BF648E" w:rsidRPr="00B864A2" w:rsidRDefault="00BF648E" w:rsidP="00137790">
            <w:pPr>
              <w:rPr>
                <w:b/>
              </w:rPr>
            </w:pPr>
            <w:r w:rsidRPr="00B864A2">
              <w:rPr>
                <w:b/>
              </w:rPr>
              <w:t xml:space="preserve">Ilość </w:t>
            </w:r>
          </w:p>
        </w:tc>
      </w:tr>
      <w:tr w:rsidR="00BF648E" w:rsidRPr="00B864A2" w14:paraId="7786E7A8" w14:textId="77777777" w:rsidTr="00137790">
        <w:tc>
          <w:tcPr>
            <w:tcW w:w="427" w:type="dxa"/>
          </w:tcPr>
          <w:p w14:paraId="0408F290" w14:textId="77777777" w:rsidR="00BF648E" w:rsidRPr="00B864A2" w:rsidRDefault="00BF648E" w:rsidP="00137790">
            <w:r w:rsidRPr="00B864A2">
              <w:t>1</w:t>
            </w:r>
          </w:p>
        </w:tc>
        <w:tc>
          <w:tcPr>
            <w:tcW w:w="2516" w:type="dxa"/>
          </w:tcPr>
          <w:p w14:paraId="664E3D66" w14:textId="77777777" w:rsidR="00BF648E" w:rsidRPr="00B864A2" w:rsidRDefault="00BF648E" w:rsidP="00137790">
            <w:pPr>
              <w:rPr>
                <w:sz w:val="18"/>
                <w:szCs w:val="18"/>
              </w:rPr>
            </w:pPr>
            <w:r w:rsidRPr="00A03CB2">
              <w:rPr>
                <w:sz w:val="18"/>
                <w:szCs w:val="18"/>
              </w:rPr>
              <w:t>PAN-SVC-BKLN-850-1YR</w:t>
            </w:r>
          </w:p>
        </w:tc>
        <w:tc>
          <w:tcPr>
            <w:tcW w:w="2977" w:type="dxa"/>
          </w:tcPr>
          <w:p w14:paraId="62967002" w14:textId="77777777" w:rsidR="00BF648E" w:rsidRPr="00B864A2" w:rsidRDefault="00BF648E" w:rsidP="00137790">
            <w:pPr>
              <w:rPr>
                <w:sz w:val="18"/>
                <w:szCs w:val="18"/>
                <w:lang w:val="de-DE"/>
              </w:rPr>
            </w:pPr>
            <w:r w:rsidRPr="00A03CB2">
              <w:rPr>
                <w:sz w:val="18"/>
                <w:szCs w:val="18"/>
                <w:lang w:val="de-DE"/>
              </w:rPr>
              <w:t>PA-850, Partner enabled premium support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A03CB2">
              <w:rPr>
                <w:sz w:val="18"/>
                <w:szCs w:val="18"/>
                <w:lang w:val="de-DE"/>
              </w:rPr>
              <w:t>1 years (12 months) term.</w:t>
            </w:r>
          </w:p>
        </w:tc>
        <w:tc>
          <w:tcPr>
            <w:tcW w:w="1419" w:type="dxa"/>
          </w:tcPr>
          <w:p w14:paraId="4053E387" w14:textId="77777777" w:rsidR="00BF648E" w:rsidRPr="00B864A2" w:rsidRDefault="00BF648E" w:rsidP="00137790">
            <w:pPr>
              <w:rPr>
                <w:lang w:val="de-DE"/>
              </w:rPr>
            </w:pPr>
            <w:r w:rsidRPr="00B864A2">
              <w:rPr>
                <w:lang w:val="de-DE"/>
              </w:rPr>
              <w:t>26-09-202</w:t>
            </w:r>
            <w:r>
              <w:rPr>
                <w:lang w:val="de-DE"/>
              </w:rPr>
              <w:t>4</w:t>
            </w:r>
          </w:p>
        </w:tc>
        <w:tc>
          <w:tcPr>
            <w:tcW w:w="1274" w:type="dxa"/>
          </w:tcPr>
          <w:p w14:paraId="6D4C93F9" w14:textId="77777777" w:rsidR="00BF648E" w:rsidRPr="00B864A2" w:rsidRDefault="00BF648E" w:rsidP="00137790">
            <w:pPr>
              <w:rPr>
                <w:lang w:val="de-DE"/>
              </w:rPr>
            </w:pPr>
            <w:r w:rsidRPr="00B864A2">
              <w:rPr>
                <w:lang w:val="de-DE"/>
              </w:rPr>
              <w:t>26-09-202</w:t>
            </w:r>
            <w:r>
              <w:rPr>
                <w:lang w:val="de-DE"/>
              </w:rPr>
              <w:t>5</w:t>
            </w:r>
          </w:p>
        </w:tc>
        <w:tc>
          <w:tcPr>
            <w:tcW w:w="675" w:type="dxa"/>
          </w:tcPr>
          <w:p w14:paraId="2DD5A0CF" w14:textId="77777777" w:rsidR="00BF648E" w:rsidRPr="00B864A2" w:rsidRDefault="00BF648E" w:rsidP="00137790">
            <w:r w:rsidRPr="00B864A2">
              <w:t>2</w:t>
            </w:r>
          </w:p>
        </w:tc>
      </w:tr>
      <w:tr w:rsidR="00BF648E" w:rsidRPr="00B864A2" w14:paraId="33CEB7D7" w14:textId="77777777" w:rsidTr="00137790">
        <w:tc>
          <w:tcPr>
            <w:tcW w:w="427" w:type="dxa"/>
          </w:tcPr>
          <w:p w14:paraId="0D721CA8" w14:textId="77777777" w:rsidR="00BF648E" w:rsidRPr="00B864A2" w:rsidRDefault="00BF648E" w:rsidP="00137790">
            <w:r w:rsidRPr="00B864A2">
              <w:t>2</w:t>
            </w:r>
          </w:p>
        </w:tc>
        <w:tc>
          <w:tcPr>
            <w:tcW w:w="2516" w:type="dxa"/>
          </w:tcPr>
          <w:p w14:paraId="6DC21FFC" w14:textId="77777777" w:rsidR="00BF648E" w:rsidRPr="00B864A2" w:rsidRDefault="00BF648E" w:rsidP="00137790">
            <w:pPr>
              <w:rPr>
                <w:sz w:val="18"/>
                <w:szCs w:val="18"/>
              </w:rPr>
            </w:pPr>
            <w:r w:rsidRPr="00A03CB2">
              <w:rPr>
                <w:sz w:val="18"/>
                <w:szCs w:val="18"/>
              </w:rPr>
              <w:t>PAN-PA-850-AWF-HA2-R</w:t>
            </w:r>
          </w:p>
        </w:tc>
        <w:tc>
          <w:tcPr>
            <w:tcW w:w="2977" w:type="dxa"/>
          </w:tcPr>
          <w:p w14:paraId="4B520746" w14:textId="77777777" w:rsidR="00BF648E" w:rsidRPr="00A03CB2" w:rsidRDefault="00BF648E" w:rsidP="00137790">
            <w:pPr>
              <w:rPr>
                <w:sz w:val="18"/>
                <w:szCs w:val="18"/>
                <w:lang w:val="de-DE"/>
              </w:rPr>
            </w:pPr>
            <w:r w:rsidRPr="00A03CB2">
              <w:rPr>
                <w:sz w:val="18"/>
                <w:szCs w:val="18"/>
                <w:lang w:val="de-DE"/>
              </w:rPr>
              <w:t>Advanced WildFire subscription for device in an HA pair renewal,</w:t>
            </w:r>
          </w:p>
          <w:p w14:paraId="24EDE4AB" w14:textId="77777777" w:rsidR="00BF648E" w:rsidRPr="00B864A2" w:rsidRDefault="00BF648E" w:rsidP="00137790">
            <w:pPr>
              <w:rPr>
                <w:sz w:val="18"/>
                <w:szCs w:val="18"/>
                <w:lang w:val="de-DE"/>
              </w:rPr>
            </w:pPr>
            <w:r w:rsidRPr="00A03CB2">
              <w:rPr>
                <w:sz w:val="18"/>
                <w:szCs w:val="18"/>
                <w:lang w:val="de-DE"/>
              </w:rPr>
              <w:t>PA-850</w:t>
            </w:r>
          </w:p>
        </w:tc>
        <w:tc>
          <w:tcPr>
            <w:tcW w:w="1419" w:type="dxa"/>
          </w:tcPr>
          <w:p w14:paraId="556A3E99" w14:textId="77777777" w:rsidR="00BF648E" w:rsidRPr="00B864A2" w:rsidRDefault="00BF648E" w:rsidP="00137790">
            <w:pPr>
              <w:rPr>
                <w:lang w:val="de-DE"/>
              </w:rPr>
            </w:pPr>
            <w:r w:rsidRPr="00B864A2">
              <w:rPr>
                <w:lang w:val="de-DE"/>
              </w:rPr>
              <w:t>26-09-202</w:t>
            </w:r>
            <w:r>
              <w:rPr>
                <w:lang w:val="de-DE"/>
              </w:rPr>
              <w:t>4</w:t>
            </w:r>
          </w:p>
        </w:tc>
        <w:tc>
          <w:tcPr>
            <w:tcW w:w="1274" w:type="dxa"/>
          </w:tcPr>
          <w:p w14:paraId="67F0628C" w14:textId="77777777" w:rsidR="00BF648E" w:rsidRPr="00B864A2" w:rsidRDefault="00BF648E" w:rsidP="00137790">
            <w:pPr>
              <w:rPr>
                <w:lang w:val="de-DE"/>
              </w:rPr>
            </w:pPr>
            <w:r w:rsidRPr="00B864A2">
              <w:rPr>
                <w:lang w:val="de-DE"/>
              </w:rPr>
              <w:t>26-09-202</w:t>
            </w:r>
            <w:r>
              <w:rPr>
                <w:lang w:val="de-DE"/>
              </w:rPr>
              <w:t>5</w:t>
            </w:r>
          </w:p>
        </w:tc>
        <w:tc>
          <w:tcPr>
            <w:tcW w:w="675" w:type="dxa"/>
          </w:tcPr>
          <w:p w14:paraId="0C019571" w14:textId="77777777" w:rsidR="00BF648E" w:rsidRPr="00B864A2" w:rsidRDefault="00BF648E" w:rsidP="00137790">
            <w:r w:rsidRPr="00B864A2">
              <w:t>2</w:t>
            </w:r>
          </w:p>
        </w:tc>
      </w:tr>
      <w:tr w:rsidR="00BF648E" w:rsidRPr="00B864A2" w14:paraId="4EED6FA5" w14:textId="77777777" w:rsidTr="00137790">
        <w:tc>
          <w:tcPr>
            <w:tcW w:w="427" w:type="dxa"/>
          </w:tcPr>
          <w:p w14:paraId="1C6F77E4" w14:textId="77777777" w:rsidR="00BF648E" w:rsidRPr="00B864A2" w:rsidRDefault="00BF648E" w:rsidP="00137790">
            <w:r w:rsidRPr="00B864A2">
              <w:t>3</w:t>
            </w:r>
          </w:p>
        </w:tc>
        <w:tc>
          <w:tcPr>
            <w:tcW w:w="2516" w:type="dxa"/>
          </w:tcPr>
          <w:p w14:paraId="7B5735EC" w14:textId="77777777" w:rsidR="00BF648E" w:rsidRPr="00B864A2" w:rsidRDefault="00BF648E" w:rsidP="00137790">
            <w:pPr>
              <w:rPr>
                <w:sz w:val="18"/>
                <w:szCs w:val="18"/>
              </w:rPr>
            </w:pPr>
            <w:r w:rsidRPr="00A03CB2">
              <w:rPr>
                <w:sz w:val="18"/>
                <w:szCs w:val="18"/>
              </w:rPr>
              <w:t>PAN-PA-850-TP-HA2-R</w:t>
            </w:r>
          </w:p>
        </w:tc>
        <w:tc>
          <w:tcPr>
            <w:tcW w:w="2977" w:type="dxa"/>
          </w:tcPr>
          <w:p w14:paraId="5BBCA59B" w14:textId="77777777" w:rsidR="00BF648E" w:rsidRPr="00A03CB2" w:rsidRDefault="00BF648E" w:rsidP="00137790">
            <w:pPr>
              <w:rPr>
                <w:sz w:val="18"/>
                <w:szCs w:val="18"/>
                <w:lang w:val="de-DE"/>
              </w:rPr>
            </w:pPr>
            <w:r w:rsidRPr="00A03CB2">
              <w:rPr>
                <w:sz w:val="18"/>
                <w:szCs w:val="18"/>
                <w:lang w:val="de-DE"/>
              </w:rPr>
              <w:t>Threat prevention subscription for device in an HA pair, renewal</w:t>
            </w:r>
          </w:p>
          <w:p w14:paraId="6F2A0359" w14:textId="77777777" w:rsidR="00BF648E" w:rsidRPr="00B864A2" w:rsidRDefault="00BF648E" w:rsidP="00137790">
            <w:pPr>
              <w:rPr>
                <w:sz w:val="18"/>
                <w:szCs w:val="18"/>
                <w:lang w:val="de-DE"/>
              </w:rPr>
            </w:pPr>
            <w:r w:rsidRPr="00A03CB2">
              <w:rPr>
                <w:sz w:val="18"/>
                <w:szCs w:val="18"/>
                <w:lang w:val="de-DE"/>
              </w:rPr>
              <w:t>PA850</w:t>
            </w:r>
          </w:p>
        </w:tc>
        <w:tc>
          <w:tcPr>
            <w:tcW w:w="1419" w:type="dxa"/>
          </w:tcPr>
          <w:p w14:paraId="39CF5795" w14:textId="77777777" w:rsidR="00BF648E" w:rsidRPr="00B864A2" w:rsidRDefault="00BF648E" w:rsidP="00137790">
            <w:pPr>
              <w:rPr>
                <w:lang w:val="de-DE"/>
              </w:rPr>
            </w:pPr>
            <w:r w:rsidRPr="00B864A2">
              <w:rPr>
                <w:lang w:val="de-DE"/>
              </w:rPr>
              <w:t>26-09-202</w:t>
            </w:r>
            <w:r>
              <w:rPr>
                <w:lang w:val="de-DE"/>
              </w:rPr>
              <w:t>4</w:t>
            </w:r>
          </w:p>
        </w:tc>
        <w:tc>
          <w:tcPr>
            <w:tcW w:w="1274" w:type="dxa"/>
          </w:tcPr>
          <w:p w14:paraId="625FB87B" w14:textId="77777777" w:rsidR="00BF648E" w:rsidRPr="00B864A2" w:rsidRDefault="00BF648E" w:rsidP="00137790">
            <w:pPr>
              <w:rPr>
                <w:lang w:val="de-DE"/>
              </w:rPr>
            </w:pPr>
            <w:r w:rsidRPr="00B864A2">
              <w:rPr>
                <w:lang w:val="de-DE"/>
              </w:rPr>
              <w:t>26-09-202</w:t>
            </w:r>
            <w:r>
              <w:rPr>
                <w:lang w:val="de-DE"/>
              </w:rPr>
              <w:t>5</w:t>
            </w:r>
          </w:p>
        </w:tc>
        <w:tc>
          <w:tcPr>
            <w:tcW w:w="675" w:type="dxa"/>
          </w:tcPr>
          <w:p w14:paraId="0D354039" w14:textId="77777777" w:rsidR="00BF648E" w:rsidRPr="00B864A2" w:rsidRDefault="00BF648E" w:rsidP="00137790">
            <w:r w:rsidRPr="00B864A2">
              <w:t>2</w:t>
            </w:r>
          </w:p>
        </w:tc>
      </w:tr>
      <w:tr w:rsidR="00BF648E" w:rsidRPr="00B864A2" w14:paraId="0CCFA335" w14:textId="77777777" w:rsidTr="00137790">
        <w:tc>
          <w:tcPr>
            <w:tcW w:w="427" w:type="dxa"/>
          </w:tcPr>
          <w:p w14:paraId="05E0FBD7" w14:textId="77777777" w:rsidR="00BF648E" w:rsidRPr="00B864A2" w:rsidRDefault="00BF648E" w:rsidP="00137790">
            <w:r w:rsidRPr="00B864A2">
              <w:t>4</w:t>
            </w:r>
          </w:p>
        </w:tc>
        <w:tc>
          <w:tcPr>
            <w:tcW w:w="2516" w:type="dxa"/>
          </w:tcPr>
          <w:p w14:paraId="232A13FD" w14:textId="77777777" w:rsidR="00BF648E" w:rsidRPr="00B864A2" w:rsidRDefault="00BF648E" w:rsidP="00137790">
            <w:pPr>
              <w:rPr>
                <w:sz w:val="18"/>
                <w:szCs w:val="18"/>
              </w:rPr>
            </w:pPr>
            <w:r w:rsidRPr="00A03CB2">
              <w:rPr>
                <w:sz w:val="18"/>
                <w:szCs w:val="18"/>
              </w:rPr>
              <w:t>PAN-PA-850-ADWURL-HA2-R</w:t>
            </w:r>
          </w:p>
        </w:tc>
        <w:tc>
          <w:tcPr>
            <w:tcW w:w="2977" w:type="dxa"/>
          </w:tcPr>
          <w:p w14:paraId="204DA32F" w14:textId="77777777" w:rsidR="00BF648E" w:rsidRPr="00A03CB2" w:rsidRDefault="00BF648E" w:rsidP="00137790">
            <w:pPr>
              <w:rPr>
                <w:sz w:val="18"/>
                <w:szCs w:val="18"/>
                <w:lang w:val="de-DE"/>
              </w:rPr>
            </w:pPr>
            <w:r w:rsidRPr="00A03CB2">
              <w:rPr>
                <w:sz w:val="18"/>
                <w:szCs w:val="18"/>
                <w:lang w:val="de-DE"/>
              </w:rPr>
              <w:t>Advanced URL Filtering subscription for device in an HA pair</w:t>
            </w:r>
          </w:p>
          <w:p w14:paraId="5D7A067B" w14:textId="77777777" w:rsidR="00BF648E" w:rsidRPr="00B864A2" w:rsidRDefault="00BF648E" w:rsidP="00137790">
            <w:pPr>
              <w:rPr>
                <w:sz w:val="18"/>
                <w:szCs w:val="18"/>
                <w:lang w:val="de-DE"/>
              </w:rPr>
            </w:pPr>
            <w:r w:rsidRPr="00A03CB2">
              <w:rPr>
                <w:sz w:val="18"/>
                <w:szCs w:val="18"/>
                <w:lang w:val="de-DE"/>
              </w:rPr>
              <w:t>renewal, PA-850</w:t>
            </w:r>
          </w:p>
        </w:tc>
        <w:tc>
          <w:tcPr>
            <w:tcW w:w="1419" w:type="dxa"/>
          </w:tcPr>
          <w:p w14:paraId="2D5796AB" w14:textId="77777777" w:rsidR="00BF648E" w:rsidRPr="00B864A2" w:rsidRDefault="00BF648E" w:rsidP="00137790">
            <w:pPr>
              <w:rPr>
                <w:lang w:val="de-DE"/>
              </w:rPr>
            </w:pPr>
            <w:r w:rsidRPr="00B864A2">
              <w:rPr>
                <w:lang w:val="de-DE"/>
              </w:rPr>
              <w:t>26-09-202</w:t>
            </w:r>
            <w:r>
              <w:rPr>
                <w:lang w:val="de-DE"/>
              </w:rPr>
              <w:t>4</w:t>
            </w:r>
          </w:p>
        </w:tc>
        <w:tc>
          <w:tcPr>
            <w:tcW w:w="1274" w:type="dxa"/>
          </w:tcPr>
          <w:p w14:paraId="143BECE0" w14:textId="77777777" w:rsidR="00BF648E" w:rsidRPr="00B864A2" w:rsidRDefault="00BF648E" w:rsidP="00137790">
            <w:pPr>
              <w:rPr>
                <w:lang w:val="de-DE"/>
              </w:rPr>
            </w:pPr>
            <w:r w:rsidRPr="00B864A2">
              <w:rPr>
                <w:lang w:val="de-DE"/>
              </w:rPr>
              <w:t>26-09-202</w:t>
            </w:r>
            <w:r>
              <w:rPr>
                <w:lang w:val="de-DE"/>
              </w:rPr>
              <w:t>5</w:t>
            </w:r>
          </w:p>
        </w:tc>
        <w:tc>
          <w:tcPr>
            <w:tcW w:w="675" w:type="dxa"/>
          </w:tcPr>
          <w:p w14:paraId="59FAFD2E" w14:textId="77777777" w:rsidR="00BF648E" w:rsidRPr="00B864A2" w:rsidRDefault="00BF648E" w:rsidP="00137790">
            <w:r w:rsidRPr="00B864A2">
              <w:t>2</w:t>
            </w:r>
          </w:p>
        </w:tc>
      </w:tr>
    </w:tbl>
    <w:p w14:paraId="5FF4D4B0" w14:textId="77777777" w:rsidR="000C6F17" w:rsidRDefault="000C6F17" w:rsidP="000C6F17"/>
    <w:p w14:paraId="4E904006" w14:textId="77777777" w:rsidR="00AC3731" w:rsidRDefault="00D55EDA" w:rsidP="00AC3731">
      <w:pPr>
        <w:rPr>
          <w:b/>
        </w:rPr>
      </w:pPr>
      <w:r>
        <w:rPr>
          <w:b/>
        </w:rPr>
        <w:t>Warunki świadczenia usługi serwisowej</w:t>
      </w:r>
    </w:p>
    <w:p w14:paraId="0EF50917" w14:textId="77777777" w:rsidR="00D55EDA" w:rsidRDefault="00D55EDA" w:rsidP="00A66BB2">
      <w:pPr>
        <w:pStyle w:val="Akapitzlist"/>
        <w:numPr>
          <w:ilvl w:val="0"/>
          <w:numId w:val="2"/>
        </w:numPr>
        <w:jc w:val="both"/>
      </w:pPr>
      <w:r>
        <w:t>Usługi serwisowe świadczone są przez wykwalifikowanych pracowników Wykonawcy.</w:t>
      </w:r>
    </w:p>
    <w:p w14:paraId="696A61D6" w14:textId="77777777" w:rsidR="00D55EDA" w:rsidRDefault="00D55EDA" w:rsidP="00A66BB2">
      <w:pPr>
        <w:pStyle w:val="Akapitzlist"/>
        <w:numPr>
          <w:ilvl w:val="0"/>
          <w:numId w:val="2"/>
        </w:numPr>
        <w:jc w:val="both"/>
      </w:pPr>
      <w:r>
        <w:t>Wykonawca dokona rejestracji usługi wsparcia technicznego Producenta oraz umożliwi dostęp do witryny Producenta Zamawiającemu w zakresie oprogramowania układowego wraz z możliwością korzystania z upgrade oprogramowania, dostępu do nowych wersji oprogramowania, sygnatur oraz wszelkich poprawek posiadanego oprogramowania.</w:t>
      </w:r>
    </w:p>
    <w:p w14:paraId="31384E92" w14:textId="77777777" w:rsidR="00D55EDA" w:rsidRDefault="00BA2EFC" w:rsidP="00A66BB2">
      <w:pPr>
        <w:pStyle w:val="Akapitzlist"/>
        <w:numPr>
          <w:ilvl w:val="0"/>
          <w:numId w:val="2"/>
        </w:numPr>
        <w:jc w:val="both"/>
      </w:pPr>
      <w:r>
        <w:t>Wykonawca zobowiązuje się dostarczyć potwierdzenie rejestracji usługi wsparcia technicznego u Producenta</w:t>
      </w:r>
    </w:p>
    <w:p w14:paraId="582B0C3B" w14:textId="77777777" w:rsidR="00BA2EFC" w:rsidRDefault="00BA2EFC" w:rsidP="00A66BB2">
      <w:pPr>
        <w:pStyle w:val="Akapitzlist"/>
        <w:numPr>
          <w:ilvl w:val="0"/>
          <w:numId w:val="2"/>
        </w:numPr>
        <w:jc w:val="both"/>
      </w:pPr>
      <w:r>
        <w:t xml:space="preserve">Przy rozwiązywaniu problemów </w:t>
      </w:r>
      <w:r w:rsidR="00AD2DFF">
        <w:t>Zamawiający</w:t>
      </w:r>
      <w:r>
        <w:t xml:space="preserve"> zastrzega sobie prawo do bezpośredniego kontaktu z producentami sprzętu we wszystkich kwestiach dotyczących sprzętu </w:t>
      </w:r>
      <w:r w:rsidR="00A66BB2">
        <w:br/>
      </w:r>
      <w:r>
        <w:t xml:space="preserve">i oprogramowania </w:t>
      </w:r>
      <w:r w:rsidR="00AD2DFF">
        <w:t>stanowiącego</w:t>
      </w:r>
      <w:r>
        <w:t xml:space="preserve"> przedmiot zamówienia, a Wykonawca zobowiązany jest zapewnić możliwość takiego kontaktu.</w:t>
      </w:r>
    </w:p>
    <w:p w14:paraId="0681216F" w14:textId="77777777" w:rsidR="00BA2EFC" w:rsidRDefault="00BA2EFC" w:rsidP="00A66BB2">
      <w:pPr>
        <w:pStyle w:val="Akapitzlist"/>
        <w:numPr>
          <w:ilvl w:val="0"/>
          <w:numId w:val="2"/>
        </w:numPr>
        <w:jc w:val="both"/>
      </w:pPr>
      <w:r>
        <w:t>Wykonawca musi być uprawniony do świadczenia usług wsparcia technicznego Urządzeń będących w posiadaniu Zamawiającego, na dowód czego przedłoży kopię certyfikatu potwierdzającego, iż Wykonawca jest certyfikowanym partnerem firmy PaloA</w:t>
      </w:r>
      <w:r w:rsidR="00AD2DFF">
        <w:t xml:space="preserve">lto Networks </w:t>
      </w:r>
      <w:r w:rsidR="00A66BB2">
        <w:br/>
      </w:r>
      <w:r w:rsidR="00AD2DFF">
        <w:t>i posiada status Di</w:t>
      </w:r>
      <w:r>
        <w:t>amond lub Platinum lub Gold.</w:t>
      </w:r>
    </w:p>
    <w:p w14:paraId="22EC4551" w14:textId="77777777" w:rsidR="00BA2EFC" w:rsidRDefault="00BA2EFC" w:rsidP="00A66BB2">
      <w:pPr>
        <w:pStyle w:val="Akapitzlist"/>
        <w:numPr>
          <w:ilvl w:val="0"/>
          <w:numId w:val="2"/>
        </w:numPr>
        <w:jc w:val="both"/>
      </w:pPr>
      <w:r>
        <w:t xml:space="preserve">Zamawiający wymaga, aby serwis był realizowany u </w:t>
      </w:r>
      <w:r w:rsidR="00AD2DFF">
        <w:t>Zamawiającego</w:t>
      </w:r>
      <w:r>
        <w:t>, tj. w miejscu jego instalacji przez autoryzowanych pracowników Wykonawcy.</w:t>
      </w:r>
    </w:p>
    <w:p w14:paraId="5D2BEB6C" w14:textId="77777777" w:rsidR="00BA2EFC" w:rsidRDefault="00BA2EFC" w:rsidP="00A66BB2">
      <w:pPr>
        <w:pStyle w:val="Akapitzlist"/>
        <w:numPr>
          <w:ilvl w:val="0"/>
          <w:numId w:val="2"/>
        </w:numPr>
        <w:jc w:val="both"/>
      </w:pPr>
      <w:r>
        <w:t>Dopuszcza się naprawę Urządzeń poza miejscem instalacji po uzyskaniu uprzedniej zgody Zamawiającego. Odpowiedzialność za sprzęt podlegający transportowi i naprawie poza siedzibą Zamawiającego podejmuje Wykonawca.</w:t>
      </w:r>
    </w:p>
    <w:p w14:paraId="78F37482" w14:textId="77777777" w:rsidR="00BA2EFC" w:rsidRDefault="00BA2EFC" w:rsidP="00A66BB2">
      <w:pPr>
        <w:pStyle w:val="Akapitzlist"/>
        <w:numPr>
          <w:ilvl w:val="0"/>
          <w:numId w:val="2"/>
        </w:numPr>
        <w:jc w:val="both"/>
      </w:pPr>
      <w:r>
        <w:t>W przypadku wymiany uszkodzonych dysków twardych lub innych nośników pamięci wymaga się, aby pozostały one u Zamawiającego.</w:t>
      </w:r>
    </w:p>
    <w:p w14:paraId="2EC99D1C" w14:textId="77777777" w:rsidR="00BA2EFC" w:rsidRDefault="00BA2EFC" w:rsidP="00A66BB2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Wykonawca zapewni jeden punkt </w:t>
      </w:r>
      <w:r w:rsidR="00AD2DFF">
        <w:t>kontaktowy</w:t>
      </w:r>
      <w:r>
        <w:t xml:space="preserve"> do przyjmowania wszystkich zgłoszeń.</w:t>
      </w:r>
    </w:p>
    <w:p w14:paraId="079CF4A5" w14:textId="695D8AED" w:rsidR="00BA2EFC" w:rsidRDefault="00AD2DFF" w:rsidP="00175714">
      <w:pPr>
        <w:pStyle w:val="Akapitzlist"/>
        <w:numPr>
          <w:ilvl w:val="0"/>
          <w:numId w:val="2"/>
        </w:numPr>
      </w:pPr>
      <w:r>
        <w:t>Świadczenia</w:t>
      </w:r>
      <w:r w:rsidR="00BA2EFC">
        <w:t xml:space="preserve"> usługi wsparcia technicznego dla poszczególnych Urządzeń na zasadach</w:t>
      </w:r>
      <w:r w:rsidR="00175714">
        <w:t xml:space="preserve"> </w:t>
      </w:r>
      <w:bookmarkStart w:id="0" w:name="_Hlk172194657"/>
      <w:r w:rsidR="00175714">
        <w:t xml:space="preserve">opisanych w dokumencie dostępnym pod adresem </w:t>
      </w:r>
      <w:r w:rsidR="00175714" w:rsidRPr="00175714">
        <w:t>https://www.paloaltonetworks.com/apps/pan/public/downloadResource?pagePath=/content/pan/en_US/resources/datasheets/premium-support</w:t>
      </w:r>
      <w:bookmarkEnd w:id="0"/>
      <w:r w:rsidR="00175714">
        <w:t>.</w:t>
      </w:r>
    </w:p>
    <w:p w14:paraId="457B3BBE" w14:textId="77777777" w:rsidR="00AD2DFF" w:rsidRDefault="00AD2DFF" w:rsidP="00A66BB2">
      <w:pPr>
        <w:pStyle w:val="Akapitzlist"/>
        <w:numPr>
          <w:ilvl w:val="0"/>
          <w:numId w:val="2"/>
        </w:numPr>
        <w:jc w:val="both"/>
      </w:pPr>
      <w:r>
        <w:t xml:space="preserve">W ramach świadczenia wsparcia technicznego Zamawiający ma prawo do zgłaszania Wykonawcy wszelkich nieprawidłowości w działaniu Urządzeń i Oprogramowania, </w:t>
      </w:r>
      <w:r w:rsidR="00A66BB2">
        <w:br/>
      </w:r>
      <w:r>
        <w:t>a Wykonawca ma obowiązek ich usuwania. Zgłoszenia mogą być dokonywane poprzez następujące media:</w:t>
      </w:r>
    </w:p>
    <w:p w14:paraId="23AFB534" w14:textId="77777777" w:rsidR="00AD2DFF" w:rsidRDefault="00AD2DFF" w:rsidP="00A66BB2">
      <w:pPr>
        <w:pStyle w:val="Akapitzlist"/>
        <w:numPr>
          <w:ilvl w:val="0"/>
          <w:numId w:val="5"/>
        </w:numPr>
        <w:jc w:val="both"/>
      </w:pPr>
      <w:r>
        <w:t>Telefonicznie</w:t>
      </w:r>
    </w:p>
    <w:p w14:paraId="26C742D1" w14:textId="77777777" w:rsidR="00AD2DFF" w:rsidRDefault="00AD2DFF" w:rsidP="00A66BB2">
      <w:pPr>
        <w:pStyle w:val="Akapitzlist"/>
        <w:numPr>
          <w:ilvl w:val="0"/>
          <w:numId w:val="5"/>
        </w:numPr>
        <w:jc w:val="both"/>
      </w:pPr>
      <w:r>
        <w:t>Za pośrednictwem poczty elektronicznej</w:t>
      </w:r>
    </w:p>
    <w:p w14:paraId="455B04DF" w14:textId="77777777" w:rsidR="00AD2DFF" w:rsidRDefault="00AD2DFF" w:rsidP="00A66BB2">
      <w:pPr>
        <w:pStyle w:val="Akapitzlist"/>
        <w:numPr>
          <w:ilvl w:val="0"/>
          <w:numId w:val="5"/>
        </w:numPr>
        <w:jc w:val="both"/>
      </w:pPr>
      <w:r>
        <w:t>Poprzez stronę www</w:t>
      </w:r>
    </w:p>
    <w:p w14:paraId="4FD6BAA6" w14:textId="77777777" w:rsidR="00AD2DFF" w:rsidRDefault="00AD2DFF" w:rsidP="00A66BB2">
      <w:pPr>
        <w:pStyle w:val="Akapitzlist"/>
        <w:numPr>
          <w:ilvl w:val="0"/>
          <w:numId w:val="2"/>
        </w:numPr>
        <w:jc w:val="both"/>
      </w:pPr>
      <w:r>
        <w:t>W ramach świadczenia wsparcia technicznego Wykonawca będzie udzielał porad i instrukcji w zakresie bieżącej obsługi Urządzeń</w:t>
      </w:r>
    </w:p>
    <w:p w14:paraId="7BC351C3" w14:textId="77777777" w:rsidR="00AD2DFF" w:rsidRDefault="00AD2DFF" w:rsidP="00A66BB2">
      <w:pPr>
        <w:pStyle w:val="Akapitzlist"/>
        <w:numPr>
          <w:ilvl w:val="0"/>
          <w:numId w:val="2"/>
        </w:numPr>
        <w:jc w:val="both"/>
      </w:pPr>
      <w:r>
        <w:t xml:space="preserve">Reakcja na zgłoszenie jest to potwierdzenie przez Wykonawcę przyjęcia do </w:t>
      </w:r>
      <w:r w:rsidR="00B93823">
        <w:t>realizacji</w:t>
      </w:r>
      <w:r>
        <w:t xml:space="preserve"> zgłoszenia (mailem na adres: </w:t>
      </w:r>
      <w:hyperlink r:id="rId5" w:history="1">
        <w:r w:rsidRPr="00FC2F05">
          <w:rPr>
            <w:rStyle w:val="Hipercze"/>
          </w:rPr>
          <w:t>informatyka@onkol.kielce.pl</w:t>
        </w:r>
      </w:hyperlink>
      <w:r>
        <w:t>) oraz rozpoczęcie procedury naprawczej. W tym czasie nastąpi pierwszy kontakt inżyniera wsparcia technicznego Wykonawcy ze zgłaszającym, mający na celu rozpoczęcie prac nad rozwiązaniem problemu.</w:t>
      </w:r>
    </w:p>
    <w:p w14:paraId="0F248F6B" w14:textId="77777777" w:rsidR="00AD2DFF" w:rsidRDefault="00AD2DFF" w:rsidP="00A66BB2">
      <w:pPr>
        <w:pStyle w:val="Akapitzlist"/>
        <w:numPr>
          <w:ilvl w:val="0"/>
          <w:numId w:val="2"/>
        </w:numPr>
        <w:jc w:val="both"/>
      </w:pPr>
      <w:r>
        <w:t>Zamawiający ma prawo samodzielnie lub przy współudziale Wykonawcy (w ramach ceny Umowy), dokonywać zmian w konfiguracji sprzętowej Urządzeń bez utraty gwarancji Producenta.</w:t>
      </w:r>
    </w:p>
    <w:p w14:paraId="48A7B961" w14:textId="77777777" w:rsidR="0038096B" w:rsidRDefault="0038096B" w:rsidP="0038096B">
      <w:pPr>
        <w:jc w:val="both"/>
      </w:pPr>
    </w:p>
    <w:p w14:paraId="0F55A096" w14:textId="64BA12EB" w:rsidR="0038096B" w:rsidRDefault="0038096B" w:rsidP="0038096B">
      <w:pPr>
        <w:jc w:val="both"/>
      </w:pPr>
      <w:r>
        <w:t>Data …………………       Podpis uprawnionego Wykonawcy ………………………..</w:t>
      </w:r>
    </w:p>
    <w:sectPr w:rsidR="0038096B" w:rsidSect="009516D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602E"/>
    <w:multiLevelType w:val="hybridMultilevel"/>
    <w:tmpl w:val="4EF2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2ECD"/>
    <w:multiLevelType w:val="hybridMultilevel"/>
    <w:tmpl w:val="B30A16C6"/>
    <w:lvl w:ilvl="0" w:tplc="16FAD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C3965"/>
    <w:multiLevelType w:val="hybridMultilevel"/>
    <w:tmpl w:val="BE80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33ED8"/>
    <w:multiLevelType w:val="hybridMultilevel"/>
    <w:tmpl w:val="4768B144"/>
    <w:lvl w:ilvl="0" w:tplc="BA827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66144D"/>
    <w:multiLevelType w:val="hybridMultilevel"/>
    <w:tmpl w:val="D3CAA328"/>
    <w:lvl w:ilvl="0" w:tplc="FB5CC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DD4CB4"/>
    <w:multiLevelType w:val="hybridMultilevel"/>
    <w:tmpl w:val="8892D470"/>
    <w:lvl w:ilvl="0" w:tplc="C06EF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9558215">
    <w:abstractNumId w:val="0"/>
  </w:num>
  <w:num w:numId="2" w16cid:durableId="236330169">
    <w:abstractNumId w:val="2"/>
  </w:num>
  <w:num w:numId="3" w16cid:durableId="521406078">
    <w:abstractNumId w:val="4"/>
  </w:num>
  <w:num w:numId="4" w16cid:durableId="695615776">
    <w:abstractNumId w:val="5"/>
  </w:num>
  <w:num w:numId="5" w16cid:durableId="1432705047">
    <w:abstractNumId w:val="3"/>
  </w:num>
  <w:num w:numId="6" w16cid:durableId="10966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7C3"/>
    <w:rsid w:val="00033D88"/>
    <w:rsid w:val="00035FC9"/>
    <w:rsid w:val="000C6F17"/>
    <w:rsid w:val="00152AF6"/>
    <w:rsid w:val="00175714"/>
    <w:rsid w:val="00180943"/>
    <w:rsid w:val="001E07C5"/>
    <w:rsid w:val="003765B2"/>
    <w:rsid w:val="0038096B"/>
    <w:rsid w:val="003C36AA"/>
    <w:rsid w:val="003D19A8"/>
    <w:rsid w:val="003D37C3"/>
    <w:rsid w:val="004C0115"/>
    <w:rsid w:val="004C463E"/>
    <w:rsid w:val="00557FDF"/>
    <w:rsid w:val="005D5917"/>
    <w:rsid w:val="008C370B"/>
    <w:rsid w:val="009516DD"/>
    <w:rsid w:val="00A148D9"/>
    <w:rsid w:val="00A66BB2"/>
    <w:rsid w:val="00AC3731"/>
    <w:rsid w:val="00AD2DFF"/>
    <w:rsid w:val="00B7151B"/>
    <w:rsid w:val="00B93823"/>
    <w:rsid w:val="00BA2EFC"/>
    <w:rsid w:val="00BF648E"/>
    <w:rsid w:val="00D55EDA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BF01"/>
  <w15:docId w15:val="{0714B6C5-7550-4CC1-B4B9-BF6FF7CB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731"/>
    <w:pPr>
      <w:ind w:left="720"/>
      <w:contextualSpacing/>
    </w:pPr>
  </w:style>
  <w:style w:type="table" w:styleId="Tabela-Siatka">
    <w:name w:val="Table Grid"/>
    <w:basedOn w:val="Standardowy"/>
    <w:uiPriority w:val="59"/>
    <w:rsid w:val="000C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2DF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F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yka@onkol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Edyta</dc:creator>
  <cp:keywords/>
  <dc:description/>
  <cp:lastModifiedBy>Moćko Monika</cp:lastModifiedBy>
  <cp:revision>16</cp:revision>
  <dcterms:created xsi:type="dcterms:W3CDTF">2021-07-05T10:11:00Z</dcterms:created>
  <dcterms:modified xsi:type="dcterms:W3CDTF">2024-08-12T11:27:00Z</dcterms:modified>
</cp:coreProperties>
</file>