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CB3DDA3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proofErr w:type="gramStart"/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</w:t>
      </w:r>
      <w:proofErr w:type="gramEnd"/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53EC6A93" w:rsidR="004D17A7" w:rsidRDefault="004D17A7" w:rsidP="00F8674E">
      <w:pPr>
        <w:ind w:left="-142"/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 w:rsidRPr="00F8674E">
        <w:rPr>
          <w:rFonts w:ascii="Calibri Light" w:eastAsia="Times New Roman" w:hAnsi="Calibri Light" w:cs="Calibri Light"/>
          <w:sz w:val="22"/>
          <w:szCs w:val="22"/>
          <w:lang w:eastAsia="zh-CN"/>
        </w:rPr>
        <w:t>Na potrzeby postępowania o udzielenie zamówienia publicznego pod nazwą</w:t>
      </w:r>
      <w:r w:rsidR="0051081E" w:rsidRPr="00F8674E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F8674E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F8674E" w:rsidRPr="00F8674E">
        <w:rPr>
          <w:rFonts w:asciiTheme="majorHAnsi" w:hAnsiTheme="majorHAnsi" w:cstheme="majorHAnsi"/>
          <w:b/>
          <w:bCs/>
          <w:color w:val="auto"/>
          <w:sz w:val="22"/>
          <w:szCs w:val="22"/>
        </w:rPr>
        <w:t>zakwaterowanie członków Orkiestry Rozrywkowej Politechniki Warszawskiej w Katowicach w terminie 18-19 października 2023 r.</w:t>
      </w:r>
      <w:r w:rsidR="00F8674E" w:rsidRPr="00F8674E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, </w:t>
      </w:r>
      <w:r w:rsidR="00F8674E" w:rsidRPr="00F8674E">
        <w:rPr>
          <w:rFonts w:asciiTheme="majorHAnsi" w:eastAsia="Calibri" w:hAnsiTheme="majorHAnsi" w:cstheme="majorHAnsi"/>
          <w:bCs/>
          <w:color w:val="auto"/>
          <w:sz w:val="22"/>
          <w:szCs w:val="22"/>
        </w:rPr>
        <w:t>numer referencyjny:</w:t>
      </w:r>
      <w:r w:rsidR="00F8674E" w:rsidRPr="00F8674E">
        <w:rPr>
          <w:rFonts w:asciiTheme="majorHAnsi" w:eastAsia="Calibri" w:hAnsiTheme="majorHAnsi" w:cstheme="majorHAnsi"/>
          <w:b/>
          <w:color w:val="auto"/>
          <w:sz w:val="22"/>
          <w:szCs w:val="22"/>
        </w:rPr>
        <w:t xml:space="preserve"> </w:t>
      </w:r>
      <w:r w:rsidR="00F8674E" w:rsidRPr="00F8674E">
        <w:rPr>
          <w:rFonts w:asciiTheme="majorHAnsi" w:hAnsiTheme="majorHAnsi" w:cstheme="majorHAnsi"/>
          <w:b/>
          <w:bCs/>
          <w:color w:val="auto"/>
          <w:sz w:val="22"/>
          <w:szCs w:val="22"/>
        </w:rPr>
        <w:t>ZP.U.SE.38.2023</w:t>
      </w:r>
      <w:r w:rsidR="00F8674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, 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będą wykonywane</w:t>
      </w:r>
      <w:bookmarkStart w:id="0" w:name="_GoBack"/>
      <w:bookmarkEnd w:id="0"/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46EF91A3" w14:textId="77777777" w:rsidR="00503C49" w:rsidRPr="00F8674E" w:rsidRDefault="00503C49" w:rsidP="00503C49">
      <w:pPr>
        <w:ind w:left="425"/>
        <w:jc w:val="center"/>
        <w:rPr>
          <w:rFonts w:ascii="Calibri Light" w:eastAsia="Calibri" w:hAnsi="Calibri Light"/>
          <w:color w:val="auto"/>
          <w:sz w:val="22"/>
          <w:szCs w:val="22"/>
        </w:rPr>
      </w:pPr>
      <w:r w:rsidRPr="00F8674E">
        <w:rPr>
          <w:rFonts w:ascii="Calibri Light" w:hAnsi="Calibri Light"/>
          <w:i/>
          <w:sz w:val="22"/>
          <w:szCs w:val="22"/>
          <w:u w:val="single"/>
        </w:rPr>
        <w:t>Formularz podpisany elektronicznie</w:t>
      </w:r>
    </w:p>
    <w:p w14:paraId="6FB2E584" w14:textId="77777777" w:rsidR="00503C49" w:rsidRPr="00F8674E" w:rsidRDefault="00503C49" w:rsidP="00503C49">
      <w:pPr>
        <w:ind w:left="425"/>
        <w:jc w:val="center"/>
        <w:rPr>
          <w:rFonts w:ascii="Calibri Light" w:eastAsiaTheme="minorHAnsi" w:hAnsi="Calibri Light"/>
          <w:i/>
          <w:sz w:val="22"/>
          <w:szCs w:val="22"/>
        </w:rPr>
      </w:pPr>
      <w:r w:rsidRPr="00F8674E">
        <w:rPr>
          <w:rFonts w:ascii="Calibri Light" w:hAnsi="Calibri Light"/>
          <w:i/>
          <w:sz w:val="22"/>
          <w:szCs w:val="22"/>
        </w:rPr>
        <w:t>(kwalifikowany podpis elektroniczny</w:t>
      </w:r>
    </w:p>
    <w:p w14:paraId="3D1BE7D9" w14:textId="77777777" w:rsidR="00503C49" w:rsidRPr="00F8674E" w:rsidRDefault="00503C49" w:rsidP="00503C49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F8674E">
        <w:rPr>
          <w:rFonts w:ascii="Calibri Light" w:hAnsi="Calibri Light"/>
          <w:i/>
          <w:sz w:val="22"/>
          <w:szCs w:val="22"/>
        </w:rPr>
        <w:t>lub podpis zaufany lub podpis osobisty</w:t>
      </w:r>
    </w:p>
    <w:p w14:paraId="729A4313" w14:textId="77777777" w:rsidR="00503C49" w:rsidRPr="00F8674E" w:rsidRDefault="00503C49" w:rsidP="00503C49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F8674E">
        <w:rPr>
          <w:rFonts w:ascii="Calibri Light" w:hAnsi="Calibri Light"/>
          <w:i/>
          <w:sz w:val="22"/>
          <w:szCs w:val="22"/>
        </w:rPr>
        <w:t>Wykonawcy lub upoważnionego</w:t>
      </w:r>
    </w:p>
    <w:p w14:paraId="230C288A" w14:textId="77777777" w:rsidR="00503C49" w:rsidRPr="00F8674E" w:rsidRDefault="00503C49" w:rsidP="00503C49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F8674E">
        <w:rPr>
          <w:rFonts w:ascii="Calibri Light" w:hAnsi="Calibri Light"/>
          <w:i/>
          <w:sz w:val="22"/>
          <w:szCs w:val="22"/>
        </w:rPr>
        <w:t>przedstawiciela Wykonawcy,</w:t>
      </w:r>
    </w:p>
    <w:p w14:paraId="247BFAB2" w14:textId="77777777" w:rsidR="00503C49" w:rsidRPr="00F8674E" w:rsidRDefault="00503C49" w:rsidP="00503C49">
      <w:pPr>
        <w:ind w:left="425"/>
        <w:jc w:val="center"/>
        <w:rPr>
          <w:rFonts w:ascii="Calibri Light" w:hAnsi="Calibri Light"/>
          <w:i/>
          <w:strike/>
          <w:sz w:val="22"/>
          <w:szCs w:val="22"/>
        </w:rPr>
      </w:pPr>
      <w:r w:rsidRPr="00F8674E">
        <w:rPr>
          <w:rFonts w:ascii="Calibri Light" w:hAnsi="Calibri Light"/>
          <w:i/>
          <w:color w:val="FF0000"/>
          <w:sz w:val="22"/>
          <w:szCs w:val="22"/>
        </w:rPr>
        <w:t>należy podpisać pod rygorem nieważności</w:t>
      </w:r>
      <w:r w:rsidRPr="00F8674E">
        <w:rPr>
          <w:rFonts w:ascii="Calibri Light" w:hAnsi="Calibri Light"/>
          <w:i/>
          <w:sz w:val="22"/>
          <w:szCs w:val="22"/>
        </w:rPr>
        <w:t>)</w:t>
      </w:r>
    </w:p>
    <w:p w14:paraId="24CAB0B2" w14:textId="77777777" w:rsidR="00411F44" w:rsidRPr="00F8674E" w:rsidRDefault="00411F44">
      <w:pPr>
        <w:rPr>
          <w:sz w:val="22"/>
          <w:szCs w:val="22"/>
        </w:rPr>
      </w:pPr>
    </w:p>
    <w:sectPr w:rsidR="00411F44" w:rsidRPr="00F8674E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424B" w14:textId="77777777" w:rsidR="00714D85" w:rsidRDefault="00714D85">
      <w:r>
        <w:separator/>
      </w:r>
    </w:p>
  </w:endnote>
  <w:endnote w:type="continuationSeparator" w:id="0">
    <w:p w14:paraId="1DD7552F" w14:textId="77777777" w:rsidR="00714D85" w:rsidRDefault="0071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714D85" w:rsidP="00487F43">
    <w:pPr>
      <w:pStyle w:val="Stopka"/>
      <w:ind w:right="360"/>
    </w:pPr>
  </w:p>
  <w:p w14:paraId="7126C01D" w14:textId="77777777" w:rsidR="00E645D4" w:rsidRDefault="00714D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5910CEF4" w:rsidR="00E645D4" w:rsidRPr="00F8674E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Theme="majorHAnsi" w:hAnsiTheme="majorHAnsi" w:cstheme="majorHAnsi"/>
        <w:sz w:val="22"/>
        <w:szCs w:val="22"/>
        <w:lang w:val="pl-PL"/>
      </w:rPr>
    </w:pPr>
    <w:r w:rsidRPr="00B43209">
      <w:rPr>
        <w:rFonts w:ascii="Calibri" w:hAnsi="Calibri"/>
        <w:sz w:val="14"/>
        <w:szCs w:val="14"/>
      </w:rPr>
      <w:tab/>
    </w:r>
    <w:r w:rsidRPr="00F8674E">
      <w:rPr>
        <w:rFonts w:asciiTheme="majorHAnsi" w:hAnsiTheme="majorHAnsi" w:cstheme="majorHAnsi"/>
        <w:sz w:val="22"/>
        <w:szCs w:val="22"/>
      </w:rPr>
      <w:t xml:space="preserve">Strona </w:t>
    </w:r>
    <w:r w:rsidRPr="00F8674E">
      <w:rPr>
        <w:rFonts w:asciiTheme="majorHAnsi" w:hAnsiTheme="majorHAnsi" w:cstheme="majorHAnsi"/>
        <w:b/>
        <w:sz w:val="22"/>
        <w:szCs w:val="22"/>
      </w:rPr>
      <w:fldChar w:fldCharType="begin"/>
    </w:r>
    <w:r w:rsidRPr="00F8674E">
      <w:rPr>
        <w:rFonts w:asciiTheme="majorHAnsi" w:hAnsiTheme="majorHAnsi" w:cstheme="majorHAnsi"/>
        <w:b/>
        <w:sz w:val="22"/>
        <w:szCs w:val="22"/>
      </w:rPr>
      <w:instrText>PAGE</w:instrText>
    </w:r>
    <w:r w:rsidRPr="00F8674E">
      <w:rPr>
        <w:rFonts w:asciiTheme="majorHAnsi" w:hAnsiTheme="majorHAnsi" w:cstheme="majorHAnsi"/>
        <w:b/>
        <w:sz w:val="22"/>
        <w:szCs w:val="22"/>
      </w:rPr>
      <w:fldChar w:fldCharType="separate"/>
    </w:r>
    <w:r w:rsidRPr="00F8674E">
      <w:rPr>
        <w:rFonts w:asciiTheme="majorHAnsi" w:hAnsiTheme="majorHAnsi" w:cstheme="majorHAnsi"/>
        <w:b/>
        <w:noProof/>
        <w:sz w:val="22"/>
        <w:szCs w:val="22"/>
      </w:rPr>
      <w:t>3</w:t>
    </w:r>
    <w:r w:rsidRPr="00F8674E">
      <w:rPr>
        <w:rFonts w:asciiTheme="majorHAnsi" w:hAnsiTheme="majorHAnsi" w:cstheme="majorHAnsi"/>
        <w:b/>
        <w:sz w:val="22"/>
        <w:szCs w:val="22"/>
      </w:rPr>
      <w:fldChar w:fldCharType="end"/>
    </w:r>
    <w:r w:rsidRPr="00F8674E">
      <w:rPr>
        <w:rFonts w:asciiTheme="majorHAnsi" w:hAnsiTheme="majorHAnsi" w:cstheme="majorHAnsi"/>
        <w:sz w:val="22"/>
        <w:szCs w:val="22"/>
      </w:rPr>
      <w:t xml:space="preserve"> z </w:t>
    </w:r>
    <w:r w:rsidRPr="00F8674E">
      <w:rPr>
        <w:rFonts w:asciiTheme="majorHAnsi" w:hAnsiTheme="majorHAnsi" w:cstheme="majorHAnsi"/>
        <w:sz w:val="22"/>
        <w:szCs w:val="22"/>
      </w:rPr>
      <w:fldChar w:fldCharType="begin"/>
    </w:r>
    <w:r w:rsidRPr="00F8674E">
      <w:rPr>
        <w:rFonts w:asciiTheme="majorHAnsi" w:hAnsiTheme="majorHAnsi" w:cstheme="majorHAnsi"/>
        <w:sz w:val="22"/>
        <w:szCs w:val="22"/>
      </w:rPr>
      <w:instrText>NUMPAGES</w:instrText>
    </w:r>
    <w:r w:rsidRPr="00F8674E">
      <w:rPr>
        <w:rFonts w:asciiTheme="majorHAnsi" w:hAnsiTheme="majorHAnsi" w:cstheme="majorHAnsi"/>
        <w:sz w:val="22"/>
        <w:szCs w:val="22"/>
      </w:rPr>
      <w:fldChar w:fldCharType="separate"/>
    </w:r>
    <w:r w:rsidRPr="00F8674E">
      <w:rPr>
        <w:rFonts w:asciiTheme="majorHAnsi" w:hAnsiTheme="majorHAnsi" w:cstheme="majorHAnsi"/>
        <w:noProof/>
        <w:sz w:val="22"/>
        <w:szCs w:val="22"/>
      </w:rPr>
      <w:t>4</w:t>
    </w:r>
    <w:r w:rsidRPr="00F8674E">
      <w:rPr>
        <w:rFonts w:asciiTheme="majorHAnsi" w:hAnsiTheme="majorHAnsi" w:cs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3340" w14:textId="77777777" w:rsidR="00714D85" w:rsidRDefault="00714D85">
      <w:r>
        <w:separator/>
      </w:r>
    </w:p>
  </w:footnote>
  <w:footnote w:type="continuationSeparator" w:id="0">
    <w:p w14:paraId="21EB4C74" w14:textId="77777777" w:rsidR="00714D85" w:rsidRDefault="0071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73B0C"/>
    <w:rsid w:val="002A7843"/>
    <w:rsid w:val="002C339E"/>
    <w:rsid w:val="003B6621"/>
    <w:rsid w:val="003D38CF"/>
    <w:rsid w:val="00411F44"/>
    <w:rsid w:val="004D17A7"/>
    <w:rsid w:val="00503C49"/>
    <w:rsid w:val="0051081E"/>
    <w:rsid w:val="005B36CB"/>
    <w:rsid w:val="0065183C"/>
    <w:rsid w:val="00651E4A"/>
    <w:rsid w:val="006E13F2"/>
    <w:rsid w:val="007013A5"/>
    <w:rsid w:val="00714D85"/>
    <w:rsid w:val="007A7666"/>
    <w:rsid w:val="008A2B30"/>
    <w:rsid w:val="00A33673"/>
    <w:rsid w:val="00C85ECF"/>
    <w:rsid w:val="00E929D6"/>
    <w:rsid w:val="00E958BC"/>
    <w:rsid w:val="00F47A2C"/>
    <w:rsid w:val="00F8674E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paragraph" w:styleId="Nagwek">
    <w:name w:val="header"/>
    <w:basedOn w:val="Normalny"/>
    <w:link w:val="NagwekZnak"/>
    <w:uiPriority w:val="99"/>
    <w:unhideWhenUsed/>
    <w:rsid w:val="00F86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74E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1394</Characters>
  <Application>Microsoft Office Word</Application>
  <DocSecurity>0</DocSecurity>
  <Lines>11</Lines>
  <Paragraphs>3</Paragraphs>
  <ScaleCrop>false</ScaleCrop>
  <Company>Politechnika Warszawska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15</cp:revision>
  <cp:lastPrinted>2022-11-22T07:59:00Z</cp:lastPrinted>
  <dcterms:created xsi:type="dcterms:W3CDTF">2022-08-05T08:55:00Z</dcterms:created>
  <dcterms:modified xsi:type="dcterms:W3CDTF">2023-08-07T09:35:00Z</dcterms:modified>
</cp:coreProperties>
</file>