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3B" w:rsidRPr="00B20C86" w:rsidRDefault="00AF3A3B" w:rsidP="00AF3A3B">
      <w:pPr>
        <w:ind w:left="5580"/>
        <w:jc w:val="right"/>
        <w:rPr>
          <w:rFonts w:ascii="Arial" w:hAnsi="Arial" w:cs="Arial"/>
          <w:sz w:val="22"/>
          <w:szCs w:val="22"/>
        </w:rPr>
      </w:pPr>
      <w:r w:rsidRPr="00B20C86">
        <w:rPr>
          <w:rFonts w:ascii="Arial" w:hAnsi="Arial" w:cs="Arial"/>
          <w:bCs/>
          <w:i/>
          <w:iCs/>
          <w:sz w:val="22"/>
          <w:szCs w:val="22"/>
        </w:rPr>
        <w:t>Załącznik nr 1</w:t>
      </w:r>
    </w:p>
    <w:p w:rsidR="00AF3A3B" w:rsidRDefault="00AF3A3B" w:rsidP="00AF3A3B">
      <w:pPr>
        <w:jc w:val="both"/>
      </w:pPr>
    </w:p>
    <w:p w:rsidR="00AF3A3B" w:rsidRDefault="00AF3A3B" w:rsidP="00AF3A3B">
      <w:pPr>
        <w:jc w:val="both"/>
      </w:pPr>
      <w:r>
        <w:t>……………………………….                                                          ……………………………</w:t>
      </w:r>
    </w:p>
    <w:p w:rsidR="00AF3A3B" w:rsidRPr="00C40035" w:rsidRDefault="00AF3A3B" w:rsidP="00AF3A3B">
      <w:pPr>
        <w:jc w:val="both"/>
        <w:rPr>
          <w:i/>
          <w:sz w:val="18"/>
          <w:szCs w:val="18"/>
        </w:rPr>
      </w:pPr>
      <w:r w:rsidRPr="00C40035">
        <w:rPr>
          <w:i/>
        </w:rPr>
        <w:t xml:space="preserve">       </w:t>
      </w:r>
      <w:r w:rsidRPr="00C40035">
        <w:rPr>
          <w:i/>
          <w:sz w:val="18"/>
          <w:szCs w:val="18"/>
        </w:rPr>
        <w:t>/miejscowość, data/</w:t>
      </w:r>
      <w:r w:rsidRPr="00C40035">
        <w:rPr>
          <w:i/>
          <w:sz w:val="18"/>
          <w:szCs w:val="18"/>
        </w:rPr>
        <w:tab/>
      </w:r>
      <w:r w:rsidRPr="00C40035">
        <w:rPr>
          <w:i/>
          <w:sz w:val="18"/>
          <w:szCs w:val="18"/>
        </w:rPr>
        <w:tab/>
      </w:r>
      <w:r w:rsidRPr="00C40035">
        <w:rPr>
          <w:i/>
          <w:sz w:val="18"/>
          <w:szCs w:val="18"/>
        </w:rPr>
        <w:tab/>
      </w:r>
      <w:r w:rsidRPr="00C40035">
        <w:rPr>
          <w:i/>
          <w:sz w:val="18"/>
          <w:szCs w:val="18"/>
        </w:rPr>
        <w:tab/>
      </w:r>
      <w:r w:rsidRPr="00C40035">
        <w:rPr>
          <w:i/>
          <w:sz w:val="18"/>
          <w:szCs w:val="18"/>
        </w:rPr>
        <w:tab/>
      </w:r>
      <w:r w:rsidRPr="00C40035">
        <w:rPr>
          <w:i/>
          <w:sz w:val="18"/>
          <w:szCs w:val="18"/>
        </w:rPr>
        <w:tab/>
      </w:r>
      <w:r w:rsidRPr="00C40035">
        <w:rPr>
          <w:i/>
          <w:sz w:val="18"/>
          <w:szCs w:val="18"/>
        </w:rPr>
        <w:tab/>
        <w:t xml:space="preserve">          /nazwa i adres </w:t>
      </w:r>
      <w:r>
        <w:rPr>
          <w:i/>
          <w:sz w:val="18"/>
          <w:szCs w:val="18"/>
        </w:rPr>
        <w:t>Wykonawcy</w:t>
      </w:r>
      <w:r w:rsidRPr="00C40035">
        <w:rPr>
          <w:i/>
          <w:sz w:val="18"/>
          <w:szCs w:val="18"/>
        </w:rPr>
        <w:t>/</w:t>
      </w:r>
    </w:p>
    <w:p w:rsidR="00AF3A3B" w:rsidRDefault="00AF3A3B" w:rsidP="00AF3A3B">
      <w:pPr>
        <w:jc w:val="center"/>
        <w:rPr>
          <w:b/>
          <w:sz w:val="36"/>
          <w:szCs w:val="36"/>
        </w:rPr>
      </w:pPr>
    </w:p>
    <w:p w:rsidR="00AF3A3B" w:rsidRDefault="00AF3A3B" w:rsidP="00AF3A3B">
      <w:pPr>
        <w:jc w:val="center"/>
        <w:rPr>
          <w:b/>
          <w:sz w:val="36"/>
          <w:szCs w:val="36"/>
        </w:rPr>
      </w:pPr>
    </w:p>
    <w:p w:rsidR="00AF3A3B" w:rsidRPr="004E5492" w:rsidRDefault="00AF3A3B" w:rsidP="00AF3A3B">
      <w:pPr>
        <w:jc w:val="center"/>
        <w:rPr>
          <w:b/>
          <w:sz w:val="36"/>
          <w:szCs w:val="36"/>
        </w:rPr>
      </w:pPr>
      <w:r w:rsidRPr="00DE73D2">
        <w:rPr>
          <w:b/>
          <w:sz w:val="36"/>
          <w:szCs w:val="36"/>
        </w:rPr>
        <w:t>FORMULARZ OFERTOWY</w:t>
      </w:r>
    </w:p>
    <w:p w:rsidR="00AF3A3B" w:rsidRPr="00282925" w:rsidRDefault="00AF3A3B" w:rsidP="00AF3A3B">
      <w:pPr>
        <w:jc w:val="both"/>
        <w:rPr>
          <w:sz w:val="20"/>
          <w:szCs w:val="20"/>
        </w:rPr>
      </w:pPr>
    </w:p>
    <w:p w:rsidR="00AF3A3B" w:rsidRDefault="00AF3A3B" w:rsidP="00AF3A3B">
      <w:pPr>
        <w:jc w:val="both"/>
        <w:rPr>
          <w:sz w:val="20"/>
          <w:szCs w:val="20"/>
        </w:rPr>
      </w:pPr>
      <w:r w:rsidRPr="00282925">
        <w:rPr>
          <w:sz w:val="20"/>
          <w:szCs w:val="20"/>
        </w:rPr>
        <w:t>W związku z otrzymanym zapytaniem ofertowym dotyczącym:</w:t>
      </w:r>
    </w:p>
    <w:p w:rsidR="00AF3A3B" w:rsidRDefault="00AF3A3B" w:rsidP="00AF3A3B">
      <w:pPr>
        <w:rPr>
          <w:sz w:val="20"/>
          <w:szCs w:val="20"/>
        </w:rPr>
      </w:pPr>
      <w:r>
        <w:rPr>
          <w:sz w:val="20"/>
          <w:szCs w:val="20"/>
        </w:rPr>
        <w:t>wykonania</w:t>
      </w:r>
      <w:r w:rsidRPr="00A01AA0">
        <w:rPr>
          <w:sz w:val="20"/>
          <w:szCs w:val="20"/>
        </w:rPr>
        <w:t xml:space="preserve"> usługi niszczenia </w:t>
      </w:r>
      <w:r w:rsidRPr="00E35043">
        <w:rPr>
          <w:sz w:val="20"/>
          <w:szCs w:val="20"/>
        </w:rPr>
        <w:t>dokumentacji niearchiwalnej 2 Wojskow</w:t>
      </w:r>
      <w:r w:rsidR="000B188E">
        <w:rPr>
          <w:sz w:val="20"/>
          <w:szCs w:val="20"/>
        </w:rPr>
        <w:t xml:space="preserve">ego Oddziału Gospodarczego oraz </w:t>
      </w:r>
      <w:r w:rsidRPr="00E35043">
        <w:rPr>
          <w:sz w:val="20"/>
          <w:szCs w:val="20"/>
        </w:rPr>
        <w:t>jednostek i instytucji będących na zaopatrzeniu 2 Wojskowego Oddziału Gospodarczego</w:t>
      </w:r>
      <w:r w:rsidRPr="00A01AA0">
        <w:rPr>
          <w:sz w:val="20"/>
          <w:szCs w:val="20"/>
        </w:rPr>
        <w:t xml:space="preserve"> </w:t>
      </w:r>
      <w:r>
        <w:rPr>
          <w:sz w:val="20"/>
          <w:szCs w:val="20"/>
        </w:rPr>
        <w:t>z siedzibą we</w:t>
      </w:r>
      <w:r w:rsidRPr="00A01AA0">
        <w:rPr>
          <w:sz w:val="20"/>
          <w:szCs w:val="20"/>
        </w:rPr>
        <w:t xml:space="preserve"> Wrocławiu.</w:t>
      </w:r>
    </w:p>
    <w:p w:rsidR="00AF3A3B" w:rsidRPr="00282925" w:rsidRDefault="00AF3A3B" w:rsidP="00AF3A3B">
      <w:pPr>
        <w:rPr>
          <w:sz w:val="20"/>
          <w:szCs w:val="20"/>
        </w:rPr>
      </w:pPr>
    </w:p>
    <w:p w:rsidR="00AF3A3B" w:rsidRPr="00282925" w:rsidRDefault="00AF3A3B" w:rsidP="00AF3A3B">
      <w:pPr>
        <w:rPr>
          <w:sz w:val="20"/>
          <w:szCs w:val="20"/>
        </w:rPr>
      </w:pPr>
      <w:r w:rsidRPr="00282925">
        <w:rPr>
          <w:sz w:val="20"/>
          <w:szCs w:val="20"/>
        </w:rPr>
        <w:t>Oferuj</w:t>
      </w:r>
      <w:r>
        <w:rPr>
          <w:sz w:val="20"/>
          <w:szCs w:val="20"/>
        </w:rPr>
        <w:t>ę (-</w:t>
      </w:r>
      <w:r w:rsidRPr="00282925">
        <w:rPr>
          <w:sz w:val="20"/>
          <w:szCs w:val="20"/>
        </w:rPr>
        <w:t>emy</w:t>
      </w:r>
      <w:r>
        <w:rPr>
          <w:sz w:val="20"/>
          <w:szCs w:val="20"/>
        </w:rPr>
        <w:t>)</w:t>
      </w:r>
      <w:r w:rsidRPr="00282925">
        <w:rPr>
          <w:sz w:val="20"/>
          <w:szCs w:val="20"/>
        </w:rPr>
        <w:t xml:space="preserve"> wykonanie przedmiotu zamówienia zgodnie </w:t>
      </w:r>
      <w:r>
        <w:rPr>
          <w:sz w:val="20"/>
          <w:szCs w:val="20"/>
        </w:rPr>
        <w:t xml:space="preserve">z opisem zawartym w zapytaniu. </w:t>
      </w:r>
    </w:p>
    <w:p w:rsidR="00AF3A3B" w:rsidRPr="00282925" w:rsidRDefault="00AF3A3B" w:rsidP="00AF3A3B">
      <w:pPr>
        <w:rPr>
          <w:sz w:val="20"/>
          <w:szCs w:val="20"/>
        </w:rPr>
      </w:pPr>
    </w:p>
    <w:p w:rsidR="00AF3A3B" w:rsidRDefault="00C00ED6" w:rsidP="00AF3A3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jednostkowa za 1 kg </w:t>
      </w:r>
    </w:p>
    <w:p w:rsidR="00AF3A3B" w:rsidRPr="00282925" w:rsidRDefault="00AF3A3B" w:rsidP="00AF3A3B">
      <w:pPr>
        <w:ind w:left="360"/>
        <w:jc w:val="both"/>
        <w:rPr>
          <w:sz w:val="20"/>
          <w:szCs w:val="20"/>
        </w:rPr>
      </w:pPr>
      <w:r w:rsidRPr="00282925">
        <w:rPr>
          <w:sz w:val="20"/>
          <w:szCs w:val="20"/>
        </w:rPr>
        <w:t>netto</w:t>
      </w:r>
      <w:r>
        <w:rPr>
          <w:sz w:val="20"/>
          <w:szCs w:val="20"/>
        </w:rPr>
        <w:t xml:space="preserve">: </w:t>
      </w:r>
      <w:r w:rsidRPr="00282925">
        <w:rPr>
          <w:sz w:val="20"/>
          <w:szCs w:val="20"/>
        </w:rPr>
        <w:t>..............................</w:t>
      </w:r>
      <w:r>
        <w:rPr>
          <w:sz w:val="20"/>
          <w:szCs w:val="20"/>
        </w:rPr>
        <w:t>...</w:t>
      </w:r>
      <w:r w:rsidRPr="00282925">
        <w:rPr>
          <w:sz w:val="20"/>
          <w:szCs w:val="20"/>
        </w:rPr>
        <w:t>.zł (słownie: …</w:t>
      </w:r>
      <w:r>
        <w:rPr>
          <w:sz w:val="20"/>
          <w:szCs w:val="20"/>
        </w:rPr>
        <w:t>…………………….</w:t>
      </w:r>
      <w:r w:rsidRPr="00282925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…………………</w:t>
      </w:r>
      <w:r w:rsidRPr="00282925">
        <w:rPr>
          <w:sz w:val="20"/>
          <w:szCs w:val="20"/>
        </w:rPr>
        <w:t>……..)</w:t>
      </w:r>
    </w:p>
    <w:p w:rsidR="00AF3A3B" w:rsidRDefault="00AF3A3B" w:rsidP="00AF3A3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VAT.......%</w:t>
      </w:r>
      <w:r w:rsidRPr="00282925">
        <w:rPr>
          <w:sz w:val="20"/>
          <w:szCs w:val="20"/>
        </w:rPr>
        <w:t>wynosi</w:t>
      </w:r>
      <w:r>
        <w:rPr>
          <w:sz w:val="20"/>
          <w:szCs w:val="20"/>
        </w:rPr>
        <w:t>:……......zł (słownie:………………….………………………………………………...)</w:t>
      </w:r>
    </w:p>
    <w:p w:rsidR="00AF3A3B" w:rsidRDefault="00AF3A3B" w:rsidP="00AF3A3B">
      <w:pPr>
        <w:ind w:left="360"/>
        <w:jc w:val="both"/>
        <w:rPr>
          <w:sz w:val="20"/>
          <w:szCs w:val="20"/>
        </w:rPr>
      </w:pPr>
      <w:r w:rsidRPr="00282925">
        <w:rPr>
          <w:sz w:val="20"/>
          <w:szCs w:val="20"/>
        </w:rPr>
        <w:t>brutto</w:t>
      </w:r>
      <w:r>
        <w:rPr>
          <w:sz w:val="20"/>
          <w:szCs w:val="20"/>
        </w:rPr>
        <w:t>:</w:t>
      </w:r>
      <w:r w:rsidRPr="00282925">
        <w:rPr>
          <w:sz w:val="20"/>
          <w:szCs w:val="20"/>
        </w:rPr>
        <w:t xml:space="preserve"> ..</w:t>
      </w:r>
      <w:r>
        <w:rPr>
          <w:sz w:val="20"/>
          <w:szCs w:val="20"/>
        </w:rPr>
        <w:t>.................................zł</w:t>
      </w:r>
      <w:r w:rsidRPr="00282925">
        <w:rPr>
          <w:sz w:val="20"/>
          <w:szCs w:val="20"/>
        </w:rPr>
        <w:t xml:space="preserve"> (słownie: …………</w:t>
      </w:r>
      <w:r>
        <w:rPr>
          <w:sz w:val="20"/>
          <w:szCs w:val="20"/>
        </w:rPr>
        <w:t>……………………………..…………………..</w:t>
      </w:r>
      <w:r w:rsidRPr="00282925">
        <w:rPr>
          <w:sz w:val="20"/>
          <w:szCs w:val="20"/>
        </w:rPr>
        <w:t>………)</w:t>
      </w:r>
    </w:p>
    <w:p w:rsidR="00AF3A3B" w:rsidRDefault="00AF3A3B" w:rsidP="00AF3A3B">
      <w:pPr>
        <w:ind w:left="360"/>
        <w:jc w:val="both"/>
        <w:rPr>
          <w:sz w:val="20"/>
          <w:szCs w:val="20"/>
        </w:rPr>
      </w:pPr>
    </w:p>
    <w:p w:rsidR="00AF3A3B" w:rsidRDefault="00AF3A3B" w:rsidP="00AF3A3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 bieżącego kontaktu w związku z postępowaniem ofertowym wyznaczam (-):</w:t>
      </w:r>
    </w:p>
    <w:p w:rsidR="00AF3A3B" w:rsidRDefault="00AF3A3B" w:rsidP="00AF3A3B">
      <w:pPr>
        <w:ind w:left="360"/>
        <w:jc w:val="both"/>
        <w:rPr>
          <w:sz w:val="20"/>
          <w:szCs w:val="20"/>
        </w:rPr>
      </w:pPr>
    </w:p>
    <w:p w:rsidR="00AF3A3B" w:rsidRDefault="00AF3A3B" w:rsidP="00AF3A3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0766EF">
        <w:rPr>
          <w:b/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:rsidR="00AF3A3B" w:rsidRDefault="00AF3A3B" w:rsidP="00AF3A3B">
      <w:pPr>
        <w:ind w:left="360"/>
        <w:jc w:val="both"/>
        <w:rPr>
          <w:sz w:val="20"/>
          <w:szCs w:val="20"/>
        </w:rPr>
      </w:pPr>
    </w:p>
    <w:p w:rsidR="00AF3A3B" w:rsidRDefault="00AF3A3B" w:rsidP="00AF3A3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tel………………………………………………….fax………………………………………………………</w:t>
      </w:r>
    </w:p>
    <w:p w:rsidR="00AF3A3B" w:rsidRDefault="00AF3A3B" w:rsidP="00AF3A3B">
      <w:pPr>
        <w:ind w:left="360"/>
        <w:jc w:val="center"/>
        <w:rPr>
          <w:b/>
          <w:i/>
          <w:sz w:val="16"/>
          <w:szCs w:val="16"/>
        </w:rPr>
      </w:pPr>
      <w:r w:rsidRPr="000766EF">
        <w:rPr>
          <w:b/>
          <w:i/>
          <w:sz w:val="16"/>
          <w:szCs w:val="16"/>
        </w:rPr>
        <w:t>(nr fax podać obowiązkowo z uwagi na wybraną przez Zamawiającego formę porozumiewania się z Wykonawcą).</w:t>
      </w:r>
    </w:p>
    <w:p w:rsidR="00AF3A3B" w:rsidRDefault="00AF3A3B" w:rsidP="00AF3A3B">
      <w:pPr>
        <w:ind w:left="360"/>
        <w:jc w:val="center"/>
        <w:rPr>
          <w:b/>
          <w:i/>
          <w:sz w:val="16"/>
          <w:szCs w:val="16"/>
        </w:rPr>
      </w:pPr>
    </w:p>
    <w:p w:rsidR="00AF3A3B" w:rsidRPr="000766EF" w:rsidRDefault="00AF3A3B" w:rsidP="00AF3A3B">
      <w:pPr>
        <w:ind w:left="360"/>
        <w:rPr>
          <w:b/>
          <w:i/>
          <w:sz w:val="16"/>
          <w:szCs w:val="16"/>
        </w:rPr>
      </w:pPr>
      <w:r w:rsidRPr="00FA306F">
        <w:rPr>
          <w:i/>
          <w:sz w:val="16"/>
          <w:szCs w:val="16"/>
        </w:rPr>
        <w:t>e-mail</w:t>
      </w:r>
      <w:r>
        <w:rPr>
          <w:b/>
          <w:i/>
          <w:sz w:val="16"/>
          <w:szCs w:val="16"/>
        </w:rPr>
        <w:t>: ……………………………………………………………………………………………………………………………………..</w:t>
      </w:r>
    </w:p>
    <w:p w:rsidR="00AF3A3B" w:rsidRPr="00282925" w:rsidRDefault="00AF3A3B" w:rsidP="00AF3A3B">
      <w:pPr>
        <w:ind w:left="360"/>
        <w:jc w:val="both"/>
        <w:rPr>
          <w:sz w:val="20"/>
          <w:szCs w:val="20"/>
        </w:rPr>
      </w:pPr>
    </w:p>
    <w:p w:rsidR="00AF3A3B" w:rsidRDefault="00AF3A3B" w:rsidP="00AF3A3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NIP:…………………………………………….REGON:……………………………………………………</w:t>
      </w:r>
    </w:p>
    <w:p w:rsidR="00AF3A3B" w:rsidRPr="00282925" w:rsidRDefault="00AF3A3B" w:rsidP="00AF3A3B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rachunku bankowego Wykonawcy, na który Zamawiający dokona zapłaty wynagrodzenia </w:t>
      </w:r>
      <w:r>
        <w:rPr>
          <w:sz w:val="20"/>
          <w:szCs w:val="20"/>
        </w:rPr>
        <w:br/>
        <w:t>za wykonanie przedmiotu umowy:</w:t>
      </w:r>
    </w:p>
    <w:p w:rsidR="00AF3A3B" w:rsidRPr="00282925" w:rsidRDefault="00AF3A3B" w:rsidP="00AF3A3B">
      <w:pPr>
        <w:ind w:left="360" w:hanging="360"/>
        <w:jc w:val="both"/>
        <w:rPr>
          <w:sz w:val="20"/>
          <w:szCs w:val="20"/>
        </w:rPr>
      </w:pPr>
      <w:r w:rsidRPr="00282925">
        <w:rPr>
          <w:sz w:val="20"/>
          <w:szCs w:val="20"/>
        </w:rPr>
        <w:br/>
      </w:r>
    </w:p>
    <w:p w:rsidR="00AF3A3B" w:rsidRDefault="00AF3A3B" w:rsidP="00AF3A3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nazwa banku:………………………………………………………….</w:t>
      </w:r>
      <w:r w:rsidRPr="00282925">
        <w:rPr>
          <w:sz w:val="20"/>
          <w:szCs w:val="20"/>
        </w:rPr>
        <w:t>.......................................................</w:t>
      </w:r>
    </w:p>
    <w:p w:rsidR="00AF3A3B" w:rsidRDefault="00AF3A3B" w:rsidP="00AF3A3B">
      <w:pPr>
        <w:ind w:left="360"/>
        <w:jc w:val="both"/>
        <w:rPr>
          <w:sz w:val="20"/>
          <w:szCs w:val="20"/>
        </w:rPr>
      </w:pPr>
    </w:p>
    <w:p w:rsidR="00AF3A3B" w:rsidRPr="00282925" w:rsidRDefault="00AF3A3B" w:rsidP="00AF3A3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numer konta:………………………………………………………………………………………………….</w:t>
      </w:r>
    </w:p>
    <w:p w:rsidR="00AF3A3B" w:rsidRDefault="00AF3A3B" w:rsidP="00AF3A3B">
      <w:pPr>
        <w:jc w:val="both"/>
      </w:pPr>
      <w:r>
        <w:t xml:space="preserve">     </w:t>
      </w:r>
    </w:p>
    <w:p w:rsidR="00AF3A3B" w:rsidRDefault="00AF3A3B" w:rsidP="00AF3A3B">
      <w:pPr>
        <w:ind w:left="720"/>
        <w:jc w:val="both"/>
      </w:pPr>
    </w:p>
    <w:p w:rsidR="00AF3A3B" w:rsidRDefault="00AF3A3B" w:rsidP="00AF3A3B">
      <w:pPr>
        <w:ind w:left="360"/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AF3A3B" w:rsidRPr="00C40035" w:rsidRDefault="00AF3A3B" w:rsidP="00AF3A3B">
      <w:pPr>
        <w:ind w:left="360"/>
        <w:jc w:val="center"/>
        <w:rPr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</w:t>
      </w:r>
      <w:r w:rsidRPr="00C40035">
        <w:rPr>
          <w:i/>
          <w:sz w:val="20"/>
        </w:rPr>
        <w:t>/pieczątka i czytelny</w:t>
      </w:r>
      <w:r w:rsidRPr="00C40035">
        <w:rPr>
          <w:i/>
          <w:color w:val="FF0000"/>
          <w:sz w:val="20"/>
        </w:rPr>
        <w:t xml:space="preserve">  </w:t>
      </w:r>
      <w:r w:rsidRPr="00C40035">
        <w:rPr>
          <w:i/>
          <w:sz w:val="20"/>
        </w:rPr>
        <w:t>podpis osoby</w:t>
      </w:r>
    </w:p>
    <w:p w:rsidR="00AF3A3B" w:rsidRPr="00C40035" w:rsidRDefault="00AF3A3B" w:rsidP="00AF3A3B">
      <w:pPr>
        <w:ind w:left="4260" w:firstLine="348"/>
        <w:jc w:val="center"/>
        <w:rPr>
          <w:i/>
          <w:sz w:val="20"/>
        </w:rPr>
      </w:pPr>
      <w:r>
        <w:rPr>
          <w:i/>
          <w:sz w:val="20"/>
        </w:rPr>
        <w:t xml:space="preserve">             </w:t>
      </w:r>
      <w:r w:rsidRPr="00C40035">
        <w:rPr>
          <w:i/>
          <w:sz w:val="20"/>
        </w:rPr>
        <w:t xml:space="preserve">upoważnionej do  reprezentowania </w:t>
      </w:r>
      <w:r>
        <w:rPr>
          <w:i/>
          <w:sz w:val="20"/>
        </w:rPr>
        <w:t>Wykonawcy</w:t>
      </w:r>
    </w:p>
    <w:p w:rsidR="00AF3A3B" w:rsidRPr="00C40035" w:rsidRDefault="00AF3A3B" w:rsidP="00AF3A3B">
      <w:pPr>
        <w:ind w:left="4608" w:firstLine="348"/>
        <w:rPr>
          <w:bCs/>
          <w:i/>
          <w:sz w:val="20"/>
        </w:rPr>
      </w:pPr>
      <w:r>
        <w:rPr>
          <w:i/>
          <w:sz w:val="20"/>
        </w:rPr>
        <w:t xml:space="preserve">      </w:t>
      </w:r>
      <w:r w:rsidRPr="00C40035">
        <w:rPr>
          <w:i/>
          <w:sz w:val="20"/>
        </w:rPr>
        <w:t>w obrocie prawnym/</w:t>
      </w:r>
    </w:p>
    <w:p w:rsidR="00AF3A3B" w:rsidRDefault="00AF3A3B" w:rsidP="00AF3A3B">
      <w:pPr>
        <w:pStyle w:val="Tekstpodstawowy"/>
        <w:ind w:left="6000"/>
        <w:jc w:val="both"/>
        <w:rPr>
          <w:bCs/>
          <w:i/>
          <w:iCs/>
          <w:sz w:val="20"/>
        </w:rPr>
      </w:pPr>
    </w:p>
    <w:p w:rsidR="00AF3A3B" w:rsidRDefault="00AF3A3B" w:rsidP="00AF3A3B">
      <w:pPr>
        <w:pStyle w:val="Tekstpodstawowy"/>
        <w:ind w:left="6000"/>
        <w:jc w:val="both"/>
        <w:rPr>
          <w:bCs/>
          <w:i/>
          <w:iCs/>
          <w:sz w:val="20"/>
        </w:rPr>
      </w:pPr>
    </w:p>
    <w:p w:rsidR="000B188E" w:rsidRPr="00E950AC" w:rsidRDefault="000B188E" w:rsidP="000B188E">
      <w:pPr>
        <w:spacing w:line="276" w:lineRule="auto"/>
        <w:rPr>
          <w:rFonts w:ascii="Arial" w:eastAsiaTheme="minorHAnsi" w:hAnsi="Arial" w:cs="Arial"/>
          <w:b/>
          <w:sz w:val="16"/>
          <w:szCs w:val="22"/>
          <w:lang w:eastAsia="en-US"/>
        </w:rPr>
      </w:pPr>
      <w:r w:rsidRPr="00E950AC">
        <w:rPr>
          <w:rFonts w:ascii="Arial" w:eastAsiaTheme="minorHAnsi" w:hAnsi="Arial" w:cs="Arial"/>
          <w:b/>
          <w:sz w:val="16"/>
          <w:szCs w:val="22"/>
          <w:lang w:eastAsia="en-US"/>
        </w:rPr>
        <w:t xml:space="preserve">Dodatkowe oświadczenia:  </w:t>
      </w:r>
    </w:p>
    <w:p w:rsidR="000B188E" w:rsidRPr="00E950AC" w:rsidRDefault="000B188E" w:rsidP="000B188E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950AC">
        <w:rPr>
          <w:rFonts w:ascii="Arial" w:eastAsiaTheme="minorHAnsi" w:hAnsi="Arial" w:cs="Arial"/>
          <w:sz w:val="16"/>
          <w:szCs w:val="22"/>
          <w:lang w:eastAsia="en-US"/>
        </w:rPr>
        <w:t>Oświadczamy, że nie podlegamy wykluczeniu z postępowania o udzielenie zamówienia publicznego na podstawie przepisów Ustawy z dnia 13 kwietnia 2022 r. o szczególnych rozwiązaniach w zakresie przeciwdziałania wspieraniu agresji na Ukrainę oraz służących ochronie bezpieczeństwa narodowego (Dz.U. 2022 r., poz.835)</w:t>
      </w:r>
    </w:p>
    <w:p w:rsidR="000B188E" w:rsidRPr="00E950AC" w:rsidRDefault="000B188E" w:rsidP="000B188E">
      <w:pPr>
        <w:spacing w:after="2" w:line="238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950AC">
        <w:rPr>
          <w:rFonts w:ascii="Arial" w:eastAsiaTheme="minorHAnsi" w:hAnsi="Arial" w:cs="Arial"/>
          <w:sz w:val="16"/>
          <w:szCs w:val="22"/>
          <w:lang w:eastAsia="en-US"/>
        </w:rPr>
        <w:t>Oświadczamy, że  zapoznaliśmy się z udostępnionym przez zamawiającego opisem przedmiotu zamówienia i nie wnosimy do niego żadnych zastrzeżeń.</w:t>
      </w:r>
      <w:r w:rsidRPr="00E950AC">
        <w:rPr>
          <w:rFonts w:ascii="Arial" w:eastAsiaTheme="minorHAnsi" w:hAnsi="Arial" w:cs="Arial"/>
          <w:i/>
          <w:sz w:val="16"/>
          <w:szCs w:val="22"/>
          <w:lang w:eastAsia="en-US"/>
        </w:rPr>
        <w:t xml:space="preserve">    </w:t>
      </w:r>
    </w:p>
    <w:p w:rsidR="000B188E" w:rsidRPr="00E950AC" w:rsidRDefault="000B188E" w:rsidP="000B188E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E950AC">
        <w:rPr>
          <w:rFonts w:ascii="Arial" w:eastAsiaTheme="minorHAnsi" w:hAnsi="Arial" w:cs="Arial"/>
          <w:sz w:val="16"/>
          <w:szCs w:val="22"/>
          <w:lang w:eastAsia="en-US"/>
        </w:rPr>
        <w:t xml:space="preserve">Uważamy się za związanych niniejszą ofertą przez okres 30 dni od daty upływu terminu składania ofert. </w:t>
      </w:r>
    </w:p>
    <w:p w:rsidR="000B188E" w:rsidRDefault="000B188E" w:rsidP="000B188E">
      <w:pPr>
        <w:spacing w:line="276" w:lineRule="auto"/>
        <w:rPr>
          <w:rFonts w:ascii="Arial" w:eastAsiaTheme="minorHAnsi" w:hAnsi="Arial" w:cs="Arial"/>
          <w:sz w:val="16"/>
          <w:szCs w:val="22"/>
          <w:lang w:eastAsia="en-US"/>
        </w:rPr>
      </w:pPr>
      <w:r w:rsidRPr="00E950AC">
        <w:rPr>
          <w:rFonts w:ascii="Arial" w:eastAsiaTheme="minorHAnsi" w:hAnsi="Arial" w:cs="Arial"/>
          <w:sz w:val="16"/>
          <w:szCs w:val="22"/>
          <w:lang w:eastAsia="en-US"/>
        </w:rPr>
        <w:t xml:space="preserve">W razie wybrania naszej oferty zobowiązujemy się do podpisania umowy na warunkach zawartych w zapytaniu ofertowym </w:t>
      </w:r>
    </w:p>
    <w:p w:rsidR="000B188E" w:rsidRPr="003E5FB9" w:rsidRDefault="000B188E" w:rsidP="000B188E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226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4"/>
      </w:tblGrid>
      <w:tr w:rsidR="000B188E" w:rsidRPr="005545B8" w:rsidTr="008E4EFB">
        <w:trPr>
          <w:trHeight w:val="315"/>
        </w:trPr>
        <w:tc>
          <w:tcPr>
            <w:tcW w:w="10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88E" w:rsidRPr="005545B8" w:rsidRDefault="000B188E" w:rsidP="008E4EFB">
            <w:pPr>
              <w:rPr>
                <w:color w:val="000000"/>
              </w:rPr>
            </w:pPr>
            <w:r w:rsidRPr="005545B8">
              <w:rPr>
                <w:color w:val="000000"/>
              </w:rPr>
              <w:t>..............................................</w:t>
            </w:r>
          </w:p>
        </w:tc>
      </w:tr>
      <w:tr w:rsidR="000B188E" w:rsidRPr="005545B8" w:rsidTr="008E4EFB">
        <w:trPr>
          <w:trHeight w:val="300"/>
        </w:trPr>
        <w:tc>
          <w:tcPr>
            <w:tcW w:w="10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88E" w:rsidRPr="005545B8" w:rsidRDefault="000B188E" w:rsidP="008E4EFB">
            <w:pPr>
              <w:rPr>
                <w:color w:val="000000"/>
                <w:sz w:val="18"/>
                <w:szCs w:val="18"/>
              </w:rPr>
            </w:pPr>
            <w:r w:rsidRPr="005545B8">
              <w:rPr>
                <w:color w:val="000000"/>
                <w:sz w:val="18"/>
                <w:szCs w:val="18"/>
              </w:rPr>
              <w:t>/pieczątka i czytelny</w:t>
            </w:r>
            <w:r w:rsidRPr="005545B8">
              <w:rPr>
                <w:color w:val="FF0000"/>
                <w:sz w:val="18"/>
                <w:szCs w:val="18"/>
              </w:rPr>
              <w:t xml:space="preserve"> </w:t>
            </w:r>
            <w:r w:rsidRPr="005545B8">
              <w:rPr>
                <w:color w:val="000000"/>
                <w:sz w:val="18"/>
                <w:szCs w:val="18"/>
              </w:rPr>
              <w:t>podpis osoby</w:t>
            </w:r>
          </w:p>
        </w:tc>
      </w:tr>
      <w:tr w:rsidR="000B188E" w:rsidRPr="005545B8" w:rsidTr="008E4EFB">
        <w:trPr>
          <w:trHeight w:val="300"/>
        </w:trPr>
        <w:tc>
          <w:tcPr>
            <w:tcW w:w="10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88E" w:rsidRPr="005545B8" w:rsidRDefault="000B188E" w:rsidP="008E4EFB">
            <w:pPr>
              <w:rPr>
                <w:color w:val="000000"/>
                <w:sz w:val="18"/>
                <w:szCs w:val="18"/>
              </w:rPr>
            </w:pPr>
            <w:r w:rsidRPr="005545B8">
              <w:rPr>
                <w:color w:val="000000"/>
                <w:sz w:val="18"/>
                <w:szCs w:val="18"/>
              </w:rPr>
              <w:t>upoważnionej do reprezentowania Wykonawcy w obrocie prawnym/</w:t>
            </w:r>
          </w:p>
        </w:tc>
      </w:tr>
    </w:tbl>
    <w:p w:rsidR="000B188E" w:rsidRPr="00FA2B26" w:rsidRDefault="000B188E" w:rsidP="00FA2B26">
      <w:pPr>
        <w:tabs>
          <w:tab w:val="left" w:pos="2428"/>
        </w:tabs>
      </w:pPr>
      <w:bookmarkStart w:id="0" w:name="_GoBack"/>
      <w:bookmarkEnd w:id="0"/>
    </w:p>
    <w:sectPr w:rsidR="000B188E" w:rsidRPr="00FA2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C5" w:rsidRDefault="00743FC5" w:rsidP="00AF3A3B">
      <w:r>
        <w:separator/>
      </w:r>
    </w:p>
  </w:endnote>
  <w:endnote w:type="continuationSeparator" w:id="0">
    <w:p w:rsidR="00743FC5" w:rsidRDefault="00743FC5" w:rsidP="00AF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C5" w:rsidRDefault="00743FC5" w:rsidP="00AF3A3B">
      <w:r>
        <w:separator/>
      </w:r>
    </w:p>
  </w:footnote>
  <w:footnote w:type="continuationSeparator" w:id="0">
    <w:p w:rsidR="00743FC5" w:rsidRDefault="00743FC5" w:rsidP="00AF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4CB3"/>
    <w:multiLevelType w:val="singleLevel"/>
    <w:tmpl w:val="0415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86"/>
    <w:rsid w:val="000B188E"/>
    <w:rsid w:val="004E3230"/>
    <w:rsid w:val="00743FC5"/>
    <w:rsid w:val="009812EE"/>
    <w:rsid w:val="00AF3A3B"/>
    <w:rsid w:val="00B20C86"/>
    <w:rsid w:val="00BA7A7E"/>
    <w:rsid w:val="00C00ED6"/>
    <w:rsid w:val="00C16FCF"/>
    <w:rsid w:val="00F47A86"/>
    <w:rsid w:val="00F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10AE90"/>
  <w15:chartTrackingRefBased/>
  <w15:docId w15:val="{D5939065-81CB-4B97-82BA-2E8FF0C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A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A3B"/>
  </w:style>
  <w:style w:type="paragraph" w:styleId="Stopka">
    <w:name w:val="footer"/>
    <w:basedOn w:val="Normalny"/>
    <w:link w:val="StopkaZnak"/>
    <w:uiPriority w:val="99"/>
    <w:unhideWhenUsed/>
    <w:rsid w:val="00AF3A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A3B"/>
  </w:style>
  <w:style w:type="paragraph" w:styleId="Tekstpodstawowy">
    <w:name w:val="Body Text"/>
    <w:basedOn w:val="Normalny"/>
    <w:link w:val="TekstpodstawowyZnak"/>
    <w:rsid w:val="00AF3A3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3A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2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2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E8B706-88A7-42B8-9F43-3678DC9DB2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Trębski Arkadiusz</dc:creator>
  <cp:keywords/>
  <dc:description/>
  <cp:lastModifiedBy>Wodecka Katarzyna</cp:lastModifiedBy>
  <cp:revision>7</cp:revision>
  <cp:lastPrinted>2022-03-16T13:31:00Z</cp:lastPrinted>
  <dcterms:created xsi:type="dcterms:W3CDTF">2022-03-14T07:58:00Z</dcterms:created>
  <dcterms:modified xsi:type="dcterms:W3CDTF">2022-07-27T10:06:00Z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a977470e-40d6-4887-a5b0-aab557315afc</vt:lpwstr>
  </property>
  <property fmtid="{D5CDD505-2E9C-101B-9397-08002B2CF9AE}" pid="3" name="bjSaver">
    <vt:lpwstr>oU+kvqhxPQ7kQ01TWVBqfmuvd7+mMuYs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