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273DFC2E" w14:textId="411EC3AF" w:rsidR="00B70348" w:rsidRDefault="00343944" w:rsidP="0077458A">
      <w:pPr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9F5370">
        <w:rPr>
          <w:rFonts w:ascii="Arial" w:hAnsi="Arial" w:cs="Arial"/>
          <w:b/>
          <w:sz w:val="22"/>
          <w:szCs w:val="22"/>
        </w:rPr>
        <w:t>Wykaz osób</w:t>
      </w:r>
      <w:r w:rsidR="003C6D4B" w:rsidRPr="009F5370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9F5370">
        <w:rPr>
          <w:rFonts w:ascii="Arial" w:hAnsi="Arial" w:cs="Arial"/>
          <w:b/>
          <w:sz w:val="22"/>
          <w:szCs w:val="22"/>
        </w:rPr>
        <w:t>Wykonawca</w:t>
      </w:r>
      <w:r w:rsidRPr="009F5370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9F5370">
        <w:rPr>
          <w:rFonts w:ascii="Arial" w:hAnsi="Arial" w:cs="Arial"/>
          <w:b/>
          <w:sz w:val="22"/>
          <w:szCs w:val="22"/>
        </w:rPr>
        <w:t xml:space="preserve"> pn.: </w:t>
      </w:r>
      <w:r w:rsidR="001233FE" w:rsidRPr="001233FE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9D724F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Utworzenie punktu przystankowego turystyki rowerowej, pieszej i wodnej z dodatkową funkcją placu integracyjno- festynowego- etap II w Ognicy- część lądowa i wodna”   </w:t>
      </w:r>
    </w:p>
    <w:p w14:paraId="5ED6A8AA" w14:textId="72990452" w:rsidR="001233FE" w:rsidRPr="009F5370" w:rsidRDefault="009D724F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0003A98" w14:textId="21EAB721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następujące osoby: </w:t>
      </w:r>
    </w:p>
    <w:p w14:paraId="227248D0" w14:textId="4491E115" w:rsidR="0065725A" w:rsidRPr="0065725A" w:rsidRDefault="00D66B2A" w:rsidP="009F53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26"/>
        <w:gridCol w:w="1938"/>
        <w:gridCol w:w="2212"/>
        <w:gridCol w:w="2594"/>
      </w:tblGrid>
      <w:tr w:rsidR="00AB71EE" w:rsidRPr="009F5370" w14:paraId="2AEF4D0B" w14:textId="77777777" w:rsidTr="00D32CAE">
        <w:tc>
          <w:tcPr>
            <w:tcW w:w="428" w:type="pct"/>
            <w:vAlign w:val="center"/>
          </w:tcPr>
          <w:p w14:paraId="73D4907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74" w:type="pct"/>
            <w:vAlign w:val="center"/>
          </w:tcPr>
          <w:p w14:paraId="3CB613DF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ADCB538" w14:textId="77777777" w:rsidR="00AB71EE" w:rsidRPr="009F5370" w:rsidRDefault="00EE449D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2020DA78" w14:textId="77777777" w:rsidR="00D20A23" w:rsidRPr="009F5370" w:rsidRDefault="00D20A23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uprawnienia budowlane*</w:t>
            </w:r>
          </w:p>
        </w:tc>
        <w:tc>
          <w:tcPr>
            <w:tcW w:w="1034" w:type="pct"/>
            <w:vAlign w:val="center"/>
          </w:tcPr>
          <w:p w14:paraId="2769FF1E" w14:textId="0F3B020E" w:rsidR="00AB71EE" w:rsidRPr="00783BE8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  <w:r w:rsidR="00783B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3BE8" w:rsidRPr="00783BE8">
              <w:rPr>
                <w:rFonts w:ascii="Arial" w:hAnsi="Arial" w:cs="Arial"/>
                <w:sz w:val="22"/>
                <w:szCs w:val="22"/>
              </w:rPr>
              <w:t>(</w:t>
            </w:r>
            <w:r w:rsidR="00783BE8">
              <w:rPr>
                <w:rFonts w:ascii="Arial" w:hAnsi="Arial" w:cs="Arial"/>
                <w:sz w:val="22"/>
                <w:szCs w:val="22"/>
              </w:rPr>
              <w:t>jeśli dotyczy)</w:t>
            </w:r>
          </w:p>
        </w:tc>
        <w:tc>
          <w:tcPr>
            <w:tcW w:w="1180" w:type="pct"/>
            <w:vAlign w:val="center"/>
          </w:tcPr>
          <w:p w14:paraId="2EAAC0F6" w14:textId="77777777" w:rsidR="00D83DFE" w:rsidRPr="009F5370" w:rsidRDefault="00D83DF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21755E2E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B71EE" w:rsidRPr="009F5370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14:paraId="75DA6C29" w14:textId="77777777" w:rsidR="00AB71EE" w:rsidRPr="009F5370" w:rsidRDefault="00AB71EE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 (odpowiednio do warunku dla każdej z osób)</w:t>
            </w:r>
            <w:r w:rsidR="00D20A23" w:rsidRPr="009F53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745243" w14:textId="4CDA22B3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Nazwa, adres obiektu, nazwa, dane kontaktowe inwestora,</w:t>
            </w:r>
          </w:p>
          <w:p w14:paraId="2484A770" w14:textId="1BC64C9A" w:rsidR="00D20A23" w:rsidRPr="009F5370" w:rsidRDefault="00D20A23" w:rsidP="009F5370">
            <w:pPr>
              <w:spacing w:line="360" w:lineRule="auto"/>
              <w:ind w:right="-107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Przedmiot i zakres robót </w:t>
            </w:r>
            <w:r w:rsidR="00240BC2" w:rsidRPr="009F53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5370">
              <w:rPr>
                <w:rFonts w:ascii="Arial" w:hAnsi="Arial" w:cs="Arial"/>
                <w:b/>
                <w:sz w:val="22"/>
                <w:szCs w:val="22"/>
              </w:rPr>
              <w:t>budowlanych, powierzchnia, której wykonywane roboty dotyczyły, pełniona funkcja</w:t>
            </w:r>
          </w:p>
          <w:p w14:paraId="1018380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0C2A0AD6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71EE" w:rsidRPr="009F5370" w14:paraId="0D658364" w14:textId="77777777" w:rsidTr="00D32CAE">
        <w:tc>
          <w:tcPr>
            <w:tcW w:w="428" w:type="pct"/>
            <w:vAlign w:val="center"/>
          </w:tcPr>
          <w:p w14:paraId="396B7803" w14:textId="7BFDDD6E" w:rsidR="00AB71EE" w:rsidRPr="009F5370" w:rsidRDefault="00240BC2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74" w:type="pct"/>
            <w:vAlign w:val="center"/>
          </w:tcPr>
          <w:p w14:paraId="6AE7DCD6" w14:textId="77777777" w:rsidR="00AB71EE" w:rsidRPr="009F5370" w:rsidRDefault="00AB71E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5C0FDE19" w14:textId="5648743F" w:rsidR="00AB71EE" w:rsidRPr="009F5370" w:rsidRDefault="00240BC2" w:rsidP="00D32CAE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bookmarkStart w:id="0" w:name="_GoBack"/>
            <w:r w:rsidRPr="00BB4E13">
              <w:rPr>
                <w:rFonts w:ascii="Arial" w:hAnsi="Arial" w:cs="Arial"/>
                <w:color w:val="00B050"/>
                <w:sz w:val="22"/>
                <w:szCs w:val="22"/>
              </w:rPr>
              <w:t>Kierownik budowy</w:t>
            </w:r>
            <w:r w:rsidR="0065725A" w:rsidRPr="00BB4E13">
              <w:rPr>
                <w:rFonts w:ascii="Arial" w:hAnsi="Arial" w:cs="Arial"/>
                <w:color w:val="00B050"/>
                <w:sz w:val="22"/>
                <w:szCs w:val="22"/>
              </w:rPr>
              <w:t xml:space="preserve"> w </w:t>
            </w:r>
            <w:r w:rsidR="009D724F" w:rsidRPr="00BB4E13">
              <w:rPr>
                <w:rFonts w:ascii="Arial" w:hAnsi="Arial" w:cs="Arial"/>
                <w:color w:val="00B050"/>
                <w:sz w:val="22"/>
                <w:szCs w:val="22"/>
              </w:rPr>
              <w:t>specjalności drogowej</w:t>
            </w:r>
            <w:r w:rsidR="0065725A" w:rsidRPr="00BB4E13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1180" w:type="pct"/>
            <w:vAlign w:val="center"/>
          </w:tcPr>
          <w:p w14:paraId="67C855B2" w14:textId="05AC5EB3" w:rsidR="00AB71EE" w:rsidRPr="009F5370" w:rsidRDefault="00C47476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</w:t>
            </w:r>
          </w:p>
        </w:tc>
        <w:tc>
          <w:tcPr>
            <w:tcW w:w="1384" w:type="pct"/>
            <w:vAlign w:val="center"/>
          </w:tcPr>
          <w:p w14:paraId="0B8C8E18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AB71EE" w:rsidRPr="009F5370" w:rsidRDefault="00AB71EE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1233FE" w:rsidRPr="009F5370" w14:paraId="5F5826B6" w14:textId="77777777" w:rsidTr="00D32CAE">
        <w:tc>
          <w:tcPr>
            <w:tcW w:w="428" w:type="pct"/>
            <w:vAlign w:val="center"/>
          </w:tcPr>
          <w:p w14:paraId="13B34D5A" w14:textId="0EA44CFA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74" w:type="pct"/>
            <w:vAlign w:val="center"/>
          </w:tcPr>
          <w:p w14:paraId="60AB3C47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24344DAE" w14:textId="166ED011" w:rsidR="001233FE" w:rsidRPr="009F5370" w:rsidRDefault="009D724F" w:rsidP="0065725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robót ds. zieleni, małej architektury i zagospodarowania terenu</w:t>
            </w:r>
          </w:p>
        </w:tc>
        <w:tc>
          <w:tcPr>
            <w:tcW w:w="1180" w:type="pct"/>
            <w:vAlign w:val="center"/>
          </w:tcPr>
          <w:p w14:paraId="0594D68B" w14:textId="77777777" w:rsidR="001233FE" w:rsidRPr="009F5370" w:rsidRDefault="001233FE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14:paraId="30EF6A8A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BD6F19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0003129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26AC7FE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5870370" w14:textId="77777777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F74D2A" w14:textId="479BA0F3" w:rsidR="001233FE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652BC" w:rsidRPr="009F5370" w14:paraId="336A682A" w14:textId="77777777" w:rsidTr="00D32CAE">
        <w:trPr>
          <w:trHeight w:val="1690"/>
        </w:trPr>
        <w:tc>
          <w:tcPr>
            <w:tcW w:w="428" w:type="pct"/>
            <w:vAlign w:val="center"/>
          </w:tcPr>
          <w:p w14:paraId="43882D3C" w14:textId="595F1CBA" w:rsidR="00D652BC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974" w:type="pct"/>
            <w:vAlign w:val="center"/>
          </w:tcPr>
          <w:p w14:paraId="5A3C338F" w14:textId="77777777" w:rsidR="00D652BC" w:rsidRPr="009F5370" w:rsidRDefault="00D652BC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5292C9D8" w14:textId="119742AC" w:rsidR="00D652BC" w:rsidRDefault="00D652BC" w:rsidP="00DD5E0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Kierownik robót w </w:t>
            </w:r>
            <w:r w:rsidR="00DD5E05">
              <w:rPr>
                <w:rFonts w:ascii="Arial" w:hAnsi="Arial" w:cs="Arial"/>
                <w:sz w:val="22"/>
                <w:szCs w:val="22"/>
              </w:rPr>
              <w:t>specjalności instalacyjnej w zakresie sieci, instalacji i urządzeń elektrycznych i elektroenergetycznych</w:t>
            </w:r>
          </w:p>
        </w:tc>
        <w:tc>
          <w:tcPr>
            <w:tcW w:w="1180" w:type="pct"/>
            <w:vAlign w:val="center"/>
          </w:tcPr>
          <w:p w14:paraId="64563597" w14:textId="43DBC592" w:rsidR="00D652BC" w:rsidRPr="009F5370" w:rsidRDefault="00C47476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</w:t>
            </w:r>
          </w:p>
        </w:tc>
        <w:tc>
          <w:tcPr>
            <w:tcW w:w="1384" w:type="pct"/>
            <w:vAlign w:val="center"/>
          </w:tcPr>
          <w:p w14:paraId="4234BEA9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C832598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4E462E0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□ dysponowanie</w:t>
            </w:r>
          </w:p>
          <w:p w14:paraId="755FCAE1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76F716DE" w14:textId="77777777" w:rsidR="00D652BC" w:rsidRPr="00D652BC" w:rsidRDefault="00D652BC" w:rsidP="00D65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52BEB1" w14:textId="003529AE" w:rsidR="00D652BC" w:rsidRPr="009F5370" w:rsidRDefault="00D652BC" w:rsidP="00D652B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52BC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AC4CC83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07F788E8" w14:textId="3A802FA4" w:rsidR="0065725A" w:rsidRPr="0065725A" w:rsidRDefault="00D66B2A" w:rsidP="0065725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II</w:t>
      </w:r>
    </w:p>
    <w:tbl>
      <w:tblPr>
        <w:tblW w:w="54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825"/>
        <w:gridCol w:w="3922"/>
        <w:gridCol w:w="3261"/>
      </w:tblGrid>
      <w:tr w:rsidR="005B3CCC" w:rsidRPr="009F5370" w14:paraId="61BE59DB" w14:textId="77777777" w:rsidTr="00473BCE">
        <w:tc>
          <w:tcPr>
            <w:tcW w:w="409" w:type="pct"/>
            <w:vAlign w:val="center"/>
          </w:tcPr>
          <w:p w14:paraId="3E4BDDF6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30" w:type="pct"/>
            <w:vAlign w:val="center"/>
          </w:tcPr>
          <w:p w14:paraId="7F8EEA40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28BD88D2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0A36A59A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e-mail,</w:t>
            </w:r>
          </w:p>
          <w:p w14:paraId="6D7BB918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uprawnienia budowlane*</w:t>
            </w:r>
          </w:p>
        </w:tc>
        <w:tc>
          <w:tcPr>
            <w:tcW w:w="1999" w:type="pct"/>
            <w:vAlign w:val="center"/>
          </w:tcPr>
          <w:p w14:paraId="3E78B7BE" w14:textId="77777777" w:rsidR="005B3CCC" w:rsidRPr="00783BE8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BE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jeśli dotyczy)</w:t>
            </w:r>
          </w:p>
        </w:tc>
        <w:tc>
          <w:tcPr>
            <w:tcW w:w="1662" w:type="pct"/>
            <w:vAlign w:val="center"/>
          </w:tcPr>
          <w:p w14:paraId="3459B4AF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70755EAF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3CCC" w:rsidRPr="009F5370" w14:paraId="66CF8C35" w14:textId="77777777" w:rsidTr="00473BCE">
        <w:tc>
          <w:tcPr>
            <w:tcW w:w="409" w:type="pct"/>
            <w:vAlign w:val="center"/>
          </w:tcPr>
          <w:p w14:paraId="5E8A112E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30" w:type="pct"/>
            <w:vAlign w:val="center"/>
          </w:tcPr>
          <w:p w14:paraId="71C1FDC1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pct"/>
            <w:vAlign w:val="center"/>
          </w:tcPr>
          <w:p w14:paraId="3A30D278" w14:textId="59A0AF56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budowy w specjalności hydrotechnicznej</w:t>
            </w:r>
          </w:p>
        </w:tc>
        <w:tc>
          <w:tcPr>
            <w:tcW w:w="1662" w:type="pct"/>
            <w:vAlign w:val="center"/>
          </w:tcPr>
          <w:p w14:paraId="71A6FE7F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E7E305E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A126515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EBCB5C9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5896D415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531168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5B3CCC" w:rsidRPr="009F5370" w14:paraId="52AB19AA" w14:textId="77777777" w:rsidTr="00473BCE">
        <w:tc>
          <w:tcPr>
            <w:tcW w:w="409" w:type="pct"/>
            <w:vAlign w:val="center"/>
          </w:tcPr>
          <w:p w14:paraId="4342CDC2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30" w:type="pct"/>
            <w:vAlign w:val="center"/>
          </w:tcPr>
          <w:p w14:paraId="74DC52A8" w14:textId="77777777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pct"/>
            <w:vAlign w:val="center"/>
          </w:tcPr>
          <w:p w14:paraId="771EBBFB" w14:textId="0D7849DE" w:rsidR="005B3CCC" w:rsidRPr="00CF67F0" w:rsidRDefault="00D32CAE" w:rsidP="00483A8B">
            <w:pPr>
              <w:spacing w:before="120" w:line="360" w:lineRule="auto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CF67F0">
              <w:rPr>
                <w:rFonts w:ascii="Arial" w:hAnsi="Arial" w:cs="Arial"/>
                <w:color w:val="00B050"/>
                <w:sz w:val="22"/>
                <w:szCs w:val="22"/>
              </w:rPr>
              <w:t xml:space="preserve">Kierownik robót w specjalności instalacyjnej w zakresie sieci, instalacji i urządzeń elektrycznych i elektroenergetycznych </w:t>
            </w:r>
          </w:p>
          <w:p w14:paraId="435BE64D" w14:textId="0E51E72F" w:rsidR="005B3CCC" w:rsidRPr="009F5370" w:rsidRDefault="005B3CCC" w:rsidP="00483A8B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2" w:type="pct"/>
            <w:vAlign w:val="center"/>
          </w:tcPr>
          <w:p w14:paraId="662E5B90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B7B8BD7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6DB0797D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631AE11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5AEF8D2D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7F0BC" w14:textId="77777777" w:rsidR="005B3CCC" w:rsidRPr="009F5370" w:rsidRDefault="005B3CCC" w:rsidP="00483A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484F8B09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3D5ACAD0" w14:textId="77777777" w:rsidR="0065725A" w:rsidRDefault="0065725A" w:rsidP="009F5370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1C96902D" w14:textId="2E95A153" w:rsidR="00835415" w:rsidRPr="009F5370" w:rsidRDefault="00EE449D" w:rsidP="0057285B">
      <w:pPr>
        <w:pStyle w:val="Akapitzlist"/>
        <w:spacing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*Należy podać nr, datę nadania oraz rodzaj i zakres posiadanych uprawnień budowlanych w brzmieniu zgodnym  z decyzją o nadaniu</w:t>
      </w:r>
    </w:p>
    <w:p w14:paraId="5725BEC1" w14:textId="77777777" w:rsidR="00EE449D" w:rsidRPr="009F5370" w:rsidRDefault="00EE449D" w:rsidP="0057285B">
      <w:pPr>
        <w:pStyle w:val="Akapitzlist"/>
        <w:spacing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14:paraId="5E13C9A1" w14:textId="77777777" w:rsidR="00343944" w:rsidRPr="009F5370" w:rsidRDefault="00343944" w:rsidP="005728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9F5370" w:rsidRDefault="00ED7713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  <w:r w:rsidR="00CA23CA" w:rsidRPr="009F5370">
        <w:rPr>
          <w:rFonts w:ascii="Arial" w:hAnsi="Arial" w:cs="Arial"/>
          <w:sz w:val="22"/>
          <w:szCs w:val="22"/>
        </w:rPr>
        <w:tab/>
      </w:r>
      <w:r w:rsidRPr="009F537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9F5370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466D0B9B" w:rsidR="00CA23CA" w:rsidRPr="009F5370" w:rsidRDefault="00CA23CA" w:rsidP="0057285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 xml:space="preserve">Uwaga: </w:t>
      </w:r>
      <w:r w:rsidR="0057285B">
        <w:rPr>
          <w:rFonts w:ascii="Arial" w:hAnsi="Arial" w:cs="Arial"/>
          <w:i/>
          <w:sz w:val="22"/>
          <w:szCs w:val="22"/>
        </w:rPr>
        <w:t>W</w:t>
      </w:r>
      <w:r w:rsidRPr="009F5370">
        <w:rPr>
          <w:rFonts w:ascii="Arial" w:hAnsi="Arial" w:cs="Arial"/>
          <w:i/>
          <w:sz w:val="22"/>
          <w:szCs w:val="22"/>
        </w:rPr>
        <w:t xml:space="preserve">ykaz </w:t>
      </w:r>
      <w:r w:rsidR="0057285B">
        <w:rPr>
          <w:rFonts w:ascii="Arial" w:hAnsi="Arial" w:cs="Arial"/>
          <w:i/>
          <w:sz w:val="22"/>
          <w:szCs w:val="22"/>
        </w:rPr>
        <w:t xml:space="preserve">osób wg niniejszego wzoru </w:t>
      </w:r>
      <w:r w:rsidRPr="009F5370">
        <w:rPr>
          <w:rFonts w:ascii="Arial" w:hAnsi="Arial" w:cs="Arial"/>
          <w:i/>
          <w:sz w:val="22"/>
          <w:szCs w:val="22"/>
        </w:rPr>
        <w:t>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9F5370">
        <w:rPr>
          <w:rFonts w:ascii="Arial" w:hAnsi="Arial" w:cs="Arial"/>
          <w:i/>
          <w:sz w:val="22"/>
          <w:szCs w:val="22"/>
        </w:rPr>
        <w:t>74</w:t>
      </w:r>
      <w:r w:rsidRPr="009F5370">
        <w:rPr>
          <w:rFonts w:ascii="Arial" w:hAnsi="Arial" w:cs="Arial"/>
          <w:i/>
          <w:sz w:val="22"/>
          <w:szCs w:val="22"/>
        </w:rPr>
        <w:t xml:space="preserve"> ust. 2 ustawy </w:t>
      </w:r>
      <w:proofErr w:type="spellStart"/>
      <w:r w:rsidRPr="009F5370">
        <w:rPr>
          <w:rFonts w:ascii="Arial" w:hAnsi="Arial" w:cs="Arial"/>
          <w:i/>
          <w:sz w:val="22"/>
          <w:szCs w:val="22"/>
        </w:rPr>
        <w:t>Pzp</w:t>
      </w:r>
      <w:proofErr w:type="spellEnd"/>
    </w:p>
    <w:sectPr w:rsidR="00CA23CA" w:rsidRPr="009F5370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D80E" w16cex:dateUtc="2022-09-22T10:48:00Z"/>
  <w16cex:commentExtensible w16cex:durableId="26D6D918" w16cex:dateUtc="2022-09-22T10:52:00Z"/>
  <w16cex:commentExtensible w16cex:durableId="26D6DA16" w16cex:dateUtc="2022-09-22T10:56:00Z"/>
  <w16cex:commentExtensible w16cex:durableId="26D6D9A9" w16cex:dateUtc="2022-09-22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35DB32" w16cid:durableId="26D6D80E"/>
  <w16cid:commentId w16cid:paraId="05CE6BFF" w16cid:durableId="26D6D918"/>
  <w16cid:commentId w16cid:paraId="2EE51DD0" w16cid:durableId="26D6DA16"/>
  <w16cid:commentId w16cid:paraId="6A81F99D" w16cid:durableId="26D6D9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EEB" w14:textId="77777777" w:rsidR="00A83C04" w:rsidRDefault="00A83C04" w:rsidP="00A9355C">
      <w:r>
        <w:separator/>
      </w:r>
    </w:p>
  </w:endnote>
  <w:endnote w:type="continuationSeparator" w:id="0">
    <w:p w14:paraId="733BCBF9" w14:textId="77777777" w:rsidR="00A83C04" w:rsidRDefault="00A83C04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3D5F" w14:textId="77777777" w:rsidR="00A83C04" w:rsidRDefault="00A83C04" w:rsidP="00A9355C">
      <w:r>
        <w:separator/>
      </w:r>
    </w:p>
  </w:footnote>
  <w:footnote w:type="continuationSeparator" w:id="0">
    <w:p w14:paraId="576F749E" w14:textId="77777777" w:rsidR="00A83C04" w:rsidRDefault="00A83C04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Pr="00BB3E08" w:rsidRDefault="00744633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</w:p>
  <w:p w14:paraId="2649B933" w14:textId="59026C76" w:rsidR="00D20A23" w:rsidRPr="00BB3E08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BB3E08">
      <w:rPr>
        <w:rFonts w:ascii="Arial" w:hAnsi="Arial" w:cs="Arial"/>
        <w:b/>
        <w:snapToGrid w:val="0"/>
        <w:sz w:val="22"/>
        <w:szCs w:val="22"/>
      </w:rPr>
      <w:t>4</w:t>
    </w:r>
    <w:r w:rsidR="00416659" w:rsidRPr="00BB3E08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BB3E08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BB3E08">
      <w:rPr>
        <w:rFonts w:ascii="Arial" w:hAnsi="Arial" w:cs="Arial"/>
        <w:b/>
        <w:snapToGrid w:val="0"/>
        <w:sz w:val="22"/>
        <w:szCs w:val="22"/>
      </w:rPr>
      <w:t>BZP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.271.1.</w:t>
    </w:r>
    <w:r w:rsidR="009D724F">
      <w:rPr>
        <w:rFonts w:ascii="Arial" w:hAnsi="Arial" w:cs="Arial"/>
        <w:b/>
        <w:snapToGrid w:val="0"/>
        <w:sz w:val="22"/>
        <w:szCs w:val="22"/>
      </w:rPr>
      <w:t>41</w:t>
    </w:r>
    <w:r w:rsidR="003C6D4B" w:rsidRPr="00BB3E08">
      <w:rPr>
        <w:rFonts w:ascii="Arial" w:hAnsi="Arial" w:cs="Arial"/>
        <w:b/>
        <w:snapToGrid w:val="0"/>
        <w:sz w:val="22"/>
        <w:szCs w:val="22"/>
      </w:rPr>
      <w:t>.20</w:t>
    </w:r>
    <w:r w:rsidR="00812F12" w:rsidRPr="00BB3E08">
      <w:rPr>
        <w:rFonts w:ascii="Arial" w:hAnsi="Arial" w:cs="Arial"/>
        <w:b/>
        <w:snapToGrid w:val="0"/>
        <w:sz w:val="22"/>
        <w:szCs w:val="22"/>
      </w:rPr>
      <w:t>2</w:t>
    </w:r>
    <w:r w:rsidR="00D83DFE" w:rsidRPr="00BB3E08">
      <w:rPr>
        <w:rFonts w:ascii="Arial" w:hAnsi="Arial" w:cs="Arial"/>
        <w:b/>
        <w:snapToGrid w:val="0"/>
        <w:sz w:val="22"/>
        <w:szCs w:val="22"/>
      </w:rPr>
      <w:t>2</w:t>
    </w:r>
    <w:r w:rsidR="00D32CAE">
      <w:rPr>
        <w:rFonts w:ascii="Arial" w:hAnsi="Arial" w:cs="Arial"/>
        <w:b/>
        <w:snapToGrid w:val="0"/>
        <w:sz w:val="22"/>
        <w:szCs w:val="22"/>
      </w:rPr>
      <w:t xml:space="preserve"> – zmiana 1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2C81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233FE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1AC1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F6944"/>
    <w:rsid w:val="0040723D"/>
    <w:rsid w:val="00416659"/>
    <w:rsid w:val="00446AF4"/>
    <w:rsid w:val="00454623"/>
    <w:rsid w:val="00457389"/>
    <w:rsid w:val="00460256"/>
    <w:rsid w:val="004710AD"/>
    <w:rsid w:val="00473BCE"/>
    <w:rsid w:val="004778DE"/>
    <w:rsid w:val="00497B5E"/>
    <w:rsid w:val="004A1CB3"/>
    <w:rsid w:val="004B550E"/>
    <w:rsid w:val="00525770"/>
    <w:rsid w:val="0054418F"/>
    <w:rsid w:val="0054537E"/>
    <w:rsid w:val="00562C5A"/>
    <w:rsid w:val="0057285B"/>
    <w:rsid w:val="00584021"/>
    <w:rsid w:val="00587748"/>
    <w:rsid w:val="005B3CCC"/>
    <w:rsid w:val="005C6159"/>
    <w:rsid w:val="005D7FCA"/>
    <w:rsid w:val="005F0E05"/>
    <w:rsid w:val="00603036"/>
    <w:rsid w:val="00616BD0"/>
    <w:rsid w:val="006179C7"/>
    <w:rsid w:val="00657152"/>
    <w:rsid w:val="0065725A"/>
    <w:rsid w:val="00667810"/>
    <w:rsid w:val="006776AC"/>
    <w:rsid w:val="00691DF2"/>
    <w:rsid w:val="006B0BD7"/>
    <w:rsid w:val="006B7081"/>
    <w:rsid w:val="006D1CE7"/>
    <w:rsid w:val="00701C98"/>
    <w:rsid w:val="00714F13"/>
    <w:rsid w:val="007317C8"/>
    <w:rsid w:val="00744633"/>
    <w:rsid w:val="0076515A"/>
    <w:rsid w:val="00773AFB"/>
    <w:rsid w:val="0077458A"/>
    <w:rsid w:val="0078050A"/>
    <w:rsid w:val="00783BE8"/>
    <w:rsid w:val="00785691"/>
    <w:rsid w:val="0078623B"/>
    <w:rsid w:val="00791F09"/>
    <w:rsid w:val="007D50E4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5425A"/>
    <w:rsid w:val="0096373B"/>
    <w:rsid w:val="009B16C2"/>
    <w:rsid w:val="009D724F"/>
    <w:rsid w:val="009F5370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70348"/>
    <w:rsid w:val="00BB3E08"/>
    <w:rsid w:val="00BB4E13"/>
    <w:rsid w:val="00BC632E"/>
    <w:rsid w:val="00BD7A45"/>
    <w:rsid w:val="00C2738D"/>
    <w:rsid w:val="00C43086"/>
    <w:rsid w:val="00C47476"/>
    <w:rsid w:val="00C54FE5"/>
    <w:rsid w:val="00C64A7C"/>
    <w:rsid w:val="00C72FBD"/>
    <w:rsid w:val="00CA23CA"/>
    <w:rsid w:val="00CA5DE7"/>
    <w:rsid w:val="00CA796F"/>
    <w:rsid w:val="00CB60FD"/>
    <w:rsid w:val="00CF34F4"/>
    <w:rsid w:val="00CF67F0"/>
    <w:rsid w:val="00D16C5E"/>
    <w:rsid w:val="00D20A23"/>
    <w:rsid w:val="00D32CAE"/>
    <w:rsid w:val="00D64E77"/>
    <w:rsid w:val="00D652BC"/>
    <w:rsid w:val="00D652D0"/>
    <w:rsid w:val="00D66B2A"/>
    <w:rsid w:val="00D83DFE"/>
    <w:rsid w:val="00D95FA6"/>
    <w:rsid w:val="00DC7825"/>
    <w:rsid w:val="00DD5E05"/>
    <w:rsid w:val="00E16EBA"/>
    <w:rsid w:val="00E72543"/>
    <w:rsid w:val="00E90D0C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25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58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5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5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7285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DD7C-2263-487A-BB33-40DC15E0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9</cp:revision>
  <cp:lastPrinted>2019-12-03T12:16:00Z</cp:lastPrinted>
  <dcterms:created xsi:type="dcterms:W3CDTF">2022-09-22T10:58:00Z</dcterms:created>
  <dcterms:modified xsi:type="dcterms:W3CDTF">2022-10-13T10:15:00Z</dcterms:modified>
</cp:coreProperties>
</file>