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EF" w:rsidRPr="001E54F7" w:rsidRDefault="00CB2BEF" w:rsidP="00CB2BEF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CB2BEF" w:rsidRPr="001E54F7" w:rsidRDefault="00CB2BEF" w:rsidP="00CB2BEF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CB2BEF" w:rsidRPr="001E54F7" w:rsidRDefault="00CB2BEF" w:rsidP="00CB2BEF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CB2BEF" w:rsidRPr="001E54F7" w:rsidRDefault="00CB2BEF" w:rsidP="00CB2BEF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CB2BEF" w:rsidRPr="001E54F7" w:rsidRDefault="00CB2BEF" w:rsidP="00CB2BEF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CB2BEF" w:rsidRDefault="00CB2BEF" w:rsidP="00CB2BEF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CB2BEF" w:rsidRDefault="00CB2BEF" w:rsidP="00CB2BE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CB2BEF" w:rsidRDefault="00CB2BEF" w:rsidP="00CB2BEF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Łódź, dnia  11.03.2021 r.</w:t>
      </w:r>
    </w:p>
    <w:p w:rsidR="00CB2BEF" w:rsidRDefault="00CB2BEF" w:rsidP="00CB2BEF">
      <w:pPr>
        <w:spacing w:after="0" w:line="240" w:lineRule="auto"/>
        <w:rPr>
          <w:sz w:val="20"/>
          <w:szCs w:val="20"/>
        </w:rPr>
      </w:pPr>
    </w:p>
    <w:p w:rsidR="00CB2BEF" w:rsidRDefault="00CB2BEF" w:rsidP="00CB2BE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/ZP/6-2/21</w:t>
      </w:r>
    </w:p>
    <w:p w:rsidR="00CB2BEF" w:rsidRDefault="00CB2BEF" w:rsidP="00CB2BEF">
      <w:pPr>
        <w:spacing w:after="0" w:line="240" w:lineRule="auto"/>
        <w:jc w:val="both"/>
        <w:rPr>
          <w:sz w:val="20"/>
          <w:szCs w:val="20"/>
        </w:rPr>
      </w:pPr>
    </w:p>
    <w:p w:rsidR="00CB2BEF" w:rsidRDefault="00CB2BEF" w:rsidP="00CB2BEF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</w:rPr>
        <w:t>INFORMACJA Z OTWARCIA OFERT</w:t>
      </w:r>
    </w:p>
    <w:p w:rsidR="00CB2BEF" w:rsidRDefault="00CB2BEF" w:rsidP="00CB2BEF">
      <w:pPr>
        <w:spacing w:after="0" w:line="240" w:lineRule="auto"/>
        <w:jc w:val="center"/>
        <w:rPr>
          <w:rFonts w:cs="Calibri"/>
          <w:b/>
        </w:rPr>
      </w:pPr>
    </w:p>
    <w:p w:rsidR="00CB2BEF" w:rsidRDefault="00CB2BEF" w:rsidP="00CB2BEF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prowadzonego w trybie podstawowym z możliwością przeprowadzenia negocjacji, na podstawie art. 275 pkt. 2 ustawy </w:t>
      </w:r>
      <w:proofErr w:type="spellStart"/>
      <w:r>
        <w:rPr>
          <w:rFonts w:ascii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w związku z art. 359 pkt 2 ustawy </w:t>
      </w:r>
      <w:proofErr w:type="spellStart"/>
      <w:r>
        <w:rPr>
          <w:rFonts w:ascii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na </w:t>
      </w:r>
      <w:r>
        <w:rPr>
          <w:rFonts w:ascii="Calibri" w:hAnsi="Calibri" w:cs="Tahoma"/>
          <w:i/>
          <w:sz w:val="20"/>
        </w:rPr>
        <w:t>ochronę (dozór) obiektów Wojewódzkiego Zespołu Zakładów Opieki Zdrowotnej Centrum Leczenia Chorób Płuc i Rehabilitacji w Łodzi</w:t>
      </w:r>
    </w:p>
    <w:p w:rsidR="00CB2BEF" w:rsidRDefault="00CB2BEF" w:rsidP="00CB2BEF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CB2BEF" w:rsidRDefault="00CB2BEF" w:rsidP="00CB2BEF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CB2BEF" w:rsidRDefault="00CB2BEF" w:rsidP="00CB2BEF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6/ZP/US/TP/21</w:t>
      </w:r>
    </w:p>
    <w:p w:rsidR="00CB2BEF" w:rsidRDefault="00CB2BEF" w:rsidP="00CB2BEF">
      <w:pPr>
        <w:spacing w:after="0" w:line="240" w:lineRule="auto"/>
        <w:jc w:val="center"/>
        <w:rPr>
          <w:b/>
          <w:sz w:val="20"/>
          <w:szCs w:val="20"/>
        </w:rPr>
      </w:pPr>
    </w:p>
    <w:p w:rsidR="00CB2BEF" w:rsidRDefault="00CB2BEF" w:rsidP="00CB2BEF">
      <w:pPr>
        <w:spacing w:after="0" w:line="240" w:lineRule="auto"/>
        <w:jc w:val="center"/>
        <w:rPr>
          <w:b/>
          <w:sz w:val="20"/>
          <w:szCs w:val="20"/>
        </w:rPr>
      </w:pPr>
    </w:p>
    <w:p w:rsidR="00CB2BEF" w:rsidRDefault="00CB2BEF" w:rsidP="00CB2BEF">
      <w:pPr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cs="Calibri"/>
          <w:sz w:val="20"/>
          <w:szCs w:val="20"/>
          <w:lang w:eastAsia="ar-SA"/>
        </w:rPr>
        <w:t>do upływu terminu składania ofert złożone zostały oferty niżej wymienionych Wykonawców:</w:t>
      </w:r>
    </w:p>
    <w:p w:rsidR="00CB2BEF" w:rsidRDefault="00CB2BEF" w:rsidP="00CB2BEF">
      <w:pPr>
        <w:spacing w:after="0" w:line="240" w:lineRule="auto"/>
        <w:jc w:val="both"/>
        <w:rPr>
          <w:bCs/>
          <w:sz w:val="20"/>
          <w:szCs w:val="20"/>
        </w:rPr>
      </w:pPr>
    </w:p>
    <w:p w:rsidR="00CB2BEF" w:rsidRDefault="00CB2BEF" w:rsidP="00CB2BEF">
      <w:pPr>
        <w:spacing w:after="0" w:line="240" w:lineRule="auto"/>
        <w:ind w:firstLine="709"/>
        <w:jc w:val="both"/>
        <w:rPr>
          <w:rFonts w:cs="Calibri"/>
          <w:bCs/>
          <w:sz w:val="12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CB2BEF" w:rsidTr="004473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Nr oferty</w:t>
            </w:r>
          </w:p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CB2BEF" w:rsidTr="004473C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EF" w:rsidRPr="00D9238A" w:rsidRDefault="00DD39F1" w:rsidP="004473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>Agencja Ochrony ESCORT Sp. z o.o.</w:t>
            </w:r>
          </w:p>
          <w:p w:rsidR="00DD39F1" w:rsidRDefault="00DD39F1" w:rsidP="004473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Obywatelska 201</w:t>
            </w:r>
          </w:p>
          <w:p w:rsidR="00DD39F1" w:rsidRPr="00DD39F1" w:rsidRDefault="00DD39F1" w:rsidP="004473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94-11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DD39F1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DD39F1">
              <w:rPr>
                <w:rFonts w:cs="Calibri"/>
                <w:bCs/>
                <w:sz w:val="20"/>
                <w:szCs w:val="20"/>
              </w:rPr>
              <w:t>2 073 780,00 zł</w:t>
            </w:r>
          </w:p>
        </w:tc>
      </w:tr>
      <w:tr w:rsidR="00CB2BEF" w:rsidTr="004473C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EF" w:rsidRPr="00D9238A" w:rsidRDefault="00DD39F1" w:rsidP="004473CB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>Agencja Ochrony ARGUS Sp. z o.o.</w:t>
            </w:r>
          </w:p>
          <w:p w:rsidR="00DD39F1" w:rsidRPr="00DD39F1" w:rsidRDefault="00DD39F1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</w:t>
            </w:r>
            <w:r w:rsidRPr="00DD39F1">
              <w:rPr>
                <w:rFonts w:cs="Calibri"/>
                <w:bCs/>
                <w:sz w:val="20"/>
                <w:szCs w:val="20"/>
              </w:rPr>
              <w:t>l. Piłsudskiego 16b/5</w:t>
            </w:r>
          </w:p>
          <w:p w:rsidR="00DD39F1" w:rsidRDefault="00DD39F1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DD39F1">
              <w:rPr>
                <w:rFonts w:cs="Calibri"/>
                <w:bCs/>
                <w:sz w:val="20"/>
                <w:szCs w:val="20"/>
              </w:rPr>
              <w:t>96-500 Sochaczew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DD39F1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1 459 406,40 zł</w:t>
            </w:r>
          </w:p>
        </w:tc>
      </w:tr>
      <w:tr w:rsidR="00CB2BEF" w:rsidTr="004473C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EF" w:rsidRPr="00D9238A" w:rsidRDefault="0044337B" w:rsidP="004473CB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  <w:u w:val="single"/>
              </w:rPr>
              <w:t>KONSORCJUM</w:t>
            </w:r>
            <w:r w:rsidRPr="00D9238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>MM SERVICE SECURITY Sp. z o.o.</w:t>
            </w:r>
            <w:r>
              <w:rPr>
                <w:rFonts w:cs="Calibri"/>
                <w:bCs/>
                <w:sz w:val="20"/>
                <w:szCs w:val="20"/>
              </w:rPr>
              <w:t xml:space="preserve"> – lider konsorcjum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</w:t>
            </w:r>
            <w:r w:rsidRPr="0044337B">
              <w:rPr>
                <w:rFonts w:cs="Calibri"/>
                <w:bCs/>
                <w:sz w:val="20"/>
                <w:szCs w:val="20"/>
              </w:rPr>
              <w:t xml:space="preserve">l. </w:t>
            </w:r>
            <w:r>
              <w:rPr>
                <w:rFonts w:cs="Calibri"/>
                <w:bCs/>
                <w:sz w:val="20"/>
                <w:szCs w:val="20"/>
              </w:rPr>
              <w:t xml:space="preserve">3-go Maja 64/66N 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93-408 Łódź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>MM SERVICE MONITORING Sp. z o.o</w:t>
            </w:r>
            <w:r>
              <w:rPr>
                <w:rFonts w:cs="Calibri"/>
                <w:bCs/>
                <w:sz w:val="20"/>
                <w:szCs w:val="20"/>
              </w:rPr>
              <w:t>. – partner konsorcjum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Trybunalska 21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95-080 Kruszów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MAXUS Sp. z o.o. </w:t>
            </w:r>
            <w:r>
              <w:rPr>
                <w:rFonts w:cs="Calibri"/>
                <w:bCs/>
                <w:sz w:val="20"/>
                <w:szCs w:val="20"/>
              </w:rPr>
              <w:t>– partner konsorcjum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3-go Maja 64/66N</w:t>
            </w:r>
          </w:p>
          <w:p w:rsidR="0044337B" w:rsidRDefault="0044337B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highlight w:val="yellow"/>
              </w:rPr>
            </w:pPr>
            <w:r>
              <w:rPr>
                <w:rFonts w:cs="Calibri"/>
                <w:bCs/>
                <w:sz w:val="20"/>
                <w:szCs w:val="20"/>
              </w:rPr>
              <w:t>93-408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44337B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1 453 564,80 zł</w:t>
            </w:r>
          </w:p>
        </w:tc>
      </w:tr>
      <w:tr w:rsidR="00CB2BEF" w:rsidTr="004473C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CB2BE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EF" w:rsidRPr="00D9238A" w:rsidRDefault="003F3F1F" w:rsidP="004473CB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>Biuro Ochrony Dragon Pietrzyk Sp. z o.o.</w:t>
            </w:r>
          </w:p>
          <w:p w:rsidR="003F3F1F" w:rsidRDefault="003F3F1F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ul. Rozłogi 14a/98</w:t>
            </w:r>
          </w:p>
          <w:p w:rsidR="003F3F1F" w:rsidRPr="001647AB" w:rsidRDefault="003F3F1F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01-310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EF" w:rsidRDefault="003F3F1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1 407 185,19 zł</w:t>
            </w:r>
          </w:p>
        </w:tc>
      </w:tr>
      <w:tr w:rsidR="00B274FF" w:rsidTr="004473C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FF" w:rsidRDefault="00B274F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F" w:rsidRPr="00D9238A" w:rsidRDefault="00326B89" w:rsidP="00326B89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F.W.H.U EXO Elżbieta </w:t>
            </w:r>
            <w:proofErr w:type="spellStart"/>
            <w:r w:rsidRPr="00D9238A">
              <w:rPr>
                <w:rFonts w:cs="Calibri"/>
                <w:b/>
                <w:bCs/>
                <w:sz w:val="20"/>
                <w:szCs w:val="20"/>
              </w:rPr>
              <w:t>Kaszczyk</w:t>
            </w:r>
            <w:proofErr w:type="spellEnd"/>
          </w:p>
          <w:p w:rsidR="00326B89" w:rsidRDefault="00326B89" w:rsidP="00326B89">
            <w:pPr>
              <w:spacing w:after="0" w:line="240" w:lineRule="auto"/>
              <w:ind w:left="4"/>
              <w:rPr>
                <w:rFonts w:eastAsia="Trebuchet MS"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ul. </w:t>
            </w:r>
            <w:r>
              <w:rPr>
                <w:rFonts w:eastAsia="Trebuchet MS" w:cs="Calibri"/>
                <w:sz w:val="20"/>
                <w:szCs w:val="20"/>
              </w:rPr>
              <w:t>Żeligowskiego 32/34</w:t>
            </w:r>
          </w:p>
          <w:p w:rsidR="00326B89" w:rsidRPr="00326B89" w:rsidRDefault="00326B89" w:rsidP="00326B89">
            <w:pPr>
              <w:spacing w:after="0" w:line="240" w:lineRule="auto"/>
              <w:ind w:left="4"/>
            </w:pPr>
            <w:r>
              <w:rPr>
                <w:rFonts w:eastAsia="Trebuchet MS" w:cs="Calibri"/>
                <w:sz w:val="20"/>
                <w:szCs w:val="20"/>
              </w:rPr>
              <w:t xml:space="preserve"> 90-634 Łódź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FF" w:rsidRDefault="00326B89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1 904 040,00 zł</w:t>
            </w:r>
          </w:p>
        </w:tc>
      </w:tr>
      <w:tr w:rsidR="00B274FF" w:rsidTr="004473C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FF" w:rsidRDefault="00B274F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F" w:rsidRPr="00D9238A" w:rsidRDefault="00326B89" w:rsidP="004473CB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>TETTSUI SECURITY Sp. z o.o. Sp. K.</w:t>
            </w:r>
          </w:p>
          <w:p w:rsidR="00326B89" w:rsidRPr="001647AB" w:rsidRDefault="00326B89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Adres – nie wskazano w ofercie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FF" w:rsidRDefault="00326B89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1 529 519,76 zł</w:t>
            </w:r>
          </w:p>
        </w:tc>
      </w:tr>
      <w:tr w:rsidR="00B274FF" w:rsidTr="004473CB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FF" w:rsidRDefault="00B274FF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FF" w:rsidRPr="00D9238A" w:rsidRDefault="00237703" w:rsidP="004473CB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  <w:u w:val="single"/>
              </w:rPr>
              <w:t>KONSORCJUM:</w:t>
            </w:r>
          </w:p>
          <w:p w:rsidR="00237703" w:rsidRDefault="00237703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D9238A">
              <w:rPr>
                <w:rFonts w:cs="Calibri"/>
                <w:b/>
                <w:bCs/>
                <w:sz w:val="20"/>
                <w:szCs w:val="20"/>
              </w:rPr>
              <w:t>Safety</w:t>
            </w:r>
            <w:proofErr w:type="spellEnd"/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 Sp. z o.o.  </w:t>
            </w:r>
            <w:r>
              <w:rPr>
                <w:rFonts w:cs="Calibri"/>
                <w:bCs/>
                <w:sz w:val="20"/>
                <w:szCs w:val="20"/>
              </w:rPr>
              <w:t>– lider konsorcjum</w:t>
            </w:r>
          </w:p>
          <w:p w:rsidR="00237703" w:rsidRDefault="00237703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Ślężna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118</w:t>
            </w:r>
          </w:p>
          <w:p w:rsidR="00237703" w:rsidRDefault="00237703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53-111 Wrocław</w:t>
            </w:r>
          </w:p>
          <w:p w:rsidR="00237703" w:rsidRDefault="00237703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D9238A">
              <w:rPr>
                <w:rFonts w:cs="Calibri"/>
                <w:b/>
                <w:bCs/>
                <w:sz w:val="20"/>
                <w:szCs w:val="20"/>
              </w:rPr>
              <w:t>Facility</w:t>
            </w:r>
            <w:proofErr w:type="spellEnd"/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 Services Sp. z o.o.</w:t>
            </w:r>
            <w:r>
              <w:rPr>
                <w:rFonts w:cs="Calibri"/>
                <w:bCs/>
                <w:sz w:val="20"/>
                <w:szCs w:val="20"/>
              </w:rPr>
              <w:t xml:space="preserve"> – partner konsorcjum</w:t>
            </w:r>
          </w:p>
          <w:p w:rsidR="00237703" w:rsidRDefault="00237703" w:rsidP="0023770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Ślężna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118</w:t>
            </w:r>
          </w:p>
          <w:p w:rsidR="00237703" w:rsidRDefault="00237703" w:rsidP="0023770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53-111 Wrocław</w:t>
            </w:r>
          </w:p>
          <w:p w:rsidR="00237703" w:rsidRDefault="00237703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Impel </w:t>
            </w:r>
            <w:proofErr w:type="spellStart"/>
            <w:r w:rsidRPr="00D9238A">
              <w:rPr>
                <w:rFonts w:cs="Calibri"/>
                <w:b/>
                <w:bCs/>
                <w:sz w:val="20"/>
                <w:szCs w:val="20"/>
              </w:rPr>
              <w:t>Defender</w:t>
            </w:r>
            <w:proofErr w:type="spellEnd"/>
            <w:r w:rsidRPr="00D9238A">
              <w:rPr>
                <w:rFonts w:cs="Calibri"/>
                <w:b/>
                <w:bCs/>
                <w:sz w:val="20"/>
                <w:szCs w:val="20"/>
              </w:rPr>
              <w:t xml:space="preserve"> Sp. z o.o. </w:t>
            </w:r>
            <w:r>
              <w:rPr>
                <w:rFonts w:cs="Calibri"/>
                <w:bCs/>
                <w:sz w:val="20"/>
                <w:szCs w:val="20"/>
              </w:rPr>
              <w:t>– partner konsorcjum</w:t>
            </w:r>
          </w:p>
          <w:p w:rsidR="00237703" w:rsidRDefault="00237703" w:rsidP="0023770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Ślężna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118</w:t>
            </w:r>
          </w:p>
          <w:p w:rsidR="00237703" w:rsidRPr="001647AB" w:rsidRDefault="00237703" w:rsidP="004473C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53-111 Wrocław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FF" w:rsidRDefault="00237703" w:rsidP="004473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1 405 757,16 zł</w:t>
            </w:r>
          </w:p>
        </w:tc>
      </w:tr>
    </w:tbl>
    <w:p w:rsidR="00CB2BEF" w:rsidRDefault="00CB2BEF" w:rsidP="00CB2BE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B2BEF" w:rsidRDefault="00CB2BEF" w:rsidP="00CB2BE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B2BEF" w:rsidRDefault="00CB2BEF" w:rsidP="00CB2BE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B2BEF" w:rsidRDefault="00CB2BEF" w:rsidP="00CB2BEF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CB2BEF" w:rsidRDefault="00CB2BEF" w:rsidP="00CB2BEF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CB2BEF" w:rsidRDefault="00CB2BEF" w:rsidP="00CB2BEF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CB2BEF" w:rsidRDefault="00CB2BEF" w:rsidP="00CB2BEF">
      <w:pPr>
        <w:spacing w:after="0" w:line="240" w:lineRule="auto"/>
        <w:ind w:left="5664"/>
        <w:rPr>
          <w:color w:val="000099"/>
          <w:sz w:val="24"/>
          <w:szCs w:val="24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p w:rsidR="00CB2BEF" w:rsidRDefault="00CB2BEF" w:rsidP="00CB2BEF">
      <w:pPr>
        <w:spacing w:after="0" w:line="240" w:lineRule="auto"/>
        <w:ind w:firstLine="540"/>
        <w:jc w:val="both"/>
        <w:rPr>
          <w:sz w:val="20"/>
          <w:szCs w:val="20"/>
        </w:rPr>
      </w:pPr>
    </w:p>
    <w:p w:rsidR="00CB2BEF" w:rsidRDefault="00CB2BEF" w:rsidP="00CB2BEF">
      <w:pPr>
        <w:spacing w:after="0" w:line="240" w:lineRule="auto"/>
        <w:jc w:val="both"/>
        <w:rPr>
          <w:rFonts w:cs="Tahoma"/>
          <w:bCs/>
          <w:sz w:val="20"/>
          <w:szCs w:val="20"/>
        </w:rPr>
      </w:pPr>
    </w:p>
    <w:p w:rsidR="00CB2BEF" w:rsidRDefault="00CB2BEF" w:rsidP="00CB2BEF">
      <w:pPr>
        <w:spacing w:after="0" w:line="240" w:lineRule="auto"/>
        <w:jc w:val="both"/>
        <w:rPr>
          <w:bCs/>
          <w:sz w:val="20"/>
          <w:szCs w:val="20"/>
        </w:rPr>
      </w:pPr>
      <w:bookmarkStart w:id="0" w:name="_GoBack"/>
      <w:bookmarkEnd w:id="0"/>
    </w:p>
    <w:p w:rsidR="00CB2BEF" w:rsidRDefault="00CB2BEF" w:rsidP="00CB2BEF">
      <w:pPr>
        <w:spacing w:after="0" w:line="240" w:lineRule="auto"/>
        <w:jc w:val="both"/>
        <w:rPr>
          <w:sz w:val="12"/>
          <w:szCs w:val="12"/>
        </w:rPr>
      </w:pPr>
    </w:p>
    <w:p w:rsidR="00CB2BEF" w:rsidRDefault="00CB2BEF" w:rsidP="00CB2BEF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:rsidR="00E54F13" w:rsidRDefault="00E54F13"/>
    <w:sectPr w:rsidR="00E54F13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BEF"/>
    <w:rsid w:val="00237703"/>
    <w:rsid w:val="00326B89"/>
    <w:rsid w:val="003F3F1F"/>
    <w:rsid w:val="0044337B"/>
    <w:rsid w:val="0056562A"/>
    <w:rsid w:val="0080668D"/>
    <w:rsid w:val="00A050E5"/>
    <w:rsid w:val="00B274FF"/>
    <w:rsid w:val="00CB2BEF"/>
    <w:rsid w:val="00D9238A"/>
    <w:rsid w:val="00DD39F1"/>
    <w:rsid w:val="00E5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BE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B2BE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CB2B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CB2BE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CB2BEF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2BEF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B2BEF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E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2BEF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B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9</cp:revision>
  <dcterms:created xsi:type="dcterms:W3CDTF">2021-03-10T07:43:00Z</dcterms:created>
  <dcterms:modified xsi:type="dcterms:W3CDTF">2021-03-11T11:06:00Z</dcterms:modified>
</cp:coreProperties>
</file>