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1FBE" w14:textId="1D6BBF67" w:rsidR="008E4C14" w:rsidRDefault="00164759"/>
    <w:p w14:paraId="499A9601" w14:textId="5BED7672" w:rsidR="00070FA2" w:rsidRDefault="00070FA2" w:rsidP="00070F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FA2">
        <w:rPr>
          <w:rFonts w:ascii="Times New Roman" w:hAnsi="Times New Roman" w:cs="Times New Roman"/>
          <w:b/>
          <w:bCs/>
          <w:sz w:val="32"/>
          <w:szCs w:val="32"/>
        </w:rPr>
        <w:t>INFORMACJA O SPROSTOWANIU ZAPISÓW SWZ</w:t>
      </w:r>
    </w:p>
    <w:p w14:paraId="3FE5E9E0" w14:textId="724A16E1" w:rsidR="00070FA2" w:rsidRDefault="00070FA2" w:rsidP="00070F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CD032E" w14:textId="77777777" w:rsidR="00070FA2" w:rsidRPr="008E511A" w:rsidRDefault="00070FA2" w:rsidP="00070F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dotyczy:</w:t>
      </w:r>
    </w:p>
    <w:p w14:paraId="1F5CB425" w14:textId="24C981F9" w:rsidR="00070FA2" w:rsidRDefault="00070FA2" w:rsidP="00070FA2">
      <w:pPr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 xml:space="preserve">postępowania o udzielenie zamówienia publicznego na roboty budowlane, prowadzonego w trybie przetargu nieograniczonego na podst. art.275 pkt 1 ustawy z dnia 11 września 2019 r. Prawo zamówień publicznych ( </w:t>
      </w:r>
      <w:r w:rsidRPr="008E511A">
        <w:rPr>
          <w:rFonts w:ascii="Times New Roman" w:hAnsi="Times New Roman"/>
          <w:i/>
          <w:iCs/>
          <w:sz w:val="24"/>
          <w:szCs w:val="24"/>
        </w:rPr>
        <w:t xml:space="preserve">Dz. U. 2019 poz. 2019  z </w:t>
      </w:r>
      <w:proofErr w:type="spellStart"/>
      <w:r w:rsidRPr="008E511A"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 w:rsidRPr="008E511A">
        <w:rPr>
          <w:rFonts w:ascii="Times New Roman" w:hAnsi="Times New Roman"/>
          <w:i/>
          <w:iCs/>
          <w:sz w:val="24"/>
          <w:szCs w:val="24"/>
        </w:rPr>
        <w:t>. zmianami</w:t>
      </w:r>
      <w:r w:rsidRPr="008E511A">
        <w:rPr>
          <w:rFonts w:ascii="Times New Roman" w:hAnsi="Times New Roman"/>
          <w:sz w:val="24"/>
          <w:szCs w:val="24"/>
        </w:rPr>
        <w:t>)</w:t>
      </w:r>
    </w:p>
    <w:p w14:paraId="618BF250" w14:textId="50DBE47E" w:rsidR="00070FA2" w:rsidRDefault="00070FA2" w:rsidP="00070F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0FA2" w:rsidRPr="008E511A" w14:paraId="3437536C" w14:textId="77777777" w:rsidTr="00C9775C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1BC90750" w14:textId="77777777" w:rsidR="00070FA2" w:rsidRPr="00510EAE" w:rsidRDefault="00070FA2" w:rsidP="00C97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postępowania:  </w:t>
            </w:r>
            <w:r w:rsidRPr="00510EAE">
              <w:rPr>
                <w:rFonts w:ascii="Times New Roman" w:hAnsi="Times New Roman"/>
                <w:b/>
                <w:bCs/>
                <w:sz w:val="24"/>
                <w:szCs w:val="24"/>
              </w:rPr>
              <w:t>RI.271.3.1.2021</w:t>
            </w:r>
          </w:p>
          <w:p w14:paraId="0A2A486E" w14:textId="77777777" w:rsidR="00070FA2" w:rsidRPr="008E511A" w:rsidRDefault="00070FA2" w:rsidP="00C97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295890" w14:textId="77777777" w:rsidR="00070FA2" w:rsidRPr="008E511A" w:rsidRDefault="00070FA2" w:rsidP="00C977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Hlk69207078"/>
            <w:r w:rsidRPr="008E511A">
              <w:rPr>
                <w:rFonts w:ascii="Times New Roman" w:hAnsi="Times New Roman"/>
                <w:b/>
                <w:bCs/>
                <w:sz w:val="32"/>
                <w:szCs w:val="32"/>
              </w:rPr>
              <w:t>REMONT BUDYNKU 159 W ŁABOWEJ</w:t>
            </w:r>
            <w:bookmarkEnd w:id="0"/>
          </w:p>
        </w:tc>
      </w:tr>
    </w:tbl>
    <w:p w14:paraId="1ED9922A" w14:textId="70AF5FAB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12F6134B" w14:textId="1A29EC92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prostuje zapisy SWZ w sposób następujący:</w:t>
      </w:r>
    </w:p>
    <w:p w14:paraId="4930A670" w14:textId="70D19C43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Usuwa się dotychczasową treść załącznika  nr 7 do SWZ  o nazwie: </w:t>
      </w:r>
      <w:r w:rsidRPr="00070FA2">
        <w:rPr>
          <w:rFonts w:ascii="Times New Roman" w:hAnsi="Times New Roman" w:cs="Times New Roman"/>
          <w:sz w:val="24"/>
          <w:szCs w:val="24"/>
        </w:rPr>
        <w:t xml:space="preserve">SWZ 271.3.1.2021 </w:t>
      </w:r>
      <w:proofErr w:type="spellStart"/>
      <w:r w:rsidRPr="00070FA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Pr="00070FA2">
        <w:rPr>
          <w:rFonts w:ascii="Times New Roman" w:hAnsi="Times New Roman" w:cs="Times New Roman"/>
          <w:sz w:val="24"/>
          <w:szCs w:val="24"/>
        </w:rPr>
        <w:t xml:space="preserve"> 7 PRZEDMIAR</w:t>
      </w:r>
    </w:p>
    <w:p w14:paraId="4F23B857" w14:textId="2D92D73B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Zamieszcza się treść załącznika nr 7 do SWZ o nazwie </w:t>
      </w:r>
      <w:r w:rsidRPr="00070FA2">
        <w:rPr>
          <w:rFonts w:ascii="Times New Roman" w:hAnsi="Times New Roman" w:cs="Times New Roman"/>
          <w:sz w:val="24"/>
          <w:szCs w:val="24"/>
        </w:rPr>
        <w:t xml:space="preserve">SWZ 271.3.1.2021 </w:t>
      </w:r>
      <w:proofErr w:type="spellStart"/>
      <w:r w:rsidRPr="00070FA2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070FA2">
        <w:rPr>
          <w:rFonts w:ascii="Times New Roman" w:hAnsi="Times New Roman" w:cs="Times New Roman"/>
          <w:sz w:val="24"/>
          <w:szCs w:val="24"/>
        </w:rPr>
        <w:t xml:space="preserve"> 7 PRZEDMIAR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557BF3B" w14:textId="4250419B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1BF1A4DD" w14:textId="204E65B0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7A9FDBA3" w14:textId="61BA0016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37A24035" w14:textId="66860087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3DCF1BA0" w14:textId="4D63A822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0336067C" w14:textId="4AA36643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7997006A" w14:textId="30F7DED1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302BB897" w14:textId="18554955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1AEAF881" w14:textId="434C304D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5CE5BFBB" w14:textId="74F946E4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1A21907E" w14:textId="14B0E866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61D0547D" w14:textId="10462B89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6F00DE5D" w14:textId="0F5F8D73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5FC22B66" w14:textId="3707D1DB" w:rsid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p w14:paraId="3B82FAA0" w14:textId="77777777" w:rsidR="00070FA2" w:rsidRPr="00070FA2" w:rsidRDefault="00070FA2" w:rsidP="00070FA2">
      <w:pPr>
        <w:rPr>
          <w:rFonts w:ascii="Times New Roman" w:hAnsi="Times New Roman" w:cs="Times New Roman"/>
          <w:sz w:val="24"/>
          <w:szCs w:val="24"/>
        </w:rPr>
      </w:pPr>
    </w:p>
    <w:sectPr w:rsidR="00070FA2" w:rsidRPr="00070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2252" w14:textId="77777777" w:rsidR="00164759" w:rsidRDefault="00164759" w:rsidP="00070FA2">
      <w:pPr>
        <w:spacing w:after="0" w:line="240" w:lineRule="auto"/>
      </w:pPr>
      <w:r>
        <w:separator/>
      </w:r>
    </w:p>
  </w:endnote>
  <w:endnote w:type="continuationSeparator" w:id="0">
    <w:p w14:paraId="14F8E63C" w14:textId="77777777" w:rsidR="00164759" w:rsidRDefault="00164759" w:rsidP="0007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119E" w14:textId="77777777" w:rsidR="00164759" w:rsidRDefault="00164759" w:rsidP="00070FA2">
      <w:pPr>
        <w:spacing w:after="0" w:line="240" w:lineRule="auto"/>
      </w:pPr>
      <w:r>
        <w:separator/>
      </w:r>
    </w:p>
  </w:footnote>
  <w:footnote w:type="continuationSeparator" w:id="0">
    <w:p w14:paraId="4E6373C1" w14:textId="77777777" w:rsidR="00164759" w:rsidRDefault="00164759" w:rsidP="0007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55"/>
      <w:gridCol w:w="7507"/>
    </w:tblGrid>
    <w:tr w:rsidR="00070FA2" w:rsidRPr="009240BE" w14:paraId="0006BE52" w14:textId="77777777" w:rsidTr="00C9775C">
      <w:tc>
        <w:tcPr>
          <w:tcW w:w="1555" w:type="dxa"/>
          <w:shd w:val="clear" w:color="auto" w:fill="auto"/>
        </w:tcPr>
        <w:p w14:paraId="2B49BE13" w14:textId="0B84E052" w:rsidR="00070FA2" w:rsidRPr="009240BE" w:rsidRDefault="00070FA2" w:rsidP="00070FA2">
          <w:pPr>
            <w:pStyle w:val="Nagwek"/>
            <w:rPr>
              <w:rFonts w:ascii="Times New Roman" w:hAnsi="Times New Roman"/>
            </w:rPr>
          </w:pPr>
          <w:bookmarkStart w:id="1" w:name="_Hlk69206941"/>
          <w:r w:rsidRPr="00085422">
            <w:rPr>
              <w:noProof/>
            </w:rPr>
            <w:drawing>
              <wp:inline distT="0" distB="0" distL="0" distR="0" wp14:anchorId="45821AC4" wp14:editId="0EC73690">
                <wp:extent cx="561975" cy="4476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shd w:val="clear" w:color="auto" w:fill="F2F2F2"/>
        </w:tcPr>
        <w:p w14:paraId="470DB5D2" w14:textId="77777777" w:rsidR="00070FA2" w:rsidRPr="00823DD8" w:rsidRDefault="00070FA2" w:rsidP="00070FA2">
          <w:pPr>
            <w:pStyle w:val="Nagwek"/>
            <w:jc w:val="center"/>
            <w:rPr>
              <w:rFonts w:ascii="Times New Roman" w:hAnsi="Times New Roman"/>
              <w:sz w:val="16"/>
              <w:szCs w:val="16"/>
            </w:rPr>
          </w:pPr>
          <w:r w:rsidRPr="00823DD8">
            <w:rPr>
              <w:rFonts w:ascii="Times New Roman" w:hAnsi="Times New Roman"/>
              <w:b/>
              <w:bCs/>
              <w:sz w:val="16"/>
              <w:szCs w:val="16"/>
            </w:rPr>
            <w:t>GMINA ŁABOWA</w:t>
          </w:r>
        </w:p>
        <w:p w14:paraId="740507BC" w14:textId="77777777" w:rsidR="00070FA2" w:rsidRPr="009240BE" w:rsidRDefault="00070FA2" w:rsidP="00070FA2">
          <w:pPr>
            <w:pStyle w:val="Nagwek"/>
            <w:jc w:val="center"/>
            <w:rPr>
              <w:rFonts w:ascii="Times New Roman" w:hAnsi="Times New Roman"/>
            </w:rPr>
          </w:pPr>
          <w:r w:rsidRPr="00823DD8">
            <w:rPr>
              <w:rFonts w:ascii="Times New Roman" w:hAnsi="Times New Roman"/>
              <w:sz w:val="16"/>
              <w:szCs w:val="16"/>
            </w:rPr>
            <w:t>33-336 Łabowa 38    tel. 18 414 24 50</w:t>
          </w:r>
        </w:p>
      </w:tc>
    </w:tr>
    <w:bookmarkEnd w:id="1"/>
  </w:tbl>
  <w:p w14:paraId="1D72084C" w14:textId="77777777" w:rsidR="00070FA2" w:rsidRDefault="00070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A2"/>
    <w:rsid w:val="00070FA2"/>
    <w:rsid w:val="000A09C6"/>
    <w:rsid w:val="00164759"/>
    <w:rsid w:val="0034694E"/>
    <w:rsid w:val="006E31DA"/>
    <w:rsid w:val="00B274BC"/>
    <w:rsid w:val="00B82622"/>
    <w:rsid w:val="00E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63D7"/>
  <w15:chartTrackingRefBased/>
  <w15:docId w15:val="{98848D7C-9D07-4BF6-B9DE-C29E0FB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A2"/>
  </w:style>
  <w:style w:type="paragraph" w:styleId="Stopka">
    <w:name w:val="footer"/>
    <w:basedOn w:val="Normalny"/>
    <w:link w:val="StopkaZnak"/>
    <w:uiPriority w:val="99"/>
    <w:unhideWhenUsed/>
    <w:rsid w:val="0007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mnowakowska</dc:creator>
  <cp:keywords/>
  <dc:description/>
  <cp:lastModifiedBy>mnowakowska</cp:lastModifiedBy>
  <cp:revision>1</cp:revision>
  <dcterms:created xsi:type="dcterms:W3CDTF">2021-05-05T13:43:00Z</dcterms:created>
  <dcterms:modified xsi:type="dcterms:W3CDTF">2021-05-05T13:50:00Z</dcterms:modified>
</cp:coreProperties>
</file>