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372"/>
        <w:rPr>
          <w:rFonts w:ascii="Arial" w:hAnsi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                           </w:t>
      </w:r>
      <w:r>
        <w:rPr>
          <w:rFonts w:cs="Arial" w:ascii="Arial" w:hAnsi="Arial"/>
          <w:color w:val="000000"/>
          <w:sz w:val="18"/>
          <w:szCs w:val="18"/>
        </w:rPr>
        <w:t>Załącznik nr 2</w:t>
      </w:r>
    </w:p>
    <w:p>
      <w:pPr>
        <w:pStyle w:val="Normal"/>
        <w:spacing w:before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cs="Arial" w:ascii="Arial" w:hAnsi="Arial"/>
          <w:color w:val="000000"/>
          <w:sz w:val="18"/>
          <w:szCs w:val="18"/>
        </w:rPr>
        <w:t xml:space="preserve">Kz-II.2380.352.2024 </w:t>
        <w:br/>
      </w:r>
    </w:p>
    <w:p>
      <w:pPr>
        <w:pStyle w:val="Normal"/>
        <w:spacing w:lineRule="auto" w:line="240" w:before="0" w:after="0"/>
        <w:ind w:right="-567"/>
        <w:rPr>
          <w:rFonts w:ascii="Arial" w:hAnsi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.............................................                                                                  </w:t>
        <w:tab/>
        <w:t xml:space="preserve">                         ..........................................</w:t>
      </w:r>
    </w:p>
    <w:p>
      <w:pPr>
        <w:pStyle w:val="Normal"/>
        <w:spacing w:lineRule="auto" w:line="240" w:before="0" w:after="0"/>
        <w:ind w:right="-567"/>
        <w:rPr>
          <w:rFonts w:ascii="Arial" w:hAnsi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     </w:t>
      </w:r>
      <w:r>
        <w:rPr>
          <w:rFonts w:cs="Arial" w:ascii="Arial" w:hAnsi="Arial"/>
          <w:color w:val="000000"/>
          <w:sz w:val="18"/>
          <w:szCs w:val="18"/>
        </w:rPr>
        <w:t xml:space="preserve">pieczęć Wykonawcy                                                                                       </w:t>
        <w:tab/>
        <w:t xml:space="preserve">                miejscowość, data</w:t>
      </w:r>
    </w:p>
    <w:p>
      <w:pPr>
        <w:pStyle w:val="Heading1"/>
        <w:spacing w:lineRule="auto" w:line="276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Heading1"/>
        <w:spacing w:lineRule="auto" w:line="276"/>
        <w:ind w:right="-1"/>
        <w:jc w:val="center"/>
        <w:rPr>
          <w:rFonts w:ascii="Arial" w:hAnsi="Arial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SZCZEGÓŁOWY OPIS PRZEDMIOTU ZAMÓWIENIA</w:t>
      </w:r>
    </w:p>
    <w:p>
      <w:pPr>
        <w:pStyle w:val="Normal"/>
        <w:spacing w:before="0" w:after="0"/>
        <w:jc w:val="center"/>
        <w:rPr>
          <w:rFonts w:ascii="Arial" w:hAnsi="Arial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  <w:lang w:eastAsia="pl-PL"/>
        </w:rPr>
        <w:t xml:space="preserve">DOSTAWA </w:t>
      </w:r>
      <w:r>
        <w:rPr>
          <w:rFonts w:eastAsia="Calibri" w:cs="Arial" w:ascii="Arial" w:hAnsi="Arial"/>
          <w:b/>
          <w:color w:val="000000"/>
          <w:sz w:val="18"/>
          <w:szCs w:val="18"/>
          <w:lang w:eastAsia="pl-PL"/>
        </w:rPr>
        <w:t>APARATÓW FOTOGRAFICZNYCH Z WYPOSAŻENIEM</w:t>
      </w:r>
    </w:p>
    <w:p>
      <w:pPr>
        <w:pStyle w:val="Normal"/>
        <w:spacing w:before="0" w:after="0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color w:val="000000"/>
          <w:sz w:val="18"/>
          <w:szCs w:val="18"/>
        </w:rPr>
        <w:t xml:space="preserve">      </w:t>
      </w:r>
      <w:r>
        <w:rPr>
          <w:rFonts w:eastAsia="Calibri" w:cs="Times New Roman" w:ascii="Arial" w:hAnsi="Arial"/>
          <w:b/>
          <w:i/>
          <w:color w:val="000000"/>
          <w:sz w:val="18"/>
          <w:szCs w:val="18"/>
        </w:rPr>
        <w:t>Przedmiotem zamówienia jest dostawa sprzętu / zestaw/ na który składa się:</w:t>
      </w:r>
    </w:p>
    <w:p>
      <w:pPr>
        <w:pStyle w:val="Normal"/>
        <w:spacing w:before="0" w:after="29"/>
        <w:ind w:left="283"/>
        <w:rPr>
          <w:rFonts w:ascii="Arial" w:hAnsi="Arial"/>
          <w:sz w:val="18"/>
          <w:szCs w:val="18"/>
        </w:rPr>
      </w:pPr>
      <w:r>
        <w:rPr>
          <w:rFonts w:eastAsia="Calibri" w:cs="Times New Roman" w:ascii="Arial" w:hAnsi="Arial"/>
          <w:b/>
          <w:i/>
          <w:color w:val="000000"/>
          <w:sz w:val="18"/>
          <w:szCs w:val="18"/>
        </w:rPr>
        <w:t xml:space="preserve">1. Aparat fotograficzny </w:t>
      </w:r>
      <w:r>
        <w:rPr>
          <w:rFonts w:eastAsia="Times New Roman" w:cs="Times New Roman" w:ascii="Arial" w:hAnsi="Arial"/>
          <w:b/>
          <w:i/>
          <w:color w:val="000000"/>
          <w:sz w:val="18"/>
          <w:szCs w:val="18"/>
          <w:lang w:eastAsia="pl-PL"/>
        </w:rPr>
        <w:t>(25 szt.)</w:t>
      </w:r>
    </w:p>
    <w:p>
      <w:pPr>
        <w:pStyle w:val="Normal"/>
        <w:spacing w:before="0" w:after="29"/>
        <w:ind w:left="283"/>
        <w:rPr>
          <w:rFonts w:ascii="Arial" w:hAnsi="Arial"/>
          <w:sz w:val="18"/>
          <w:szCs w:val="18"/>
        </w:rPr>
      </w:pPr>
      <w:r>
        <w:rPr>
          <w:rFonts w:eastAsia="Calibri" w:cs="Times New Roman" w:ascii="Arial" w:hAnsi="Arial"/>
          <w:b/>
          <w:i/>
          <w:color w:val="000000"/>
          <w:sz w:val="18"/>
          <w:szCs w:val="18"/>
        </w:rPr>
        <w:t>PRODUCENT ……………………………….</w:t>
      </w:r>
    </w:p>
    <w:p>
      <w:pPr>
        <w:pStyle w:val="Normal"/>
        <w:spacing w:before="0" w:after="29"/>
        <w:ind w:left="283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i/>
          <w:color w:val="000000"/>
          <w:sz w:val="18"/>
          <w:szCs w:val="18"/>
          <w:lang w:eastAsia="pl-PL"/>
        </w:rPr>
        <w:t>MODEL ………………………………………</w:t>
      </w:r>
    </w:p>
    <w:tbl>
      <w:tblPr>
        <w:tblW w:w="9014" w:type="dxa"/>
        <w:jc w:val="left"/>
        <w:tblInd w:w="221" w:type="dxa"/>
        <w:tblLayout w:type="fixed"/>
        <w:tblCellMar>
          <w:top w:w="7" w:type="dxa"/>
          <w:left w:w="108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4981"/>
        <w:gridCol w:w="4032"/>
      </w:tblGrid>
      <w:tr>
        <w:trPr/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Wymagania minimalne i charakterystyka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WYPEŁNIA WYKONAWCA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u w:val="single"/>
              </w:rPr>
              <w:t>parametry oferowanego sprzętu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/w odniesieniu do każdego punktu/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parametru technicznego / właściwości oferowanego sprzętu</w:t>
            </w:r>
          </w:p>
        </w:tc>
      </w:tr>
      <w:tr>
        <w:trPr/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Oferowany sprzęt musi być fabrycznie nowy, tj. wyprodukowany nie później niż w 2023 roku, pochodzić z legalnego kanału dystrybucji na rynek UE.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2. Oferowany sprzęt nie może być urządzeniem modelowym,  prototypowym, demonstracyjnymi.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12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aparat Canon EOS R10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val="en-US" w:eastAsia="pl-PL"/>
              </w:rPr>
              <w:t>obiektyw Canon RF-S18-150mm 3.5-6.3 IS STM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procesor DIGIC X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val="en-US" w:eastAsia="pl-PL"/>
              </w:rPr>
              <w:t>technologia Dual Pixel CMOS AF II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system ustawiania ostrości działający nawet przy bardzo słabym świetle (-4EV)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wizjer elektroniczny o rozdzielczości 2,36 mln pikseli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zdjęcia seryjne 15 kl./s (migawka mechaniczna) i 23 kl./s (elektroniczna)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maksymalna czułość ISO 32 000 dla zdjęć i 12 800 dla wideo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obracany ekran dotykowy o przekątnej 7,5 cm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filmowanie 4K 30p z nadpróbkowaniem z 6K i 4K 60p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wideo Full HD 120 kl./s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12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liczba przewodnia 26 (m, ISO 100)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obrotowa głowica umożliwiająca odbicie błysku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funkcja bezprzewodowej pracy zdalnej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możliwość wykonania zdjęcia przy pomocy przycisku zdalnego wyzwalania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zoom błysku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  </w:t>
            </w:r>
            <w:r>
              <w:rPr>
                <w:rFonts w:cs="Arial" w:ascii="Arial" w:hAnsi="Arial"/>
                <w:sz w:val="18"/>
                <w:szCs w:val="18"/>
              </w:rPr>
              <w:t>zasilanie 2xAA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12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Gwarancja – min. 12 miesięcy na wszystkie elementy zestawu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12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240" w:before="0" w:after="0"/>
        <w:ind w:right="591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345" w:leader="none"/>
        </w:tabs>
        <w:spacing w:before="0" w:after="29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b/>
          <w:i/>
          <w:color w:val="000000"/>
          <w:sz w:val="16"/>
          <w:szCs w:val="16"/>
        </w:rPr>
        <w:t>UWAGA</w:t>
      </w:r>
    </w:p>
    <w:p>
      <w:pPr>
        <w:pStyle w:val="Normal"/>
        <w:spacing w:before="0" w:after="29"/>
        <w:jc w:val="both"/>
        <w:rPr>
          <w:rFonts w:ascii="Arial" w:hAnsi="Arial"/>
          <w:sz w:val="16"/>
          <w:szCs w:val="16"/>
        </w:rPr>
      </w:pPr>
      <w:r>
        <w:rPr>
          <w:rFonts w:eastAsia="Calibri" w:cs="Times New Roman" w:ascii="Arial" w:hAnsi="Arial"/>
          <w:b/>
          <w:i/>
          <w:color w:val="000000"/>
          <w:sz w:val="16"/>
          <w:szCs w:val="16"/>
        </w:rPr>
        <w:t xml:space="preserve">Zamawiający wymaga, aby Wykonawca wskazał konkretne parametry oferowanego sprzętu  w odniesieniu do każdego wymienionego przez Zamawiającego punktu oddzielnie. </w:t>
      </w:r>
    </w:p>
    <w:p>
      <w:pPr>
        <w:pStyle w:val="Normal"/>
        <w:spacing w:before="0" w:after="29"/>
        <w:jc w:val="both"/>
        <w:rPr>
          <w:rFonts w:ascii="Arial" w:hAnsi="Arial" w:cs="Times New Roman"/>
          <w:b/>
          <w:color w:val="000000"/>
          <w:sz w:val="18"/>
          <w:szCs w:val="18"/>
        </w:rPr>
      </w:pPr>
      <w:r>
        <w:rPr>
          <w:rFonts w:eastAsia="Calibri" w:cs="Times New Roman" w:ascii="Arial" w:hAnsi="Arial"/>
          <w:b/>
          <w:i/>
          <w:color w:val="000000"/>
          <w:sz w:val="16"/>
          <w:szCs w:val="16"/>
        </w:rPr>
        <w:t xml:space="preserve">Użycie przez Wykonawcę zapisu „spełnia” – skutkować będzie koniecznością uzupełnienia oferty. </w:t>
      </w:r>
    </w:p>
    <w:p>
      <w:pPr>
        <w:pStyle w:val="Normal"/>
        <w:widowControl w:val="false"/>
        <w:spacing w:lineRule="auto" w:line="240" w:before="0" w:after="0"/>
        <w:ind w:left="142" w:right="-143"/>
        <w:jc w:val="righ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i/>
          <w:color w:val="000000"/>
          <w:sz w:val="18"/>
          <w:szCs w:val="18"/>
        </w:rPr>
        <w:t>.....................................................................................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i/>
          <w:color w:val="000000"/>
          <w:sz w:val="18"/>
          <w:szCs w:val="18"/>
        </w:rPr>
        <w:t xml:space="preserve">( pieczęć i podpis/y osób/osoby uprawnionej/ych 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i/>
          <w:color w:val="000000"/>
          <w:sz w:val="18"/>
          <w:szCs w:val="18"/>
        </w:rPr>
        <w:t>do reprezentowania Wykonawcy)</w:t>
      </w:r>
    </w:p>
    <w:p>
      <w:pPr>
        <w:pStyle w:val="Normal"/>
        <w:tabs>
          <w:tab w:val="clear" w:pos="708"/>
          <w:tab w:val="center" w:pos="4819" w:leader="none"/>
        </w:tabs>
        <w:spacing w:lineRule="auto" w:line="240" w:before="0" w:after="0"/>
        <w:ind w:left="4820" w:right="-567"/>
        <w:rPr>
          <w:rFonts w:ascii="Arial" w:hAnsi="Arial" w:eastAsia="Calibri" w:cs="Arial"/>
          <w:i/>
          <w:i/>
          <w:color w:val="000000"/>
          <w:sz w:val="18"/>
          <w:szCs w:val="18"/>
        </w:rPr>
      </w:pPr>
      <w:r>
        <w:rPr>
          <w:rFonts w:eastAsia="Calibri" w:cs="Arial" w:ascii="Arial" w:hAnsi="Arial"/>
          <w:i/>
          <w:color w:val="000000"/>
          <w:sz w:val="18"/>
          <w:szCs w:val="18"/>
        </w:rPr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332515333"/>
    </w:sdtPr>
    <w:sdtContent>
      <w:p>
        <w:pPr>
          <w:pStyle w:val="Footer"/>
          <w:jc w:val="right"/>
          <w:rPr>
            <w:rFonts w:ascii="Arial" w:hAnsi="Arial" w:eastAsia="" w:cs="Arial" w:eastAsiaTheme="majorEastAsia"/>
            <w:sz w:val="20"/>
            <w:szCs w:val="20"/>
          </w:rPr>
        </w:pPr>
        <w:r>
          <w:rPr>
            <w:rFonts w:eastAsia="" w:cs="Arial" w:ascii="Arial" w:hAnsi="Arial" w:eastAsiaTheme="majorEastAsia"/>
            <w:sz w:val="20"/>
            <w:szCs w:val="20"/>
          </w:rPr>
          <w:t xml:space="preserve">str. </w:t>
        </w: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 xml:space="preserve"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1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76" w:leader="none"/>
      </w:tabs>
      <w:rPr>
        <w:lang w:val="en-US"/>
      </w:rPr>
    </w:pPr>
    <w:r>
      <w:rPr/>
      <w:tab/>
      <w:t xml:space="preserve">                             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000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d00019"/>
    <w:pPr>
      <w:keepNext w:val="true"/>
      <w:spacing w:lineRule="auto" w:line="360" w:before="0" w:after="0"/>
      <w:jc w:val="both"/>
      <w:outlineLvl w:val="0"/>
    </w:pPr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d00019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d0001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6612be"/>
    <w:rPr/>
  </w:style>
  <w:style w:type="character" w:styleId="StopkaZnak" w:customStyle="1">
    <w:name w:val="Stopka Znak"/>
    <w:basedOn w:val="DefaultParagraphFont"/>
    <w:uiPriority w:val="99"/>
    <w:qFormat/>
    <w:rsid w:val="006612be"/>
    <w:rPr/>
  </w:style>
  <w:style w:type="character" w:styleId="AkapitzlistZnak" w:customStyle="1">
    <w:name w:val="Akapit z listą Znak"/>
    <w:link w:val="ListParagraph"/>
    <w:uiPriority w:val="34"/>
    <w:qFormat/>
    <w:locked/>
    <w:rsid w:val="00e70239"/>
    <w:rPr>
      <w:rFonts w:ascii="Calibri" w:hAnsi="Calibri" w:eastAsia="Times New Roman" w:cs="Times New Roman"/>
      <w:lang w:eastAsia="pl-P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00019"/>
    <w:pPr>
      <w:spacing w:lineRule="auto" w:line="360" w:before="0" w:after="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661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Indent">
    <w:name w:val="Body Text Indent"/>
    <w:basedOn w:val="Normal"/>
    <w:link w:val="TekstpodstawowywcityZnak"/>
    <w:rsid w:val="00d00019"/>
    <w:pPr>
      <w:spacing w:lineRule="auto" w:line="360" w:before="0" w:after="0"/>
      <w:ind w:hanging="426" w:left="567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d00019"/>
    <w:pPr>
      <w:spacing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NormalWeb">
    <w:name w:val="Normal (Web)"/>
    <w:basedOn w:val="Normal"/>
    <w:uiPriority w:val="99"/>
    <w:qFormat/>
    <w:rsid w:val="00d00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63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661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LibreOffice/7.6.2.1$Windows_X86_64 LibreOffice_project/56f7684011345957bbf33a7ee678afaf4d2ba333</Application>
  <AppVersion>15.0000</AppVersion>
  <Pages>1</Pages>
  <Words>268</Words>
  <Characters>1786</Characters>
  <CharactersWithSpaces>2404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2020-01-21T10:10:00Z</dcterms:created>
  <dc:creator>MagdalenaGabara</dc:creator>
  <dc:description/>
  <dc:language>pl-PL</dc:language>
  <cp:lastModifiedBy/>
  <cp:lastPrinted>2020-01-21T10:10:00Z</cp:lastPrinted>
  <dcterms:modified xsi:type="dcterms:W3CDTF">2024-07-16T12:16:21Z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