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FC" w:rsidRPr="00C67ADB" w:rsidRDefault="009B38C0" w:rsidP="00C67ADB">
      <w:pPr>
        <w:jc w:val="right"/>
        <w:rPr>
          <w:rFonts w:ascii="Arial" w:hAnsi="Arial" w:cs="Arial"/>
          <w:color w:val="FF0000"/>
          <w:sz w:val="22"/>
          <w:szCs w:val="22"/>
        </w:rPr>
      </w:pPr>
      <w:r w:rsidRPr="00B32446">
        <w:rPr>
          <w:rFonts w:ascii="Arial" w:hAnsi="Arial" w:cs="Arial"/>
          <w:color w:val="FF0000"/>
          <w:sz w:val="22"/>
          <w:szCs w:val="22"/>
        </w:rPr>
        <w:tab/>
      </w:r>
      <w:r w:rsidRPr="00B32446">
        <w:rPr>
          <w:rFonts w:ascii="Arial" w:hAnsi="Arial" w:cs="Arial"/>
          <w:color w:val="FF0000"/>
          <w:sz w:val="22"/>
          <w:szCs w:val="22"/>
        </w:rPr>
        <w:tab/>
      </w:r>
      <w:r w:rsidRPr="00B32446">
        <w:rPr>
          <w:rFonts w:ascii="Arial" w:hAnsi="Arial" w:cs="Arial"/>
          <w:color w:val="FF0000"/>
          <w:sz w:val="22"/>
          <w:szCs w:val="22"/>
        </w:rPr>
        <w:tab/>
      </w:r>
      <w:r w:rsidRPr="00B32446">
        <w:rPr>
          <w:rFonts w:ascii="Arial" w:hAnsi="Arial" w:cs="Arial"/>
          <w:color w:val="FF0000"/>
          <w:sz w:val="22"/>
          <w:szCs w:val="22"/>
        </w:rPr>
        <w:tab/>
      </w:r>
      <w:r w:rsidRPr="00B32446">
        <w:rPr>
          <w:rFonts w:ascii="Arial" w:hAnsi="Arial" w:cs="Arial"/>
          <w:color w:val="FF0000"/>
          <w:sz w:val="22"/>
          <w:szCs w:val="22"/>
        </w:rPr>
        <w:tab/>
      </w:r>
      <w:r w:rsidRPr="00B32446">
        <w:rPr>
          <w:rFonts w:ascii="Arial" w:hAnsi="Arial" w:cs="Arial"/>
          <w:color w:val="FF0000"/>
          <w:sz w:val="22"/>
          <w:szCs w:val="22"/>
        </w:rPr>
        <w:tab/>
      </w:r>
      <w:r w:rsidR="00A411BB" w:rsidRPr="00B32446">
        <w:rPr>
          <w:rFonts w:ascii="Arial" w:hAnsi="Arial" w:cs="Arial"/>
          <w:sz w:val="22"/>
          <w:szCs w:val="22"/>
        </w:rPr>
        <w:t>Kraków, dnia</w:t>
      </w:r>
      <w:r w:rsidR="007A1C08" w:rsidRPr="00B32446">
        <w:rPr>
          <w:rFonts w:ascii="Arial" w:hAnsi="Arial" w:cs="Arial"/>
          <w:sz w:val="22"/>
          <w:szCs w:val="22"/>
        </w:rPr>
        <w:t xml:space="preserve"> </w:t>
      </w:r>
      <w:r w:rsidR="00712E67">
        <w:rPr>
          <w:rFonts w:ascii="Arial" w:hAnsi="Arial" w:cs="Arial"/>
          <w:sz w:val="22"/>
          <w:szCs w:val="22"/>
        </w:rPr>
        <w:t>23.</w:t>
      </w:r>
      <w:r w:rsidR="009C4629" w:rsidRPr="00B32446">
        <w:rPr>
          <w:rFonts w:ascii="Arial" w:hAnsi="Arial" w:cs="Arial"/>
          <w:sz w:val="22"/>
          <w:szCs w:val="22"/>
        </w:rPr>
        <w:t>0</w:t>
      </w:r>
      <w:r w:rsidR="00B32446" w:rsidRPr="00B32446">
        <w:rPr>
          <w:rFonts w:ascii="Arial" w:hAnsi="Arial" w:cs="Arial"/>
          <w:sz w:val="22"/>
          <w:szCs w:val="22"/>
        </w:rPr>
        <w:t>6</w:t>
      </w:r>
      <w:r w:rsidR="006950F8" w:rsidRPr="00B32446">
        <w:rPr>
          <w:rFonts w:ascii="Arial" w:hAnsi="Arial" w:cs="Arial"/>
          <w:sz w:val="22"/>
          <w:szCs w:val="22"/>
        </w:rPr>
        <w:t>.</w:t>
      </w:r>
      <w:r w:rsidRPr="00B32446">
        <w:rPr>
          <w:rFonts w:ascii="Arial" w:hAnsi="Arial" w:cs="Arial"/>
          <w:sz w:val="22"/>
          <w:szCs w:val="22"/>
        </w:rPr>
        <w:t>2020</w:t>
      </w:r>
      <w:r w:rsidR="008B1BCB" w:rsidRPr="00B32446">
        <w:rPr>
          <w:rFonts w:ascii="Arial" w:hAnsi="Arial" w:cs="Arial"/>
          <w:sz w:val="22"/>
          <w:szCs w:val="22"/>
        </w:rPr>
        <w:t xml:space="preserve"> r.</w:t>
      </w:r>
    </w:p>
    <w:p w:rsidR="00BD650D" w:rsidRPr="00B32446" w:rsidRDefault="00BD650D" w:rsidP="00BD650D">
      <w:pPr>
        <w:jc w:val="right"/>
        <w:rPr>
          <w:rFonts w:ascii="Arial" w:hAnsi="Arial" w:cs="Arial"/>
          <w:sz w:val="22"/>
          <w:szCs w:val="22"/>
        </w:rPr>
      </w:pPr>
    </w:p>
    <w:p w:rsidR="008B1BCB" w:rsidRPr="00B32446" w:rsidRDefault="008B1BCB" w:rsidP="00D52B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32446">
        <w:rPr>
          <w:rFonts w:ascii="Arial" w:hAnsi="Arial" w:cs="Arial"/>
          <w:b/>
          <w:bCs/>
          <w:sz w:val="22"/>
          <w:szCs w:val="22"/>
        </w:rPr>
        <w:t>INFORMACJA Z OTWARCIA OFERT</w:t>
      </w:r>
      <w:r w:rsidR="00C67AD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02154" w:rsidRPr="00B32446" w:rsidRDefault="00C56B9E" w:rsidP="00D52B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32446">
        <w:rPr>
          <w:rFonts w:ascii="Arial" w:hAnsi="Arial" w:cs="Arial"/>
          <w:b/>
          <w:bCs/>
          <w:sz w:val="22"/>
          <w:szCs w:val="22"/>
        </w:rPr>
        <w:t xml:space="preserve">ZAMIESZCZONA NA STRONIE INTERNETOWEJ: </w:t>
      </w:r>
    </w:p>
    <w:p w:rsidR="00313D67" w:rsidRPr="00B32446" w:rsidRDefault="009B38C0" w:rsidP="00D02154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32446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="00B32446" w:rsidRPr="00B32446">
        <w:rPr>
          <w:rFonts w:ascii="Arial" w:hAnsi="Arial" w:cs="Arial"/>
          <w:sz w:val="22"/>
          <w:szCs w:val="22"/>
        </w:rPr>
        <w:t>https://platformazakupowa.pl/transakcja/347360</w:t>
      </w:r>
    </w:p>
    <w:p w:rsidR="008B1BCB" w:rsidRPr="00B32446" w:rsidRDefault="008B1BCB" w:rsidP="00D52BFB">
      <w:pPr>
        <w:rPr>
          <w:rFonts w:ascii="Arial" w:hAnsi="Arial" w:cs="Arial"/>
          <w:b/>
          <w:bCs/>
          <w:color w:val="FF0000"/>
          <w:sz w:val="16"/>
          <w:szCs w:val="16"/>
        </w:rPr>
      </w:pPr>
      <w:r w:rsidRPr="00B32446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:rsidR="00BD650D" w:rsidRPr="00B32446" w:rsidRDefault="00BD650D" w:rsidP="00BD650D">
      <w:pPr>
        <w:jc w:val="both"/>
        <w:rPr>
          <w:rFonts w:ascii="Arial" w:hAnsi="Arial" w:cs="Arial"/>
          <w:b/>
          <w:sz w:val="22"/>
          <w:szCs w:val="22"/>
        </w:rPr>
      </w:pPr>
      <w:r w:rsidRPr="00B32446">
        <w:rPr>
          <w:rFonts w:ascii="Arial" w:hAnsi="Arial" w:cs="Arial"/>
          <w:b/>
          <w:sz w:val="22"/>
          <w:szCs w:val="22"/>
        </w:rPr>
        <w:t>Dotyczy: postępowania prowadzonego w trybie przetargu nieograniczonego p.n. „</w:t>
      </w:r>
      <w:r w:rsidRPr="00B32446">
        <w:rPr>
          <w:rFonts w:ascii="Arial" w:hAnsi="Arial" w:cs="Arial"/>
          <w:b/>
          <w:bCs/>
          <w:sz w:val="22"/>
          <w:szCs w:val="22"/>
        </w:rPr>
        <w:t xml:space="preserve">Dostawa </w:t>
      </w:r>
      <w:r w:rsidR="00D02154" w:rsidRPr="00B32446">
        <w:rPr>
          <w:rFonts w:ascii="Arial" w:hAnsi="Arial" w:cs="Arial"/>
          <w:b/>
          <w:bCs/>
          <w:sz w:val="22"/>
          <w:szCs w:val="22"/>
        </w:rPr>
        <w:t xml:space="preserve">przedmiotów umundurowania i wyekwipowania </w:t>
      </w:r>
      <w:r w:rsidR="002E3491" w:rsidRPr="00B32446">
        <w:rPr>
          <w:rFonts w:ascii="Arial" w:hAnsi="Arial" w:cs="Arial"/>
          <w:b/>
          <w:bCs/>
          <w:sz w:val="22"/>
          <w:szCs w:val="22"/>
        </w:rPr>
        <w:t>–</w:t>
      </w:r>
      <w:r w:rsidR="00575B71" w:rsidRPr="00B32446">
        <w:rPr>
          <w:rFonts w:ascii="Arial" w:hAnsi="Arial" w:cs="Arial"/>
          <w:b/>
          <w:bCs/>
          <w:sz w:val="22"/>
          <w:szCs w:val="22"/>
        </w:rPr>
        <w:t xml:space="preserve"> </w:t>
      </w:r>
      <w:r w:rsidR="00B32446" w:rsidRPr="00B32446">
        <w:rPr>
          <w:rFonts w:ascii="Arial" w:hAnsi="Arial" w:cs="Arial"/>
          <w:b/>
          <w:bCs/>
          <w:sz w:val="22"/>
          <w:szCs w:val="22"/>
        </w:rPr>
        <w:t>buty dla WS i ŻW</w:t>
      </w:r>
      <w:r w:rsidRPr="00B32446">
        <w:rPr>
          <w:rFonts w:ascii="Arial" w:hAnsi="Arial" w:cs="Arial"/>
          <w:b/>
          <w:sz w:val="22"/>
          <w:szCs w:val="22"/>
        </w:rPr>
        <w:t xml:space="preserve">” </w:t>
      </w:r>
      <w:r w:rsidR="00313D67" w:rsidRPr="00B32446">
        <w:rPr>
          <w:rFonts w:ascii="Arial" w:hAnsi="Arial" w:cs="Arial"/>
          <w:b/>
          <w:sz w:val="22"/>
          <w:szCs w:val="22"/>
        </w:rPr>
        <w:br/>
      </w:r>
      <w:r w:rsidR="00575B71" w:rsidRPr="00B32446">
        <w:rPr>
          <w:rFonts w:ascii="Arial" w:hAnsi="Arial" w:cs="Arial"/>
          <w:b/>
          <w:sz w:val="22"/>
          <w:szCs w:val="22"/>
        </w:rPr>
        <w:t xml:space="preserve">(nr sprawy: </w:t>
      </w:r>
      <w:r w:rsidR="00B32446" w:rsidRPr="00B32446">
        <w:rPr>
          <w:rFonts w:ascii="Arial" w:hAnsi="Arial" w:cs="Arial"/>
          <w:b/>
          <w:sz w:val="22"/>
          <w:szCs w:val="22"/>
        </w:rPr>
        <w:t>103</w:t>
      </w:r>
      <w:r w:rsidRPr="00B32446">
        <w:rPr>
          <w:rFonts w:ascii="Arial" w:hAnsi="Arial" w:cs="Arial"/>
          <w:b/>
          <w:sz w:val="22"/>
          <w:szCs w:val="22"/>
        </w:rPr>
        <w:t>/2020).</w:t>
      </w:r>
    </w:p>
    <w:p w:rsidR="00C67ADB" w:rsidRDefault="00C67ADB" w:rsidP="00575B71">
      <w:pPr>
        <w:tabs>
          <w:tab w:val="left" w:pos="1440"/>
          <w:tab w:val="left" w:pos="1620"/>
          <w:tab w:val="left" w:pos="2160"/>
        </w:tabs>
        <w:jc w:val="both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color w:val="FF0000"/>
          <w:sz w:val="22"/>
          <w:szCs w:val="22"/>
        </w:rPr>
        <w:t xml:space="preserve">    </w:t>
      </w:r>
    </w:p>
    <w:p w:rsidR="00CA25D9" w:rsidRPr="00C67ADB" w:rsidRDefault="00B94F6C" w:rsidP="00575B71">
      <w:pPr>
        <w:tabs>
          <w:tab w:val="left" w:pos="1440"/>
          <w:tab w:val="left" w:pos="1620"/>
          <w:tab w:val="left" w:pos="2160"/>
        </w:tabs>
        <w:jc w:val="both"/>
        <w:rPr>
          <w:rFonts w:ascii="Arial" w:hAnsi="Arial" w:cs="Arial"/>
          <w:bCs/>
          <w:sz w:val="22"/>
          <w:szCs w:val="22"/>
        </w:rPr>
      </w:pPr>
      <w:r w:rsidRPr="00B32446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D940EF" w:rsidRPr="00C67ADB">
        <w:rPr>
          <w:rFonts w:ascii="Arial" w:hAnsi="Arial" w:cs="Arial"/>
          <w:bCs/>
          <w:sz w:val="22"/>
          <w:szCs w:val="22"/>
        </w:rPr>
        <w:t xml:space="preserve">Działając zgodnie z art. 86 ust 5 ustawy z dnia </w:t>
      </w:r>
      <w:r w:rsidR="00D940EF" w:rsidRPr="00C67ADB">
        <w:rPr>
          <w:rFonts w:ascii="Arial" w:hAnsi="Arial" w:cs="Arial"/>
          <w:bCs/>
          <w:iCs/>
          <w:sz w:val="22"/>
          <w:szCs w:val="22"/>
        </w:rPr>
        <w:t>29 stycznia 2004r. – Prawo zamówień publiczny</w:t>
      </w:r>
      <w:r w:rsidR="009B38C0" w:rsidRPr="00C67ADB">
        <w:rPr>
          <w:rFonts w:ascii="Arial" w:hAnsi="Arial" w:cs="Arial"/>
          <w:bCs/>
          <w:iCs/>
          <w:sz w:val="22"/>
          <w:szCs w:val="22"/>
        </w:rPr>
        <w:t>ch (tekst jednolity: Dz. U. 2019, poz. 1843</w:t>
      </w:r>
      <w:r w:rsidR="00D940EF" w:rsidRPr="00C67ADB">
        <w:rPr>
          <w:rFonts w:ascii="Arial" w:hAnsi="Arial" w:cs="Arial"/>
          <w:bCs/>
          <w:iCs/>
          <w:sz w:val="22"/>
          <w:szCs w:val="22"/>
        </w:rPr>
        <w:t xml:space="preserve"> z </w:t>
      </w:r>
      <w:proofErr w:type="spellStart"/>
      <w:r w:rsidR="00D940EF" w:rsidRPr="00C67ADB">
        <w:rPr>
          <w:rFonts w:ascii="Arial" w:hAnsi="Arial" w:cs="Arial"/>
          <w:bCs/>
          <w:iCs/>
          <w:sz w:val="22"/>
          <w:szCs w:val="22"/>
        </w:rPr>
        <w:t>późn</w:t>
      </w:r>
      <w:proofErr w:type="spellEnd"/>
      <w:r w:rsidR="00D940EF" w:rsidRPr="00C67ADB">
        <w:rPr>
          <w:rFonts w:ascii="Arial" w:hAnsi="Arial" w:cs="Arial"/>
          <w:bCs/>
          <w:iCs/>
          <w:sz w:val="22"/>
          <w:szCs w:val="22"/>
        </w:rPr>
        <w:t>. zm.) zamawiający – 3</w:t>
      </w:r>
      <w:r w:rsidR="00B13204" w:rsidRPr="00C67ADB">
        <w:rPr>
          <w:rFonts w:ascii="Arial" w:hAnsi="Arial" w:cs="Arial"/>
          <w:bCs/>
          <w:iCs/>
          <w:sz w:val="22"/>
          <w:szCs w:val="22"/>
        </w:rPr>
        <w:t xml:space="preserve"> Regionalna Baza Logistyczna 30 – </w:t>
      </w:r>
      <w:r w:rsidR="00D940EF" w:rsidRPr="00C67ADB">
        <w:rPr>
          <w:rFonts w:ascii="Arial" w:hAnsi="Arial" w:cs="Arial"/>
          <w:bCs/>
          <w:iCs/>
          <w:sz w:val="22"/>
          <w:szCs w:val="22"/>
        </w:rPr>
        <w:t>901 Kraków</w:t>
      </w:r>
      <w:r w:rsidR="00575B71" w:rsidRPr="00C67ADB">
        <w:rPr>
          <w:rFonts w:ascii="Arial" w:hAnsi="Arial" w:cs="Arial"/>
          <w:bCs/>
          <w:iCs/>
          <w:sz w:val="22"/>
          <w:szCs w:val="22"/>
        </w:rPr>
        <w:t>, ul. Montelupich 3</w:t>
      </w:r>
      <w:r w:rsidR="00D940EF" w:rsidRPr="00C67ADB">
        <w:rPr>
          <w:rFonts w:ascii="Arial" w:hAnsi="Arial" w:cs="Arial"/>
          <w:bCs/>
          <w:iCs/>
          <w:sz w:val="22"/>
          <w:szCs w:val="22"/>
        </w:rPr>
        <w:t>, przekazu</w:t>
      </w:r>
      <w:r w:rsidR="009B38C0" w:rsidRPr="00C67ADB">
        <w:rPr>
          <w:rFonts w:ascii="Arial" w:hAnsi="Arial" w:cs="Arial"/>
          <w:bCs/>
          <w:iCs/>
          <w:sz w:val="22"/>
          <w:szCs w:val="22"/>
        </w:rPr>
        <w:t xml:space="preserve">je informację z otwarcia ofert </w:t>
      </w:r>
      <w:r w:rsidR="00D940EF" w:rsidRPr="00C67ADB">
        <w:rPr>
          <w:rFonts w:ascii="Arial" w:hAnsi="Arial" w:cs="Arial"/>
          <w:bCs/>
          <w:iCs/>
          <w:sz w:val="22"/>
          <w:szCs w:val="22"/>
        </w:rPr>
        <w:t>w postępowaniu o udzielenie zamówienia publicznego</w:t>
      </w:r>
      <w:r w:rsidR="00582804" w:rsidRPr="00C67ADB">
        <w:rPr>
          <w:rFonts w:ascii="Arial" w:hAnsi="Arial" w:cs="Arial"/>
          <w:bCs/>
          <w:iCs/>
          <w:sz w:val="22"/>
          <w:szCs w:val="22"/>
        </w:rPr>
        <w:t xml:space="preserve"> na dostawę </w:t>
      </w:r>
      <w:r w:rsidR="00D02154" w:rsidRPr="00C67ADB">
        <w:rPr>
          <w:rFonts w:ascii="Arial" w:hAnsi="Arial" w:cs="Arial"/>
          <w:bCs/>
          <w:iCs/>
          <w:sz w:val="22"/>
          <w:szCs w:val="22"/>
        </w:rPr>
        <w:t xml:space="preserve">przedmiotów umundurowania i wyekwipowania </w:t>
      </w:r>
      <w:r w:rsidR="00C56B9E" w:rsidRPr="00C67ADB">
        <w:rPr>
          <w:rFonts w:ascii="Arial" w:hAnsi="Arial" w:cs="Arial"/>
          <w:bCs/>
          <w:iCs/>
          <w:sz w:val="22"/>
          <w:szCs w:val="22"/>
        </w:rPr>
        <w:t>–</w:t>
      </w:r>
      <w:r w:rsidR="00575B71" w:rsidRPr="00C67ADB">
        <w:rPr>
          <w:rFonts w:ascii="Arial" w:hAnsi="Arial" w:cs="Arial"/>
          <w:bCs/>
          <w:iCs/>
          <w:sz w:val="22"/>
          <w:szCs w:val="22"/>
        </w:rPr>
        <w:t xml:space="preserve"> </w:t>
      </w:r>
      <w:r w:rsidR="00C67ADB" w:rsidRPr="00C67ADB">
        <w:rPr>
          <w:rFonts w:ascii="Arial" w:hAnsi="Arial" w:cs="Arial"/>
          <w:bCs/>
          <w:iCs/>
          <w:sz w:val="22"/>
          <w:szCs w:val="22"/>
        </w:rPr>
        <w:t>buty dla WS i ŻW</w:t>
      </w:r>
      <w:r w:rsidR="009B38C0" w:rsidRPr="00C67ADB">
        <w:rPr>
          <w:rFonts w:ascii="Arial" w:hAnsi="Arial" w:cs="Arial"/>
          <w:bCs/>
          <w:iCs/>
          <w:sz w:val="22"/>
          <w:szCs w:val="22"/>
        </w:rPr>
        <w:t xml:space="preserve">. </w:t>
      </w:r>
      <w:r w:rsidRPr="00C67ADB">
        <w:rPr>
          <w:rFonts w:ascii="Arial" w:hAnsi="Arial" w:cs="Arial"/>
          <w:bCs/>
          <w:sz w:val="22"/>
        </w:rPr>
        <w:t xml:space="preserve"> </w:t>
      </w:r>
      <w:r w:rsidR="008B1BCB" w:rsidRPr="00C67ADB">
        <w:rPr>
          <w:rFonts w:ascii="Arial" w:hAnsi="Arial" w:cs="Arial"/>
          <w:bCs/>
          <w:sz w:val="22"/>
          <w:szCs w:val="22"/>
        </w:rPr>
        <w:t>Czynności o</w:t>
      </w:r>
      <w:r w:rsidR="00CB0170" w:rsidRPr="00C67ADB">
        <w:rPr>
          <w:rFonts w:ascii="Arial" w:hAnsi="Arial" w:cs="Arial"/>
          <w:bCs/>
          <w:sz w:val="22"/>
          <w:szCs w:val="22"/>
        </w:rPr>
        <w:t xml:space="preserve">twarcia ofert </w:t>
      </w:r>
      <w:r w:rsidR="00F467B5" w:rsidRPr="00C67ADB">
        <w:rPr>
          <w:rFonts w:ascii="Arial" w:hAnsi="Arial" w:cs="Arial"/>
          <w:bCs/>
          <w:sz w:val="22"/>
          <w:szCs w:val="22"/>
        </w:rPr>
        <w:t xml:space="preserve">dokonano w </w:t>
      </w:r>
      <w:r w:rsidR="00C67ADB" w:rsidRPr="00C67ADB">
        <w:rPr>
          <w:rFonts w:ascii="Arial" w:hAnsi="Arial" w:cs="Arial"/>
          <w:bCs/>
          <w:sz w:val="22"/>
          <w:szCs w:val="22"/>
        </w:rPr>
        <w:t>dniu 23</w:t>
      </w:r>
      <w:r w:rsidR="00AD7824" w:rsidRPr="00C67ADB">
        <w:rPr>
          <w:rFonts w:ascii="Arial" w:hAnsi="Arial" w:cs="Arial"/>
          <w:bCs/>
          <w:sz w:val="22"/>
          <w:szCs w:val="22"/>
        </w:rPr>
        <w:t>.</w:t>
      </w:r>
      <w:r w:rsidR="00C67ADB" w:rsidRPr="00C67ADB">
        <w:rPr>
          <w:rFonts w:ascii="Arial" w:hAnsi="Arial" w:cs="Arial"/>
          <w:bCs/>
          <w:sz w:val="22"/>
          <w:szCs w:val="22"/>
        </w:rPr>
        <w:t>06</w:t>
      </w:r>
      <w:r w:rsidR="009B38C0" w:rsidRPr="00C67ADB">
        <w:rPr>
          <w:rFonts w:ascii="Arial" w:hAnsi="Arial" w:cs="Arial"/>
          <w:bCs/>
          <w:sz w:val="22"/>
          <w:szCs w:val="22"/>
        </w:rPr>
        <w:t>.2020</w:t>
      </w:r>
      <w:r w:rsidR="009C099E" w:rsidRPr="00C67ADB">
        <w:rPr>
          <w:rFonts w:ascii="Arial" w:hAnsi="Arial" w:cs="Arial"/>
          <w:bCs/>
          <w:sz w:val="22"/>
          <w:szCs w:val="22"/>
        </w:rPr>
        <w:t xml:space="preserve"> r. o </w:t>
      </w:r>
      <w:r w:rsidR="00B13204" w:rsidRPr="00C67ADB">
        <w:rPr>
          <w:rFonts w:ascii="Arial" w:hAnsi="Arial" w:cs="Arial"/>
          <w:bCs/>
          <w:sz w:val="22"/>
          <w:szCs w:val="22"/>
        </w:rPr>
        <w:t xml:space="preserve">godzinie </w:t>
      </w:r>
      <w:r w:rsidR="00C67ADB" w:rsidRPr="00C67ADB">
        <w:rPr>
          <w:rFonts w:ascii="Arial" w:hAnsi="Arial" w:cs="Arial"/>
          <w:bCs/>
          <w:sz w:val="22"/>
          <w:szCs w:val="22"/>
        </w:rPr>
        <w:t>8:30</w:t>
      </w:r>
      <w:r w:rsidR="00CA25D9" w:rsidRPr="00C67ADB">
        <w:rPr>
          <w:rFonts w:ascii="Arial" w:hAnsi="Arial" w:cs="Arial"/>
          <w:bCs/>
          <w:sz w:val="22"/>
          <w:szCs w:val="22"/>
        </w:rPr>
        <w:t xml:space="preserve"> w </w:t>
      </w:r>
      <w:r w:rsidRPr="00C67ADB">
        <w:rPr>
          <w:rFonts w:ascii="Arial" w:hAnsi="Arial" w:cs="Arial"/>
          <w:bCs/>
          <w:sz w:val="22"/>
          <w:szCs w:val="22"/>
        </w:rPr>
        <w:t xml:space="preserve">siedzibie </w:t>
      </w:r>
      <w:r w:rsidR="00EE3B64" w:rsidRPr="00C67ADB">
        <w:rPr>
          <w:rFonts w:ascii="Arial" w:hAnsi="Arial" w:cs="Arial"/>
          <w:bCs/>
          <w:sz w:val="22"/>
          <w:szCs w:val="22"/>
        </w:rPr>
        <w:br/>
      </w:r>
      <w:r w:rsidR="00626335" w:rsidRPr="00C67ADB">
        <w:rPr>
          <w:rFonts w:ascii="Arial" w:hAnsi="Arial" w:cs="Arial"/>
          <w:bCs/>
          <w:sz w:val="22"/>
          <w:szCs w:val="22"/>
        </w:rPr>
        <w:t>3 Regionalnej Bazy</w:t>
      </w:r>
      <w:r w:rsidR="008B1BCB" w:rsidRPr="00C67ADB">
        <w:rPr>
          <w:rFonts w:ascii="Arial" w:hAnsi="Arial" w:cs="Arial"/>
          <w:bCs/>
          <w:sz w:val="22"/>
          <w:szCs w:val="22"/>
        </w:rPr>
        <w:t xml:space="preserve"> Logistycznej</w:t>
      </w:r>
      <w:r w:rsidR="00B13204" w:rsidRPr="00C67ADB">
        <w:rPr>
          <w:rFonts w:ascii="Arial" w:hAnsi="Arial" w:cs="Arial"/>
          <w:bCs/>
          <w:sz w:val="22"/>
          <w:szCs w:val="22"/>
        </w:rPr>
        <w:t>, budynek nr 28.</w:t>
      </w:r>
    </w:p>
    <w:p w:rsidR="00D02154" w:rsidRPr="00B32446" w:rsidRDefault="00D02154" w:rsidP="00D02154">
      <w:pPr>
        <w:jc w:val="center"/>
        <w:rPr>
          <w:rFonts w:ascii="Arial" w:hAnsi="Arial" w:cs="Arial"/>
          <w:bCs/>
          <w:color w:val="FF0000"/>
          <w:sz w:val="22"/>
          <w:szCs w:val="22"/>
          <w:lang w:eastAsia="x-none"/>
        </w:rPr>
      </w:pPr>
    </w:p>
    <w:p w:rsidR="00E05794" w:rsidRPr="00C67ADB" w:rsidRDefault="009C099E" w:rsidP="00C67ADB">
      <w:pPr>
        <w:jc w:val="center"/>
        <w:rPr>
          <w:rFonts w:ascii="Arial" w:hAnsi="Arial" w:cs="Arial"/>
          <w:bCs/>
          <w:sz w:val="22"/>
          <w:szCs w:val="22"/>
          <w:lang w:eastAsia="x-none"/>
        </w:rPr>
      </w:pPr>
      <w:r w:rsidRPr="00C67ADB">
        <w:rPr>
          <w:rFonts w:ascii="Arial" w:hAnsi="Arial" w:cs="Arial"/>
          <w:bCs/>
          <w:sz w:val="22"/>
          <w:szCs w:val="22"/>
          <w:lang w:eastAsia="x-none"/>
        </w:rPr>
        <w:t>PRZEBIEG OTWARCIA OFERT</w:t>
      </w:r>
    </w:p>
    <w:p w:rsidR="00C67ADB" w:rsidRPr="00C67ADB" w:rsidRDefault="00C67ADB" w:rsidP="00C67ADB">
      <w:pPr>
        <w:pStyle w:val="Tekstpodstawowywcity2"/>
        <w:numPr>
          <w:ilvl w:val="0"/>
          <w:numId w:val="5"/>
        </w:numPr>
        <w:spacing w:after="0" w:line="240" w:lineRule="auto"/>
        <w:jc w:val="both"/>
        <w:rPr>
          <w:rFonts w:cs="Arial"/>
          <w:lang w:val="pl-PL"/>
        </w:rPr>
      </w:pPr>
      <w:r w:rsidRPr="00C67ADB">
        <w:rPr>
          <w:rFonts w:cs="Arial"/>
        </w:rPr>
        <w:t xml:space="preserve">Bezpośrednio przed otwarciem ofert podana została kwota jaką zamawiający zamierza przeznaczyć na sfinansowanie </w:t>
      </w:r>
      <w:r w:rsidRPr="00C67ADB">
        <w:rPr>
          <w:rFonts w:cs="Arial"/>
          <w:b/>
        </w:rPr>
        <w:t>zamówienia</w:t>
      </w:r>
      <w:r w:rsidRPr="00C67ADB">
        <w:rPr>
          <w:rFonts w:cs="Arial"/>
          <w:b/>
          <w:lang w:val="pl-PL"/>
        </w:rPr>
        <w:t xml:space="preserve"> gwarantowanego</w:t>
      </w:r>
      <w:r w:rsidRPr="00C67ADB">
        <w:rPr>
          <w:rFonts w:cs="Arial"/>
          <w:lang w:val="pl-PL"/>
        </w:rPr>
        <w:t>, tj.</w:t>
      </w:r>
      <w:r w:rsidRPr="00C67ADB">
        <w:rPr>
          <w:rFonts w:cs="Arial"/>
        </w:rPr>
        <w:t xml:space="preserve">: </w:t>
      </w:r>
      <w:r w:rsidRPr="00C67ADB">
        <w:rPr>
          <w:rFonts w:cs="Arial"/>
          <w:b/>
          <w:lang w:val="pl-PL"/>
        </w:rPr>
        <w:t>3.575.939,60</w:t>
      </w:r>
      <w:r w:rsidRPr="00C67ADB">
        <w:rPr>
          <w:rFonts w:cs="Arial"/>
          <w:b/>
        </w:rPr>
        <w:t xml:space="preserve"> zł</w:t>
      </w:r>
      <w:r w:rsidRPr="00C67ADB">
        <w:rPr>
          <w:rFonts w:cs="Arial"/>
          <w:b/>
          <w:lang w:val="pl-PL"/>
        </w:rPr>
        <w:t xml:space="preserve"> brutto, </w:t>
      </w:r>
      <w:r w:rsidRPr="00C67ADB">
        <w:rPr>
          <w:rFonts w:cs="Arial"/>
          <w:lang w:val="pl-PL"/>
        </w:rPr>
        <w:t>w tym:</w:t>
      </w:r>
    </w:p>
    <w:p w:rsidR="00C67ADB" w:rsidRPr="00C67ADB" w:rsidRDefault="00C67ADB" w:rsidP="00C67ADB">
      <w:pPr>
        <w:pStyle w:val="Tekstpodstawowywcity2"/>
        <w:spacing w:after="0" w:line="240" w:lineRule="auto"/>
        <w:ind w:left="720"/>
        <w:jc w:val="both"/>
        <w:rPr>
          <w:rFonts w:cs="Arial"/>
          <w:b/>
          <w:lang w:val="pl-PL"/>
        </w:rPr>
      </w:pPr>
      <w:r w:rsidRPr="00C67ADB">
        <w:rPr>
          <w:rFonts w:cs="Arial"/>
          <w:b/>
          <w:lang w:val="pl-PL"/>
        </w:rPr>
        <w:t>zadanie nr 1 – 1.417.475,00 zł</w:t>
      </w:r>
    </w:p>
    <w:p w:rsidR="00C67ADB" w:rsidRPr="00C67ADB" w:rsidRDefault="00C67ADB" w:rsidP="00C67ADB">
      <w:pPr>
        <w:pStyle w:val="Tekstpodstawowywcity2"/>
        <w:spacing w:after="0" w:line="240" w:lineRule="auto"/>
        <w:ind w:left="720"/>
        <w:jc w:val="both"/>
        <w:rPr>
          <w:rFonts w:cs="Arial"/>
          <w:b/>
          <w:lang w:val="pl-PL"/>
        </w:rPr>
      </w:pPr>
      <w:r w:rsidRPr="00C67ADB">
        <w:rPr>
          <w:rFonts w:cs="Arial"/>
          <w:b/>
          <w:lang w:val="pl-PL"/>
        </w:rPr>
        <w:t>zadanie nr 2 –    293.668,50 zł</w:t>
      </w:r>
    </w:p>
    <w:p w:rsidR="00C67ADB" w:rsidRPr="00C67ADB" w:rsidRDefault="00C67ADB" w:rsidP="00C67ADB">
      <w:pPr>
        <w:pStyle w:val="Tekstpodstawowywcity2"/>
        <w:spacing w:after="0" w:line="240" w:lineRule="auto"/>
        <w:ind w:left="720"/>
        <w:jc w:val="both"/>
        <w:rPr>
          <w:rFonts w:cs="Arial"/>
          <w:b/>
          <w:lang w:val="pl-PL"/>
        </w:rPr>
      </w:pPr>
      <w:r w:rsidRPr="00C67ADB">
        <w:rPr>
          <w:rFonts w:cs="Arial"/>
          <w:b/>
          <w:lang w:val="pl-PL"/>
        </w:rPr>
        <w:t>zadanie nr 3 –    202.738,50 zł</w:t>
      </w:r>
    </w:p>
    <w:p w:rsidR="00C67ADB" w:rsidRPr="00C67ADB" w:rsidRDefault="00C67ADB" w:rsidP="00C67ADB">
      <w:pPr>
        <w:pStyle w:val="Tekstpodstawowywcity2"/>
        <w:spacing w:after="0" w:line="240" w:lineRule="auto"/>
        <w:ind w:left="720"/>
        <w:jc w:val="both"/>
        <w:rPr>
          <w:rFonts w:cs="Arial"/>
          <w:b/>
          <w:lang w:val="pl-PL"/>
        </w:rPr>
      </w:pPr>
      <w:r w:rsidRPr="00C67ADB">
        <w:rPr>
          <w:rFonts w:cs="Arial"/>
          <w:b/>
          <w:lang w:val="pl-PL"/>
        </w:rPr>
        <w:t>zadanie nr 4 –    742.707,00 zł</w:t>
      </w:r>
    </w:p>
    <w:p w:rsidR="00C67ADB" w:rsidRPr="00C67ADB" w:rsidRDefault="00C67ADB" w:rsidP="00C67ADB">
      <w:pPr>
        <w:pStyle w:val="Tekstpodstawowywcity2"/>
        <w:spacing w:after="0" w:line="240" w:lineRule="auto"/>
        <w:ind w:left="720"/>
        <w:jc w:val="both"/>
        <w:rPr>
          <w:rFonts w:cs="Arial"/>
          <w:b/>
          <w:lang w:val="pl-PL"/>
        </w:rPr>
      </w:pPr>
      <w:r w:rsidRPr="00C67ADB">
        <w:rPr>
          <w:rFonts w:cs="Arial"/>
          <w:b/>
          <w:lang w:val="pl-PL"/>
        </w:rPr>
        <w:t>zadanie nr 5 –    919.350,60 zł</w:t>
      </w:r>
    </w:p>
    <w:p w:rsidR="00C67ADB" w:rsidRPr="00C67ADB" w:rsidRDefault="00C67ADB" w:rsidP="00C67ADB">
      <w:pPr>
        <w:pStyle w:val="Tekstpodstawowywcity2"/>
        <w:spacing w:after="0" w:line="240" w:lineRule="auto"/>
        <w:ind w:left="720"/>
        <w:jc w:val="both"/>
        <w:rPr>
          <w:rFonts w:cs="Arial"/>
          <w:b/>
          <w:lang w:val="pl-PL"/>
        </w:rPr>
      </w:pPr>
    </w:p>
    <w:p w:rsidR="00C67ADB" w:rsidRPr="00C67ADB" w:rsidRDefault="00C67ADB" w:rsidP="00C67ADB">
      <w:pPr>
        <w:pStyle w:val="Tekstpodstawowywcity2"/>
        <w:spacing w:after="0" w:line="240" w:lineRule="auto"/>
        <w:ind w:left="720"/>
        <w:jc w:val="both"/>
        <w:rPr>
          <w:rFonts w:cs="Arial"/>
          <w:lang w:val="pl-PL"/>
        </w:rPr>
      </w:pPr>
      <w:r w:rsidRPr="00C67ADB">
        <w:rPr>
          <w:rFonts w:cs="Arial"/>
          <w:lang w:val="pl-PL"/>
        </w:rPr>
        <w:t>Zamówienie w zakresie zadania nr 1 objęte prawem opcji.</w:t>
      </w:r>
    </w:p>
    <w:p w:rsidR="00C67ADB" w:rsidRPr="00C67ADB" w:rsidRDefault="00C67ADB" w:rsidP="00C67ADB">
      <w:pPr>
        <w:pStyle w:val="Tekstpodstawowywcity2"/>
        <w:spacing w:after="0" w:line="240" w:lineRule="auto"/>
        <w:ind w:left="720"/>
        <w:jc w:val="both"/>
        <w:rPr>
          <w:rFonts w:cs="Arial"/>
          <w:bCs/>
        </w:rPr>
      </w:pPr>
    </w:p>
    <w:p w:rsidR="00C67ADB" w:rsidRPr="00C67ADB" w:rsidRDefault="00C67ADB" w:rsidP="00C67ADB">
      <w:pPr>
        <w:pStyle w:val="Tekstpodstawowywcity2"/>
        <w:numPr>
          <w:ilvl w:val="0"/>
          <w:numId w:val="5"/>
        </w:numPr>
        <w:spacing w:after="0" w:line="240" w:lineRule="auto"/>
        <w:jc w:val="both"/>
        <w:rPr>
          <w:rFonts w:cs="Arial"/>
          <w:bCs/>
        </w:rPr>
      </w:pPr>
      <w:r w:rsidRPr="00C67ADB">
        <w:rPr>
          <w:rFonts w:cs="Arial"/>
          <w:bCs/>
        </w:rPr>
        <w:t xml:space="preserve">Do upływu terminu składania ofert wyznaczonego w niniejszym postępowaniu na dzień </w:t>
      </w:r>
      <w:r w:rsidRPr="00C67ADB">
        <w:rPr>
          <w:rFonts w:cs="Arial"/>
          <w:bCs/>
          <w:lang w:val="pl-PL"/>
        </w:rPr>
        <w:t>2</w:t>
      </w:r>
      <w:r w:rsidRPr="00C67ADB">
        <w:rPr>
          <w:rFonts w:cs="Arial"/>
          <w:bCs/>
        </w:rPr>
        <w:t>3.06.2020 r. do godz.</w:t>
      </w:r>
      <w:r w:rsidRPr="00C67ADB">
        <w:rPr>
          <w:rFonts w:cs="Arial"/>
          <w:bCs/>
          <w:lang w:val="pl-PL"/>
        </w:rPr>
        <w:t xml:space="preserve"> </w:t>
      </w:r>
      <w:r w:rsidRPr="00C67ADB">
        <w:rPr>
          <w:rFonts w:cs="Arial"/>
          <w:bCs/>
        </w:rPr>
        <w:t>8:00</w:t>
      </w:r>
      <w:r w:rsidRPr="00C67ADB">
        <w:rPr>
          <w:rFonts w:cs="Arial"/>
          <w:bCs/>
          <w:vertAlign w:val="superscript"/>
        </w:rPr>
        <w:t xml:space="preserve">  </w:t>
      </w:r>
      <w:r w:rsidRPr="00C67ADB">
        <w:rPr>
          <w:rFonts w:cs="Arial"/>
          <w:bCs/>
        </w:rPr>
        <w:t xml:space="preserve">oferty złożyło </w:t>
      </w:r>
      <w:r w:rsidRPr="00C67ADB">
        <w:rPr>
          <w:rFonts w:cs="Arial"/>
          <w:bCs/>
          <w:lang w:val="pl-PL"/>
        </w:rPr>
        <w:t>dwóch wykonawców</w:t>
      </w:r>
      <w:r w:rsidRPr="00C67ADB">
        <w:rPr>
          <w:rFonts w:cs="Arial"/>
          <w:bCs/>
        </w:rPr>
        <w:t>.</w:t>
      </w:r>
    </w:p>
    <w:p w:rsidR="00C67ADB" w:rsidRPr="00C67ADB" w:rsidRDefault="00C67ADB" w:rsidP="00C67ADB">
      <w:pPr>
        <w:pStyle w:val="Tekstpodstawowywcity2"/>
        <w:spacing w:after="0" w:line="240" w:lineRule="auto"/>
        <w:ind w:left="720"/>
        <w:jc w:val="both"/>
        <w:rPr>
          <w:rFonts w:cs="Arial"/>
          <w:bCs/>
          <w:color w:val="FF0000"/>
        </w:rPr>
      </w:pPr>
    </w:p>
    <w:p w:rsidR="00C67ADB" w:rsidRPr="00C67ADB" w:rsidRDefault="00C67ADB" w:rsidP="00C67ADB">
      <w:pPr>
        <w:pStyle w:val="Tekstpodstawowywcity2"/>
        <w:numPr>
          <w:ilvl w:val="0"/>
          <w:numId w:val="5"/>
        </w:numPr>
        <w:spacing w:after="0" w:line="240" w:lineRule="auto"/>
        <w:jc w:val="both"/>
        <w:rPr>
          <w:rFonts w:cs="Arial"/>
          <w:bCs/>
        </w:rPr>
      </w:pPr>
      <w:r w:rsidRPr="00C67ADB">
        <w:rPr>
          <w:rFonts w:cs="Arial"/>
          <w:bCs/>
        </w:rPr>
        <w:t>Podczas otwarcia ofert podano nazwy (firmy) oraz adresy wykonawców a także informacje dotyczące cen, terminów realizacji, okresów gwarancji oraz warunków płatności zawartych w ofertach (zgodnie z zapisami wzoru umowy). Oferty złożyli następujący wykonawcy:</w:t>
      </w:r>
    </w:p>
    <w:p w:rsidR="00C67ADB" w:rsidRPr="00C67ADB" w:rsidRDefault="00C67ADB" w:rsidP="00C67ADB">
      <w:pPr>
        <w:pStyle w:val="Akapitzlist"/>
        <w:rPr>
          <w:rFonts w:ascii="Arial" w:hAnsi="Arial" w:cs="Arial"/>
          <w:bCs/>
          <w:sz w:val="22"/>
          <w:szCs w:val="22"/>
        </w:rPr>
      </w:pPr>
    </w:p>
    <w:p w:rsidR="00C67ADB" w:rsidRPr="00C67ADB" w:rsidRDefault="00C67ADB" w:rsidP="00C67AD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C67ADB">
        <w:rPr>
          <w:rFonts w:ascii="Arial" w:hAnsi="Arial" w:cs="Arial"/>
          <w:bCs/>
          <w:sz w:val="22"/>
          <w:szCs w:val="22"/>
        </w:rPr>
        <w:t xml:space="preserve">LARIX Janusz Pieła </w:t>
      </w:r>
      <w:proofErr w:type="spellStart"/>
      <w:r w:rsidRPr="00C67ADB">
        <w:rPr>
          <w:rFonts w:ascii="Arial" w:hAnsi="Arial" w:cs="Arial"/>
          <w:bCs/>
          <w:sz w:val="22"/>
          <w:szCs w:val="22"/>
        </w:rPr>
        <w:t>Sp.j</w:t>
      </w:r>
      <w:proofErr w:type="spellEnd"/>
      <w:r w:rsidRPr="00C67ADB">
        <w:rPr>
          <w:rFonts w:ascii="Arial" w:hAnsi="Arial" w:cs="Arial"/>
          <w:bCs/>
          <w:sz w:val="22"/>
          <w:szCs w:val="22"/>
        </w:rPr>
        <w:t>., ul. Orzeszkowej 40, 43-300 Bielsko-Biała Wykonawca złożył ofertę na zadanie nr 3.</w:t>
      </w:r>
    </w:p>
    <w:p w:rsidR="00C67ADB" w:rsidRPr="00C67ADB" w:rsidRDefault="00C67ADB" w:rsidP="00C67AD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C67ADB">
        <w:rPr>
          <w:rFonts w:ascii="Arial" w:hAnsi="Arial" w:cs="Arial"/>
          <w:bCs/>
          <w:sz w:val="22"/>
          <w:szCs w:val="22"/>
        </w:rPr>
        <w:t xml:space="preserve">Konsorcjum firm: GAJA Małgorzata Gancarczyk, 32-650 Kęty, ul. Legionów 25 – Lider &amp; LOWA </w:t>
      </w:r>
      <w:proofErr w:type="spellStart"/>
      <w:r w:rsidRPr="00C67ADB">
        <w:rPr>
          <w:rFonts w:ascii="Arial" w:hAnsi="Arial" w:cs="Arial"/>
          <w:bCs/>
          <w:sz w:val="22"/>
          <w:szCs w:val="22"/>
        </w:rPr>
        <w:t>Sportschuhe</w:t>
      </w:r>
      <w:proofErr w:type="spellEnd"/>
      <w:r w:rsidRPr="00C67AD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67ADB">
        <w:rPr>
          <w:rFonts w:ascii="Arial" w:hAnsi="Arial" w:cs="Arial"/>
          <w:bCs/>
          <w:sz w:val="22"/>
          <w:szCs w:val="22"/>
        </w:rPr>
        <w:t>Gmbh</w:t>
      </w:r>
      <w:proofErr w:type="spellEnd"/>
      <w:r w:rsidRPr="00C67ADB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C67ADB">
        <w:rPr>
          <w:rFonts w:ascii="Arial" w:hAnsi="Arial" w:cs="Arial"/>
          <w:bCs/>
          <w:sz w:val="22"/>
          <w:szCs w:val="22"/>
        </w:rPr>
        <w:t>Hauptstrasse</w:t>
      </w:r>
      <w:proofErr w:type="spellEnd"/>
      <w:r w:rsidRPr="00C67ADB">
        <w:rPr>
          <w:rFonts w:ascii="Arial" w:hAnsi="Arial" w:cs="Arial"/>
          <w:bCs/>
          <w:sz w:val="22"/>
          <w:szCs w:val="22"/>
        </w:rPr>
        <w:t xml:space="preserve"> 19, 85305 </w:t>
      </w:r>
      <w:proofErr w:type="spellStart"/>
      <w:r w:rsidRPr="00C67ADB">
        <w:rPr>
          <w:rFonts w:ascii="Arial" w:hAnsi="Arial" w:cs="Arial"/>
          <w:bCs/>
          <w:sz w:val="22"/>
          <w:szCs w:val="22"/>
        </w:rPr>
        <w:t>Jetzendorf</w:t>
      </w:r>
      <w:proofErr w:type="spellEnd"/>
      <w:r w:rsidRPr="00C67ADB">
        <w:rPr>
          <w:rFonts w:ascii="Arial" w:hAnsi="Arial" w:cs="Arial"/>
          <w:bCs/>
          <w:sz w:val="22"/>
          <w:szCs w:val="22"/>
        </w:rPr>
        <w:t>, Niemcy, Nr firmy: HRB 172614. Wykonawca złożył oferty na zadanie nr 1, nr 2, nr 4 i nr 5.</w:t>
      </w:r>
    </w:p>
    <w:p w:rsidR="00C67ADB" w:rsidRPr="00C67ADB" w:rsidRDefault="00C67ADB" w:rsidP="00C67ADB">
      <w:pPr>
        <w:tabs>
          <w:tab w:val="left" w:pos="284"/>
        </w:tabs>
        <w:jc w:val="both"/>
        <w:rPr>
          <w:rFonts w:ascii="Arial" w:hAnsi="Arial" w:cs="Arial"/>
          <w:bCs/>
          <w:color w:val="FF0000"/>
          <w:sz w:val="22"/>
          <w:szCs w:val="22"/>
          <w:lang w:eastAsia="x-none"/>
        </w:rPr>
      </w:pPr>
    </w:p>
    <w:p w:rsidR="00C67ADB" w:rsidRPr="00C67ADB" w:rsidRDefault="00C67ADB" w:rsidP="00C67ADB">
      <w:pPr>
        <w:tabs>
          <w:tab w:val="left" w:pos="284"/>
        </w:tabs>
        <w:ind w:left="708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C67ADB">
        <w:rPr>
          <w:rFonts w:ascii="Arial" w:hAnsi="Arial" w:cs="Arial"/>
          <w:bCs/>
          <w:sz w:val="22"/>
          <w:szCs w:val="22"/>
          <w:lang w:eastAsia="x-none"/>
        </w:rPr>
        <w:t>Zestawienie cenowe złożonych ofert wraz z pozostałymi informacjami w zakresie</w:t>
      </w:r>
      <w:r w:rsidRPr="00C67ADB">
        <w:rPr>
          <w:rFonts w:ascii="Arial" w:hAnsi="Arial" w:cs="Arial"/>
          <w:bCs/>
          <w:sz w:val="22"/>
          <w:szCs w:val="22"/>
          <w:lang w:eastAsia="x-none"/>
        </w:rPr>
        <w:br/>
        <w:t>poszczególnych zadań zawiera załącznik do niniejszego protokołu.</w:t>
      </w:r>
    </w:p>
    <w:p w:rsidR="00C67ADB" w:rsidRPr="00C67ADB" w:rsidRDefault="00C67ADB" w:rsidP="00C67ADB">
      <w:pPr>
        <w:tabs>
          <w:tab w:val="left" w:pos="284"/>
        </w:tabs>
        <w:jc w:val="both"/>
        <w:rPr>
          <w:rFonts w:ascii="Arial" w:hAnsi="Arial" w:cs="Arial"/>
          <w:bCs/>
          <w:color w:val="FF0000"/>
          <w:sz w:val="22"/>
          <w:szCs w:val="22"/>
          <w:lang w:eastAsia="x-none"/>
        </w:rPr>
      </w:pPr>
    </w:p>
    <w:p w:rsidR="00C67ADB" w:rsidRPr="00C67ADB" w:rsidRDefault="00C67ADB" w:rsidP="00C67ADB">
      <w:pPr>
        <w:pStyle w:val="Tekstpodstawowywcity2"/>
        <w:numPr>
          <w:ilvl w:val="0"/>
          <w:numId w:val="5"/>
        </w:numPr>
        <w:spacing w:after="0" w:line="240" w:lineRule="auto"/>
        <w:jc w:val="both"/>
        <w:rPr>
          <w:rFonts w:cs="Arial"/>
          <w:bCs/>
        </w:rPr>
      </w:pPr>
      <w:r w:rsidRPr="00C67ADB">
        <w:rPr>
          <w:rFonts w:cs="Arial"/>
          <w:bCs/>
        </w:rPr>
        <w:t>Nie stwierdzono ofert wycofanych.</w:t>
      </w:r>
    </w:p>
    <w:p w:rsidR="00C67ADB" w:rsidRPr="00C67ADB" w:rsidRDefault="00C67ADB" w:rsidP="00C67ADB">
      <w:pPr>
        <w:pStyle w:val="Tekstpodstawowywcity2"/>
        <w:spacing w:after="0" w:line="240" w:lineRule="auto"/>
        <w:ind w:left="720"/>
        <w:jc w:val="both"/>
        <w:rPr>
          <w:rFonts w:cs="Arial"/>
          <w:bCs/>
        </w:rPr>
      </w:pPr>
    </w:p>
    <w:p w:rsidR="00C67ADB" w:rsidRPr="00C67ADB" w:rsidRDefault="00C67ADB" w:rsidP="00C67ADB">
      <w:pPr>
        <w:pStyle w:val="Tekstpodstawowywcity2"/>
        <w:numPr>
          <w:ilvl w:val="0"/>
          <w:numId w:val="5"/>
        </w:numPr>
        <w:spacing w:after="0" w:line="240" w:lineRule="auto"/>
        <w:jc w:val="both"/>
        <w:rPr>
          <w:rFonts w:cs="Arial"/>
          <w:bCs/>
        </w:rPr>
      </w:pPr>
      <w:r w:rsidRPr="00C67ADB">
        <w:rPr>
          <w:rFonts w:cs="Arial"/>
          <w:bCs/>
          <w:lang w:val="pl-PL"/>
        </w:rPr>
        <w:t>Nie stwierdzono ofert złożonych po terminie.</w:t>
      </w:r>
    </w:p>
    <w:p w:rsidR="00C67ADB" w:rsidRPr="00C67ADB" w:rsidRDefault="00C67ADB" w:rsidP="00C67ADB">
      <w:pPr>
        <w:pStyle w:val="Tekstpodstawowywcity2"/>
        <w:spacing w:after="0" w:line="240" w:lineRule="auto"/>
        <w:ind w:left="720"/>
        <w:jc w:val="both"/>
        <w:rPr>
          <w:rFonts w:cs="Arial"/>
          <w:bCs/>
          <w:color w:val="FF0000"/>
        </w:rPr>
      </w:pPr>
    </w:p>
    <w:p w:rsidR="00C67ADB" w:rsidRPr="00C67ADB" w:rsidRDefault="00C67ADB" w:rsidP="00C67ADB">
      <w:pPr>
        <w:pStyle w:val="Tekstpodstawowywcity2"/>
        <w:numPr>
          <w:ilvl w:val="0"/>
          <w:numId w:val="5"/>
        </w:numPr>
        <w:spacing w:after="0" w:line="240" w:lineRule="auto"/>
        <w:jc w:val="both"/>
        <w:rPr>
          <w:rFonts w:cs="Arial"/>
          <w:bCs/>
        </w:rPr>
      </w:pPr>
      <w:r w:rsidRPr="00C67ADB">
        <w:rPr>
          <w:rFonts w:cs="Arial"/>
          <w:bCs/>
        </w:rPr>
        <w:t xml:space="preserve">W czynności otwarcia ofert </w:t>
      </w:r>
      <w:r w:rsidRPr="00C67ADB">
        <w:rPr>
          <w:rFonts w:cs="Arial"/>
          <w:bCs/>
          <w:lang w:val="pl-PL"/>
        </w:rPr>
        <w:t xml:space="preserve">nie </w:t>
      </w:r>
      <w:r w:rsidRPr="00C67ADB">
        <w:rPr>
          <w:rFonts w:cs="Arial"/>
          <w:bCs/>
        </w:rPr>
        <w:t>uczestniczy</w:t>
      </w:r>
      <w:r w:rsidRPr="00C67ADB">
        <w:rPr>
          <w:rFonts w:cs="Arial"/>
          <w:bCs/>
          <w:lang w:val="pl-PL"/>
        </w:rPr>
        <w:t>li</w:t>
      </w:r>
      <w:r w:rsidRPr="00C67ADB">
        <w:rPr>
          <w:rFonts w:cs="Arial"/>
          <w:bCs/>
        </w:rPr>
        <w:t xml:space="preserve"> przedstawiciel</w:t>
      </w:r>
      <w:r w:rsidRPr="00C67ADB">
        <w:rPr>
          <w:rFonts w:cs="Arial"/>
          <w:bCs/>
          <w:lang w:val="pl-PL"/>
        </w:rPr>
        <w:t>e</w:t>
      </w:r>
      <w:r w:rsidRPr="00C67ADB">
        <w:rPr>
          <w:rFonts w:cs="Arial"/>
          <w:bCs/>
        </w:rPr>
        <w:t xml:space="preserve"> wykonawc</w:t>
      </w:r>
      <w:r w:rsidRPr="00C67ADB">
        <w:rPr>
          <w:rFonts w:cs="Arial"/>
          <w:bCs/>
          <w:lang w:val="pl-PL"/>
        </w:rPr>
        <w:t>ów.</w:t>
      </w:r>
      <w:r w:rsidRPr="00C67ADB">
        <w:rPr>
          <w:rFonts w:cs="Arial"/>
          <w:bCs/>
        </w:rPr>
        <w:t xml:space="preserve"> </w:t>
      </w:r>
    </w:p>
    <w:p w:rsidR="00EE3B64" w:rsidRPr="00C67ADB" w:rsidRDefault="00EE3B64" w:rsidP="00C67ADB">
      <w:pPr>
        <w:rPr>
          <w:rFonts w:ascii="Arial" w:hAnsi="Arial" w:cs="Arial"/>
          <w:bCs/>
          <w:color w:val="FF0000"/>
          <w:sz w:val="22"/>
          <w:szCs w:val="22"/>
        </w:rPr>
      </w:pPr>
    </w:p>
    <w:p w:rsidR="00C45942" w:rsidRPr="00C67ADB" w:rsidRDefault="00575B71" w:rsidP="00060409">
      <w:p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C67ADB">
        <w:rPr>
          <w:rFonts w:ascii="Arial" w:eastAsia="Calibri" w:hAnsi="Arial" w:cs="Arial"/>
          <w:bCs/>
          <w:sz w:val="22"/>
          <w:szCs w:val="22"/>
          <w:lang w:eastAsia="en-US"/>
        </w:rPr>
        <w:t xml:space="preserve">Załączniki: </w:t>
      </w:r>
      <w:r w:rsidR="00C67ADB" w:rsidRPr="00C67ADB">
        <w:rPr>
          <w:rFonts w:ascii="Arial" w:eastAsia="Calibri" w:hAnsi="Arial" w:cs="Arial"/>
          <w:bCs/>
          <w:sz w:val="22"/>
          <w:szCs w:val="22"/>
          <w:lang w:eastAsia="en-US"/>
        </w:rPr>
        <w:t>1</w:t>
      </w:r>
      <w:r w:rsidR="00BD650D" w:rsidRPr="00C67ADB">
        <w:rPr>
          <w:rFonts w:ascii="Arial" w:eastAsia="Calibri" w:hAnsi="Arial" w:cs="Arial"/>
          <w:bCs/>
          <w:sz w:val="22"/>
          <w:szCs w:val="22"/>
          <w:lang w:eastAsia="en-US"/>
        </w:rPr>
        <w:t xml:space="preserve"> na </w:t>
      </w:r>
      <w:r w:rsidR="00C67ADB" w:rsidRPr="00C67ADB">
        <w:rPr>
          <w:rFonts w:ascii="Arial" w:eastAsia="Calibri" w:hAnsi="Arial" w:cs="Arial"/>
          <w:bCs/>
          <w:sz w:val="22"/>
          <w:szCs w:val="22"/>
          <w:lang w:eastAsia="en-US"/>
        </w:rPr>
        <w:t>1</w:t>
      </w:r>
      <w:r w:rsidR="00441330" w:rsidRPr="00C67ADB">
        <w:rPr>
          <w:rFonts w:ascii="Arial" w:eastAsia="Calibri" w:hAnsi="Arial" w:cs="Arial"/>
          <w:bCs/>
          <w:sz w:val="22"/>
          <w:szCs w:val="22"/>
          <w:lang w:eastAsia="en-US"/>
        </w:rPr>
        <w:t xml:space="preserve"> str.</w:t>
      </w:r>
    </w:p>
    <w:p w:rsidR="008B1BCB" w:rsidRPr="00C67ADB" w:rsidRDefault="00712E67" w:rsidP="00712E67">
      <w:pPr>
        <w:ind w:left="411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</w:t>
      </w:r>
      <w:bookmarkStart w:id="0" w:name="_GoBack"/>
      <w:bookmarkEnd w:id="0"/>
      <w:r w:rsidR="008B1BCB" w:rsidRPr="00C67ADB">
        <w:rPr>
          <w:rFonts w:ascii="Arial" w:hAnsi="Arial" w:cs="Arial"/>
          <w:b/>
          <w:bCs/>
          <w:sz w:val="22"/>
          <w:szCs w:val="22"/>
        </w:rPr>
        <w:t>KIEROWNIK</w:t>
      </w:r>
    </w:p>
    <w:p w:rsidR="00C67ADB" w:rsidRPr="00C67ADB" w:rsidRDefault="008B1BCB" w:rsidP="00712E67">
      <w:pPr>
        <w:ind w:left="4111"/>
        <w:jc w:val="center"/>
        <w:rPr>
          <w:rFonts w:ascii="Arial" w:hAnsi="Arial" w:cs="Arial"/>
          <w:b/>
          <w:bCs/>
          <w:sz w:val="22"/>
          <w:szCs w:val="22"/>
        </w:rPr>
      </w:pPr>
      <w:r w:rsidRPr="00C67ADB">
        <w:rPr>
          <w:rFonts w:ascii="Arial" w:hAnsi="Arial" w:cs="Arial"/>
          <w:b/>
          <w:bCs/>
          <w:sz w:val="22"/>
          <w:szCs w:val="22"/>
        </w:rPr>
        <w:t>SEKCJI ZAMÓWIEŃ PUBLICZNYCH</w:t>
      </w:r>
    </w:p>
    <w:p w:rsidR="00E55972" w:rsidRPr="00C67ADB" w:rsidRDefault="00712E67" w:rsidP="00E55972">
      <w:pPr>
        <w:ind w:left="411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</w:t>
      </w:r>
      <w:r w:rsidR="00BD650D" w:rsidRPr="00C67ADB">
        <w:rPr>
          <w:rFonts w:ascii="Arial" w:hAnsi="Arial" w:cs="Arial"/>
          <w:b/>
          <w:bCs/>
          <w:sz w:val="22"/>
          <w:szCs w:val="22"/>
        </w:rPr>
        <w:t>Paulina KORDOWSKA</w:t>
      </w:r>
    </w:p>
    <w:p w:rsidR="00C45942" w:rsidRPr="00C67ADB" w:rsidRDefault="00C45942" w:rsidP="00D52BFB">
      <w:pPr>
        <w:rPr>
          <w:rFonts w:ascii="Arial" w:hAnsi="Arial" w:cs="Arial"/>
          <w:bCs/>
          <w:sz w:val="18"/>
          <w:szCs w:val="18"/>
        </w:rPr>
      </w:pPr>
    </w:p>
    <w:p w:rsidR="00C67ADB" w:rsidRDefault="00C67ADB" w:rsidP="00D52BFB">
      <w:pPr>
        <w:rPr>
          <w:rFonts w:ascii="Arial" w:hAnsi="Arial" w:cs="Arial"/>
          <w:bCs/>
          <w:sz w:val="18"/>
          <w:szCs w:val="18"/>
        </w:rPr>
      </w:pPr>
    </w:p>
    <w:p w:rsidR="00712E67" w:rsidRDefault="00712E67" w:rsidP="00D52BFB">
      <w:pPr>
        <w:rPr>
          <w:rFonts w:ascii="Arial" w:hAnsi="Arial" w:cs="Arial"/>
          <w:bCs/>
          <w:sz w:val="18"/>
          <w:szCs w:val="18"/>
        </w:rPr>
      </w:pPr>
    </w:p>
    <w:p w:rsidR="009C4629" w:rsidRPr="00C67ADB" w:rsidRDefault="009C4629" w:rsidP="00D52BFB">
      <w:pPr>
        <w:rPr>
          <w:rFonts w:ascii="Arial" w:hAnsi="Arial" w:cs="Arial"/>
          <w:bCs/>
          <w:sz w:val="18"/>
          <w:szCs w:val="18"/>
        </w:rPr>
      </w:pPr>
      <w:r w:rsidRPr="00C67ADB">
        <w:rPr>
          <w:rFonts w:ascii="Arial" w:hAnsi="Arial" w:cs="Arial"/>
          <w:bCs/>
          <w:sz w:val="18"/>
          <w:szCs w:val="18"/>
        </w:rPr>
        <w:t>Wyk.</w:t>
      </w:r>
      <w:r w:rsidR="00582804" w:rsidRPr="00C67ADB">
        <w:rPr>
          <w:rFonts w:ascii="Arial" w:hAnsi="Arial" w:cs="Arial"/>
          <w:bCs/>
          <w:sz w:val="18"/>
          <w:szCs w:val="18"/>
        </w:rPr>
        <w:t xml:space="preserve"> Magdalena PTAK</w:t>
      </w:r>
    </w:p>
    <w:p w:rsidR="00514A64" w:rsidRPr="00C67ADB" w:rsidRDefault="00C67ADB" w:rsidP="00D52BFB">
      <w:pPr>
        <w:rPr>
          <w:rFonts w:ascii="Arial" w:hAnsi="Arial" w:cs="Arial"/>
          <w:bCs/>
          <w:sz w:val="18"/>
          <w:szCs w:val="18"/>
        </w:rPr>
      </w:pPr>
      <w:r w:rsidRPr="00C67ADB">
        <w:rPr>
          <w:rFonts w:ascii="Arial" w:hAnsi="Arial" w:cs="Arial"/>
          <w:bCs/>
          <w:sz w:val="18"/>
          <w:szCs w:val="18"/>
        </w:rPr>
        <w:t>23.06</w:t>
      </w:r>
      <w:r w:rsidR="009B38C0" w:rsidRPr="00C67ADB">
        <w:rPr>
          <w:rFonts w:ascii="Arial" w:hAnsi="Arial" w:cs="Arial"/>
          <w:bCs/>
          <w:sz w:val="18"/>
          <w:szCs w:val="18"/>
        </w:rPr>
        <w:t>.2020</w:t>
      </w:r>
      <w:r w:rsidR="00B13204" w:rsidRPr="00C67ADB">
        <w:rPr>
          <w:rFonts w:ascii="Arial" w:hAnsi="Arial" w:cs="Arial"/>
          <w:bCs/>
          <w:sz w:val="18"/>
          <w:szCs w:val="18"/>
        </w:rPr>
        <w:t xml:space="preserve"> </w:t>
      </w:r>
      <w:r w:rsidR="008B1BCB" w:rsidRPr="00C67ADB">
        <w:rPr>
          <w:rFonts w:ascii="Arial" w:hAnsi="Arial" w:cs="Arial"/>
          <w:bCs/>
          <w:sz w:val="18"/>
          <w:szCs w:val="18"/>
        </w:rPr>
        <w:t>r.</w:t>
      </w:r>
    </w:p>
    <w:p w:rsidR="00CF16BD" w:rsidRPr="00C67ADB" w:rsidRDefault="00CF16BD" w:rsidP="00D52BFB">
      <w:pPr>
        <w:rPr>
          <w:rFonts w:ascii="Arial" w:hAnsi="Arial" w:cs="Arial"/>
          <w:bCs/>
          <w:sz w:val="18"/>
          <w:szCs w:val="18"/>
        </w:rPr>
      </w:pPr>
      <w:r w:rsidRPr="00C67ADB">
        <w:rPr>
          <w:rFonts w:ascii="Arial" w:hAnsi="Arial" w:cs="Arial"/>
          <w:bCs/>
          <w:sz w:val="18"/>
          <w:szCs w:val="18"/>
        </w:rPr>
        <w:t>SZPB.2612</w:t>
      </w:r>
    </w:p>
    <w:sectPr w:rsidR="00CF16BD" w:rsidRPr="00C67ADB" w:rsidSect="00BD650D">
      <w:pgSz w:w="11906" w:h="16838"/>
      <w:pgMar w:top="284" w:right="1274" w:bottom="28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C7087"/>
    <w:multiLevelType w:val="hybridMultilevel"/>
    <w:tmpl w:val="842AD91A"/>
    <w:lvl w:ilvl="0" w:tplc="76D427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566203"/>
    <w:multiLevelType w:val="hybridMultilevel"/>
    <w:tmpl w:val="84BECD66"/>
    <w:lvl w:ilvl="0" w:tplc="6C08E9B4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3D2C54"/>
    <w:multiLevelType w:val="hybridMultilevel"/>
    <w:tmpl w:val="7B083F4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58B66A4"/>
    <w:multiLevelType w:val="hybridMultilevel"/>
    <w:tmpl w:val="F31AB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B74C89"/>
    <w:multiLevelType w:val="hybridMultilevel"/>
    <w:tmpl w:val="32D45B04"/>
    <w:lvl w:ilvl="0" w:tplc="4104932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74E75F2"/>
    <w:multiLevelType w:val="hybridMultilevel"/>
    <w:tmpl w:val="4344D290"/>
    <w:lvl w:ilvl="0" w:tplc="1ACA37F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A3CD7"/>
    <w:multiLevelType w:val="hybridMultilevel"/>
    <w:tmpl w:val="B6DEEC56"/>
    <w:lvl w:ilvl="0" w:tplc="C9DA392C">
      <w:start w:val="3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AA978F5"/>
    <w:multiLevelType w:val="hybridMultilevel"/>
    <w:tmpl w:val="16CCE404"/>
    <w:lvl w:ilvl="0" w:tplc="306877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94"/>
    <w:rsid w:val="00022C7B"/>
    <w:rsid w:val="00053CD6"/>
    <w:rsid w:val="00060409"/>
    <w:rsid w:val="00062F01"/>
    <w:rsid w:val="00096798"/>
    <w:rsid w:val="000A5F82"/>
    <w:rsid w:val="000C407C"/>
    <w:rsid w:val="000C480F"/>
    <w:rsid w:val="000D6014"/>
    <w:rsid w:val="00105C56"/>
    <w:rsid w:val="00120F65"/>
    <w:rsid w:val="0013541C"/>
    <w:rsid w:val="0014127C"/>
    <w:rsid w:val="0016379F"/>
    <w:rsid w:val="00184886"/>
    <w:rsid w:val="001A2F5D"/>
    <w:rsid w:val="001C2A56"/>
    <w:rsid w:val="001C6A59"/>
    <w:rsid w:val="00244C4C"/>
    <w:rsid w:val="002A799A"/>
    <w:rsid w:val="002E3491"/>
    <w:rsid w:val="00313D67"/>
    <w:rsid w:val="0033205A"/>
    <w:rsid w:val="0033380C"/>
    <w:rsid w:val="003B4B03"/>
    <w:rsid w:val="003D69D7"/>
    <w:rsid w:val="00441330"/>
    <w:rsid w:val="0047187A"/>
    <w:rsid w:val="00490C6E"/>
    <w:rsid w:val="004A38F5"/>
    <w:rsid w:val="004F1E66"/>
    <w:rsid w:val="00516FA1"/>
    <w:rsid w:val="00575B71"/>
    <w:rsid w:val="00582804"/>
    <w:rsid w:val="00593693"/>
    <w:rsid w:val="005A0DD3"/>
    <w:rsid w:val="005D40D9"/>
    <w:rsid w:val="005F33AB"/>
    <w:rsid w:val="00626335"/>
    <w:rsid w:val="006950F8"/>
    <w:rsid w:val="006B5EFC"/>
    <w:rsid w:val="006F5823"/>
    <w:rsid w:val="00705CB9"/>
    <w:rsid w:val="00712E67"/>
    <w:rsid w:val="00741330"/>
    <w:rsid w:val="0075062C"/>
    <w:rsid w:val="00767ADD"/>
    <w:rsid w:val="007A1C08"/>
    <w:rsid w:val="007A4895"/>
    <w:rsid w:val="007E21E2"/>
    <w:rsid w:val="008031D4"/>
    <w:rsid w:val="00887DFA"/>
    <w:rsid w:val="00897FF4"/>
    <w:rsid w:val="008A6546"/>
    <w:rsid w:val="008B1BCB"/>
    <w:rsid w:val="0092481E"/>
    <w:rsid w:val="009A06DC"/>
    <w:rsid w:val="009B38C0"/>
    <w:rsid w:val="009C098E"/>
    <w:rsid w:val="009C099E"/>
    <w:rsid w:val="009C4629"/>
    <w:rsid w:val="009F1AF3"/>
    <w:rsid w:val="00A411BB"/>
    <w:rsid w:val="00A50254"/>
    <w:rsid w:val="00A52947"/>
    <w:rsid w:val="00A75EEE"/>
    <w:rsid w:val="00AD7824"/>
    <w:rsid w:val="00B13204"/>
    <w:rsid w:val="00B16394"/>
    <w:rsid w:val="00B32446"/>
    <w:rsid w:val="00B66679"/>
    <w:rsid w:val="00B94F6C"/>
    <w:rsid w:val="00BA24BB"/>
    <w:rsid w:val="00BD486B"/>
    <w:rsid w:val="00BD650D"/>
    <w:rsid w:val="00BD6653"/>
    <w:rsid w:val="00BE3FC8"/>
    <w:rsid w:val="00BE5C33"/>
    <w:rsid w:val="00C45942"/>
    <w:rsid w:val="00C56B9E"/>
    <w:rsid w:val="00C67ADB"/>
    <w:rsid w:val="00CA25D9"/>
    <w:rsid w:val="00CB0170"/>
    <w:rsid w:val="00CC6137"/>
    <w:rsid w:val="00CE15AA"/>
    <w:rsid w:val="00CE2019"/>
    <w:rsid w:val="00CF16BD"/>
    <w:rsid w:val="00D02154"/>
    <w:rsid w:val="00D07E08"/>
    <w:rsid w:val="00D10620"/>
    <w:rsid w:val="00D439F4"/>
    <w:rsid w:val="00D52BFB"/>
    <w:rsid w:val="00D940EF"/>
    <w:rsid w:val="00DE0818"/>
    <w:rsid w:val="00E05794"/>
    <w:rsid w:val="00E52009"/>
    <w:rsid w:val="00E55972"/>
    <w:rsid w:val="00E666CD"/>
    <w:rsid w:val="00E84C38"/>
    <w:rsid w:val="00E868FC"/>
    <w:rsid w:val="00EE3B64"/>
    <w:rsid w:val="00F02A3B"/>
    <w:rsid w:val="00F467B5"/>
    <w:rsid w:val="00F91E59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D367"/>
  <w15:docId w15:val="{D616EE0E-DBF0-4747-9804-6BCFE731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8B1BC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C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CB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94F6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9B38C0"/>
    <w:pPr>
      <w:spacing w:after="120" w:line="480" w:lineRule="auto"/>
      <w:ind w:left="283"/>
    </w:pPr>
    <w:rPr>
      <w:rFonts w:ascii="Arial" w:hAnsi="Arial"/>
      <w:sz w:val="22"/>
      <w:szCs w:val="22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B38C0"/>
    <w:rPr>
      <w:rFonts w:ascii="Arial" w:eastAsia="Times New Roman" w:hAnsi="Arial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44501-1B38-47E5-B3C8-62DA6637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PTAK Magdalena</cp:lastModifiedBy>
  <cp:revision>101</cp:revision>
  <cp:lastPrinted>2020-06-23T12:05:00Z</cp:lastPrinted>
  <dcterms:created xsi:type="dcterms:W3CDTF">2018-03-14T08:21:00Z</dcterms:created>
  <dcterms:modified xsi:type="dcterms:W3CDTF">2020-06-23T12:07:00Z</dcterms:modified>
</cp:coreProperties>
</file>