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FD" w:rsidRDefault="009C5BFD" w:rsidP="009C5BFD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Węgrów, dnia </w:t>
      </w:r>
      <w:r>
        <w:t>23</w:t>
      </w:r>
      <w:r>
        <w:t>.06.2020 r.</w:t>
      </w:r>
    </w:p>
    <w:p w:rsidR="009C5BFD" w:rsidRDefault="009C5BFD" w:rsidP="009C5BFD">
      <w:pPr>
        <w:spacing w:after="0"/>
        <w:jc w:val="both"/>
      </w:pPr>
      <w:r>
        <w:t>Samodzielny Publiczny</w:t>
      </w:r>
    </w:p>
    <w:p w:rsidR="009C5BFD" w:rsidRDefault="009C5BFD" w:rsidP="009C5BFD">
      <w:pPr>
        <w:spacing w:after="0"/>
        <w:jc w:val="both"/>
      </w:pPr>
      <w:r>
        <w:t>Zakład Opieki Zdrowotnej</w:t>
      </w:r>
    </w:p>
    <w:p w:rsidR="009C5BFD" w:rsidRDefault="009C5BFD" w:rsidP="009C5BFD">
      <w:pPr>
        <w:spacing w:after="0"/>
        <w:jc w:val="both"/>
      </w:pPr>
      <w:r>
        <w:t>ul. Kościuszki 15</w:t>
      </w:r>
    </w:p>
    <w:p w:rsidR="009C5BFD" w:rsidRDefault="009C5BFD" w:rsidP="009C5BFD">
      <w:pPr>
        <w:spacing w:after="0"/>
        <w:jc w:val="both"/>
      </w:pPr>
      <w:r>
        <w:t>07-100 Węgrów</w:t>
      </w:r>
      <w:r>
        <w:tab/>
      </w:r>
    </w:p>
    <w:p w:rsidR="009C5BFD" w:rsidRPr="00AD7842" w:rsidRDefault="009C5BFD" w:rsidP="009C5BFD">
      <w:pPr>
        <w:spacing w:after="0"/>
        <w:ind w:left="4248" w:firstLine="708"/>
        <w:jc w:val="both"/>
        <w:rPr>
          <w:b/>
          <w:i/>
        </w:rPr>
      </w:pPr>
      <w:r>
        <w:rPr>
          <w:b/>
          <w:i/>
        </w:rPr>
        <w:t xml:space="preserve">     </w:t>
      </w:r>
      <w:r w:rsidRPr="00AD7842">
        <w:rPr>
          <w:b/>
          <w:i/>
        </w:rPr>
        <w:t>Do wiadomości wszystkich wykonawców</w:t>
      </w:r>
    </w:p>
    <w:p w:rsidR="009C5BFD" w:rsidRDefault="009C5BFD" w:rsidP="009C5BFD">
      <w:pPr>
        <w:spacing w:after="0"/>
        <w:jc w:val="center"/>
      </w:pPr>
    </w:p>
    <w:p w:rsidR="009C5BFD" w:rsidRPr="00AD7842" w:rsidRDefault="009C5BFD" w:rsidP="009C5BFD">
      <w:pPr>
        <w:spacing w:after="0"/>
        <w:jc w:val="center"/>
        <w:rPr>
          <w:b/>
        </w:rPr>
      </w:pPr>
      <w:r w:rsidRPr="00AD7842">
        <w:rPr>
          <w:b/>
        </w:rPr>
        <w:t>PYTANIA I ODPOWIEDZI</w:t>
      </w:r>
    </w:p>
    <w:p w:rsidR="009C5BFD" w:rsidRDefault="009C5BFD" w:rsidP="009C5BFD">
      <w:pPr>
        <w:spacing w:after="0"/>
        <w:jc w:val="both"/>
      </w:pPr>
    </w:p>
    <w:p w:rsidR="009C5BFD" w:rsidRPr="007E1468" w:rsidRDefault="009C5BFD" w:rsidP="009C5BFD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7E1468">
        <w:rPr>
          <w:rFonts w:ascii="Calibri" w:eastAsia="Calibri" w:hAnsi="Calibri" w:cs="Times New Roman"/>
          <w:b/>
        </w:rPr>
        <w:t xml:space="preserve">Dotyczy: </w:t>
      </w:r>
      <w:r>
        <w:rPr>
          <w:rFonts w:ascii="Calibri" w:eastAsia="Calibri" w:hAnsi="Calibri" w:cs="Times New Roman"/>
          <w:b/>
          <w:i/>
        </w:rPr>
        <w:t>Dostawy sprzętu medycznego dla potrzeb SPZOZ w Węgrowie</w:t>
      </w:r>
      <w:r>
        <w:rPr>
          <w:rFonts w:ascii="Calibri" w:eastAsia="Calibri" w:hAnsi="Calibri" w:cs="Times New Roman"/>
        </w:rPr>
        <w:t xml:space="preserve"> </w:t>
      </w:r>
      <w:r w:rsidRPr="007E1468">
        <w:rPr>
          <w:rFonts w:ascii="Calibri" w:eastAsia="Calibri" w:hAnsi="Calibri" w:cs="Times New Roman"/>
          <w:b/>
        </w:rPr>
        <w:t xml:space="preserve">w postępowaniu przetargowym na wykonanie projektu: </w:t>
      </w:r>
      <w:r w:rsidRPr="007E1468">
        <w:rPr>
          <w:rFonts w:ascii="Calibri" w:eastAsia="Calibri" w:hAnsi="Calibri" w:cs="Times New Roman"/>
          <w:b/>
          <w:i/>
        </w:rPr>
        <w:t>„</w:t>
      </w:r>
      <w:r w:rsidRPr="00E26FEA">
        <w:rPr>
          <w:rFonts w:ascii="Calibri" w:eastAsia="Calibri" w:hAnsi="Calibri" w:cs="Times New Roman"/>
          <w:b/>
          <w:i/>
        </w:rPr>
        <w:t>Zakup nowoczesnego sprzętu medycznego</w:t>
      </w:r>
      <w:r>
        <w:rPr>
          <w:rFonts w:ascii="Calibri" w:eastAsia="Calibri" w:hAnsi="Calibri" w:cs="Times New Roman"/>
          <w:b/>
          <w:i/>
        </w:rPr>
        <w:t xml:space="preserve"> dotyczącego Podstawowej</w:t>
      </w:r>
      <w:r w:rsidRPr="00E26FEA">
        <w:rPr>
          <w:rFonts w:ascii="Calibri" w:eastAsia="Calibri" w:hAnsi="Calibri" w:cs="Times New Roman"/>
          <w:b/>
          <w:i/>
        </w:rPr>
        <w:t xml:space="preserve"> Opieki Zdrowotnej i Ambulatoryjnej Opieki Specjalistycznej w Samodzielnym Publicznym Zakładzie Opieki Zdrowotnej w Węgrowie</w:t>
      </w:r>
      <w:r>
        <w:rPr>
          <w:rFonts w:ascii="Calibri" w:eastAsia="Calibri" w:hAnsi="Calibri" w:cs="Times New Roman"/>
          <w:b/>
          <w:i/>
        </w:rPr>
        <w:t xml:space="preserve">” </w:t>
      </w:r>
      <w:r w:rsidRPr="007E1468">
        <w:rPr>
          <w:rFonts w:ascii="Calibri" w:eastAsia="Calibri" w:hAnsi="Calibri" w:cs="Times New Roman"/>
          <w:b/>
        </w:rPr>
        <w:t xml:space="preserve">(Dziennik Urzędowy Unii Europejskiej z dnia </w:t>
      </w:r>
      <w:r>
        <w:rPr>
          <w:rFonts w:ascii="Calibri" w:eastAsia="Calibri" w:hAnsi="Calibri" w:cs="Times New Roman"/>
          <w:b/>
        </w:rPr>
        <w:t xml:space="preserve">28.05.2020 </w:t>
      </w:r>
      <w:r w:rsidRPr="007E1468">
        <w:rPr>
          <w:rFonts w:ascii="Calibri" w:eastAsia="Calibri" w:hAnsi="Calibri" w:cs="Times New Roman"/>
          <w:b/>
        </w:rPr>
        <w:t xml:space="preserve">r. nr </w:t>
      </w:r>
      <w:r w:rsidRPr="00AD7842">
        <w:rPr>
          <w:rFonts w:ascii="Calibri" w:eastAsia="Calibri" w:hAnsi="Calibri" w:cs="Times New Roman"/>
          <w:b/>
        </w:rPr>
        <w:t>2020/S 103-247874)</w:t>
      </w:r>
      <w:r w:rsidRPr="007E1468">
        <w:rPr>
          <w:rFonts w:ascii="Calibri" w:eastAsia="Calibri" w:hAnsi="Calibri" w:cs="Times New Roman"/>
          <w:b/>
        </w:rPr>
        <w:t xml:space="preserve"> </w:t>
      </w:r>
    </w:p>
    <w:p w:rsidR="009C5BFD" w:rsidRPr="007E1468" w:rsidRDefault="009C5BFD" w:rsidP="009C5BFD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9C5BFD" w:rsidRDefault="009C5BFD" w:rsidP="009C5BFD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7E1468">
        <w:rPr>
          <w:rFonts w:ascii="Calibri" w:eastAsia="Calibri" w:hAnsi="Calibri" w:cs="Times New Roman"/>
        </w:rPr>
        <w:t>Działając na podstawie art.</w:t>
      </w:r>
      <w:r>
        <w:rPr>
          <w:rFonts w:ascii="Calibri" w:eastAsia="Calibri" w:hAnsi="Calibri" w:cs="Times New Roman"/>
        </w:rPr>
        <w:t xml:space="preserve"> </w:t>
      </w:r>
      <w:r w:rsidRPr="007E1468">
        <w:rPr>
          <w:rFonts w:ascii="Calibri" w:eastAsia="Calibri" w:hAnsi="Calibri" w:cs="Times New Roman"/>
        </w:rPr>
        <w:t>38 ust.</w:t>
      </w:r>
      <w:r>
        <w:rPr>
          <w:rFonts w:ascii="Calibri" w:eastAsia="Calibri" w:hAnsi="Calibri" w:cs="Times New Roman"/>
        </w:rPr>
        <w:t xml:space="preserve"> </w:t>
      </w:r>
      <w:r w:rsidRPr="007E1468">
        <w:rPr>
          <w:rFonts w:ascii="Calibri" w:eastAsia="Calibri" w:hAnsi="Calibri" w:cs="Times New Roman"/>
        </w:rPr>
        <w:t xml:space="preserve">2 ustawy Prawo zamówień publicznych, Zamawiający </w:t>
      </w:r>
      <w:r>
        <w:rPr>
          <w:rFonts w:ascii="Calibri" w:eastAsia="Calibri" w:hAnsi="Calibri" w:cs="Times New Roman"/>
        </w:rPr>
        <w:t>–</w:t>
      </w:r>
      <w:r w:rsidRPr="007E1468">
        <w:rPr>
          <w:rFonts w:ascii="Calibri" w:eastAsia="Calibri" w:hAnsi="Calibri" w:cs="Times New Roman"/>
        </w:rPr>
        <w:t xml:space="preserve"> Samodzielny Publiczny Zakład Opieki Zdrowotnej w Węgrowie informuje, że wp</w:t>
      </w:r>
      <w:r>
        <w:rPr>
          <w:rFonts w:ascii="Calibri" w:eastAsia="Calibri" w:hAnsi="Calibri" w:cs="Times New Roman"/>
        </w:rPr>
        <w:t>łynęł</w:t>
      </w:r>
      <w:r w:rsidR="007B44EC">
        <w:rPr>
          <w:rFonts w:ascii="Calibri" w:eastAsia="Calibri" w:hAnsi="Calibri" w:cs="Times New Roman"/>
        </w:rPr>
        <w:t>o</w:t>
      </w:r>
      <w:r>
        <w:rPr>
          <w:rFonts w:ascii="Calibri" w:eastAsia="Calibri" w:hAnsi="Calibri" w:cs="Times New Roman"/>
        </w:rPr>
        <w:t xml:space="preserve"> następ</w:t>
      </w:r>
      <w:r w:rsidR="007B44EC">
        <w:rPr>
          <w:rFonts w:ascii="Calibri" w:eastAsia="Calibri" w:hAnsi="Calibri" w:cs="Times New Roman"/>
        </w:rPr>
        <w:t>ujące zapytanie od Wykonawcy</w:t>
      </w:r>
      <w:r w:rsidRPr="007E1468">
        <w:rPr>
          <w:rFonts w:ascii="Calibri" w:eastAsia="Calibri" w:hAnsi="Calibri" w:cs="Times New Roman"/>
        </w:rPr>
        <w:t>:</w:t>
      </w:r>
    </w:p>
    <w:p w:rsidR="009C5BFD" w:rsidRDefault="009C5BFD" w:rsidP="009C5BFD">
      <w:pPr>
        <w:spacing w:after="0"/>
        <w:jc w:val="both"/>
      </w:pPr>
    </w:p>
    <w:p w:rsidR="009C5BFD" w:rsidRPr="007B44EC" w:rsidRDefault="009C5BFD" w:rsidP="009C5BFD">
      <w:pPr>
        <w:spacing w:after="0"/>
        <w:jc w:val="both"/>
        <w:rPr>
          <w:b/>
          <w:u w:val="single"/>
        </w:rPr>
      </w:pPr>
      <w:r w:rsidRPr="00D92C0C">
        <w:rPr>
          <w:b/>
          <w:u w:val="single"/>
        </w:rPr>
        <w:t>Dotyczy załącznika 3a – Zestawienie parametrów technicznych i użytkowych – pakiet 1</w:t>
      </w:r>
    </w:p>
    <w:p w:rsidR="009C5BFD" w:rsidRPr="007B44EC" w:rsidRDefault="009C5BFD" w:rsidP="007B44EC">
      <w:pPr>
        <w:spacing w:after="0"/>
        <w:rPr>
          <w:b/>
        </w:rPr>
      </w:pPr>
      <w:r w:rsidRPr="009C5BFD">
        <w:rPr>
          <w:b/>
        </w:rPr>
        <w:t>APARAT DO ZNIUECZULENIA</w:t>
      </w:r>
    </w:p>
    <w:p w:rsidR="009C5BFD" w:rsidRPr="009C5BFD" w:rsidRDefault="009C5BFD" w:rsidP="009C5BFD">
      <w:pPr>
        <w:spacing w:after="0"/>
        <w:jc w:val="both"/>
        <w:rPr>
          <w:b/>
        </w:rPr>
      </w:pPr>
      <w:r w:rsidRPr="009C5BFD">
        <w:rPr>
          <w:b/>
        </w:rPr>
        <w:t>Poz. 84</w:t>
      </w:r>
    </w:p>
    <w:p w:rsidR="009C5BFD" w:rsidRDefault="009C5BFD" w:rsidP="009C5BFD">
      <w:pPr>
        <w:spacing w:after="0"/>
        <w:jc w:val="both"/>
      </w:pPr>
      <w:r>
        <w:t>Czy Zamawiający dopuści wysokiej klasy kardiomonitor bez funkcji minitrendów, wyposażony dodatkowo w opcje: pamięci pełnych przebiegów krzywych dynamicznych oraz skali wczesnego ostrzegania NEWS.</w:t>
      </w:r>
    </w:p>
    <w:p w:rsidR="006D69B2" w:rsidRDefault="006D69B2" w:rsidP="009C5BFD">
      <w:pPr>
        <w:spacing w:after="0"/>
        <w:jc w:val="both"/>
      </w:pPr>
      <w:r w:rsidRPr="006D69B2">
        <w:rPr>
          <w:b/>
          <w:i/>
        </w:rPr>
        <w:t>Odpowiedź</w:t>
      </w:r>
      <w:r>
        <w:t>:</w:t>
      </w:r>
    </w:p>
    <w:p w:rsidR="006D69B2" w:rsidRDefault="006D69B2" w:rsidP="009C5BFD">
      <w:pPr>
        <w:spacing w:after="0"/>
        <w:jc w:val="both"/>
      </w:pPr>
      <w:r>
        <w:t xml:space="preserve">Zamawiający </w:t>
      </w:r>
      <w:r w:rsidRPr="006D69B2">
        <w:rPr>
          <w:b/>
          <w:i/>
        </w:rPr>
        <w:t>dopuszcza</w:t>
      </w:r>
      <w:r>
        <w:t xml:space="preserve"> </w:t>
      </w:r>
      <w:r w:rsidRPr="006D69B2">
        <w:t>kardiomonitor bez funkcji minitrendów, wyposażony dodatkowo w opcje: pamięci pełnych przebiegów krzywych dynamicznych oraz skali wczesnego ostrzegania NEWS.</w:t>
      </w:r>
    </w:p>
    <w:p w:rsidR="006D69B2" w:rsidRDefault="006D69B2" w:rsidP="009C5BFD">
      <w:pPr>
        <w:spacing w:after="0"/>
        <w:jc w:val="both"/>
      </w:pPr>
    </w:p>
    <w:p w:rsidR="006D69B2" w:rsidRDefault="007B44EC" w:rsidP="009C5BFD">
      <w:pPr>
        <w:spacing w:after="0"/>
        <w:jc w:val="both"/>
      </w:pPr>
      <w:r w:rsidRPr="007B44EC">
        <w:rPr>
          <w:b/>
        </w:rPr>
        <w:t>Zamawiający- Samodzielny Publiczny Zakład Opieki Zdrowotnej w Węgrowie dokonuje zmiany odpowiedzi na pytanie z dnia 19.06.2020r.  na następujące brzmienie</w:t>
      </w:r>
      <w:r w:rsidRPr="007B44EC">
        <w:t>:</w:t>
      </w:r>
    </w:p>
    <w:p w:rsidR="006D69B2" w:rsidRPr="009C5BFD" w:rsidRDefault="006D69B2" w:rsidP="006D69B2">
      <w:pPr>
        <w:spacing w:after="0"/>
        <w:rPr>
          <w:b/>
        </w:rPr>
      </w:pPr>
      <w:r w:rsidRPr="009C5BFD">
        <w:rPr>
          <w:b/>
        </w:rPr>
        <w:t>Poz. 72</w:t>
      </w:r>
    </w:p>
    <w:p w:rsidR="007B44EC" w:rsidRPr="007B44EC" w:rsidRDefault="007B44EC" w:rsidP="007B44EC">
      <w:pPr>
        <w:spacing w:after="0"/>
        <w:jc w:val="both"/>
      </w:pPr>
      <w:r w:rsidRPr="007B44EC">
        <w:t xml:space="preserve">Czy Zamawiający dopuści kardiomonitor z możliwością wyświetlania 6 krzywych z odpowiadającymi wartościami parametrów lub 5 krzywych z odpowiadającymi im wartościami parametrów i pasek </w:t>
      </w:r>
      <w:r w:rsidRPr="007B44EC">
        <w:br/>
        <w:t>z 4 parametrami cyfrowymi?</w:t>
      </w:r>
    </w:p>
    <w:p w:rsidR="006D69B2" w:rsidRDefault="007B44EC" w:rsidP="009C5BFD">
      <w:pPr>
        <w:spacing w:after="0"/>
        <w:jc w:val="both"/>
      </w:pPr>
      <w:r w:rsidRPr="007B44EC">
        <w:rPr>
          <w:b/>
          <w:i/>
        </w:rPr>
        <w:t>Odpowiedź</w:t>
      </w:r>
      <w:r>
        <w:t>:</w:t>
      </w:r>
    </w:p>
    <w:p w:rsidR="007B44EC" w:rsidRDefault="007B44EC" w:rsidP="009C5BFD">
      <w:pPr>
        <w:spacing w:after="0"/>
        <w:jc w:val="both"/>
      </w:pPr>
      <w:r>
        <w:t xml:space="preserve">Zamawiający </w:t>
      </w:r>
      <w:r w:rsidRPr="007B44EC">
        <w:rPr>
          <w:b/>
          <w:i/>
        </w:rPr>
        <w:t>dopuszcza</w:t>
      </w:r>
      <w:r>
        <w:t xml:space="preserve"> </w:t>
      </w:r>
      <w:r w:rsidRPr="007B44EC">
        <w:t>kardiomonitor z możliwością wyświetlania 6 krzywych z odpowiadającymi wartościami parametrów lub 5 krzywych z odpowiadającymi im wartościami parametrów i p</w:t>
      </w:r>
      <w:r>
        <w:t xml:space="preserve">asek </w:t>
      </w:r>
      <w:r>
        <w:br/>
        <w:t>z 4 parametrami cyfrowymi.</w:t>
      </w:r>
    </w:p>
    <w:p w:rsidR="007B44EC" w:rsidRDefault="007B44EC" w:rsidP="009C5BFD">
      <w:pPr>
        <w:spacing w:after="0"/>
        <w:jc w:val="both"/>
      </w:pPr>
    </w:p>
    <w:p w:rsidR="007B44EC" w:rsidRDefault="007B44EC" w:rsidP="009C5BFD">
      <w:pPr>
        <w:spacing w:after="0"/>
        <w:jc w:val="both"/>
        <w:rPr>
          <w:b/>
          <w:i/>
        </w:rPr>
      </w:pPr>
      <w:r w:rsidRPr="007B44EC">
        <w:rPr>
          <w:b/>
          <w:i/>
        </w:rPr>
        <w:t>W związku z powyższym, Zamawiający modyfikuje Załącznik nr 3a – Zestawienie parametrów technicznych i użytkowych oraz warunki podlegające ocenie – pakiet 1</w:t>
      </w:r>
      <w:r>
        <w:rPr>
          <w:b/>
          <w:i/>
        </w:rPr>
        <w:t>.</w:t>
      </w:r>
    </w:p>
    <w:p w:rsidR="007B44EC" w:rsidRDefault="007B44EC" w:rsidP="009C5BFD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7B44EC" w:rsidRDefault="007B44EC" w:rsidP="007B44EC">
      <w:pPr>
        <w:spacing w:after="0"/>
        <w:ind w:left="3540" w:firstLine="708"/>
        <w:jc w:val="both"/>
        <w:rPr>
          <w:b/>
          <w:i/>
        </w:rPr>
      </w:pPr>
      <w:r>
        <w:rPr>
          <w:b/>
          <w:i/>
        </w:rPr>
        <w:t>Podpisał:</w:t>
      </w:r>
    </w:p>
    <w:p w:rsidR="007B44EC" w:rsidRDefault="007B44EC" w:rsidP="009C5BFD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Dyrektor SPZOZ w Węgrowie</w:t>
      </w:r>
    </w:p>
    <w:p w:rsidR="007B44EC" w:rsidRPr="007B44EC" w:rsidRDefault="007B44EC" w:rsidP="009C5BFD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Lek. med. Artur skóra</w:t>
      </w:r>
      <w:bookmarkStart w:id="0" w:name="_GoBack"/>
      <w:bookmarkEnd w:id="0"/>
    </w:p>
    <w:sectPr w:rsidR="007B44EC" w:rsidRPr="007B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CE"/>
    <w:rsid w:val="003331CE"/>
    <w:rsid w:val="00382B45"/>
    <w:rsid w:val="006D69B2"/>
    <w:rsid w:val="007B44EC"/>
    <w:rsid w:val="009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E2CB"/>
  <w15:chartTrackingRefBased/>
  <w15:docId w15:val="{FF0DC01D-AEB5-46A4-AC8C-24EC077D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BF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2020-06-23T11:32:00Z</dcterms:created>
  <dcterms:modified xsi:type="dcterms:W3CDTF">2020-06-23T12:20:00Z</dcterms:modified>
</cp:coreProperties>
</file>