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F31" w:rsidRPr="00065BBC" w:rsidRDefault="008F6F31" w:rsidP="000C0F11">
      <w:pPr>
        <w:spacing w:after="0" w:line="276" w:lineRule="auto"/>
        <w:ind w:left="5664" w:firstLine="708"/>
        <w:jc w:val="both"/>
        <w:rPr>
          <w:rFonts w:ascii="Times New Roman" w:eastAsiaTheme="minorEastAsia" w:hAnsi="Times New Roman" w:cs="Times New Roman"/>
          <w:b/>
          <w:color w:val="000000" w:themeColor="text1"/>
          <w:lang w:eastAsia="pl-PL"/>
        </w:rPr>
      </w:pPr>
      <w:r w:rsidRPr="00065BBC">
        <w:rPr>
          <w:rFonts w:ascii="Times New Roman" w:eastAsiaTheme="minorEastAsia" w:hAnsi="Times New Roman" w:cs="Times New Roman"/>
          <w:b/>
          <w:color w:val="000000" w:themeColor="text1"/>
          <w:lang w:eastAsia="pl-PL"/>
        </w:rPr>
        <w:t xml:space="preserve">Załącznik nr </w:t>
      </w:r>
      <w:r w:rsidR="00360E1B" w:rsidRPr="00065BBC">
        <w:rPr>
          <w:rFonts w:ascii="Times New Roman" w:eastAsiaTheme="minorEastAsia" w:hAnsi="Times New Roman" w:cs="Times New Roman"/>
          <w:b/>
          <w:color w:val="000000" w:themeColor="text1"/>
          <w:lang w:eastAsia="pl-PL"/>
        </w:rPr>
        <w:t>8</w:t>
      </w:r>
      <w:r w:rsidRPr="00065BBC">
        <w:rPr>
          <w:rFonts w:ascii="Times New Roman" w:eastAsiaTheme="minorEastAsia" w:hAnsi="Times New Roman" w:cs="Times New Roman"/>
          <w:b/>
          <w:color w:val="000000" w:themeColor="text1"/>
          <w:lang w:eastAsia="pl-PL"/>
        </w:rPr>
        <w:t xml:space="preserve"> do SWZ</w:t>
      </w:r>
    </w:p>
    <w:p w:rsidR="00701069" w:rsidRPr="00065BBC" w:rsidRDefault="00701069" w:rsidP="000C0F11">
      <w:pPr>
        <w:spacing w:line="276" w:lineRule="auto"/>
        <w:ind w:left="6372"/>
        <w:rPr>
          <w:rFonts w:ascii="Times New Roman" w:hAnsi="Times New Roman" w:cs="Times New Roman"/>
          <w:b/>
        </w:rPr>
      </w:pPr>
      <w:r w:rsidRPr="00065BBC">
        <w:rPr>
          <w:rFonts w:ascii="Times New Roman" w:hAnsi="Times New Roman" w:cs="Times New Roman"/>
          <w:b/>
        </w:rPr>
        <w:t xml:space="preserve">Nr wew. postępowania </w:t>
      </w:r>
      <w:r w:rsidR="00065BBC" w:rsidRPr="00065BBC">
        <w:rPr>
          <w:rFonts w:ascii="Times New Roman" w:hAnsi="Times New Roman" w:cs="Times New Roman"/>
          <w:b/>
        </w:rPr>
        <w:t>4</w:t>
      </w:r>
      <w:r w:rsidR="006876CB">
        <w:rPr>
          <w:rFonts w:ascii="Times New Roman" w:hAnsi="Times New Roman" w:cs="Times New Roman"/>
          <w:b/>
        </w:rPr>
        <w:t>9</w:t>
      </w:r>
      <w:r w:rsidR="00A974BF" w:rsidRPr="00065BBC">
        <w:rPr>
          <w:rFonts w:ascii="Times New Roman" w:hAnsi="Times New Roman" w:cs="Times New Roman"/>
          <w:b/>
        </w:rPr>
        <w:t>/24</w:t>
      </w:r>
    </w:p>
    <w:p w:rsidR="00701069" w:rsidRPr="00065BBC" w:rsidRDefault="00701069" w:rsidP="00065BBC">
      <w:pPr>
        <w:rPr>
          <w:rFonts w:ascii="Times New Roman" w:hAnsi="Times New Roman" w:cs="Times New Roman"/>
          <w:b/>
        </w:rPr>
      </w:pPr>
      <w:r w:rsidRPr="00065BBC">
        <w:rPr>
          <w:rFonts w:ascii="Times New Roman" w:hAnsi="Times New Roman" w:cs="Times New Roman"/>
          <w:b/>
        </w:rPr>
        <w:t>Zamawiaj</w:t>
      </w:r>
      <w:r w:rsidR="00065BBC">
        <w:rPr>
          <w:rFonts w:ascii="Times New Roman" w:hAnsi="Times New Roman" w:cs="Times New Roman"/>
          <w:b/>
        </w:rPr>
        <w:t>ący:</w:t>
      </w:r>
      <w:r w:rsidR="00065BBC">
        <w:rPr>
          <w:rFonts w:ascii="Times New Roman" w:hAnsi="Times New Roman" w:cs="Times New Roman"/>
          <w:b/>
        </w:rPr>
        <w:br/>
        <w:t xml:space="preserve">Komenda Wojewódzka Policji </w:t>
      </w:r>
      <w:r w:rsidRPr="00065BBC">
        <w:rPr>
          <w:rFonts w:ascii="Times New Roman" w:hAnsi="Times New Roman" w:cs="Times New Roman"/>
          <w:b/>
        </w:rPr>
        <w:t>z siedzibą w Radomiu</w:t>
      </w:r>
      <w:r w:rsidRPr="00065BBC">
        <w:rPr>
          <w:rFonts w:ascii="Times New Roman" w:hAnsi="Times New Roman" w:cs="Times New Roman"/>
          <w:b/>
        </w:rPr>
        <w:br/>
        <w:t>ul. 11 Listopada 37/59</w:t>
      </w:r>
      <w:r w:rsidRPr="00065BBC">
        <w:rPr>
          <w:rFonts w:ascii="Times New Roman" w:hAnsi="Times New Roman" w:cs="Times New Roman"/>
          <w:b/>
        </w:rPr>
        <w:br/>
        <w:t>26 – 600 Radom</w:t>
      </w:r>
    </w:p>
    <w:p w:rsidR="000C0F11" w:rsidRPr="00065BBC" w:rsidRDefault="008F6F31" w:rsidP="00065BBC">
      <w:pPr>
        <w:widowControl w:val="0"/>
        <w:suppressAutoHyphens/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000000" w:themeColor="text1"/>
          <w:kern w:val="1"/>
          <w:lang w:eastAsia="zh-CN" w:bidi="hi-IN"/>
        </w:rPr>
      </w:pPr>
      <w:r w:rsidRPr="00065BBC">
        <w:rPr>
          <w:rFonts w:ascii="Times New Roman" w:eastAsiaTheme="minorEastAsia" w:hAnsi="Times New Roman" w:cs="Times New Roman"/>
          <w:b/>
          <w:color w:val="000000" w:themeColor="text1"/>
          <w:kern w:val="1"/>
          <w:lang w:eastAsia="zh-CN" w:bidi="hi-IN"/>
        </w:rPr>
        <w:t xml:space="preserve">WYKAZ ROBÓT </w:t>
      </w:r>
    </w:p>
    <w:p w:rsidR="00065BBC" w:rsidRDefault="00E84F1C" w:rsidP="00065BBC">
      <w:pPr>
        <w:widowControl w:val="0"/>
        <w:suppressAutoHyphens/>
        <w:spacing w:after="0" w:line="240" w:lineRule="auto"/>
        <w:jc w:val="center"/>
        <w:rPr>
          <w:rFonts w:ascii="Times New Roman" w:eastAsiaTheme="minorEastAsia" w:hAnsi="Times New Roman" w:cs="Times New Roman"/>
          <w:color w:val="000000" w:themeColor="text1"/>
          <w:kern w:val="1"/>
          <w:lang w:eastAsia="zh-CN" w:bidi="hi-IN"/>
        </w:rPr>
      </w:pPr>
      <w:r w:rsidRPr="00065BBC">
        <w:rPr>
          <w:rFonts w:ascii="Times New Roman" w:hAnsi="Times New Roman" w:cs="Times New Roman"/>
        </w:rPr>
        <w:t xml:space="preserve">Na potrzeby postępowania o udzielenie zamówienia publicznego </w:t>
      </w:r>
      <w:proofErr w:type="spellStart"/>
      <w:r w:rsidRPr="00065BBC">
        <w:rPr>
          <w:rFonts w:ascii="Times New Roman" w:hAnsi="Times New Roman" w:cs="Times New Roman"/>
        </w:rPr>
        <w:t>pn</w:t>
      </w:r>
      <w:proofErr w:type="spellEnd"/>
      <w:r w:rsidRPr="00065BBC">
        <w:rPr>
          <w:rFonts w:ascii="Times New Roman" w:hAnsi="Times New Roman" w:cs="Times New Roman"/>
        </w:rPr>
        <w:t>:</w:t>
      </w:r>
      <w:r w:rsidR="00065BBC">
        <w:rPr>
          <w:rFonts w:ascii="Times New Roman" w:eastAsiaTheme="minorEastAsia" w:hAnsi="Times New Roman" w:cs="Times New Roman"/>
          <w:color w:val="000000" w:themeColor="text1"/>
          <w:kern w:val="1"/>
          <w:lang w:eastAsia="zh-CN" w:bidi="hi-IN"/>
        </w:rPr>
        <w:t xml:space="preserve"> </w:t>
      </w:r>
      <w:bookmarkStart w:id="0" w:name="_GoBack"/>
      <w:bookmarkEnd w:id="0"/>
    </w:p>
    <w:p w:rsidR="00010275" w:rsidRDefault="00010275" w:rsidP="00065BBC">
      <w:pPr>
        <w:widowControl w:val="0"/>
        <w:suppressAutoHyphens/>
        <w:spacing w:after="0" w:line="240" w:lineRule="auto"/>
        <w:jc w:val="center"/>
        <w:rPr>
          <w:rFonts w:ascii="Times New Roman" w:eastAsiaTheme="minorEastAsia" w:hAnsi="Times New Roman" w:cs="Times New Roman"/>
          <w:color w:val="000000" w:themeColor="text1"/>
          <w:kern w:val="1"/>
          <w:lang w:eastAsia="zh-CN" w:bidi="hi-IN"/>
        </w:rPr>
      </w:pPr>
    </w:p>
    <w:p w:rsidR="00010275" w:rsidRDefault="00010275" w:rsidP="0001027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„Remont łazienek w KWP </w:t>
      </w:r>
      <w:proofErr w:type="spellStart"/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>zs</w:t>
      </w:r>
      <w:proofErr w:type="spellEnd"/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. w Radomiu  ( piętro I </w:t>
      </w:r>
      <w:proofErr w:type="spellStart"/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>i</w:t>
      </w:r>
      <w:proofErr w:type="spellEnd"/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II) ”</w:t>
      </w:r>
    </w:p>
    <w:p w:rsidR="00010275" w:rsidRPr="00835FDB" w:rsidRDefault="00010275" w:rsidP="0001027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Y="59"/>
        <w:tblW w:w="95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1759"/>
        <w:gridCol w:w="1701"/>
        <w:gridCol w:w="1559"/>
        <w:gridCol w:w="1560"/>
        <w:gridCol w:w="2323"/>
      </w:tblGrid>
      <w:tr w:rsidR="008F6F31" w:rsidRPr="00065BBC" w:rsidTr="00937EC7">
        <w:trPr>
          <w:cantSplit/>
          <w:trHeight w:val="737"/>
          <w:tblHeader/>
        </w:trPr>
        <w:tc>
          <w:tcPr>
            <w:tcW w:w="648" w:type="dxa"/>
            <w:vMerge w:val="restart"/>
            <w:vAlign w:val="center"/>
          </w:tcPr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Lp.</w:t>
            </w:r>
          </w:p>
        </w:tc>
        <w:tc>
          <w:tcPr>
            <w:tcW w:w="1759" w:type="dxa"/>
            <w:vMerge w:val="restart"/>
            <w:vAlign w:val="center"/>
          </w:tcPr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 xml:space="preserve">Podmiot na rzecz, którego roboty </w:t>
            </w:r>
            <w:r w:rsidR="00991281"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 xml:space="preserve">budowlane </w:t>
            </w: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zostały wykonane</w:t>
            </w:r>
          </w:p>
        </w:tc>
        <w:tc>
          <w:tcPr>
            <w:tcW w:w="1701" w:type="dxa"/>
            <w:vMerge w:val="restart"/>
            <w:vAlign w:val="center"/>
            <w:hideMark/>
          </w:tcPr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Całkowita</w:t>
            </w:r>
          </w:p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wartość  brutto</w:t>
            </w:r>
          </w:p>
          <w:p w:rsidR="008F6F31" w:rsidRPr="00065BBC" w:rsidRDefault="008F6F31" w:rsidP="00991281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 xml:space="preserve">w </w:t>
            </w:r>
            <w:r w:rsidR="00991281"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zł.</w:t>
            </w:r>
          </w:p>
        </w:tc>
        <w:tc>
          <w:tcPr>
            <w:tcW w:w="3119" w:type="dxa"/>
            <w:gridSpan w:val="2"/>
            <w:vAlign w:val="center"/>
            <w:hideMark/>
          </w:tcPr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Termin  realizacji</w:t>
            </w:r>
          </w:p>
        </w:tc>
        <w:tc>
          <w:tcPr>
            <w:tcW w:w="2323" w:type="dxa"/>
            <w:vMerge w:val="restart"/>
            <w:vAlign w:val="center"/>
          </w:tcPr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Przedmiot zamówienia</w:t>
            </w:r>
            <w:r w:rsidR="00991281"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 xml:space="preserve"> (nazwa inwestycji)</w:t>
            </w: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, rodzaj i miejsce wykonania</w:t>
            </w:r>
          </w:p>
        </w:tc>
      </w:tr>
      <w:tr w:rsidR="008F6F31" w:rsidRPr="00065BBC" w:rsidTr="00937EC7">
        <w:trPr>
          <w:cantSplit/>
          <w:trHeight w:val="504"/>
          <w:tblHeader/>
        </w:trPr>
        <w:tc>
          <w:tcPr>
            <w:tcW w:w="648" w:type="dxa"/>
            <w:vMerge/>
            <w:vAlign w:val="center"/>
            <w:hideMark/>
          </w:tcPr>
          <w:p w:rsidR="008F6F31" w:rsidRPr="00065BBC" w:rsidRDefault="008F6F31" w:rsidP="00937EC7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59" w:type="dxa"/>
            <w:vMerge/>
            <w:vAlign w:val="center"/>
            <w:hideMark/>
          </w:tcPr>
          <w:p w:rsidR="008F6F31" w:rsidRPr="00065BBC" w:rsidRDefault="008F6F31" w:rsidP="00937EC7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8F6F31" w:rsidRPr="00065BBC" w:rsidRDefault="008F6F31" w:rsidP="00937EC7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59" w:type="dxa"/>
            <w:vAlign w:val="center"/>
            <w:hideMark/>
          </w:tcPr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Data</w:t>
            </w:r>
          </w:p>
          <w:p w:rsidR="008F6F31" w:rsidRPr="00065BBC" w:rsidRDefault="0099128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r</w:t>
            </w:r>
            <w:r w:rsidR="008F6F31"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ozpoczęcia</w:t>
            </w:r>
          </w:p>
          <w:p w:rsidR="008F6F31" w:rsidRPr="00065BBC" w:rsidRDefault="008F6F31" w:rsidP="00991281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dn</w:t>
            </w:r>
            <w:r w:rsidR="00991281"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./</w:t>
            </w: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m-c/rok</w:t>
            </w:r>
          </w:p>
        </w:tc>
        <w:tc>
          <w:tcPr>
            <w:tcW w:w="1560" w:type="dxa"/>
            <w:vAlign w:val="center"/>
            <w:hideMark/>
          </w:tcPr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Data</w:t>
            </w:r>
          </w:p>
          <w:p w:rsidR="008F6F31" w:rsidRPr="00065BBC" w:rsidRDefault="0099128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z</w:t>
            </w:r>
            <w:r w:rsidR="008F6F31"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akończenia</w:t>
            </w:r>
          </w:p>
          <w:p w:rsidR="008F6F31" w:rsidRPr="00065BBC" w:rsidRDefault="008F6F31" w:rsidP="00937EC7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  <w:r w:rsidRPr="00065BBC"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  <w:t>dn./m-c/rok</w:t>
            </w:r>
          </w:p>
        </w:tc>
        <w:tc>
          <w:tcPr>
            <w:tcW w:w="2323" w:type="dxa"/>
            <w:vMerge/>
            <w:vAlign w:val="center"/>
            <w:hideMark/>
          </w:tcPr>
          <w:p w:rsidR="008F6F31" w:rsidRPr="00065BBC" w:rsidRDefault="008F6F31" w:rsidP="00937EC7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</w:tr>
      <w:tr w:rsidR="008F6F31" w:rsidRPr="00065BBC" w:rsidTr="00937EC7">
        <w:trPr>
          <w:trHeight w:val="809"/>
        </w:trPr>
        <w:tc>
          <w:tcPr>
            <w:tcW w:w="648" w:type="dxa"/>
          </w:tcPr>
          <w:p w:rsidR="008F6F31" w:rsidRPr="00065BBC" w:rsidRDefault="008F6F31" w:rsidP="00937EC7">
            <w:pPr>
              <w:numPr>
                <w:ilvl w:val="0"/>
                <w:numId w:val="1"/>
              </w:num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59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01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59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60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2323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</w:tr>
      <w:tr w:rsidR="008F6F31" w:rsidRPr="00065BBC" w:rsidTr="00937EC7">
        <w:trPr>
          <w:trHeight w:val="883"/>
        </w:trPr>
        <w:tc>
          <w:tcPr>
            <w:tcW w:w="648" w:type="dxa"/>
          </w:tcPr>
          <w:p w:rsidR="008F6F31" w:rsidRPr="00065BBC" w:rsidRDefault="008F6F31" w:rsidP="00937EC7">
            <w:pPr>
              <w:numPr>
                <w:ilvl w:val="0"/>
                <w:numId w:val="1"/>
              </w:numPr>
              <w:spacing w:before="120" w:after="0" w:line="240" w:lineRule="auto"/>
              <w:ind w:right="-288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59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01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59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60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2323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</w:tr>
      <w:tr w:rsidR="008F6F31" w:rsidRPr="00065BBC" w:rsidTr="00937EC7">
        <w:trPr>
          <w:trHeight w:val="883"/>
        </w:trPr>
        <w:tc>
          <w:tcPr>
            <w:tcW w:w="648" w:type="dxa"/>
          </w:tcPr>
          <w:p w:rsidR="008F6F31" w:rsidRPr="00065BBC" w:rsidRDefault="008F6F31" w:rsidP="00937EC7">
            <w:pPr>
              <w:numPr>
                <w:ilvl w:val="0"/>
                <w:numId w:val="1"/>
              </w:numPr>
              <w:spacing w:before="120" w:after="0" w:line="240" w:lineRule="auto"/>
              <w:ind w:right="-288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59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01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59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60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2323" w:type="dxa"/>
          </w:tcPr>
          <w:p w:rsidR="008F6F31" w:rsidRPr="00065BBC" w:rsidRDefault="008F6F31" w:rsidP="00937EC7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lang w:eastAsia="pl-PL"/>
              </w:rPr>
            </w:pPr>
          </w:p>
        </w:tc>
      </w:tr>
    </w:tbl>
    <w:p w:rsidR="008F6F31" w:rsidRPr="00065BBC" w:rsidRDefault="008F6F31" w:rsidP="008F6F31">
      <w:pPr>
        <w:widowControl w:val="0"/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bCs/>
          <w:iCs/>
          <w:color w:val="000000" w:themeColor="text1"/>
          <w:kern w:val="1"/>
          <w:lang w:eastAsia="zh-CN" w:bidi="hi-IN"/>
        </w:rPr>
      </w:pPr>
    </w:p>
    <w:p w:rsidR="008F6F31" w:rsidRPr="00065BBC" w:rsidRDefault="008F6F31" w:rsidP="008F6F31">
      <w:pPr>
        <w:widowControl w:val="0"/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color w:val="000000" w:themeColor="text1"/>
          <w:kern w:val="1"/>
          <w:lang w:eastAsia="zh-CN" w:bidi="hi-IN"/>
        </w:rPr>
      </w:pPr>
      <w:r w:rsidRPr="00065BBC">
        <w:rPr>
          <w:rFonts w:ascii="Times New Roman" w:eastAsiaTheme="minorEastAsia" w:hAnsi="Times New Roman" w:cs="Times New Roman"/>
          <w:color w:val="000000" w:themeColor="text1"/>
          <w:kern w:val="1"/>
          <w:lang w:eastAsia="zh-CN" w:bidi="hi-IN"/>
        </w:rPr>
        <w:tab/>
      </w:r>
    </w:p>
    <w:p w:rsidR="00010275" w:rsidRPr="00010275" w:rsidRDefault="008F6F31" w:rsidP="0001027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010275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pl-PL"/>
        </w:rPr>
        <w:t>Zamawiający uzna ww. warunek za spełniony, jeżeli wykonawca wykaże, że wykonał (zakończył, rozpoczęcie mogło nastąpić wcześniej) w okresie ostatnich pięciu  lat przed upływem terminu składania ofert,  a jeżeli okres prowadz</w:t>
      </w:r>
      <w:r w:rsidR="00010275" w:rsidRPr="00010275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pl-PL"/>
        </w:rPr>
        <w:t xml:space="preserve">enia działalności jest krótszy  </w:t>
      </w:r>
      <w:r w:rsidR="00010275" w:rsidRPr="00010275">
        <w:rPr>
          <w:rFonts w:ascii="Times New Roman" w:hAnsi="Times New Roman" w:cs="Times New Roman"/>
          <w:bCs/>
          <w:color w:val="000000"/>
          <w:sz w:val="20"/>
          <w:szCs w:val="20"/>
        </w:rPr>
        <w:t>–</w:t>
      </w:r>
      <w:r w:rsidR="00010275" w:rsidRPr="00010275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w tym okresie co najmniej jednej roboty budowlanej o wartości co najmniej 80 000,00  zł brutto </w:t>
      </w:r>
    </w:p>
    <w:p w:rsidR="008F6F31" w:rsidRPr="00010275" w:rsidRDefault="008F6F31" w:rsidP="00010275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kern w:val="1"/>
          <w:sz w:val="20"/>
          <w:szCs w:val="20"/>
          <w:lang w:eastAsia="zh-CN" w:bidi="hi-IN"/>
        </w:rPr>
      </w:pPr>
      <w:r w:rsidRPr="00010275">
        <w:rPr>
          <w:rFonts w:ascii="Times New Roman" w:eastAsiaTheme="minorEastAsia" w:hAnsi="Times New Roman" w:cs="Times New Roman"/>
          <w:bCs/>
          <w:color w:val="000000" w:themeColor="text1"/>
          <w:kern w:val="1"/>
          <w:sz w:val="20"/>
          <w:szCs w:val="20"/>
          <w:lang w:eastAsia="zh-CN" w:bidi="hi-IN"/>
        </w:rPr>
        <w:tab/>
      </w:r>
    </w:p>
    <w:p w:rsidR="008F6F31" w:rsidRPr="00010275" w:rsidRDefault="008F6F31" w:rsidP="00065BB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pl-PL"/>
        </w:rPr>
      </w:pPr>
      <w:r w:rsidRPr="00010275">
        <w:rPr>
          <w:rFonts w:ascii="Times New Roman" w:eastAsiaTheme="minorEastAsia" w:hAnsi="Times New Roman" w:cs="Times New Roman"/>
          <w:bCs/>
          <w:color w:val="000000" w:themeColor="text1"/>
          <w:kern w:val="1"/>
          <w:sz w:val="20"/>
          <w:szCs w:val="20"/>
          <w:lang w:eastAsia="zh-CN" w:bidi="hi-IN"/>
        </w:rPr>
        <w:t>Do wykazu</w:t>
      </w:r>
      <w:r w:rsidRPr="00010275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sz w:val="20"/>
          <w:szCs w:val="20"/>
          <w:lang w:eastAsia="zh-CN" w:bidi="hi-IN"/>
        </w:rPr>
        <w:t xml:space="preserve"> </w:t>
      </w:r>
      <w:r w:rsidRPr="00010275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sz w:val="20"/>
          <w:szCs w:val="20"/>
          <w:u w:val="single"/>
          <w:lang w:eastAsia="zh-CN" w:bidi="hi-IN"/>
        </w:rPr>
        <w:t>należy dołączyć dowody</w:t>
      </w:r>
      <w:r w:rsidRPr="00010275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sz w:val="20"/>
          <w:szCs w:val="20"/>
          <w:lang w:eastAsia="zh-CN" w:bidi="hi-IN"/>
        </w:rPr>
        <w:t xml:space="preserve"> (</w:t>
      </w:r>
      <w:r w:rsidRPr="00010275">
        <w:rPr>
          <w:rStyle w:val="markedcontent"/>
          <w:rFonts w:ascii="Times New Roman" w:hAnsi="Times New Roman" w:cs="Times New Roman"/>
          <w:sz w:val="20"/>
          <w:szCs w:val="20"/>
        </w:rPr>
        <w:t>referencje bądź inne dokumenty sporządzone przez podmiot, na rzecz którego roboty budowlane zostały wykonane, a jeżeli wykonawca z przyczyn niezależnych od niego nie jest wstanie uzyskać tych dokumentów –</w:t>
      </w:r>
      <w:r w:rsidR="00010275">
        <w:rPr>
          <w:rStyle w:val="markedcontent"/>
          <w:rFonts w:ascii="Times New Roman" w:hAnsi="Times New Roman" w:cs="Times New Roman"/>
          <w:sz w:val="20"/>
          <w:szCs w:val="20"/>
        </w:rPr>
        <w:t xml:space="preserve"> </w:t>
      </w:r>
      <w:r w:rsidRPr="00010275">
        <w:rPr>
          <w:rStyle w:val="markedcontent"/>
          <w:rFonts w:ascii="Times New Roman" w:hAnsi="Times New Roman" w:cs="Times New Roman"/>
          <w:sz w:val="20"/>
          <w:szCs w:val="20"/>
        </w:rPr>
        <w:t>inne odpowiednie dokumenty),</w:t>
      </w:r>
      <w:r w:rsidRPr="00010275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sz w:val="20"/>
          <w:szCs w:val="20"/>
          <w:lang w:eastAsia="zh-CN" w:bidi="hi-IN"/>
        </w:rPr>
        <w:t xml:space="preserve"> określające czy </w:t>
      </w:r>
      <w:r w:rsidR="00C14151" w:rsidRPr="00010275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sz w:val="20"/>
          <w:szCs w:val="20"/>
          <w:lang w:eastAsia="zh-CN" w:bidi="hi-IN"/>
        </w:rPr>
        <w:br/>
      </w:r>
      <w:r w:rsidRPr="00010275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sz w:val="20"/>
          <w:szCs w:val="20"/>
          <w:lang w:eastAsia="zh-CN" w:bidi="hi-IN"/>
        </w:rPr>
        <w:t xml:space="preserve">roboty </w:t>
      </w:r>
      <w:r w:rsidR="00F122C1" w:rsidRPr="00010275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sz w:val="20"/>
          <w:szCs w:val="20"/>
          <w:lang w:eastAsia="zh-CN" w:bidi="hi-IN"/>
        </w:rPr>
        <w:t xml:space="preserve">te </w:t>
      </w:r>
      <w:r w:rsidRPr="00010275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sz w:val="20"/>
          <w:szCs w:val="20"/>
          <w:lang w:eastAsia="zh-CN" w:bidi="hi-IN"/>
        </w:rPr>
        <w:t>zostały wykonane należycie.</w:t>
      </w:r>
    </w:p>
    <w:p w:rsidR="00065BBC" w:rsidRPr="00010275" w:rsidRDefault="00065BBC" w:rsidP="00065BB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pl-PL"/>
        </w:rPr>
      </w:pPr>
    </w:p>
    <w:p w:rsidR="008F6F31" w:rsidRPr="00010275" w:rsidRDefault="008F6F31" w:rsidP="008F6F31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010275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Informacja dla Wykonawcy:</w:t>
      </w:r>
    </w:p>
    <w:p w:rsidR="008F6F31" w:rsidRPr="00010275" w:rsidRDefault="008F6F31" w:rsidP="007010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Wykaz wykonanych robót budowlanych musi być opatrzony przez osobę lub osoby uprawnione do reprezentowania firmy kwalifikowanym podpisem elektronicznym, podpisem zaufanym lub elektronicznym podpisem osobistym i przekazany </w:t>
      </w:r>
      <w:r w:rsidR="00360E1B"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z</w:t>
      </w:r>
      <w:r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amawiającemu wraz z dokumentem</w:t>
      </w:r>
      <w:r w:rsidR="00065BBC"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</w:t>
      </w:r>
      <w:r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(</w:t>
      </w:r>
      <w:proofErr w:type="spellStart"/>
      <w:r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ami</w:t>
      </w:r>
      <w:proofErr w:type="spellEnd"/>
      <w:r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) potwierdzającymi prawo do reprezentacji </w:t>
      </w:r>
      <w:r w:rsidR="00360E1B"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w</w:t>
      </w:r>
      <w:r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ykonawcy</w:t>
      </w:r>
      <w:r w:rsidR="007B3EA6"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.</w:t>
      </w:r>
      <w:r w:rsidRPr="00010275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</w:t>
      </w:r>
    </w:p>
    <w:sectPr w:rsidR="008F6F31" w:rsidRPr="00010275" w:rsidSect="008077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50653E"/>
    <w:multiLevelType w:val="hybridMultilevel"/>
    <w:tmpl w:val="B15C91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C70E8"/>
    <w:multiLevelType w:val="hybridMultilevel"/>
    <w:tmpl w:val="C2FA9A90"/>
    <w:lvl w:ilvl="0" w:tplc="D646B6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  <w:lvl w:ilvl="1" w:tplc="32C2CB2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8ACD6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E2EBD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CEDB8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C6508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DD2C52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A81C2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FA055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E0A3F"/>
    <w:rsid w:val="00010275"/>
    <w:rsid w:val="00065BBC"/>
    <w:rsid w:val="000A69DD"/>
    <w:rsid w:val="000C0F11"/>
    <w:rsid w:val="00260CD8"/>
    <w:rsid w:val="0030097F"/>
    <w:rsid w:val="00335391"/>
    <w:rsid w:val="00360E1B"/>
    <w:rsid w:val="00373DF0"/>
    <w:rsid w:val="003D106F"/>
    <w:rsid w:val="00433084"/>
    <w:rsid w:val="004835CF"/>
    <w:rsid w:val="004A6D3C"/>
    <w:rsid w:val="006876CB"/>
    <w:rsid w:val="006F58C0"/>
    <w:rsid w:val="00701069"/>
    <w:rsid w:val="00720C7A"/>
    <w:rsid w:val="007230D5"/>
    <w:rsid w:val="007B3EA6"/>
    <w:rsid w:val="007E4A5F"/>
    <w:rsid w:val="008077CB"/>
    <w:rsid w:val="008F6F31"/>
    <w:rsid w:val="00991281"/>
    <w:rsid w:val="0099649D"/>
    <w:rsid w:val="00A974BF"/>
    <w:rsid w:val="00AE0A3F"/>
    <w:rsid w:val="00B1591D"/>
    <w:rsid w:val="00BF16B1"/>
    <w:rsid w:val="00C14151"/>
    <w:rsid w:val="00D15A77"/>
    <w:rsid w:val="00D34124"/>
    <w:rsid w:val="00D61D0A"/>
    <w:rsid w:val="00D80BDA"/>
    <w:rsid w:val="00DD531A"/>
    <w:rsid w:val="00E84F1C"/>
    <w:rsid w:val="00EA502A"/>
    <w:rsid w:val="00F122C1"/>
    <w:rsid w:val="00F20026"/>
    <w:rsid w:val="00F513AB"/>
    <w:rsid w:val="00FA65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A455B"/>
  <w15:docId w15:val="{60709610-36C8-49DC-9635-1C38F101B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F6F3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8F6F31"/>
  </w:style>
  <w:style w:type="paragraph" w:styleId="Akapitzlist">
    <w:name w:val="List Paragraph"/>
    <w:aliases w:val="Numerowanie,Akapit z listą BS,lp1,Preambuła,L1,Colorful Shading Accent 3,Light List Accent 5,Akapit z listą5,CW_Lista"/>
    <w:basedOn w:val="Normalny"/>
    <w:link w:val="AkapitzlistZnak"/>
    <w:uiPriority w:val="34"/>
    <w:qFormat/>
    <w:rsid w:val="008F6F31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"/>
    <w:link w:val="Akapitzlist"/>
    <w:uiPriority w:val="34"/>
    <w:qFormat/>
    <w:locked/>
    <w:rsid w:val="008F6F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095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225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Syta</dc:creator>
  <cp:lastModifiedBy>Wójcik Małgorzata</cp:lastModifiedBy>
  <cp:revision>23</cp:revision>
  <dcterms:created xsi:type="dcterms:W3CDTF">2022-11-04T07:20:00Z</dcterms:created>
  <dcterms:modified xsi:type="dcterms:W3CDTF">2024-10-17T07:57:00Z</dcterms:modified>
</cp:coreProperties>
</file>