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3690" w14:textId="77777777" w:rsidR="00566681" w:rsidRPr="0021528E" w:rsidRDefault="00EE21D2" w:rsidP="005063A3">
      <w:pPr>
        <w:pStyle w:val="Heading"/>
        <w:contextualSpacing/>
        <w:rPr>
          <w:rFonts w:asciiTheme="majorHAnsi" w:hAnsiTheme="majorHAnsi" w:cstheme="majorHAnsi"/>
        </w:rPr>
      </w:pPr>
      <w:r w:rsidRPr="0021528E">
        <w:rPr>
          <w:rFonts w:asciiTheme="majorHAnsi" w:hAnsiTheme="majorHAnsi" w:cstheme="majorHAnsi"/>
          <w:color w:val="FF0000"/>
        </w:rPr>
        <w:tab/>
      </w:r>
      <w:r w:rsidRPr="0021528E">
        <w:rPr>
          <w:rFonts w:asciiTheme="majorHAnsi" w:hAnsiTheme="majorHAnsi" w:cstheme="majorHAnsi"/>
          <w:b/>
          <w:bCs/>
        </w:rPr>
        <w:t>Wojewódzki Szpital Psychiatryczny</w:t>
      </w:r>
    </w:p>
    <w:p w14:paraId="56990F13" w14:textId="77777777" w:rsidR="00566681" w:rsidRPr="0021528E" w:rsidRDefault="00EE21D2" w:rsidP="005063A3">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ul. J. Dąbrowskiego 19</w:t>
      </w:r>
    </w:p>
    <w:p w14:paraId="48E420CC"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 xml:space="preserve">34-120 </w:t>
      </w:r>
      <w:proofErr w:type="spellStart"/>
      <w:r w:rsidRPr="0021528E">
        <w:rPr>
          <w:rFonts w:asciiTheme="majorHAnsi" w:hAnsiTheme="majorHAnsi" w:cstheme="majorHAnsi"/>
          <w:b/>
          <w:bCs/>
          <w:lang w:val="de-DE"/>
        </w:rPr>
        <w:t>Andrychów</w:t>
      </w:r>
      <w:proofErr w:type="spellEnd"/>
    </w:p>
    <w:p w14:paraId="72CB043A"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tel. 33/ 875-24-46</w:t>
      </w:r>
    </w:p>
    <w:p w14:paraId="716E2844"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fax. 33/ 875-45-59</w:t>
      </w:r>
    </w:p>
    <w:p w14:paraId="2A0BBB01"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NIP 551-21-23-091</w:t>
      </w:r>
    </w:p>
    <w:p w14:paraId="1F11EA69"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REGON 000805666</w:t>
      </w:r>
    </w:p>
    <w:p w14:paraId="0D5A77D8"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proofErr w:type="spellStart"/>
      <w:r w:rsidRPr="0021528E">
        <w:rPr>
          <w:rFonts w:asciiTheme="majorHAnsi" w:hAnsiTheme="majorHAnsi" w:cstheme="majorHAnsi"/>
          <w:b/>
          <w:bCs/>
          <w:lang w:val="de-DE"/>
        </w:rPr>
        <w:t>e-mail</w:t>
      </w:r>
      <w:proofErr w:type="spellEnd"/>
      <w:r w:rsidRPr="0021528E">
        <w:rPr>
          <w:rFonts w:asciiTheme="majorHAnsi" w:hAnsiTheme="majorHAnsi" w:cstheme="majorHAnsi"/>
          <w:b/>
          <w:bCs/>
          <w:lang w:val="de-DE"/>
        </w:rPr>
        <w:t>: szpital@szpital.info.pl</w:t>
      </w:r>
    </w:p>
    <w:p w14:paraId="62B447B3" w14:textId="77777777" w:rsidR="00566681" w:rsidRPr="0021528E" w:rsidRDefault="00EE21D2" w:rsidP="005063A3">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www.szpital.info.pl</w:t>
      </w:r>
    </w:p>
    <w:p w14:paraId="392F7AA4"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6D80AC88"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7C67DE21"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37C19A97"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19545D69" w14:textId="77777777" w:rsidR="00566681" w:rsidRPr="0021528E" w:rsidRDefault="00EE21D2" w:rsidP="005063A3">
      <w:pPr>
        <w:pStyle w:val="Standard"/>
        <w:widowControl w:val="0"/>
        <w:autoSpaceDE w:val="0"/>
        <w:contextualSpacing/>
        <w:jc w:val="center"/>
        <w:rPr>
          <w:rFonts w:asciiTheme="majorHAnsi" w:hAnsiTheme="majorHAnsi" w:cstheme="majorHAnsi"/>
          <w:b/>
          <w:bCs/>
          <w:sz w:val="72"/>
          <w:szCs w:val="72"/>
        </w:rPr>
      </w:pPr>
      <w:r w:rsidRPr="0021528E">
        <w:rPr>
          <w:rFonts w:asciiTheme="majorHAnsi" w:hAnsiTheme="majorHAnsi" w:cstheme="majorHAnsi"/>
          <w:b/>
          <w:bCs/>
          <w:sz w:val="72"/>
          <w:szCs w:val="72"/>
        </w:rPr>
        <w:t>SPECYFIKACJA WARUNKÓW ZAMÓWIENIA</w:t>
      </w:r>
    </w:p>
    <w:p w14:paraId="549054B8" w14:textId="77777777" w:rsidR="00566681" w:rsidRPr="0021528E" w:rsidRDefault="00566681" w:rsidP="005063A3">
      <w:pPr>
        <w:pStyle w:val="Standard"/>
        <w:widowControl w:val="0"/>
        <w:autoSpaceDE w:val="0"/>
        <w:contextualSpacing/>
        <w:jc w:val="center"/>
        <w:rPr>
          <w:rFonts w:asciiTheme="majorHAnsi" w:hAnsiTheme="majorHAnsi" w:cstheme="majorHAnsi"/>
          <w:b/>
          <w:bCs/>
          <w:sz w:val="72"/>
          <w:szCs w:val="72"/>
        </w:rPr>
      </w:pPr>
    </w:p>
    <w:p w14:paraId="400EECF0" w14:textId="77777777" w:rsidR="00566681" w:rsidRPr="0021528E" w:rsidRDefault="00566681" w:rsidP="005063A3">
      <w:pPr>
        <w:pStyle w:val="Standard"/>
        <w:widowControl w:val="0"/>
        <w:autoSpaceDE w:val="0"/>
        <w:contextualSpacing/>
        <w:jc w:val="center"/>
        <w:rPr>
          <w:rFonts w:asciiTheme="majorHAnsi" w:hAnsiTheme="majorHAnsi" w:cstheme="majorHAnsi"/>
          <w:b/>
          <w:bCs/>
          <w:sz w:val="72"/>
          <w:szCs w:val="72"/>
        </w:rPr>
      </w:pPr>
    </w:p>
    <w:p w14:paraId="17A481B7" w14:textId="327ED2B8" w:rsidR="00566681" w:rsidRPr="0021528E" w:rsidRDefault="00EE21D2" w:rsidP="005063A3">
      <w:pPr>
        <w:pStyle w:val="Standard"/>
        <w:widowControl w:val="0"/>
        <w:autoSpaceDE w:val="0"/>
        <w:contextualSpacing/>
        <w:jc w:val="center"/>
        <w:rPr>
          <w:rFonts w:asciiTheme="majorHAnsi" w:hAnsiTheme="majorHAnsi" w:cstheme="majorHAnsi"/>
          <w:b/>
          <w:bCs/>
          <w:i/>
          <w:iCs/>
        </w:rPr>
      </w:pPr>
      <w:r w:rsidRPr="0021528E">
        <w:rPr>
          <w:rFonts w:asciiTheme="majorHAnsi" w:hAnsiTheme="majorHAnsi" w:cstheme="majorHAnsi"/>
          <w:b/>
          <w:bCs/>
          <w:i/>
          <w:iCs/>
        </w:rPr>
        <w:t>Postępowanie o udzielenie zamówienia publicznego prowadzonego w trybie podstawowym na zadanie pn.: „Dostawa</w:t>
      </w:r>
      <w:r w:rsidR="005A604B" w:rsidRPr="0021528E">
        <w:rPr>
          <w:rFonts w:asciiTheme="majorHAnsi" w:hAnsiTheme="majorHAnsi" w:cstheme="majorHAnsi"/>
          <w:b/>
          <w:bCs/>
          <w:i/>
          <w:iCs/>
        </w:rPr>
        <w:t xml:space="preserve"> drobnego sprzętu medycznego jednorazowego i wielokrotnego użytku</w:t>
      </w:r>
      <w:r w:rsidRPr="0021528E">
        <w:rPr>
          <w:rFonts w:asciiTheme="majorHAnsi" w:hAnsiTheme="majorHAnsi" w:cstheme="majorHAnsi"/>
          <w:b/>
          <w:bCs/>
          <w:i/>
          <w:iCs/>
        </w:rPr>
        <w:t xml:space="preserve"> dla Wojewódzkiego Szpitala Psychiatrycznego w Andrychowie”</w:t>
      </w:r>
    </w:p>
    <w:p w14:paraId="1D110ABF"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31D5FCE2"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7953261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05EA39B3"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05B4319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6CE0269B"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6E35E897"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528D26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A1D9D41"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4D26918B"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5BAA4D8C"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F6DDBB6" w14:textId="3073FA24" w:rsidR="00566681" w:rsidRPr="0021528E" w:rsidRDefault="00EE21D2" w:rsidP="005063A3">
      <w:pPr>
        <w:pStyle w:val="Standard"/>
        <w:widowControl w:val="0"/>
        <w:autoSpaceDE w:val="0"/>
        <w:contextualSpacing/>
        <w:jc w:val="center"/>
        <w:rPr>
          <w:rFonts w:asciiTheme="majorHAnsi" w:hAnsiTheme="majorHAnsi" w:cstheme="majorHAnsi"/>
          <w:i/>
          <w:iCs/>
          <w:u w:val="single"/>
        </w:rPr>
      </w:pPr>
      <w:r w:rsidRPr="0021528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21528E">
        <w:rPr>
          <w:rFonts w:asciiTheme="majorHAnsi" w:hAnsiTheme="majorHAnsi" w:cstheme="majorHAnsi"/>
          <w:i/>
          <w:iCs/>
          <w:u w:val="single"/>
        </w:rPr>
        <w:t xml:space="preserve"> </w:t>
      </w:r>
      <w:hyperlink r:id="rId8" w:history="1">
        <w:r w:rsidRPr="0021528E">
          <w:rPr>
            <w:rFonts w:asciiTheme="majorHAnsi" w:hAnsiTheme="majorHAnsi" w:cstheme="majorHAnsi"/>
            <w:i/>
            <w:iCs/>
            <w:u w:val="single"/>
          </w:rPr>
          <w:t>https://platformazakupowa.pl/pn/szpital_andrychow</w:t>
        </w:r>
      </w:hyperlink>
    </w:p>
    <w:p w14:paraId="6C5008BF" w14:textId="556C8723" w:rsidR="00012C73" w:rsidRPr="0021528E" w:rsidRDefault="00012C73" w:rsidP="005063A3">
      <w:pPr>
        <w:pStyle w:val="Standard"/>
        <w:widowControl w:val="0"/>
        <w:autoSpaceDE w:val="0"/>
        <w:contextualSpacing/>
        <w:jc w:val="both"/>
        <w:rPr>
          <w:rFonts w:asciiTheme="majorHAnsi" w:hAnsiTheme="majorHAnsi" w:cstheme="majorHAnsi"/>
          <w:i/>
          <w:iCs/>
          <w:color w:val="FF0000"/>
          <w:u w:val="single"/>
        </w:rPr>
      </w:pPr>
    </w:p>
    <w:p w14:paraId="3F893E61" w14:textId="0F2AE1F6" w:rsidR="00012C73" w:rsidRPr="0021528E" w:rsidRDefault="00012C73" w:rsidP="005063A3">
      <w:pPr>
        <w:pStyle w:val="Standard"/>
        <w:widowControl w:val="0"/>
        <w:autoSpaceDE w:val="0"/>
        <w:contextualSpacing/>
        <w:jc w:val="both"/>
        <w:rPr>
          <w:rFonts w:asciiTheme="majorHAnsi" w:hAnsiTheme="majorHAnsi" w:cstheme="majorHAnsi"/>
          <w:i/>
          <w:iCs/>
          <w:color w:val="FF0000"/>
          <w:u w:val="single"/>
        </w:rPr>
      </w:pPr>
    </w:p>
    <w:p w14:paraId="78B0FAEB" w14:textId="38971138" w:rsidR="00012C73" w:rsidRPr="0021528E" w:rsidRDefault="00012C73"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21528E" w:rsidRDefault="00012C73" w:rsidP="005063A3">
      <w:pPr>
        <w:pStyle w:val="Standard"/>
        <w:shd w:val="clear" w:color="auto" w:fill="E5E5E5"/>
        <w:contextualSpacing/>
        <w:rPr>
          <w:rFonts w:asciiTheme="majorHAnsi" w:hAnsiTheme="majorHAnsi" w:cstheme="majorHAnsi"/>
          <w:b/>
        </w:rPr>
      </w:pPr>
      <w:r w:rsidRPr="0021528E">
        <w:rPr>
          <w:rFonts w:asciiTheme="majorHAnsi" w:hAnsiTheme="majorHAnsi" w:cstheme="majorHAnsi"/>
          <w:b/>
        </w:rPr>
        <w:lastRenderedPageBreak/>
        <w:t>I. NAZWA ORAZ ADRES ZAMAWIAJĄCEGO:</w:t>
      </w:r>
    </w:p>
    <w:p w14:paraId="61711B4A"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rPr>
        <w:t>Wojewódzki Szpital Psychiatryczny w Andrychowie</w:t>
      </w:r>
    </w:p>
    <w:p w14:paraId="4B30CAE3"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rPr>
        <w:t>ul. J. Dąbrowskiego 19</w:t>
      </w:r>
    </w:p>
    <w:p w14:paraId="29E43A9C" w14:textId="77777777" w:rsidR="00012C73" w:rsidRPr="0021528E" w:rsidRDefault="00012C73" w:rsidP="005063A3">
      <w:pPr>
        <w:pStyle w:val="Standard"/>
        <w:contextualSpacing/>
        <w:jc w:val="both"/>
        <w:rPr>
          <w:rFonts w:asciiTheme="majorHAnsi" w:hAnsiTheme="majorHAnsi" w:cstheme="majorHAnsi"/>
          <w:lang w:val="en-US"/>
        </w:rPr>
      </w:pPr>
      <w:r w:rsidRPr="0021528E">
        <w:rPr>
          <w:rFonts w:asciiTheme="majorHAnsi" w:hAnsiTheme="majorHAnsi" w:cstheme="majorHAnsi"/>
          <w:lang w:val="en-US"/>
        </w:rPr>
        <w:t xml:space="preserve">34-120 </w:t>
      </w:r>
      <w:proofErr w:type="spellStart"/>
      <w:r w:rsidRPr="0021528E">
        <w:rPr>
          <w:rFonts w:asciiTheme="majorHAnsi" w:hAnsiTheme="majorHAnsi" w:cstheme="majorHAnsi"/>
          <w:lang w:val="en-US"/>
        </w:rPr>
        <w:t>Andrychów</w:t>
      </w:r>
      <w:proofErr w:type="spellEnd"/>
    </w:p>
    <w:p w14:paraId="33A94BD6" w14:textId="77777777" w:rsidR="00012C73" w:rsidRPr="0021528E" w:rsidRDefault="00012C73" w:rsidP="005063A3">
      <w:pPr>
        <w:pStyle w:val="Standard"/>
        <w:contextualSpacing/>
        <w:jc w:val="both"/>
        <w:rPr>
          <w:rFonts w:asciiTheme="majorHAnsi" w:hAnsiTheme="majorHAnsi" w:cstheme="majorHAnsi"/>
          <w:lang w:val="en-US"/>
        </w:rPr>
      </w:pPr>
      <w:r w:rsidRPr="0021528E">
        <w:rPr>
          <w:rFonts w:asciiTheme="majorHAnsi" w:hAnsiTheme="majorHAnsi" w:cstheme="majorHAnsi"/>
          <w:lang w:val="en-US"/>
        </w:rPr>
        <w:t>tel. 33/875 24-46, fax. 33/875 45-59</w:t>
      </w:r>
    </w:p>
    <w:p w14:paraId="00CF306E"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lang w:val="en-US"/>
        </w:rPr>
        <w:t xml:space="preserve">e-mail: </w:t>
      </w:r>
      <w:hyperlink r:id="rId9" w:history="1">
        <w:r w:rsidRPr="0021528E">
          <w:rPr>
            <w:rStyle w:val="Internetlink"/>
            <w:rFonts w:asciiTheme="majorHAnsi" w:hAnsiTheme="majorHAnsi" w:cstheme="majorHAnsi"/>
            <w:color w:val="auto"/>
            <w:lang w:val="en-US"/>
          </w:rPr>
          <w:t>szpital@szpital.info.pl</w:t>
        </w:r>
      </w:hyperlink>
    </w:p>
    <w:p w14:paraId="27819DB7" w14:textId="77777777" w:rsidR="00012C73" w:rsidRPr="0021528E" w:rsidRDefault="00012C73"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adres strony internetowej: </w:t>
      </w:r>
      <w:hyperlink r:id="rId10" w:history="1">
        <w:r w:rsidRPr="0021528E">
          <w:rPr>
            <w:rFonts w:asciiTheme="majorHAnsi" w:hAnsiTheme="majorHAnsi" w:cstheme="majorHAnsi"/>
          </w:rPr>
          <w:t>www.szpital.info.pl</w:t>
        </w:r>
      </w:hyperlink>
    </w:p>
    <w:p w14:paraId="328C4056" w14:textId="77777777" w:rsidR="00012C73" w:rsidRPr="0021528E" w:rsidRDefault="00012C73"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Godziny urzędowania: 7.00 – 14.35</w:t>
      </w:r>
    </w:p>
    <w:p w14:paraId="498CF3D4" w14:textId="77777777" w:rsidR="00012C73" w:rsidRPr="0021528E" w:rsidRDefault="00012C73" w:rsidP="005063A3">
      <w:pPr>
        <w:pStyle w:val="Standard"/>
        <w:spacing w:after="120"/>
        <w:contextualSpacing/>
        <w:jc w:val="both"/>
        <w:rPr>
          <w:rFonts w:asciiTheme="majorHAnsi" w:hAnsiTheme="majorHAnsi" w:cstheme="majorHAnsi"/>
        </w:rPr>
      </w:pPr>
    </w:p>
    <w:p w14:paraId="3F72E046" w14:textId="77777777" w:rsidR="00012C73" w:rsidRPr="0021528E" w:rsidRDefault="00012C73"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C3410F">
          <w:rPr>
            <w:rFonts w:asciiTheme="majorHAnsi" w:hAnsiTheme="majorHAnsi" w:cstheme="majorHAnsi"/>
            <w:i/>
            <w:iCs/>
            <w:u w:val="single"/>
          </w:rPr>
          <w:t>https://platformazakupowa.pl/pn/szpital_andrychow</w:t>
        </w:r>
      </w:hyperlink>
    </w:p>
    <w:p w14:paraId="2D8CFB98" w14:textId="77777777" w:rsidR="00A146FC" w:rsidRPr="0021528E" w:rsidRDefault="00A146FC" w:rsidP="005063A3">
      <w:pPr>
        <w:pStyle w:val="Standard"/>
        <w:spacing w:after="120"/>
        <w:contextualSpacing/>
        <w:rPr>
          <w:rFonts w:asciiTheme="majorHAnsi" w:hAnsiTheme="majorHAnsi" w:cstheme="majorHAnsi"/>
          <w:color w:val="FF0000"/>
        </w:rPr>
      </w:pPr>
    </w:p>
    <w:p w14:paraId="42799BBA" w14:textId="1C4F35FD" w:rsidR="00AA5D96"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II. TRYB UDZIELENIA ZAMÓWIENIA:</w:t>
      </w:r>
    </w:p>
    <w:p w14:paraId="742EA1A7" w14:textId="7A781C2A"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Postępowanie prowadzone jest w trybie podstawowym bez negocjacji na podstawie                              art. 275 pkt. 1 Ustawy z dnia 11 września 2019 r. Prawo Zamówień Publicznych (Dz. U. z 20</w:t>
      </w:r>
      <w:r w:rsidR="00124EC9">
        <w:rPr>
          <w:rFonts w:asciiTheme="majorHAnsi" w:hAnsiTheme="majorHAnsi" w:cstheme="majorHAnsi"/>
        </w:rPr>
        <w:t>21</w:t>
      </w:r>
      <w:r w:rsidRPr="0021528E">
        <w:rPr>
          <w:rFonts w:asciiTheme="majorHAnsi" w:hAnsiTheme="majorHAnsi" w:cstheme="majorHAnsi"/>
        </w:rPr>
        <w:t xml:space="preserve"> r. poz. 1129 ze zm.)</w:t>
      </w:r>
      <w:r w:rsidR="00CF0EBD">
        <w:rPr>
          <w:rFonts w:asciiTheme="majorHAnsi" w:hAnsiTheme="majorHAnsi" w:cstheme="majorHAnsi"/>
        </w:rPr>
        <w:t>,</w:t>
      </w:r>
      <w:r w:rsidRPr="0021528E">
        <w:rPr>
          <w:rFonts w:asciiTheme="majorHAnsi" w:hAnsiTheme="majorHAnsi" w:cstheme="majorHAnsi"/>
        </w:rPr>
        <w:t xml:space="preserve"> zwanej dalej „ustawą </w:t>
      </w:r>
      <w:proofErr w:type="spellStart"/>
      <w:r w:rsidRPr="0021528E">
        <w:rPr>
          <w:rFonts w:asciiTheme="majorHAnsi" w:hAnsiTheme="majorHAnsi" w:cstheme="majorHAnsi"/>
        </w:rPr>
        <w:t>Pzp</w:t>
      </w:r>
      <w:proofErr w:type="spellEnd"/>
      <w:r w:rsidRPr="0021528E">
        <w:rPr>
          <w:rFonts w:asciiTheme="majorHAnsi" w:hAnsiTheme="majorHAnsi" w:cstheme="majorHAnsi"/>
        </w:rPr>
        <w:t>”</w:t>
      </w:r>
      <w:r w:rsidR="00486397" w:rsidRPr="0021528E">
        <w:rPr>
          <w:rFonts w:asciiTheme="majorHAnsi" w:hAnsiTheme="majorHAnsi" w:cstheme="majorHAnsi"/>
        </w:rPr>
        <w:t xml:space="preserve">, w którym w odpowiedzi na ogłoszenie </w:t>
      </w:r>
      <w:r w:rsidR="00B766D6" w:rsidRPr="0021528E">
        <w:rPr>
          <w:rFonts w:asciiTheme="majorHAnsi" w:hAnsiTheme="majorHAnsi" w:cstheme="majorHAnsi"/>
        </w:rPr>
        <w:t xml:space="preserve">                                </w:t>
      </w:r>
      <w:r w:rsidR="00486397" w:rsidRPr="0021528E">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3BFC6BF8"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2. Wartość zamówienia nie przekracza progów unijnych, o których mowa w art. 3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tj. 215 000,00 euro.</w:t>
      </w:r>
    </w:p>
    <w:p w14:paraId="5DC6EB53"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3. Zamawiający nie przewiduje wyboru najkorzystniejszej oferty z zastosowaniem aukcji elektronicznej.</w:t>
      </w:r>
    </w:p>
    <w:p w14:paraId="58DC1528" w14:textId="142BF3B9" w:rsidR="007D412F" w:rsidRPr="0021528E" w:rsidRDefault="00EE21D2"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b/>
          <w:bCs/>
        </w:rPr>
        <w:t>4. Zamawiający dopuszcza składanie ofert częściowych</w:t>
      </w:r>
      <w:r w:rsidR="00CF0EBD">
        <w:rPr>
          <w:rFonts w:asciiTheme="majorHAnsi" w:hAnsiTheme="majorHAnsi" w:cstheme="majorHAnsi"/>
          <w:b/>
          <w:bCs/>
        </w:rPr>
        <w:t>. L</w:t>
      </w:r>
      <w:r w:rsidRPr="0021528E">
        <w:rPr>
          <w:rFonts w:asciiTheme="majorHAnsi" w:hAnsiTheme="majorHAnsi" w:cstheme="majorHAnsi"/>
          <w:b/>
          <w:bCs/>
        </w:rPr>
        <w:t>iczba</w:t>
      </w:r>
      <w:r w:rsidR="00283415" w:rsidRPr="0021528E">
        <w:rPr>
          <w:rFonts w:asciiTheme="majorHAnsi" w:hAnsiTheme="majorHAnsi" w:cstheme="majorHAnsi"/>
          <w:b/>
          <w:bCs/>
        </w:rPr>
        <w:t xml:space="preserve"> części: </w:t>
      </w:r>
      <w:r w:rsidR="00AC796F" w:rsidRPr="0021528E">
        <w:rPr>
          <w:rFonts w:asciiTheme="majorHAnsi" w:hAnsiTheme="majorHAnsi" w:cstheme="majorHAnsi"/>
          <w:b/>
          <w:bCs/>
        </w:rPr>
        <w:t>7</w:t>
      </w:r>
      <w:r w:rsidR="00283415" w:rsidRPr="0021528E">
        <w:rPr>
          <w:rFonts w:asciiTheme="majorHAnsi" w:hAnsiTheme="majorHAnsi" w:cstheme="majorHAnsi"/>
          <w:b/>
          <w:bCs/>
        </w:rPr>
        <w:t>.</w:t>
      </w:r>
    </w:p>
    <w:p w14:paraId="06A68149" w14:textId="6E0E0D7B" w:rsidR="00566681" w:rsidRPr="0021528E" w:rsidRDefault="007D412F"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b/>
          <w:bCs/>
        </w:rPr>
        <w:t xml:space="preserve">5. </w:t>
      </w:r>
      <w:r w:rsidR="00EE21D2" w:rsidRPr="0021528E">
        <w:rPr>
          <w:rFonts w:asciiTheme="majorHAnsi" w:hAnsiTheme="majorHAnsi" w:cstheme="majorHAnsi"/>
          <w:b/>
          <w:bCs/>
        </w:rPr>
        <w:t>Zamawiający nie dopuszcza składania ofert częściowych na poszczególne pozycje</w:t>
      </w:r>
      <w:r w:rsidR="00693EE7" w:rsidRPr="0021528E">
        <w:rPr>
          <w:rFonts w:asciiTheme="majorHAnsi" w:hAnsiTheme="majorHAnsi" w:cstheme="majorHAnsi"/>
          <w:b/>
          <w:bCs/>
        </w:rPr>
        <w:t xml:space="preserve"> </w:t>
      </w:r>
      <w:r w:rsidR="00EE21D2" w:rsidRPr="0021528E">
        <w:rPr>
          <w:rFonts w:asciiTheme="majorHAnsi" w:hAnsiTheme="majorHAnsi" w:cstheme="majorHAnsi"/>
          <w:b/>
          <w:bCs/>
        </w:rPr>
        <w:t>w obrębie dane</w:t>
      </w:r>
      <w:r w:rsidR="004E10F8" w:rsidRPr="0021528E">
        <w:rPr>
          <w:rFonts w:asciiTheme="majorHAnsi" w:hAnsiTheme="majorHAnsi" w:cstheme="majorHAnsi"/>
          <w:b/>
          <w:bCs/>
        </w:rPr>
        <w:t xml:space="preserve">j części. </w:t>
      </w:r>
    </w:p>
    <w:p w14:paraId="3CBA78FA"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6. Zamawiający nie dopuszcza składania ofert wariantowych.</w:t>
      </w:r>
    </w:p>
    <w:p w14:paraId="58BFF625"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7. Zamawiający nie dopuszcza rozliczeń w walutach obcych.</w:t>
      </w:r>
    </w:p>
    <w:p w14:paraId="5752D5C9" w14:textId="77777777"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8. Zamawiający nie prowadzi postępowania w celu zawarcia umowy ramowej.</w:t>
      </w:r>
    </w:p>
    <w:p w14:paraId="1FE072E3" w14:textId="77777777"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9. Zamawiający nie przewiduje zwrotu kosztów udziału w postępowaniu.</w:t>
      </w:r>
    </w:p>
    <w:p w14:paraId="00A43367" w14:textId="3FE377F3"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10. Zamawiający nie przewiduje możliwości udzielenia zamówień podobnych, o których mowa w art. 214 ust. 1 pkt.</w:t>
      </w:r>
      <w:r w:rsidR="00925DFD" w:rsidRPr="009037B7">
        <w:rPr>
          <w:rFonts w:asciiTheme="majorHAnsi" w:hAnsiTheme="majorHAnsi" w:cstheme="majorHAnsi"/>
        </w:rPr>
        <w:t xml:space="preserve"> </w:t>
      </w:r>
      <w:r w:rsidR="00911E86" w:rsidRPr="009037B7">
        <w:rPr>
          <w:rFonts w:asciiTheme="majorHAnsi" w:hAnsiTheme="majorHAnsi" w:cstheme="majorHAnsi"/>
        </w:rPr>
        <w:t>8</w:t>
      </w:r>
      <w:r w:rsidRPr="009037B7">
        <w:rPr>
          <w:rFonts w:asciiTheme="majorHAnsi" w:hAnsiTheme="majorHAnsi" w:cstheme="majorHAnsi"/>
        </w:rPr>
        <w:t xml:space="preserve"> ustawy </w:t>
      </w:r>
      <w:proofErr w:type="spellStart"/>
      <w:r w:rsidRPr="009037B7">
        <w:rPr>
          <w:rFonts w:asciiTheme="majorHAnsi" w:hAnsiTheme="majorHAnsi" w:cstheme="majorHAnsi"/>
        </w:rPr>
        <w:t>Pzp</w:t>
      </w:r>
      <w:proofErr w:type="spellEnd"/>
      <w:r w:rsidRPr="009037B7">
        <w:rPr>
          <w:rFonts w:asciiTheme="majorHAnsi" w:hAnsiTheme="majorHAnsi" w:cstheme="majorHAnsi"/>
        </w:rPr>
        <w:t>.</w:t>
      </w:r>
    </w:p>
    <w:p w14:paraId="3654AE17"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11. Zamawiający nie przewiduje możliwości ani nie wymaga złożenia oferty po odbyciu przez Wykonawcę wizji lokalnej lub sprawdzenia przez niego dokumentów niezbędnych do realizacji zamówienia dostępnych na miejscu u Zamawiającego.</w:t>
      </w:r>
    </w:p>
    <w:p w14:paraId="69A7809F"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12. Zamawiający nie zastrzega możliwości ubiegania się o udzielenie zamówienia wyłącznie przez Wykonawców, o których mowa w art. 94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w:t>
      </w:r>
    </w:p>
    <w:p w14:paraId="2C548E9B" w14:textId="77777777" w:rsidR="00012C73" w:rsidRPr="0021528E" w:rsidRDefault="00EE21D2" w:rsidP="005063A3">
      <w:pPr>
        <w:pStyle w:val="Standard"/>
        <w:spacing w:after="120"/>
        <w:contextualSpacing/>
        <w:jc w:val="both"/>
        <w:rPr>
          <w:rFonts w:asciiTheme="majorHAnsi" w:hAnsiTheme="majorHAnsi" w:cstheme="majorHAnsi"/>
          <w:kern w:val="0"/>
        </w:rPr>
      </w:pPr>
      <w:r w:rsidRPr="0021528E">
        <w:rPr>
          <w:rFonts w:asciiTheme="majorHAnsi" w:hAnsiTheme="majorHAnsi" w:cstheme="majorHAnsi"/>
        </w:rPr>
        <w:t xml:space="preserve">13. </w:t>
      </w:r>
      <w:r w:rsidRPr="0021528E">
        <w:rPr>
          <w:rFonts w:asciiTheme="majorHAnsi" w:hAnsiTheme="majorHAnsi" w:cstheme="majorHAnsi"/>
          <w:kern w:val="0"/>
        </w:rPr>
        <w:t xml:space="preserve">W zakresie nieuregulowanym niniejszą SWZ zastosowanie mają przepisy ustawy </w:t>
      </w:r>
      <w:proofErr w:type="spellStart"/>
      <w:r w:rsidRPr="0021528E">
        <w:rPr>
          <w:rFonts w:asciiTheme="majorHAnsi" w:hAnsiTheme="majorHAnsi" w:cstheme="majorHAnsi"/>
          <w:kern w:val="0"/>
        </w:rPr>
        <w:t>Pzp</w:t>
      </w:r>
      <w:proofErr w:type="spellEnd"/>
      <w:r w:rsidRPr="0021528E">
        <w:rPr>
          <w:rFonts w:asciiTheme="majorHAnsi" w:hAnsiTheme="majorHAnsi" w:cstheme="majorHAnsi"/>
          <w:kern w:val="0"/>
        </w:rPr>
        <w:t xml:space="preserve"> oraz akty wykonawcze wydane na jej podstawie a w sprawach nieuregulowanych zastosowanie mają przepisy Ustawy z dnia 23 kwietnia 1964 r. – Kodeks Cywilny (Dz. U. z 2020 r., poz. 1740 ze zm.)</w:t>
      </w:r>
      <w:r w:rsidR="0013789E" w:rsidRPr="0021528E">
        <w:rPr>
          <w:rFonts w:asciiTheme="majorHAnsi" w:hAnsiTheme="majorHAnsi" w:cstheme="majorHAnsi"/>
          <w:kern w:val="0"/>
        </w:rPr>
        <w:t>.</w:t>
      </w:r>
    </w:p>
    <w:p w14:paraId="3C22F0CC" w14:textId="6D68FBA7" w:rsidR="00AA5D96" w:rsidRDefault="00AA5D96" w:rsidP="005063A3">
      <w:pPr>
        <w:pStyle w:val="Standard"/>
        <w:spacing w:after="120"/>
        <w:contextualSpacing/>
        <w:jc w:val="both"/>
        <w:rPr>
          <w:rFonts w:asciiTheme="majorHAnsi" w:hAnsiTheme="majorHAnsi" w:cstheme="majorHAnsi"/>
          <w:color w:val="FF0000"/>
        </w:rPr>
      </w:pPr>
    </w:p>
    <w:p w14:paraId="6F8B1F9D" w14:textId="4748C43E" w:rsidR="00F15675" w:rsidRDefault="00F15675" w:rsidP="005063A3">
      <w:pPr>
        <w:pStyle w:val="Standard"/>
        <w:spacing w:after="120"/>
        <w:contextualSpacing/>
        <w:jc w:val="both"/>
        <w:rPr>
          <w:rFonts w:asciiTheme="majorHAnsi" w:hAnsiTheme="majorHAnsi" w:cstheme="majorHAnsi"/>
          <w:color w:val="FF0000"/>
        </w:rPr>
      </w:pPr>
    </w:p>
    <w:p w14:paraId="4D9D6241" w14:textId="29CF2863" w:rsidR="00F15675" w:rsidRDefault="00F15675" w:rsidP="005063A3">
      <w:pPr>
        <w:pStyle w:val="Standard"/>
        <w:spacing w:after="120"/>
        <w:contextualSpacing/>
        <w:jc w:val="both"/>
        <w:rPr>
          <w:rFonts w:asciiTheme="majorHAnsi" w:hAnsiTheme="majorHAnsi" w:cstheme="majorHAnsi"/>
          <w:color w:val="FF0000"/>
        </w:rPr>
      </w:pPr>
    </w:p>
    <w:p w14:paraId="0B4D3077" w14:textId="2B48F82F" w:rsidR="00F15675" w:rsidRDefault="00F15675" w:rsidP="005063A3">
      <w:pPr>
        <w:pStyle w:val="Standard"/>
        <w:spacing w:after="120"/>
        <w:contextualSpacing/>
        <w:jc w:val="both"/>
        <w:rPr>
          <w:rFonts w:asciiTheme="majorHAnsi" w:hAnsiTheme="majorHAnsi" w:cstheme="majorHAnsi"/>
          <w:color w:val="FF0000"/>
        </w:rPr>
      </w:pPr>
    </w:p>
    <w:p w14:paraId="2965EA55" w14:textId="77777777" w:rsidR="00F15675" w:rsidRPr="0021528E" w:rsidRDefault="00F15675" w:rsidP="005063A3">
      <w:pPr>
        <w:pStyle w:val="Standard"/>
        <w:spacing w:after="120"/>
        <w:contextualSpacing/>
        <w:jc w:val="both"/>
        <w:rPr>
          <w:rFonts w:asciiTheme="majorHAnsi" w:hAnsiTheme="majorHAnsi" w:cstheme="majorHAnsi"/>
          <w:color w:val="FF0000"/>
        </w:rPr>
      </w:pPr>
    </w:p>
    <w:p w14:paraId="52A05301" w14:textId="25D6E475" w:rsidR="006B2DE0"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lastRenderedPageBreak/>
        <w:t>III. OPIS PRZEDMIOTU ZAMÓWIENIA:</w:t>
      </w:r>
    </w:p>
    <w:p w14:paraId="66C56FB6" w14:textId="0DB249E3" w:rsidR="00566681"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Kod wspólnego słownika zamówień CPV:</w:t>
      </w:r>
    </w:p>
    <w:p w14:paraId="0BC94C3B" w14:textId="77777777" w:rsidR="00F15675" w:rsidRPr="00F15675" w:rsidRDefault="00F15675" w:rsidP="005063A3">
      <w:pPr>
        <w:pStyle w:val="Standard"/>
        <w:spacing w:after="120"/>
        <w:contextualSpacing/>
        <w:jc w:val="both"/>
        <w:rPr>
          <w:rFonts w:asciiTheme="majorHAnsi" w:hAnsiTheme="majorHAnsi" w:cstheme="majorHAnsi"/>
        </w:rPr>
      </w:pPr>
    </w:p>
    <w:p w14:paraId="4C14EE79" w14:textId="447E20D7" w:rsidR="00E97A42"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Główny kod CPV: </w:t>
      </w:r>
      <w:r w:rsidRPr="0021528E">
        <w:rPr>
          <w:rFonts w:asciiTheme="majorHAnsi" w:hAnsiTheme="majorHAnsi" w:cstheme="majorHAnsi"/>
        </w:rPr>
        <w:tab/>
      </w:r>
      <w:r w:rsidRPr="0021528E">
        <w:rPr>
          <w:rFonts w:asciiTheme="majorHAnsi" w:hAnsiTheme="majorHAnsi" w:cstheme="majorHAnsi"/>
        </w:rPr>
        <w:tab/>
      </w:r>
      <w:r w:rsidR="00230C11" w:rsidRPr="0021528E">
        <w:rPr>
          <w:rFonts w:asciiTheme="majorHAnsi" w:hAnsiTheme="majorHAnsi" w:cstheme="majorHAnsi"/>
        </w:rPr>
        <w:t>33140000-3</w:t>
      </w:r>
      <w:r w:rsidR="00230C11" w:rsidRPr="0021528E">
        <w:rPr>
          <w:rFonts w:asciiTheme="majorHAnsi" w:hAnsiTheme="majorHAnsi" w:cstheme="majorHAnsi"/>
        </w:rPr>
        <w:tab/>
        <w:t>Materiały medyczne</w:t>
      </w:r>
    </w:p>
    <w:p w14:paraId="35BEB4CB" w14:textId="77777777" w:rsidR="00F15675" w:rsidRPr="0021528E" w:rsidRDefault="00F15675" w:rsidP="005063A3">
      <w:pPr>
        <w:pStyle w:val="Standard"/>
        <w:spacing w:after="120"/>
        <w:contextualSpacing/>
        <w:jc w:val="both"/>
        <w:rPr>
          <w:rFonts w:asciiTheme="majorHAnsi" w:hAnsiTheme="majorHAnsi" w:cstheme="majorHAnsi"/>
        </w:rPr>
      </w:pPr>
    </w:p>
    <w:p w14:paraId="2D2FA144" w14:textId="5F7340FE" w:rsidR="00E22651" w:rsidRPr="0021528E" w:rsidRDefault="00E97A4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Dodatkowe kody CPV:</w:t>
      </w:r>
      <w:r w:rsidR="00E22651" w:rsidRPr="0021528E">
        <w:rPr>
          <w:rFonts w:asciiTheme="majorHAnsi" w:hAnsiTheme="majorHAnsi" w:cstheme="majorHAnsi"/>
        </w:rPr>
        <w:tab/>
      </w:r>
      <w:r w:rsidR="00E22651" w:rsidRPr="0021528E">
        <w:rPr>
          <w:rFonts w:asciiTheme="majorHAnsi" w:hAnsiTheme="majorHAnsi" w:cstheme="majorHAnsi"/>
        </w:rPr>
        <w:tab/>
      </w:r>
      <w:r w:rsidR="00E73300" w:rsidRPr="0021528E">
        <w:rPr>
          <w:rFonts w:asciiTheme="majorHAnsi" w:hAnsiTheme="majorHAnsi" w:cstheme="majorHAnsi"/>
        </w:rPr>
        <w:t>33141200-2</w:t>
      </w:r>
      <w:r w:rsidR="00E73300" w:rsidRPr="0021528E">
        <w:rPr>
          <w:rFonts w:asciiTheme="majorHAnsi" w:hAnsiTheme="majorHAnsi" w:cstheme="majorHAnsi"/>
        </w:rPr>
        <w:tab/>
        <w:t>Cewniki</w:t>
      </w:r>
    </w:p>
    <w:p w14:paraId="47D3DC7D" w14:textId="701FEF20"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33141220-8</w:t>
      </w:r>
      <w:r w:rsidRPr="0021528E">
        <w:rPr>
          <w:rFonts w:asciiTheme="majorHAnsi" w:hAnsiTheme="majorHAnsi" w:cstheme="majorHAnsi"/>
        </w:rPr>
        <w:tab/>
        <w:t>Kaniula</w:t>
      </w:r>
    </w:p>
    <w:p w14:paraId="322D1634" w14:textId="5EB1E4FB"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33141310-6</w:t>
      </w:r>
      <w:r w:rsidRPr="0021528E">
        <w:rPr>
          <w:rFonts w:asciiTheme="majorHAnsi" w:hAnsiTheme="majorHAnsi" w:cstheme="majorHAnsi"/>
        </w:rPr>
        <w:tab/>
        <w:t>Strzykawki</w:t>
      </w:r>
    </w:p>
    <w:p w14:paraId="69AA556F" w14:textId="5FCF45BE"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33141320-9</w:t>
      </w:r>
      <w:r w:rsidRPr="0021528E">
        <w:rPr>
          <w:rFonts w:asciiTheme="majorHAnsi" w:hAnsiTheme="majorHAnsi" w:cstheme="majorHAnsi"/>
        </w:rPr>
        <w:tab/>
        <w:t>Igły medyczne</w:t>
      </w:r>
    </w:p>
    <w:p w14:paraId="11739927" w14:textId="377A8D13"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33141420-0</w:t>
      </w:r>
      <w:r w:rsidRPr="0021528E">
        <w:rPr>
          <w:rFonts w:asciiTheme="majorHAnsi" w:hAnsiTheme="majorHAnsi" w:cstheme="majorHAnsi"/>
        </w:rPr>
        <w:tab/>
        <w:t>Rękawice chirurgiczne</w:t>
      </w:r>
    </w:p>
    <w:p w14:paraId="247FE514" w14:textId="26DEEDCF"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33141624-0</w:t>
      </w:r>
      <w:r w:rsidRPr="0021528E">
        <w:rPr>
          <w:rFonts w:asciiTheme="majorHAnsi" w:hAnsiTheme="majorHAnsi" w:cstheme="majorHAnsi"/>
        </w:rPr>
        <w:tab/>
        <w:t>Zestaw do podawania leków</w:t>
      </w:r>
    </w:p>
    <w:p w14:paraId="0457CF55" w14:textId="59D5DBC1"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35113400-3</w:t>
      </w:r>
      <w:r w:rsidRPr="0021528E">
        <w:rPr>
          <w:rFonts w:asciiTheme="majorHAnsi" w:hAnsiTheme="majorHAnsi" w:cstheme="majorHAnsi"/>
        </w:rPr>
        <w:tab/>
        <w:t>Odzież ochronna i zabezpieczająca</w:t>
      </w:r>
    </w:p>
    <w:p w14:paraId="5E9A2EB8" w14:textId="1837563C" w:rsidR="00566681" w:rsidRPr="0021528E" w:rsidRDefault="00E73300" w:rsidP="005063A3">
      <w:pPr>
        <w:pStyle w:val="Standard"/>
        <w:spacing w:after="120"/>
        <w:contextualSpacing/>
        <w:jc w:val="both"/>
        <w:rPr>
          <w:rFonts w:asciiTheme="majorHAnsi" w:hAnsiTheme="majorHAnsi" w:cstheme="majorHAnsi"/>
          <w:color w:val="FF0000"/>
        </w:rPr>
      </w:pP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00EE21D2" w:rsidRPr="0021528E">
        <w:rPr>
          <w:rFonts w:asciiTheme="majorHAnsi" w:hAnsiTheme="majorHAnsi" w:cstheme="majorHAnsi"/>
          <w:color w:val="FF0000"/>
        </w:rPr>
        <w:tab/>
      </w:r>
      <w:r w:rsidR="00EE21D2" w:rsidRPr="0021528E">
        <w:rPr>
          <w:rFonts w:asciiTheme="majorHAnsi" w:hAnsiTheme="majorHAnsi" w:cstheme="majorHAnsi"/>
          <w:color w:val="FF0000"/>
        </w:rPr>
        <w:tab/>
      </w:r>
    </w:p>
    <w:p w14:paraId="5BFF4380" w14:textId="4CDA22B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Przedmiotem zamówienia jest sukcesywna dostawa</w:t>
      </w:r>
      <w:r w:rsidR="00A530B9" w:rsidRPr="0021528E">
        <w:rPr>
          <w:rFonts w:asciiTheme="majorHAnsi" w:hAnsiTheme="majorHAnsi" w:cstheme="majorHAnsi"/>
        </w:rPr>
        <w:t xml:space="preserve">, </w:t>
      </w:r>
      <w:r w:rsidRPr="0021528E">
        <w:rPr>
          <w:rFonts w:asciiTheme="majorHAnsi" w:hAnsiTheme="majorHAnsi" w:cstheme="majorHAnsi"/>
        </w:rPr>
        <w:t>przez okres 12 miesięcy</w:t>
      </w:r>
      <w:r w:rsidR="004E10F8" w:rsidRPr="0021528E">
        <w:rPr>
          <w:rFonts w:asciiTheme="majorHAnsi" w:hAnsiTheme="majorHAnsi" w:cstheme="majorHAnsi"/>
        </w:rPr>
        <w:t xml:space="preserve"> od podpisania umowy</w:t>
      </w:r>
      <w:r w:rsidR="00A530B9" w:rsidRPr="0021528E">
        <w:rPr>
          <w:rFonts w:asciiTheme="majorHAnsi" w:hAnsiTheme="majorHAnsi" w:cstheme="majorHAnsi"/>
        </w:rPr>
        <w:t xml:space="preserve">, </w:t>
      </w:r>
      <w:r w:rsidR="004E10F8" w:rsidRPr="0021528E">
        <w:rPr>
          <w:rFonts w:asciiTheme="majorHAnsi" w:hAnsiTheme="majorHAnsi" w:cstheme="majorHAnsi"/>
        </w:rPr>
        <w:t>drobnego sprzętu medycznego jednorazowego i wielokrotnego użytku dla Wojewódzkiego Szpitala Psychiatrycznego w Andrychowie</w:t>
      </w:r>
      <w:r w:rsidR="000F175F">
        <w:rPr>
          <w:rFonts w:asciiTheme="majorHAnsi" w:hAnsiTheme="majorHAnsi" w:cstheme="majorHAnsi"/>
        </w:rPr>
        <w:t xml:space="preserve">. Szczegółowe wymagania dotyczące przedmiotu zamówienia zostały zawarte w dalszej części SWZ oraz w projektowanych postanowieniach umownych stanowiących </w:t>
      </w:r>
      <w:r w:rsidR="000F175F" w:rsidRPr="000F175F">
        <w:rPr>
          <w:rFonts w:asciiTheme="majorHAnsi" w:hAnsiTheme="majorHAnsi" w:cstheme="majorHAnsi"/>
          <w:b/>
          <w:bCs/>
          <w:i/>
          <w:iCs/>
        </w:rPr>
        <w:t>Załącznik  nr 4 do SWZ.</w:t>
      </w:r>
      <w:r w:rsidR="000F175F">
        <w:rPr>
          <w:rFonts w:asciiTheme="majorHAnsi" w:hAnsiTheme="majorHAnsi" w:cstheme="majorHAnsi"/>
        </w:rPr>
        <w:t xml:space="preserve"> </w:t>
      </w:r>
    </w:p>
    <w:p w14:paraId="67FD95F3" w14:textId="702A9DAB" w:rsidR="00A530B9" w:rsidRPr="00F15675" w:rsidRDefault="00EE21D2" w:rsidP="005063A3">
      <w:pPr>
        <w:pStyle w:val="Standard"/>
        <w:spacing w:after="120"/>
        <w:contextualSpacing/>
        <w:jc w:val="both"/>
        <w:rPr>
          <w:rFonts w:asciiTheme="majorHAnsi" w:hAnsiTheme="majorHAnsi" w:cstheme="majorHAnsi"/>
          <w:b/>
          <w:bCs/>
          <w:u w:val="single"/>
        </w:rPr>
      </w:pPr>
      <w:r w:rsidRPr="00F15675">
        <w:rPr>
          <w:rFonts w:asciiTheme="majorHAnsi" w:hAnsiTheme="majorHAnsi" w:cstheme="majorHAnsi"/>
          <w:b/>
          <w:bCs/>
          <w:u w:val="single"/>
        </w:rPr>
        <w:t xml:space="preserve">2. Przedmiot zamówienia został podzielony na części. Liczba części: </w:t>
      </w:r>
      <w:r w:rsidR="004E10F8" w:rsidRPr="00F15675">
        <w:rPr>
          <w:rFonts w:asciiTheme="majorHAnsi" w:hAnsiTheme="majorHAnsi" w:cstheme="majorHAnsi"/>
          <w:b/>
          <w:bCs/>
          <w:u w:val="single"/>
        </w:rPr>
        <w:t>7</w:t>
      </w:r>
    </w:p>
    <w:p w14:paraId="355382DE" w14:textId="459EE2B8"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w:t>
      </w:r>
      <w:r w:rsidR="00EE21D2" w:rsidRPr="00F15675">
        <w:rPr>
          <w:rFonts w:asciiTheme="majorHAnsi" w:hAnsiTheme="majorHAnsi" w:cstheme="majorHAnsi"/>
          <w:b/>
          <w:bCs/>
        </w:rPr>
        <w:t xml:space="preserve"> –</w:t>
      </w:r>
      <w:r w:rsidRPr="00F15675">
        <w:rPr>
          <w:rFonts w:asciiTheme="majorHAnsi" w:hAnsiTheme="majorHAnsi" w:cstheme="majorHAnsi"/>
          <w:b/>
          <w:bCs/>
        </w:rPr>
        <w:t xml:space="preserve"> Drobny sprzęt jednorazowy</w:t>
      </w:r>
    </w:p>
    <w:p w14:paraId="0AFE27C9"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II – Środki ochrony indywidualnej</w:t>
      </w:r>
    </w:p>
    <w:p w14:paraId="68512623" w14:textId="4CB3141E"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III – Rękawice</w:t>
      </w:r>
    </w:p>
    <w:p w14:paraId="11C2875C"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IV – Sprzęt i materiały medyczne</w:t>
      </w:r>
    </w:p>
    <w:p w14:paraId="6AF4EA39"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 – Pojemniki na odpady medyczne</w:t>
      </w:r>
    </w:p>
    <w:p w14:paraId="0E9CACC2"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VI – Gaziki do dezynfekcji</w:t>
      </w:r>
    </w:p>
    <w:p w14:paraId="54AE3B9F" w14:textId="2DEFA5BA" w:rsidR="00A530B9"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VII – Pozostały sprzęt medyczny</w:t>
      </w:r>
      <w:r w:rsidR="00EE21D2" w:rsidRPr="00F15675">
        <w:rPr>
          <w:rFonts w:asciiTheme="majorHAnsi" w:hAnsiTheme="majorHAnsi" w:cstheme="majorHAnsi"/>
          <w:b/>
          <w:bCs/>
        </w:rPr>
        <w:t xml:space="preserve"> </w:t>
      </w:r>
    </w:p>
    <w:p w14:paraId="3DC2BDC8" w14:textId="30A4EA85" w:rsidR="00AD2735"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b/>
          <w:bCs/>
          <w:u w:val="single"/>
        </w:rPr>
        <w:t>2.1</w:t>
      </w:r>
      <w:r w:rsidR="00AD2735" w:rsidRPr="0021528E">
        <w:rPr>
          <w:rFonts w:asciiTheme="majorHAnsi" w:hAnsiTheme="majorHAnsi" w:cstheme="majorHAnsi"/>
          <w:b/>
          <w:bCs/>
          <w:u w:val="single"/>
        </w:rPr>
        <w:t xml:space="preserve"> Zamawiający dopuszcza składanie ofert częściowych na poszczególne </w:t>
      </w:r>
      <w:r w:rsidR="00A530B9" w:rsidRPr="0021528E">
        <w:rPr>
          <w:rFonts w:asciiTheme="majorHAnsi" w:hAnsiTheme="majorHAnsi" w:cstheme="majorHAnsi"/>
          <w:b/>
          <w:bCs/>
          <w:u w:val="single"/>
        </w:rPr>
        <w:t>części.</w:t>
      </w:r>
      <w:r w:rsidR="00A530B9" w:rsidRPr="0021528E">
        <w:rPr>
          <w:rFonts w:asciiTheme="majorHAnsi" w:hAnsiTheme="majorHAnsi" w:cstheme="majorHAnsi"/>
        </w:rPr>
        <w:t xml:space="preserve"> Zamawiający nie dopuszcza składania ofert częściowych na poszczególne pozycje w</w:t>
      </w:r>
      <w:r w:rsidR="00F207D7">
        <w:rPr>
          <w:rFonts w:asciiTheme="majorHAnsi" w:hAnsiTheme="majorHAnsi" w:cstheme="majorHAnsi"/>
        </w:rPr>
        <w:t xml:space="preserve"> obrębie</w:t>
      </w:r>
      <w:r w:rsidR="00A530B9" w:rsidRPr="0021528E">
        <w:rPr>
          <w:rFonts w:asciiTheme="majorHAnsi" w:hAnsiTheme="majorHAnsi" w:cstheme="majorHAnsi"/>
        </w:rPr>
        <w:t xml:space="preserve"> danej części.  </w:t>
      </w:r>
    </w:p>
    <w:p w14:paraId="272C41EB" w14:textId="6148B853" w:rsidR="00AD2735" w:rsidRDefault="00AD2735"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2.2</w:t>
      </w:r>
      <w:r w:rsidR="003F1855" w:rsidRPr="0021528E">
        <w:rPr>
          <w:rFonts w:asciiTheme="majorHAnsi" w:hAnsiTheme="majorHAnsi" w:cstheme="majorHAnsi"/>
        </w:rPr>
        <w:t xml:space="preserve"> Każdy z Wykonawców może złożyć ofertę na dowolną ilość części. </w:t>
      </w:r>
      <w:r w:rsidRPr="0021528E">
        <w:rPr>
          <w:rFonts w:asciiTheme="majorHAnsi" w:hAnsiTheme="majorHAnsi" w:cstheme="majorHAnsi"/>
        </w:rPr>
        <w:t xml:space="preserve"> </w:t>
      </w:r>
    </w:p>
    <w:p w14:paraId="7384BA72" w14:textId="3C882E90" w:rsidR="00566681" w:rsidRDefault="00AD2735"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rPr>
        <w:t xml:space="preserve">2.3 </w:t>
      </w:r>
      <w:r w:rsidR="00EE21D2" w:rsidRPr="0021528E">
        <w:rPr>
          <w:rFonts w:asciiTheme="majorHAnsi" w:hAnsiTheme="majorHAnsi" w:cstheme="majorHAnsi"/>
        </w:rPr>
        <w:t>Szczegółowy opis wymagań w zakresie asortymentu i szacunkowej</w:t>
      </w:r>
      <w:r w:rsidR="00DE647F" w:rsidRPr="0021528E">
        <w:rPr>
          <w:rFonts w:asciiTheme="majorHAnsi" w:hAnsiTheme="majorHAnsi" w:cstheme="majorHAnsi"/>
        </w:rPr>
        <w:t xml:space="preserve"> jego ilości</w:t>
      </w:r>
      <w:r w:rsidR="00EE21D2" w:rsidRPr="0021528E">
        <w:rPr>
          <w:rFonts w:asciiTheme="majorHAnsi" w:hAnsiTheme="majorHAnsi" w:cstheme="majorHAnsi"/>
        </w:rPr>
        <w:t xml:space="preserve"> </w:t>
      </w:r>
      <w:r w:rsidR="009259F6" w:rsidRPr="0021528E">
        <w:rPr>
          <w:rFonts w:asciiTheme="majorHAnsi" w:hAnsiTheme="majorHAnsi" w:cstheme="majorHAnsi"/>
        </w:rPr>
        <w:t xml:space="preserve">                                           </w:t>
      </w:r>
      <w:r w:rsidR="00EE21D2" w:rsidRPr="0021528E">
        <w:rPr>
          <w:rFonts w:asciiTheme="majorHAnsi" w:hAnsiTheme="majorHAnsi" w:cstheme="majorHAnsi"/>
        </w:rPr>
        <w:t>w okresie</w:t>
      </w:r>
      <w:r w:rsidR="009259F6" w:rsidRPr="0021528E">
        <w:rPr>
          <w:rFonts w:asciiTheme="majorHAnsi" w:hAnsiTheme="majorHAnsi" w:cstheme="majorHAnsi"/>
        </w:rPr>
        <w:t xml:space="preserve"> </w:t>
      </w:r>
      <w:r w:rsidR="00EE21D2" w:rsidRPr="0021528E">
        <w:rPr>
          <w:rFonts w:asciiTheme="majorHAnsi" w:hAnsiTheme="majorHAnsi" w:cstheme="majorHAnsi"/>
        </w:rPr>
        <w:t>12 miesięcy został</w:t>
      </w:r>
      <w:r w:rsidR="00C265B5" w:rsidRPr="0021528E">
        <w:rPr>
          <w:rFonts w:asciiTheme="majorHAnsi" w:hAnsiTheme="majorHAnsi" w:cstheme="majorHAnsi"/>
        </w:rPr>
        <w:t>y</w:t>
      </w:r>
      <w:r w:rsidR="00EE21D2" w:rsidRPr="0021528E">
        <w:rPr>
          <w:rFonts w:asciiTheme="majorHAnsi" w:hAnsiTheme="majorHAnsi" w:cstheme="majorHAnsi"/>
        </w:rPr>
        <w:t xml:space="preserve"> zawart</w:t>
      </w:r>
      <w:r w:rsidR="00C265B5" w:rsidRPr="0021528E">
        <w:rPr>
          <w:rFonts w:asciiTheme="majorHAnsi" w:hAnsiTheme="majorHAnsi" w:cstheme="majorHAnsi"/>
        </w:rPr>
        <w:t>e odpowiednio</w:t>
      </w:r>
      <w:r w:rsidR="00EE21D2" w:rsidRPr="0021528E">
        <w:rPr>
          <w:rFonts w:asciiTheme="majorHAnsi" w:hAnsiTheme="majorHAnsi" w:cstheme="majorHAnsi"/>
        </w:rPr>
        <w:t xml:space="preserve"> w</w:t>
      </w:r>
      <w:r w:rsidR="00097AE6" w:rsidRPr="0021528E">
        <w:rPr>
          <w:rFonts w:asciiTheme="majorHAnsi" w:hAnsiTheme="majorHAnsi" w:cstheme="majorHAnsi"/>
        </w:rPr>
        <w:t xml:space="preserve"> </w:t>
      </w:r>
      <w:r w:rsidRPr="0021528E">
        <w:rPr>
          <w:rFonts w:asciiTheme="majorHAnsi" w:hAnsiTheme="majorHAnsi" w:cstheme="majorHAnsi"/>
        </w:rPr>
        <w:t>F</w:t>
      </w:r>
      <w:r w:rsidR="00EE21D2" w:rsidRPr="0021528E">
        <w:rPr>
          <w:rFonts w:asciiTheme="majorHAnsi" w:hAnsiTheme="majorHAnsi" w:cstheme="majorHAnsi"/>
        </w:rPr>
        <w:t>ormularz</w:t>
      </w:r>
      <w:r w:rsidR="003D41BD" w:rsidRPr="0021528E">
        <w:rPr>
          <w:rFonts w:asciiTheme="majorHAnsi" w:hAnsiTheme="majorHAnsi" w:cstheme="majorHAnsi"/>
        </w:rPr>
        <w:t>ach</w:t>
      </w:r>
      <w:r w:rsidR="00EE21D2" w:rsidRPr="0021528E">
        <w:rPr>
          <w:rFonts w:asciiTheme="majorHAnsi" w:hAnsiTheme="majorHAnsi" w:cstheme="majorHAnsi"/>
        </w:rPr>
        <w:t xml:space="preserve"> asortymentowo – cenowy</w:t>
      </w:r>
      <w:r w:rsidR="00C265B5" w:rsidRPr="0021528E">
        <w:rPr>
          <w:rFonts w:asciiTheme="majorHAnsi" w:hAnsiTheme="majorHAnsi" w:cstheme="majorHAnsi"/>
        </w:rPr>
        <w:t>ch</w:t>
      </w:r>
      <w:r w:rsidR="00EE21D2" w:rsidRPr="0021528E">
        <w:rPr>
          <w:rFonts w:asciiTheme="majorHAnsi" w:hAnsiTheme="majorHAnsi" w:cstheme="majorHAnsi"/>
        </w:rPr>
        <w:t xml:space="preserve"> stanowiący</w:t>
      </w:r>
      <w:r w:rsidRPr="0021528E">
        <w:rPr>
          <w:rFonts w:asciiTheme="majorHAnsi" w:hAnsiTheme="majorHAnsi" w:cstheme="majorHAnsi"/>
        </w:rPr>
        <w:t>ch</w:t>
      </w:r>
      <w:r w:rsidR="009259F6" w:rsidRPr="0021528E">
        <w:rPr>
          <w:rFonts w:asciiTheme="majorHAnsi" w:hAnsiTheme="majorHAnsi" w:cstheme="majorHAnsi"/>
        </w:rPr>
        <w:t xml:space="preserve"> </w:t>
      </w:r>
      <w:r w:rsidR="00EE21D2" w:rsidRPr="0021528E">
        <w:rPr>
          <w:rFonts w:asciiTheme="majorHAnsi" w:hAnsiTheme="majorHAnsi" w:cstheme="majorHAnsi"/>
        </w:rPr>
        <w:t xml:space="preserve">Załącznik nr </w:t>
      </w:r>
      <w:r w:rsidR="00097AE6" w:rsidRPr="0021528E">
        <w:rPr>
          <w:rFonts w:asciiTheme="majorHAnsi" w:hAnsiTheme="majorHAnsi" w:cstheme="majorHAnsi"/>
        </w:rPr>
        <w:t>1</w:t>
      </w:r>
      <w:r w:rsidR="00EE21D2" w:rsidRPr="0021528E">
        <w:rPr>
          <w:rFonts w:asciiTheme="majorHAnsi" w:hAnsiTheme="majorHAnsi" w:cstheme="majorHAnsi"/>
        </w:rPr>
        <w:t xml:space="preserve">a, Załącznik nr </w:t>
      </w:r>
      <w:r w:rsidR="00097AE6" w:rsidRPr="0021528E">
        <w:rPr>
          <w:rFonts w:asciiTheme="majorHAnsi" w:hAnsiTheme="majorHAnsi" w:cstheme="majorHAnsi"/>
        </w:rPr>
        <w:t>1</w:t>
      </w:r>
      <w:r w:rsidR="00EE21D2" w:rsidRPr="0021528E">
        <w:rPr>
          <w:rFonts w:asciiTheme="majorHAnsi" w:hAnsiTheme="majorHAnsi" w:cstheme="majorHAnsi"/>
        </w:rPr>
        <w:t xml:space="preserve">b oraz Załącznik nr </w:t>
      </w:r>
      <w:r w:rsidR="00097AE6" w:rsidRPr="0021528E">
        <w:rPr>
          <w:rFonts w:asciiTheme="majorHAnsi" w:hAnsiTheme="majorHAnsi" w:cstheme="majorHAnsi"/>
        </w:rPr>
        <w:t>1</w:t>
      </w:r>
      <w:r w:rsidR="00EE21D2" w:rsidRPr="0021528E">
        <w:rPr>
          <w:rFonts w:asciiTheme="majorHAnsi" w:hAnsiTheme="majorHAnsi" w:cstheme="majorHAnsi"/>
        </w:rPr>
        <w:t>c</w:t>
      </w:r>
      <w:r w:rsidR="00097AE6" w:rsidRPr="0021528E">
        <w:rPr>
          <w:rFonts w:asciiTheme="majorHAnsi" w:hAnsiTheme="majorHAnsi" w:cstheme="majorHAnsi"/>
        </w:rPr>
        <w:t>,</w:t>
      </w:r>
      <w:r w:rsidR="00476100" w:rsidRPr="0021528E">
        <w:rPr>
          <w:rFonts w:asciiTheme="majorHAnsi" w:hAnsiTheme="majorHAnsi" w:cstheme="majorHAnsi"/>
        </w:rPr>
        <w:t xml:space="preserve"> Załącznik nr 1d, Załącznik nr 1e, Załącznik nr 1f, Załącznik nr 1g</w:t>
      </w:r>
      <w:r w:rsidR="00097AE6" w:rsidRPr="0021528E">
        <w:rPr>
          <w:rFonts w:asciiTheme="majorHAnsi" w:hAnsiTheme="majorHAnsi" w:cstheme="majorHAnsi"/>
        </w:rPr>
        <w:t xml:space="preserve"> </w:t>
      </w:r>
      <w:r w:rsidR="00EE21D2" w:rsidRPr="0021528E">
        <w:rPr>
          <w:rFonts w:asciiTheme="majorHAnsi" w:hAnsiTheme="majorHAnsi" w:cstheme="majorHAnsi"/>
        </w:rPr>
        <w:t xml:space="preserve"> do SWZ</w:t>
      </w:r>
      <w:r w:rsidR="00476100" w:rsidRPr="0021528E">
        <w:rPr>
          <w:rFonts w:asciiTheme="majorHAnsi" w:hAnsiTheme="majorHAnsi" w:cstheme="majorHAnsi"/>
        </w:rPr>
        <w:t xml:space="preserve"> (odpowiednio Część I, Część II, Część III, Część IV, Część V, Część VI i Część VII). </w:t>
      </w:r>
      <w:r w:rsidR="00EE21D2" w:rsidRPr="0021528E">
        <w:rPr>
          <w:rFonts w:asciiTheme="majorHAnsi" w:hAnsiTheme="majorHAnsi" w:cstheme="majorHAnsi"/>
          <w:b/>
          <w:bCs/>
        </w:rPr>
        <w:t xml:space="preserve"> </w:t>
      </w:r>
    </w:p>
    <w:p w14:paraId="6333C4A8" w14:textId="334AF970"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4</w:t>
      </w:r>
      <w:r w:rsidRPr="0021528E">
        <w:rPr>
          <w:rFonts w:asciiTheme="majorHAnsi" w:hAnsiTheme="majorHAnsi" w:cstheme="majorHAnsi"/>
        </w:rPr>
        <w:t xml:space="preserve"> Wykonawcy, z którym Zamawiający podpisze umowę nie przysługuje roszczenie                                           o realizację dostaw w wielkościach podanych w formularzach asortymentowo – cenowych.</w:t>
      </w:r>
      <w:r w:rsidR="00B81223" w:rsidRPr="0021528E">
        <w:rPr>
          <w:rFonts w:asciiTheme="majorHAnsi" w:hAnsiTheme="majorHAnsi" w:cstheme="majorHAnsi"/>
        </w:rPr>
        <w:t xml:space="preserve"> </w:t>
      </w:r>
      <w:r w:rsidRPr="0021528E">
        <w:rPr>
          <w:rFonts w:asciiTheme="majorHAnsi" w:hAnsiTheme="majorHAnsi" w:cstheme="majorHAnsi"/>
        </w:rPr>
        <w:t xml:space="preserve">Dostawy dokonywane w trakcie obowiązywania umowy  mogą różnić się (dla danych pozycji) ilościowo od tych podanych w formularzach asortymentowo – cenowych, jednakże łączna wartość dostaw nie przekroczy całkowitej wartości oferty wybranego Wykonawcy.  </w:t>
      </w:r>
    </w:p>
    <w:p w14:paraId="540C56F8" w14:textId="38BA4FCA" w:rsidR="00566681" w:rsidRPr="0021528E" w:rsidRDefault="00EE21D2" w:rsidP="005063A3">
      <w:pPr>
        <w:pStyle w:val="Standard"/>
        <w:spacing w:after="120"/>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Zamawiający deklaruje minimalną wartość realizacji przedmiotu zamówienia </w:t>
      </w:r>
      <w:r w:rsidR="00C75447" w:rsidRPr="0021528E">
        <w:rPr>
          <w:rFonts w:asciiTheme="majorHAnsi" w:hAnsiTheme="majorHAnsi" w:cstheme="majorHAnsi"/>
          <w:b/>
          <w:bCs/>
          <w:u w:val="single"/>
        </w:rPr>
        <w:t xml:space="preserve">                                                    </w:t>
      </w:r>
      <w:r w:rsidRPr="0021528E">
        <w:rPr>
          <w:rFonts w:asciiTheme="majorHAnsi" w:hAnsiTheme="majorHAnsi" w:cstheme="majorHAnsi"/>
          <w:b/>
          <w:bCs/>
          <w:u w:val="single"/>
        </w:rPr>
        <w:t>na</w:t>
      </w:r>
      <w:r w:rsidR="00C75447" w:rsidRPr="0021528E">
        <w:rPr>
          <w:rFonts w:asciiTheme="majorHAnsi" w:hAnsiTheme="majorHAnsi" w:cstheme="majorHAnsi"/>
          <w:b/>
          <w:bCs/>
          <w:u w:val="single"/>
        </w:rPr>
        <w:t xml:space="preserve"> </w:t>
      </w:r>
      <w:r w:rsidRPr="0021528E">
        <w:rPr>
          <w:rFonts w:asciiTheme="majorHAnsi" w:hAnsiTheme="majorHAnsi" w:cstheme="majorHAnsi"/>
          <w:b/>
          <w:bCs/>
          <w:u w:val="single"/>
        </w:rPr>
        <w:t xml:space="preserve">poziomie </w:t>
      </w:r>
      <w:r w:rsidR="001E1BA4" w:rsidRPr="0021528E">
        <w:rPr>
          <w:rFonts w:asciiTheme="majorHAnsi" w:hAnsiTheme="majorHAnsi" w:cstheme="majorHAnsi"/>
          <w:b/>
          <w:bCs/>
          <w:u w:val="single"/>
        </w:rPr>
        <w:t>4</w:t>
      </w:r>
      <w:r w:rsidRPr="0021528E">
        <w:rPr>
          <w:rFonts w:asciiTheme="majorHAnsi" w:hAnsiTheme="majorHAnsi" w:cstheme="majorHAnsi"/>
          <w:b/>
          <w:bCs/>
          <w:u w:val="single"/>
        </w:rPr>
        <w:t>0%</w:t>
      </w:r>
      <w:r w:rsidR="001E1BA4" w:rsidRPr="0021528E">
        <w:rPr>
          <w:rFonts w:asciiTheme="majorHAnsi" w:hAnsiTheme="majorHAnsi" w:cstheme="majorHAnsi"/>
          <w:b/>
          <w:bCs/>
          <w:u w:val="single"/>
        </w:rPr>
        <w:t xml:space="preserve"> dla Części I, II, IV, V, VI i VII oraz na poziomie 10% dla Części III. </w:t>
      </w:r>
    </w:p>
    <w:p w14:paraId="78713E2F" w14:textId="0F6092E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6</w:t>
      </w:r>
      <w:r w:rsidRPr="0021528E">
        <w:rPr>
          <w:rFonts w:asciiTheme="majorHAnsi" w:hAnsiTheme="majorHAnsi" w:cstheme="majorHAnsi"/>
        </w:rPr>
        <w:t xml:space="preserve"> Wykonawca zobowiązuje się do dostaw zamawianego</w:t>
      </w:r>
      <w:r w:rsidR="00983094" w:rsidRPr="0021528E">
        <w:rPr>
          <w:rFonts w:asciiTheme="majorHAnsi" w:hAnsiTheme="majorHAnsi" w:cstheme="majorHAnsi"/>
        </w:rPr>
        <w:t xml:space="preserve"> towaru </w:t>
      </w:r>
      <w:r w:rsidRPr="0021528E">
        <w:rPr>
          <w:rFonts w:asciiTheme="majorHAnsi" w:hAnsiTheme="majorHAnsi" w:cstheme="majorHAnsi"/>
        </w:rPr>
        <w:t>w terminie</w:t>
      </w:r>
      <w:r w:rsidR="00983094" w:rsidRPr="0021528E">
        <w:rPr>
          <w:rFonts w:asciiTheme="majorHAnsi" w:hAnsiTheme="majorHAnsi" w:cstheme="majorHAnsi"/>
        </w:rPr>
        <w:t xml:space="preserve"> maksymalnie </w:t>
      </w:r>
      <w:r w:rsidR="000B576A" w:rsidRPr="0021528E">
        <w:rPr>
          <w:rFonts w:asciiTheme="majorHAnsi" w:hAnsiTheme="majorHAnsi" w:cstheme="majorHAnsi"/>
        </w:rPr>
        <w:t xml:space="preserve">                       </w:t>
      </w:r>
      <w:r w:rsidR="00983094" w:rsidRPr="0021528E">
        <w:rPr>
          <w:rFonts w:asciiTheme="majorHAnsi" w:hAnsiTheme="majorHAnsi" w:cstheme="majorHAnsi"/>
        </w:rPr>
        <w:t xml:space="preserve">do </w:t>
      </w:r>
      <w:r w:rsidRPr="0021528E">
        <w:rPr>
          <w:rFonts w:asciiTheme="majorHAnsi" w:hAnsiTheme="majorHAnsi" w:cstheme="majorHAnsi"/>
        </w:rPr>
        <w:t xml:space="preserve"> </w:t>
      </w:r>
      <w:r w:rsidR="00983094" w:rsidRPr="0021528E">
        <w:rPr>
          <w:rFonts w:asciiTheme="majorHAnsi" w:hAnsiTheme="majorHAnsi" w:cstheme="majorHAnsi"/>
        </w:rPr>
        <w:t>3</w:t>
      </w:r>
      <w:r w:rsidRPr="0021528E">
        <w:rPr>
          <w:rFonts w:asciiTheme="majorHAnsi" w:hAnsiTheme="majorHAnsi" w:cstheme="majorHAnsi"/>
        </w:rPr>
        <w:t xml:space="preserve"> dni</w:t>
      </w:r>
      <w:r w:rsidR="00A036B5" w:rsidRPr="0021528E">
        <w:rPr>
          <w:rFonts w:asciiTheme="majorHAnsi" w:hAnsiTheme="majorHAnsi" w:cstheme="majorHAnsi"/>
        </w:rPr>
        <w:t xml:space="preserve"> </w:t>
      </w:r>
      <w:r w:rsidRPr="0021528E">
        <w:rPr>
          <w:rFonts w:asciiTheme="majorHAnsi" w:hAnsiTheme="majorHAnsi" w:cstheme="majorHAnsi"/>
        </w:rPr>
        <w:t xml:space="preserve">od złożenia </w:t>
      </w:r>
      <w:r w:rsidR="00547407" w:rsidRPr="0021528E">
        <w:rPr>
          <w:rFonts w:asciiTheme="majorHAnsi" w:hAnsiTheme="majorHAnsi" w:cstheme="majorHAnsi"/>
        </w:rPr>
        <w:t>z</w:t>
      </w:r>
      <w:r w:rsidRPr="0021528E">
        <w:rPr>
          <w:rFonts w:asciiTheme="majorHAnsi" w:hAnsiTheme="majorHAnsi" w:cstheme="majorHAnsi"/>
        </w:rPr>
        <w:t>amówienia</w:t>
      </w:r>
      <w:r w:rsidR="00547407" w:rsidRPr="0021528E">
        <w:rPr>
          <w:rFonts w:asciiTheme="majorHAnsi" w:hAnsiTheme="majorHAnsi" w:cstheme="majorHAnsi"/>
        </w:rPr>
        <w:t xml:space="preserve"> (w formie telefonicznej lub mailowej) </w:t>
      </w:r>
      <w:r w:rsidRPr="0021528E">
        <w:rPr>
          <w:rFonts w:asciiTheme="majorHAnsi" w:hAnsiTheme="majorHAnsi" w:cstheme="majorHAnsi"/>
        </w:rPr>
        <w:t>przez Zamawiającego</w:t>
      </w:r>
      <w:r w:rsidR="004572E5" w:rsidRPr="0021528E">
        <w:rPr>
          <w:rFonts w:asciiTheme="majorHAnsi" w:hAnsiTheme="majorHAnsi" w:cstheme="majorHAnsi"/>
        </w:rPr>
        <w:t>,</w:t>
      </w:r>
      <w:r w:rsidR="00A036B5" w:rsidRPr="0021528E">
        <w:rPr>
          <w:rFonts w:asciiTheme="majorHAnsi" w:hAnsiTheme="majorHAnsi" w:cstheme="majorHAnsi"/>
        </w:rPr>
        <w:t xml:space="preserve"> </w:t>
      </w:r>
      <w:r w:rsidR="00983094" w:rsidRPr="0021528E">
        <w:rPr>
          <w:rFonts w:asciiTheme="majorHAnsi" w:hAnsiTheme="majorHAnsi" w:cstheme="majorHAnsi"/>
        </w:rPr>
        <w:t xml:space="preserve">                       </w:t>
      </w:r>
      <w:r w:rsidRPr="0021528E">
        <w:rPr>
          <w:rFonts w:asciiTheme="majorHAnsi" w:hAnsiTheme="majorHAnsi" w:cstheme="majorHAnsi"/>
        </w:rPr>
        <w:t>w godzinach</w:t>
      </w:r>
      <w:r w:rsidR="00547407" w:rsidRPr="0021528E">
        <w:rPr>
          <w:rFonts w:asciiTheme="majorHAnsi" w:hAnsiTheme="majorHAnsi" w:cstheme="majorHAnsi"/>
        </w:rPr>
        <w:t xml:space="preserve"> </w:t>
      </w:r>
      <w:r w:rsidR="00983094" w:rsidRPr="0021528E">
        <w:rPr>
          <w:rFonts w:asciiTheme="majorHAnsi" w:hAnsiTheme="majorHAnsi" w:cstheme="majorHAnsi"/>
        </w:rPr>
        <w:t>08</w:t>
      </w:r>
      <w:r w:rsidRPr="0021528E">
        <w:rPr>
          <w:rFonts w:asciiTheme="majorHAnsi" w:hAnsiTheme="majorHAnsi" w:cstheme="majorHAnsi"/>
        </w:rPr>
        <w:t xml:space="preserve">.00 - </w:t>
      </w:r>
      <w:r w:rsidR="00983094" w:rsidRPr="0021528E">
        <w:rPr>
          <w:rFonts w:asciiTheme="majorHAnsi" w:hAnsiTheme="majorHAnsi" w:cstheme="majorHAnsi"/>
        </w:rPr>
        <w:t>13</w:t>
      </w:r>
      <w:r w:rsidRPr="0021528E">
        <w:rPr>
          <w:rFonts w:asciiTheme="majorHAnsi" w:hAnsiTheme="majorHAnsi" w:cstheme="majorHAnsi"/>
        </w:rPr>
        <w:t>.00 od poniedziałku do piątku</w:t>
      </w:r>
      <w:r w:rsidR="00547407" w:rsidRPr="0021528E">
        <w:rPr>
          <w:rFonts w:asciiTheme="majorHAnsi" w:hAnsiTheme="majorHAnsi" w:cstheme="majorHAnsi"/>
        </w:rPr>
        <w:t xml:space="preserve"> (za wyjątkiem dni ustawowo wolnych </w:t>
      </w:r>
      <w:r w:rsidR="00BF76A4">
        <w:rPr>
          <w:rFonts w:asciiTheme="majorHAnsi" w:hAnsiTheme="majorHAnsi" w:cstheme="majorHAnsi"/>
        </w:rPr>
        <w:t xml:space="preserve">                     </w:t>
      </w:r>
      <w:r w:rsidR="00547407" w:rsidRPr="0021528E">
        <w:rPr>
          <w:rFonts w:asciiTheme="majorHAnsi" w:hAnsiTheme="majorHAnsi" w:cstheme="majorHAnsi"/>
        </w:rPr>
        <w:t>od pracy)</w:t>
      </w:r>
      <w:r w:rsidRPr="0021528E">
        <w:rPr>
          <w:rFonts w:asciiTheme="majorHAnsi" w:hAnsiTheme="majorHAnsi" w:cstheme="majorHAnsi"/>
        </w:rPr>
        <w:t xml:space="preserve"> a także do wnoszenia zamówionego towaru do</w:t>
      </w:r>
      <w:r w:rsidR="0024206D">
        <w:rPr>
          <w:rFonts w:asciiTheme="majorHAnsi" w:hAnsiTheme="majorHAnsi" w:cstheme="majorHAnsi"/>
        </w:rPr>
        <w:t xml:space="preserve"> </w:t>
      </w:r>
      <w:r w:rsidR="0024206D">
        <w:rPr>
          <w:rFonts w:ascii="Calibri Light" w:hAnsi="Calibri Light" w:cs="Calibri Light"/>
        </w:rPr>
        <w:t xml:space="preserve">pomieszczenia apteki szpitalnej                                </w:t>
      </w:r>
      <w:r w:rsidR="0024206D">
        <w:rPr>
          <w:rFonts w:ascii="Calibri Light" w:hAnsi="Calibri Light" w:cs="Calibri Light"/>
        </w:rPr>
        <w:lastRenderedPageBreak/>
        <w:t>(I piętro, bez windy) lub innego miejsca wskazanego przez Zamawiającego (bez windy),                            w jego siedzibie.</w:t>
      </w:r>
    </w:p>
    <w:p w14:paraId="162F6AEA" w14:textId="7A210A3B" w:rsidR="00983094" w:rsidRPr="0021528E" w:rsidRDefault="00983094" w:rsidP="005063A3">
      <w:pPr>
        <w:pStyle w:val="Standard"/>
        <w:spacing w:after="120"/>
        <w:contextualSpacing/>
        <w:jc w:val="both"/>
        <w:rPr>
          <w:rFonts w:asciiTheme="majorHAnsi" w:hAnsiTheme="majorHAnsi" w:cstheme="majorHAnsi"/>
          <w:b/>
          <w:bCs/>
          <w:i/>
          <w:iCs/>
          <w:u w:val="single"/>
        </w:rPr>
      </w:pPr>
      <w:r w:rsidRPr="0021528E">
        <w:rPr>
          <w:rFonts w:asciiTheme="majorHAnsi" w:hAnsiTheme="majorHAnsi" w:cstheme="majorHAnsi"/>
          <w:b/>
          <w:bCs/>
          <w:i/>
          <w:iCs/>
          <w:u w:val="single"/>
        </w:rPr>
        <w:t xml:space="preserve">Uwaga! Termin dostawy stanowi jedno z kryterium oceny ofert. </w:t>
      </w:r>
    </w:p>
    <w:p w14:paraId="2B6B85F7" w14:textId="3EC3719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7</w:t>
      </w:r>
      <w:r w:rsidRPr="0021528E">
        <w:rPr>
          <w:rFonts w:asciiTheme="majorHAnsi" w:hAnsiTheme="majorHAnsi" w:cstheme="majorHAnsi"/>
        </w:rPr>
        <w:t xml:space="preserve"> Zamawiający nie zastrzega obowiązku osobistego wykonania przez Wykonawcę kluczowych części zamówienia.</w:t>
      </w:r>
    </w:p>
    <w:p w14:paraId="2162EDB5" w14:textId="77777777" w:rsidR="00730104"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8</w:t>
      </w:r>
      <w:r w:rsidRPr="0021528E">
        <w:rPr>
          <w:rFonts w:asciiTheme="majorHAnsi" w:hAnsiTheme="majorHAnsi" w:cstheme="majorHAnsi"/>
        </w:rPr>
        <w:t xml:space="preserve"> Zamawiający dopuszcza udział podwykonawców w realizacji niniejszego zamówienia.  </w:t>
      </w:r>
    </w:p>
    <w:p w14:paraId="56FF15FE" w14:textId="08F81192" w:rsidR="00566681" w:rsidRPr="0021528E" w:rsidRDefault="00730104"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2.9 </w:t>
      </w:r>
      <w:r w:rsidRPr="001E0C52">
        <w:rPr>
          <w:rFonts w:asciiTheme="majorHAnsi" w:hAnsiTheme="majorHAnsi" w:cstheme="majorHAnsi"/>
        </w:rPr>
        <w:t xml:space="preserve">W przypadku powierzenia wykonania części zamówienia Podwykonawcy/Podwykonawcom, Wykonawca </w:t>
      </w:r>
      <w:r w:rsidRPr="001E0C52">
        <w:rPr>
          <w:rFonts w:asciiTheme="majorHAnsi" w:hAnsiTheme="majorHAnsi" w:cstheme="majorHAnsi"/>
          <w:u w:val="single"/>
        </w:rPr>
        <w:t>zobowiązany jest do wskazania w ofercie tej części zamówienia,</w:t>
      </w:r>
      <w:r w:rsidRPr="001E0C52">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w:t>
      </w:r>
      <w:r w:rsidRPr="0021528E">
        <w:rPr>
          <w:rFonts w:asciiTheme="majorHAnsi" w:hAnsiTheme="majorHAnsi" w:cstheme="majorHAnsi"/>
        </w:rPr>
        <w:t xml:space="preserve">   </w:t>
      </w:r>
      <w:r w:rsidR="00EE21D2" w:rsidRPr="0021528E">
        <w:rPr>
          <w:rFonts w:asciiTheme="majorHAnsi" w:hAnsiTheme="majorHAnsi" w:cstheme="majorHAnsi"/>
        </w:rPr>
        <w:t xml:space="preserve">                         </w:t>
      </w:r>
    </w:p>
    <w:p w14:paraId="3B56F792" w14:textId="25AC292C" w:rsidR="00730104"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730104" w:rsidRPr="0021528E">
        <w:rPr>
          <w:rFonts w:asciiTheme="majorHAnsi" w:hAnsiTheme="majorHAnsi" w:cstheme="majorHAnsi"/>
        </w:rPr>
        <w:t>10</w:t>
      </w:r>
      <w:r w:rsidRPr="0021528E">
        <w:rPr>
          <w:rFonts w:asciiTheme="majorHAnsi" w:hAnsiTheme="majorHAnsi" w:cstheme="majorHAnsi"/>
        </w:rPr>
        <w:t xml:space="preserve"> Powierzenie części zamówienia podwykonawcy nie zwalnia Wykonawcy </w:t>
      </w:r>
      <w:r w:rsidR="00730104" w:rsidRPr="0021528E">
        <w:rPr>
          <w:rFonts w:asciiTheme="majorHAnsi" w:hAnsiTheme="majorHAnsi" w:cstheme="majorHAnsi"/>
        </w:rPr>
        <w:t xml:space="preserve">                                                      </w:t>
      </w:r>
      <w:r w:rsidRPr="0021528E">
        <w:rPr>
          <w:rFonts w:asciiTheme="majorHAnsi" w:hAnsiTheme="majorHAnsi" w:cstheme="majorHAnsi"/>
        </w:rPr>
        <w:t xml:space="preserve">z odpowiedzialności za należyte wykonanie zamówienia. </w:t>
      </w:r>
    </w:p>
    <w:p w14:paraId="19306ED7" w14:textId="5523A6A7" w:rsidR="00566681" w:rsidRPr="00F32AAF" w:rsidRDefault="003D78F7" w:rsidP="005063A3">
      <w:pPr>
        <w:pStyle w:val="Standard"/>
        <w:contextualSpacing/>
        <w:jc w:val="both"/>
        <w:rPr>
          <w:rFonts w:asciiTheme="majorHAnsi" w:hAnsiTheme="majorHAnsi" w:cstheme="majorHAnsi"/>
          <w:b/>
          <w:bCs/>
        </w:rPr>
      </w:pPr>
      <w:r w:rsidRPr="00F32AAF">
        <w:rPr>
          <w:rFonts w:asciiTheme="majorHAnsi" w:hAnsiTheme="majorHAnsi" w:cstheme="majorHAnsi"/>
          <w:b/>
          <w:bCs/>
        </w:rPr>
        <w:t>3</w:t>
      </w:r>
      <w:r w:rsidR="00EE21D2" w:rsidRPr="00F32AAF">
        <w:rPr>
          <w:rFonts w:asciiTheme="majorHAnsi" w:hAnsiTheme="majorHAnsi" w:cstheme="majorHAnsi"/>
          <w:b/>
          <w:bCs/>
        </w:rPr>
        <w:t>. Rozwiązania równoważne</w:t>
      </w:r>
    </w:p>
    <w:p w14:paraId="61088EE1" w14:textId="29FCB83D" w:rsidR="00F32AAF" w:rsidRPr="00B37ABF" w:rsidRDefault="004950CC" w:rsidP="00F32AAF">
      <w:pPr>
        <w:pStyle w:val="Standard"/>
        <w:spacing w:after="120"/>
        <w:contextualSpacing/>
        <w:jc w:val="both"/>
        <w:rPr>
          <w:rFonts w:asciiTheme="majorHAnsi" w:hAnsiTheme="majorHAnsi" w:cstheme="majorHAnsi"/>
        </w:rPr>
      </w:pPr>
      <w:r w:rsidRPr="00F32AAF">
        <w:rPr>
          <w:rFonts w:asciiTheme="majorHAnsi" w:hAnsiTheme="majorHAnsi" w:cstheme="majorHAnsi"/>
        </w:rPr>
        <w:t>3.1</w:t>
      </w:r>
      <w:r w:rsidR="00F32AAF" w:rsidRPr="00F32AAF">
        <w:rPr>
          <w:rFonts w:asciiTheme="majorHAnsi" w:hAnsiTheme="majorHAnsi" w:cstheme="majorHAnsi"/>
        </w:rPr>
        <w:t xml:space="preserve"> </w:t>
      </w:r>
      <w:r w:rsidR="00F32AAF" w:rsidRPr="00F32AAF">
        <w:rPr>
          <w:rFonts w:ascii="Calibri Light" w:hAnsi="Calibri Light" w:cs="Calibri Light"/>
        </w:rPr>
        <w:t xml:space="preserve">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00F32AAF" w:rsidRPr="00F32AAF">
        <w:rPr>
          <w:rFonts w:ascii="Calibri Light" w:hAnsi="Calibri Light" w:cs="Calibri Light"/>
        </w:rPr>
        <w:t>Pzp</w:t>
      </w:r>
      <w:proofErr w:type="spellEnd"/>
      <w:r w:rsidR="00F32AAF" w:rsidRPr="00F32AAF">
        <w:rPr>
          <w:rFonts w:ascii="Calibri Light" w:hAnsi="Calibri Light" w:cs="Calibri Light"/>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00F32AAF" w:rsidRPr="00F32AAF">
        <w:rPr>
          <w:rFonts w:ascii="Calibri Light" w:hAnsi="Calibri Light" w:cs="Calibri Light"/>
        </w:rPr>
        <w:t>Pzp</w:t>
      </w:r>
      <w:proofErr w:type="spellEnd"/>
      <w:r w:rsidR="00F32AAF" w:rsidRPr="00F32AAF">
        <w:rPr>
          <w:rFonts w:ascii="Calibri Light" w:hAnsi="Calibri Light" w:cs="Calibri Light"/>
        </w:rPr>
        <w:t xml:space="preserve">) minimalne wymagania, jakim mają odpowiadać rozwiązania równoważne, to wymagania nie gorsze                         </w:t>
      </w:r>
      <w:r w:rsidR="00F32AAF" w:rsidRPr="00B37ABF">
        <w:rPr>
          <w:rFonts w:asciiTheme="majorHAnsi" w:hAnsiTheme="majorHAnsi" w:cstheme="majorHAnsi"/>
        </w:rPr>
        <w:t>od parametrów wskazanych w tych dokumentach a ich kryteria w celu oceny równoważności wskazane są w opisie przedmiotu zamówienia.</w:t>
      </w:r>
    </w:p>
    <w:p w14:paraId="327A68D4" w14:textId="32A8FF54" w:rsidR="00E7511B" w:rsidRPr="00B37ABF" w:rsidRDefault="00E7511B" w:rsidP="00E7511B">
      <w:pPr>
        <w:pStyle w:val="Standard"/>
        <w:spacing w:after="120"/>
        <w:contextualSpacing/>
        <w:jc w:val="both"/>
        <w:rPr>
          <w:rFonts w:asciiTheme="majorHAnsi" w:hAnsiTheme="majorHAnsi" w:cstheme="majorHAnsi"/>
        </w:rPr>
      </w:pPr>
      <w:r w:rsidRPr="00B37ABF">
        <w:rPr>
          <w:rFonts w:asciiTheme="majorHAnsi" w:hAnsiTheme="majorHAnsi" w:cstheme="majorHAnsi"/>
        </w:rPr>
        <w:t xml:space="preserve">3.2 Wykonawca, który powołuje się na rozwiązania równoważne jest zobowiązany wykazać, </w:t>
      </w:r>
      <w:r w:rsidRPr="00B37ABF">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B37ABF">
        <w:rPr>
          <w:rFonts w:asciiTheme="majorHAnsi" w:hAnsiTheme="majorHAnsi" w:cstheme="majorHAnsi"/>
        </w:rPr>
        <w:br/>
        <w:t>z jego opisem lub normami.</w:t>
      </w:r>
    </w:p>
    <w:p w14:paraId="6B45FC91" w14:textId="6409273E" w:rsidR="00F32AAF" w:rsidRDefault="00B37ABF" w:rsidP="00F32AAF">
      <w:pPr>
        <w:pStyle w:val="Standard"/>
        <w:spacing w:after="120"/>
        <w:contextualSpacing/>
        <w:jc w:val="both"/>
        <w:rPr>
          <w:rFonts w:ascii="Calibri Light" w:hAnsi="Calibri Light" w:cs="Calibri Light"/>
        </w:rPr>
      </w:pPr>
      <w:r>
        <w:rPr>
          <w:rFonts w:ascii="Calibri Light" w:hAnsi="Calibri Light" w:cs="Calibri Light"/>
        </w:rPr>
        <w:t xml:space="preserve">3.3 </w:t>
      </w:r>
      <w:r>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7A6BAE">
        <w:rPr>
          <w:rFonts w:asciiTheme="majorHAnsi" w:hAnsiTheme="majorHAnsi" w:cstheme="majorHAnsi"/>
          <w:color w:val="FF0000"/>
        </w:rPr>
        <w:t xml:space="preserve"> </w:t>
      </w:r>
      <w:r>
        <w:rPr>
          <w:rFonts w:ascii="Calibri Light" w:hAnsi="Calibri Light" w:cs="Calibri Light"/>
        </w:rPr>
        <w:t xml:space="preserve"> </w:t>
      </w:r>
    </w:p>
    <w:p w14:paraId="2200AE21" w14:textId="77777777" w:rsidR="00566681" w:rsidRPr="0021528E" w:rsidRDefault="00566681" w:rsidP="005063A3">
      <w:pPr>
        <w:pStyle w:val="Standard"/>
        <w:contextualSpacing/>
        <w:jc w:val="both"/>
        <w:rPr>
          <w:rFonts w:asciiTheme="majorHAnsi" w:hAnsiTheme="majorHAnsi" w:cstheme="majorHAnsi"/>
          <w:color w:val="FF0000"/>
        </w:rPr>
      </w:pPr>
    </w:p>
    <w:p w14:paraId="7DC552F7" w14:textId="40072329" w:rsidR="00AA5D96"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IV. TERMIN REALIZACJI ZAMÓWIENIA:</w:t>
      </w:r>
    </w:p>
    <w:p w14:paraId="56C7B4DD" w14:textId="794C847F" w:rsidR="00AA5D96" w:rsidRPr="005C0EF8" w:rsidRDefault="00EE21D2" w:rsidP="005063A3">
      <w:pPr>
        <w:pStyle w:val="Standard"/>
        <w:spacing w:after="120"/>
        <w:contextualSpacing/>
        <w:jc w:val="both"/>
        <w:rPr>
          <w:rFonts w:asciiTheme="majorHAnsi" w:hAnsiTheme="majorHAnsi" w:cstheme="majorHAnsi"/>
          <w:b/>
          <w:bCs/>
        </w:rPr>
      </w:pPr>
      <w:r w:rsidRPr="005C0EF8">
        <w:rPr>
          <w:rFonts w:asciiTheme="majorHAnsi" w:hAnsiTheme="majorHAnsi" w:cstheme="majorHAnsi"/>
        </w:rPr>
        <w:t xml:space="preserve">Termin </w:t>
      </w:r>
      <w:r w:rsidR="007C1F58" w:rsidRPr="005C0EF8">
        <w:rPr>
          <w:rFonts w:asciiTheme="majorHAnsi" w:hAnsiTheme="majorHAnsi" w:cstheme="majorHAnsi"/>
        </w:rPr>
        <w:t>wykonania</w:t>
      </w:r>
      <w:r w:rsidRPr="005C0EF8">
        <w:rPr>
          <w:rFonts w:asciiTheme="majorHAnsi" w:hAnsiTheme="majorHAnsi" w:cstheme="majorHAnsi"/>
        </w:rPr>
        <w:t xml:space="preserve"> zamówienia: </w:t>
      </w:r>
      <w:r w:rsidRPr="005C0EF8">
        <w:rPr>
          <w:rFonts w:asciiTheme="majorHAnsi" w:hAnsiTheme="majorHAnsi" w:cstheme="majorHAnsi"/>
          <w:b/>
          <w:bCs/>
        </w:rPr>
        <w:t>12 miesięcy</w:t>
      </w:r>
      <w:r w:rsidR="00AC51F7" w:rsidRPr="005C0EF8">
        <w:rPr>
          <w:rFonts w:asciiTheme="majorHAnsi" w:hAnsiTheme="majorHAnsi" w:cstheme="majorHAnsi"/>
          <w:b/>
          <w:bCs/>
        </w:rPr>
        <w:t xml:space="preserve">. </w:t>
      </w:r>
    </w:p>
    <w:p w14:paraId="17A1CC43" w14:textId="166F1B4B" w:rsidR="00566681" w:rsidRPr="005C0EF8" w:rsidRDefault="00AA5D96" w:rsidP="005063A3">
      <w:pPr>
        <w:pStyle w:val="Standard"/>
        <w:spacing w:after="120"/>
        <w:contextualSpacing/>
        <w:jc w:val="both"/>
        <w:rPr>
          <w:rFonts w:asciiTheme="majorHAnsi" w:hAnsiTheme="majorHAnsi" w:cstheme="majorHAnsi"/>
          <w:b/>
          <w:bCs/>
        </w:rPr>
      </w:pPr>
      <w:r w:rsidRPr="005C0EF8">
        <w:rPr>
          <w:rFonts w:asciiTheme="majorHAnsi" w:hAnsiTheme="majorHAnsi" w:cstheme="majorHAnsi"/>
        </w:rPr>
        <w:t xml:space="preserve">Okres obowiązywania umowy począwszy od </w:t>
      </w:r>
      <w:r w:rsidRPr="00FB7C53">
        <w:rPr>
          <w:rFonts w:asciiTheme="majorHAnsi" w:hAnsiTheme="majorHAnsi" w:cstheme="majorHAnsi"/>
        </w:rPr>
        <w:t xml:space="preserve">dnia </w:t>
      </w:r>
      <w:r w:rsidR="008F4C4C" w:rsidRPr="00FB7C53">
        <w:rPr>
          <w:rFonts w:asciiTheme="majorHAnsi" w:hAnsiTheme="majorHAnsi" w:cstheme="majorHAnsi"/>
        </w:rPr>
        <w:t>01.06.2022 r.</w:t>
      </w:r>
      <w:r w:rsidRPr="00FB7C53">
        <w:rPr>
          <w:rFonts w:asciiTheme="majorHAnsi" w:hAnsiTheme="majorHAnsi" w:cstheme="majorHAnsi"/>
        </w:rPr>
        <w:t xml:space="preserve"> </w:t>
      </w:r>
      <w:r w:rsidR="00290F8A" w:rsidRPr="00FB7C53">
        <w:rPr>
          <w:rFonts w:asciiTheme="majorHAnsi" w:hAnsiTheme="majorHAnsi" w:cstheme="majorHAnsi"/>
          <w:b/>
          <w:bCs/>
        </w:rPr>
        <w:t xml:space="preserve"> </w:t>
      </w:r>
    </w:p>
    <w:p w14:paraId="1970CE75" w14:textId="77777777" w:rsidR="00EC69C2" w:rsidRPr="0021528E"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V. WARUNKI UDZIAŁU W POSTĘPOWANIU:</w:t>
      </w:r>
    </w:p>
    <w:p w14:paraId="6628AE0B" w14:textId="51C43DF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O udzielenie zamówienia mogą ubiegać się Wykonawcy, którzy spełniają warunki dotyczące:</w:t>
      </w:r>
    </w:p>
    <w:p w14:paraId="41A9D89A"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1.1. zdolności do występowania w obrocie gospodarczym:</w:t>
      </w:r>
    </w:p>
    <w:p w14:paraId="2BE76869"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679D3D2A" w14:textId="45D65A6B"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1.2. uprawnień do prowadzenia określonej działalności gospodarczej lub zawodowej, </w:t>
      </w:r>
      <w:r w:rsidR="00EC69C2" w:rsidRPr="0021528E">
        <w:rPr>
          <w:rFonts w:asciiTheme="majorHAnsi" w:hAnsiTheme="majorHAnsi" w:cstheme="majorHAnsi"/>
        </w:rPr>
        <w:t xml:space="preserve">                        </w:t>
      </w:r>
      <w:r w:rsidRPr="0021528E">
        <w:rPr>
          <w:rFonts w:asciiTheme="majorHAnsi" w:hAnsiTheme="majorHAnsi" w:cstheme="majorHAnsi"/>
        </w:rPr>
        <w:t>o ile wynika to z odrębnych przepisów:</w:t>
      </w:r>
    </w:p>
    <w:p w14:paraId="164056DE"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3D5137A0"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lastRenderedPageBreak/>
        <w:t>1.3. sytuacji ekonomicznej lub finansowej:</w:t>
      </w:r>
    </w:p>
    <w:p w14:paraId="6FCFB8B5"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0EEDF1D1"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1.4. zdolności technicznej lub zawodowej:</w:t>
      </w:r>
    </w:p>
    <w:p w14:paraId="59628E5B"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34FC1213" w14:textId="6E6627B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r w:rsidR="007B6920" w:rsidRPr="0021528E">
        <w:rPr>
          <w:rFonts w:asciiTheme="majorHAnsi" w:hAnsiTheme="majorHAnsi" w:cstheme="majorHAnsi"/>
        </w:rPr>
        <w:t>.</w:t>
      </w:r>
    </w:p>
    <w:p w14:paraId="6446A4A9" w14:textId="77777777" w:rsidR="00566681" w:rsidRPr="0021528E" w:rsidRDefault="00566681" w:rsidP="005063A3">
      <w:pPr>
        <w:pStyle w:val="Standard"/>
        <w:spacing w:after="120"/>
        <w:contextualSpacing/>
        <w:jc w:val="both"/>
        <w:rPr>
          <w:rFonts w:asciiTheme="majorHAnsi" w:hAnsiTheme="majorHAnsi" w:cstheme="majorHAnsi"/>
          <w:color w:val="FF0000"/>
        </w:rPr>
      </w:pPr>
    </w:p>
    <w:p w14:paraId="0527D7DE" w14:textId="1D0C1A80" w:rsidR="00566681" w:rsidRPr="0021528E" w:rsidRDefault="00EE21D2" w:rsidP="005063A3">
      <w:pPr>
        <w:pStyle w:val="Standard"/>
        <w:shd w:val="clear" w:color="auto" w:fill="E5E5E5"/>
        <w:spacing w:after="120"/>
        <w:contextualSpacing/>
        <w:rPr>
          <w:rFonts w:asciiTheme="majorHAnsi" w:hAnsiTheme="majorHAnsi" w:cstheme="majorHAnsi"/>
        </w:rPr>
      </w:pPr>
      <w:r w:rsidRPr="0021528E">
        <w:rPr>
          <w:rFonts w:asciiTheme="majorHAnsi" w:hAnsiTheme="majorHAnsi" w:cstheme="majorHAnsi"/>
          <w:b/>
        </w:rPr>
        <w:t xml:space="preserve">VI. PODSTAWY WYKLUCZENIA Z POSTĘPOWANIA: </w:t>
      </w:r>
    </w:p>
    <w:p w14:paraId="54D3852F" w14:textId="77777777" w:rsidR="00FD4F0E" w:rsidRPr="0021528E" w:rsidRDefault="00FD4F0E" w:rsidP="005063A3">
      <w:pPr>
        <w:pStyle w:val="pkt"/>
        <w:spacing w:before="0" w:after="0"/>
        <w:ind w:left="0" w:firstLine="0"/>
        <w:contextualSpacing/>
        <w:rPr>
          <w:rFonts w:asciiTheme="majorHAnsi" w:hAnsiTheme="majorHAnsi" w:cstheme="majorHAnsi"/>
          <w:szCs w:val="24"/>
        </w:rPr>
      </w:pPr>
      <w:r w:rsidRPr="0021528E">
        <w:rPr>
          <w:rFonts w:asciiTheme="majorHAnsi" w:hAnsiTheme="majorHAnsi" w:cstheme="majorHAnsi"/>
          <w:szCs w:val="24"/>
        </w:rPr>
        <w:t xml:space="preserve">1. Z postępowania o udzielenie zamówienia wyklucza się Wykonawców, w stosunku do              których zachodzi którakolwiek z okoliczności wskazanych </w:t>
      </w:r>
      <w:r w:rsidRPr="0021528E">
        <w:rPr>
          <w:rFonts w:asciiTheme="majorHAnsi" w:hAnsiTheme="majorHAnsi" w:cstheme="majorHAnsi"/>
          <w:szCs w:val="24"/>
          <w:u w:val="single"/>
        </w:rPr>
        <w:t xml:space="preserve">w art. 108 ust. 1 ustawy </w:t>
      </w:r>
      <w:proofErr w:type="spellStart"/>
      <w:r w:rsidRPr="0021528E">
        <w:rPr>
          <w:rFonts w:asciiTheme="majorHAnsi" w:hAnsiTheme="majorHAnsi" w:cstheme="majorHAnsi"/>
          <w:szCs w:val="24"/>
          <w:u w:val="single"/>
        </w:rPr>
        <w:t>Pzp</w:t>
      </w:r>
      <w:proofErr w:type="spellEnd"/>
      <w:r w:rsidRPr="0021528E">
        <w:rPr>
          <w:rFonts w:asciiTheme="majorHAnsi" w:hAnsiTheme="majorHAnsi" w:cstheme="majorHAnsi"/>
          <w:szCs w:val="24"/>
          <w:u w:val="single"/>
        </w:rPr>
        <w:t>.</w:t>
      </w:r>
    </w:p>
    <w:p w14:paraId="51A94233" w14:textId="77777777" w:rsidR="00FD4F0E" w:rsidRPr="0021528E" w:rsidRDefault="00FD4F0E" w:rsidP="005063A3">
      <w:pPr>
        <w:pStyle w:val="pkt"/>
        <w:spacing w:before="0" w:after="0"/>
        <w:ind w:left="0" w:firstLine="0"/>
        <w:contextualSpacing/>
        <w:rPr>
          <w:rFonts w:asciiTheme="majorHAnsi" w:hAnsiTheme="majorHAnsi" w:cstheme="majorHAnsi"/>
          <w:szCs w:val="24"/>
        </w:rPr>
      </w:pPr>
      <w:r w:rsidRPr="0021528E">
        <w:rPr>
          <w:rFonts w:asciiTheme="majorHAnsi" w:hAnsiTheme="majorHAnsi" w:cstheme="majorHAnsi"/>
          <w:szCs w:val="24"/>
        </w:rPr>
        <w:t xml:space="preserve">2. Wykluczenie Wykonawcy następuje zgodnie z art. 111 ustawy </w:t>
      </w:r>
      <w:proofErr w:type="spellStart"/>
      <w:r w:rsidRPr="0021528E">
        <w:rPr>
          <w:rFonts w:asciiTheme="majorHAnsi" w:hAnsiTheme="majorHAnsi" w:cstheme="majorHAnsi"/>
          <w:szCs w:val="24"/>
        </w:rPr>
        <w:t>Pzp</w:t>
      </w:r>
      <w:proofErr w:type="spellEnd"/>
      <w:r w:rsidRPr="0021528E">
        <w:rPr>
          <w:rFonts w:asciiTheme="majorHAnsi" w:hAnsiTheme="majorHAnsi" w:cstheme="majorHAnsi"/>
          <w:szCs w:val="24"/>
        </w:rPr>
        <w:t>.</w:t>
      </w:r>
    </w:p>
    <w:p w14:paraId="655D8E78" w14:textId="77777777" w:rsidR="00FD4F0E" w:rsidRPr="0021528E" w:rsidRDefault="00FD4F0E" w:rsidP="005063A3">
      <w:pPr>
        <w:pStyle w:val="pkt"/>
        <w:spacing w:before="0" w:after="0"/>
        <w:ind w:left="0" w:firstLine="0"/>
        <w:contextualSpacing/>
        <w:rPr>
          <w:rFonts w:asciiTheme="majorHAnsi" w:hAnsiTheme="majorHAnsi" w:cstheme="majorHAnsi"/>
        </w:rPr>
      </w:pPr>
      <w:r w:rsidRPr="0021528E">
        <w:rPr>
          <w:rFonts w:asciiTheme="majorHAnsi" w:hAnsiTheme="majorHAnsi" w:cstheme="majorHAnsi"/>
          <w:szCs w:val="24"/>
          <w:shd w:val="clear" w:color="auto" w:fill="FFFFFF"/>
        </w:rPr>
        <w:t xml:space="preserve">3. Wykonawca nie podlega </w:t>
      </w:r>
      <w:r w:rsidRPr="0021528E">
        <w:rPr>
          <w:rFonts w:asciiTheme="majorHAnsi" w:hAnsiTheme="majorHAnsi" w:cstheme="majorHAnsi"/>
          <w:szCs w:val="24"/>
        </w:rPr>
        <w:t>wykluczeniu</w:t>
      </w:r>
      <w:r w:rsidRPr="0021528E">
        <w:rPr>
          <w:rFonts w:asciiTheme="majorHAnsi" w:hAnsiTheme="majorHAnsi" w:cstheme="majorHAnsi"/>
          <w:szCs w:val="24"/>
          <w:shd w:val="clear" w:color="auto" w:fill="FFFFFF"/>
        </w:rPr>
        <w:t xml:space="preserve"> w okolicznościach określonych w art. 108 ust. 1                         pkt. 1, 2 i 5 ustawy </w:t>
      </w:r>
      <w:proofErr w:type="spellStart"/>
      <w:r w:rsidRPr="0021528E">
        <w:rPr>
          <w:rFonts w:asciiTheme="majorHAnsi" w:hAnsiTheme="majorHAnsi" w:cstheme="majorHAnsi"/>
          <w:szCs w:val="24"/>
          <w:shd w:val="clear" w:color="auto" w:fill="FFFFFF"/>
        </w:rPr>
        <w:t>Pzp</w:t>
      </w:r>
      <w:proofErr w:type="spellEnd"/>
      <w:r w:rsidRPr="0021528E">
        <w:rPr>
          <w:rFonts w:asciiTheme="majorHAnsi" w:hAnsiTheme="majorHAnsi" w:cstheme="majorHAnsi"/>
          <w:szCs w:val="24"/>
          <w:shd w:val="clear" w:color="auto" w:fill="FFFFFF"/>
        </w:rPr>
        <w:t xml:space="preserve">, jeżeli udowodni Zamawiającemu, że spełnił </w:t>
      </w:r>
      <w:r w:rsidRPr="0021528E">
        <w:rPr>
          <w:rFonts w:asciiTheme="majorHAnsi" w:hAnsiTheme="majorHAnsi" w:cstheme="majorHAnsi"/>
          <w:szCs w:val="24"/>
          <w:u w:val="single"/>
          <w:shd w:val="clear" w:color="auto" w:fill="FFFFFF"/>
        </w:rPr>
        <w:t>łącznie</w:t>
      </w:r>
      <w:r w:rsidRPr="0021528E">
        <w:rPr>
          <w:rFonts w:asciiTheme="majorHAnsi" w:hAnsiTheme="majorHAnsi" w:cstheme="majorHAnsi"/>
          <w:szCs w:val="24"/>
          <w:shd w:val="clear" w:color="auto" w:fill="FFFFFF"/>
        </w:rPr>
        <w:t xml:space="preserve"> następujące                     przesłanki:</w:t>
      </w:r>
    </w:p>
    <w:p w14:paraId="512F79AB"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255B7A6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747141"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B29934C"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3.3.1 zerwał wszelkie powiązania z osobami lub podmiotami odpowiedzialnymi                                                       za nieprawidłowe postępowanie Wykonawcy,</w:t>
      </w:r>
    </w:p>
    <w:p w14:paraId="7504856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3.3.2 zreorganizował personel,</w:t>
      </w:r>
    </w:p>
    <w:p w14:paraId="497F96F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3.3.3 wdrożył system sprawozdawczości i kontroli,</w:t>
      </w:r>
    </w:p>
    <w:p w14:paraId="3ED0536F"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591D95E6"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3.3.5 wprowadził wewnętrzne regulacje dotyczące odpowiedzialności i odszkodowań                               za nieprzestrzeganie przepisów, wewnętrznych regulacji lub standardów.</w:t>
      </w:r>
    </w:p>
    <w:p w14:paraId="5F0C8AD2"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14:paraId="7F367433"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5. Zamawiający może wykluczyć Wykonawcę na każdym etapie postępowania o udzielenie                       zamówienia.</w:t>
      </w:r>
    </w:p>
    <w:p w14:paraId="1E48742D" w14:textId="4567F021" w:rsidR="008A534B" w:rsidRDefault="008A534B" w:rsidP="005063A3">
      <w:pPr>
        <w:pStyle w:val="Standard"/>
        <w:suppressAutoHyphens w:val="0"/>
        <w:contextualSpacing/>
        <w:jc w:val="both"/>
        <w:textAlignment w:val="auto"/>
        <w:rPr>
          <w:rFonts w:asciiTheme="majorHAnsi" w:hAnsiTheme="majorHAnsi" w:cstheme="majorHAnsi"/>
          <w:color w:val="FF0000"/>
        </w:rPr>
      </w:pPr>
    </w:p>
    <w:p w14:paraId="3F73F8C1" w14:textId="5F1AEAFD" w:rsidR="00EE1798" w:rsidRDefault="00EE1798" w:rsidP="005063A3">
      <w:pPr>
        <w:pStyle w:val="Standard"/>
        <w:suppressAutoHyphens w:val="0"/>
        <w:contextualSpacing/>
        <w:jc w:val="both"/>
        <w:textAlignment w:val="auto"/>
        <w:rPr>
          <w:rFonts w:asciiTheme="majorHAnsi" w:hAnsiTheme="majorHAnsi" w:cstheme="majorHAnsi"/>
          <w:color w:val="FF0000"/>
        </w:rPr>
      </w:pPr>
    </w:p>
    <w:p w14:paraId="26B5D4D0" w14:textId="28B1EE6E" w:rsidR="00EE1798" w:rsidRDefault="00EE1798" w:rsidP="005063A3">
      <w:pPr>
        <w:pStyle w:val="Standard"/>
        <w:suppressAutoHyphens w:val="0"/>
        <w:contextualSpacing/>
        <w:jc w:val="both"/>
        <w:textAlignment w:val="auto"/>
        <w:rPr>
          <w:rFonts w:asciiTheme="majorHAnsi" w:hAnsiTheme="majorHAnsi" w:cstheme="majorHAnsi"/>
          <w:color w:val="FF0000"/>
        </w:rPr>
      </w:pPr>
    </w:p>
    <w:p w14:paraId="4D14B4A6" w14:textId="77777777" w:rsidR="00EE1798" w:rsidRPr="0021528E" w:rsidRDefault="00EE1798" w:rsidP="005063A3">
      <w:pPr>
        <w:pStyle w:val="Standard"/>
        <w:suppressAutoHyphens w:val="0"/>
        <w:contextualSpacing/>
        <w:jc w:val="both"/>
        <w:textAlignment w:val="auto"/>
        <w:rPr>
          <w:rFonts w:asciiTheme="majorHAnsi" w:hAnsiTheme="majorHAnsi" w:cstheme="majorHAnsi"/>
          <w:color w:val="FF0000"/>
        </w:rPr>
      </w:pPr>
    </w:p>
    <w:p w14:paraId="5883E8E0" w14:textId="38F2C48C" w:rsidR="006C726A"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lastRenderedPageBreak/>
        <w:t xml:space="preserve">VII. WYKAZ OŚWIADCZEŃ I DOKUMENTÓW POTWIERDZAJĄCYCH SPEŁNIENIE WARUNKÓW UDZIAŁU W POSTĘPOWANIU ORAZ BRAK PODSTAW DO WYKLUCZENIA (Podmiotowe </w:t>
      </w:r>
      <w:r w:rsidR="00B02A96" w:rsidRPr="0021528E">
        <w:rPr>
          <w:rFonts w:asciiTheme="majorHAnsi" w:eastAsia="Calibri" w:hAnsiTheme="majorHAnsi" w:cstheme="majorHAnsi"/>
          <w:b/>
          <w:kern w:val="0"/>
          <w:lang w:eastAsia="en-US"/>
        </w:rPr>
        <w:t xml:space="preserve">                       </w:t>
      </w:r>
      <w:r w:rsidRPr="0021528E">
        <w:rPr>
          <w:rFonts w:asciiTheme="majorHAnsi" w:eastAsia="Calibri" w:hAnsiTheme="majorHAnsi" w:cstheme="majorHAnsi"/>
          <w:b/>
          <w:kern w:val="0"/>
          <w:lang w:eastAsia="en-US"/>
        </w:rPr>
        <w:t>środki</w:t>
      </w:r>
      <w:r w:rsidR="00B02A96" w:rsidRPr="0021528E">
        <w:rPr>
          <w:rFonts w:asciiTheme="majorHAnsi" w:eastAsia="Calibri" w:hAnsiTheme="majorHAnsi" w:cstheme="majorHAnsi"/>
          <w:b/>
          <w:kern w:val="0"/>
          <w:lang w:eastAsia="en-US"/>
        </w:rPr>
        <w:t xml:space="preserve"> </w:t>
      </w:r>
      <w:r w:rsidRPr="0021528E">
        <w:rPr>
          <w:rFonts w:asciiTheme="majorHAnsi" w:eastAsia="Calibri" w:hAnsiTheme="majorHAnsi" w:cstheme="majorHAnsi"/>
          <w:b/>
          <w:kern w:val="0"/>
          <w:lang w:eastAsia="en-US"/>
        </w:rPr>
        <w:t>dowodowe):</w:t>
      </w:r>
    </w:p>
    <w:p w14:paraId="560CEBB6" w14:textId="2EBB0A39" w:rsidR="009B104D" w:rsidRPr="0021528E" w:rsidRDefault="00EE21D2"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 xml:space="preserve">1. </w:t>
      </w:r>
      <w:r w:rsidR="009B104D" w:rsidRPr="0021528E">
        <w:rPr>
          <w:rFonts w:asciiTheme="majorHAnsi" w:eastAsia="Calibri" w:hAnsiTheme="majorHAnsi" w:cstheme="majorHAnsi"/>
          <w:kern w:val="0"/>
          <w:lang w:eastAsia="en-US"/>
        </w:rPr>
        <w:t xml:space="preserve">Zamawiający </w:t>
      </w:r>
      <w:r w:rsidR="009B104D" w:rsidRPr="0021528E">
        <w:rPr>
          <w:rFonts w:asciiTheme="majorHAnsi" w:eastAsia="Calibri" w:hAnsiTheme="majorHAnsi" w:cstheme="majorHAnsi"/>
          <w:kern w:val="0"/>
          <w:u w:val="single"/>
          <w:lang w:eastAsia="en-US"/>
        </w:rPr>
        <w:t>nie będzie żądał</w:t>
      </w:r>
      <w:r w:rsidR="009B104D" w:rsidRPr="0021528E">
        <w:rPr>
          <w:rFonts w:asciiTheme="majorHAnsi" w:eastAsia="Calibri" w:hAnsiTheme="majorHAnsi" w:cstheme="majorHAnsi"/>
          <w:kern w:val="0"/>
          <w:lang w:eastAsia="en-US"/>
        </w:rPr>
        <w:t xml:space="preserve"> podmiotowych środków dowodowych na potwierdzenie braku podstaw wykluczenia z postępowania. </w:t>
      </w:r>
    </w:p>
    <w:p w14:paraId="7E4E2D6B" w14:textId="6EAB8678" w:rsidR="00D85A4B" w:rsidRPr="0021528E" w:rsidRDefault="00BA5A22"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2.</w:t>
      </w:r>
      <w:r w:rsidR="00D85A4B" w:rsidRPr="0021528E">
        <w:rPr>
          <w:rFonts w:asciiTheme="majorHAnsi" w:eastAsia="Calibri" w:hAnsiTheme="majorHAnsi" w:cstheme="majorHAnsi"/>
          <w:kern w:val="0"/>
          <w:lang w:eastAsia="en-US"/>
        </w:rPr>
        <w:t xml:space="preserve"> W zakresie potwierdzenia braku podstaw do wykluczenia z postępowania                                                  w okolicznościach, o których mowa w art. 108 ust. 1, Wykonawca przedkłada:</w:t>
      </w:r>
    </w:p>
    <w:p w14:paraId="0C2BF7D1" w14:textId="3D58754F" w:rsidR="00D85A4B" w:rsidRPr="0021528E" w:rsidRDefault="00D85A4B" w:rsidP="005063A3">
      <w:pPr>
        <w:pStyle w:val="Standard"/>
        <w:suppressAutoHyphens w:val="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kern w:val="0"/>
          <w:lang w:eastAsia="en-US"/>
        </w:rPr>
        <w:t xml:space="preserve">2.1 Oświadczenie, zgodnie z art. 125 ustawy </w:t>
      </w:r>
      <w:proofErr w:type="spellStart"/>
      <w:r w:rsidRPr="0021528E">
        <w:rPr>
          <w:rFonts w:asciiTheme="majorHAnsi" w:eastAsia="Calibri" w:hAnsiTheme="majorHAnsi" w:cstheme="majorHAnsi"/>
          <w:kern w:val="0"/>
          <w:lang w:eastAsia="en-US"/>
        </w:rPr>
        <w:t>Pzp</w:t>
      </w:r>
      <w:proofErr w:type="spellEnd"/>
      <w:r w:rsidR="0025363A" w:rsidRPr="0021528E">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o braku podstaw do wykluczenia                                          z postępowania – wypełnione i podpisane odpowiednio przez osobę</w:t>
      </w:r>
      <w:r w:rsidR="001B10B8">
        <w:rPr>
          <w:rFonts w:asciiTheme="majorHAnsi" w:eastAsia="Calibri" w:hAnsiTheme="majorHAnsi" w:cstheme="majorHAnsi"/>
          <w:kern w:val="0"/>
          <w:lang w:eastAsia="en-US"/>
        </w:rPr>
        <w:t>/</w:t>
      </w:r>
      <w:r w:rsidRPr="0021528E">
        <w:rPr>
          <w:rFonts w:asciiTheme="majorHAnsi" w:eastAsia="Calibri" w:hAnsiTheme="majorHAnsi" w:cstheme="majorHAnsi"/>
          <w:kern w:val="0"/>
          <w:lang w:eastAsia="en-US"/>
        </w:rPr>
        <w:t>osoby</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upoważnioną</w:t>
      </w:r>
      <w:r w:rsidR="001B10B8">
        <w:rPr>
          <w:rFonts w:asciiTheme="majorHAnsi" w:eastAsia="Calibri" w:hAnsiTheme="majorHAnsi" w:cstheme="majorHAnsi"/>
          <w:kern w:val="0"/>
          <w:lang w:eastAsia="en-US"/>
        </w:rPr>
        <w:t>/</w:t>
      </w:r>
      <w:r w:rsidRPr="0021528E">
        <w:rPr>
          <w:rFonts w:asciiTheme="majorHAnsi" w:eastAsia="Calibri" w:hAnsiTheme="majorHAnsi" w:cstheme="majorHAnsi"/>
          <w:kern w:val="0"/>
          <w:lang w:eastAsia="en-US"/>
        </w:rPr>
        <w:t>upoważnione</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do reprezentowania Wykonawcy. Stosowne oświadczenie zawarte jest</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 xml:space="preserve">we wzorze stanowiącym </w:t>
      </w:r>
      <w:r w:rsidRPr="0021528E">
        <w:rPr>
          <w:rFonts w:asciiTheme="majorHAnsi" w:eastAsia="Calibri" w:hAnsiTheme="majorHAnsi" w:cstheme="majorHAnsi"/>
          <w:b/>
          <w:bCs/>
          <w:i/>
          <w:iCs/>
          <w:kern w:val="0"/>
          <w:lang w:eastAsia="en-US"/>
        </w:rPr>
        <w:t xml:space="preserve">Załącznik nr </w:t>
      </w:r>
      <w:r w:rsidR="0039780C" w:rsidRPr="0021528E">
        <w:rPr>
          <w:rFonts w:asciiTheme="majorHAnsi" w:eastAsia="Calibri" w:hAnsiTheme="majorHAnsi" w:cstheme="majorHAnsi"/>
          <w:b/>
          <w:bCs/>
          <w:i/>
          <w:iCs/>
          <w:kern w:val="0"/>
          <w:lang w:eastAsia="en-US"/>
        </w:rPr>
        <w:t>2</w:t>
      </w:r>
      <w:r w:rsidRPr="0021528E">
        <w:rPr>
          <w:rFonts w:asciiTheme="majorHAnsi" w:eastAsia="Calibri" w:hAnsiTheme="majorHAnsi" w:cstheme="majorHAnsi"/>
          <w:b/>
          <w:bCs/>
          <w:i/>
          <w:iCs/>
          <w:kern w:val="0"/>
          <w:lang w:eastAsia="en-US"/>
        </w:rPr>
        <w:t xml:space="preserve"> do SWZ.</w:t>
      </w:r>
    </w:p>
    <w:p w14:paraId="74F76C73" w14:textId="16DAF082" w:rsidR="00D761AE" w:rsidRPr="001B10B8" w:rsidRDefault="00D761AE" w:rsidP="005063A3">
      <w:pPr>
        <w:pStyle w:val="Standard"/>
        <w:suppressAutoHyphens w:val="0"/>
        <w:contextualSpacing/>
        <w:jc w:val="both"/>
        <w:textAlignment w:val="auto"/>
        <w:rPr>
          <w:rFonts w:asciiTheme="majorHAnsi" w:eastAsia="Calibri" w:hAnsiTheme="majorHAnsi" w:cstheme="majorHAnsi"/>
          <w:kern w:val="0"/>
          <w:u w:val="single"/>
          <w:lang w:eastAsia="en-US"/>
        </w:rPr>
      </w:pPr>
      <w:r w:rsidRPr="001B10B8">
        <w:rPr>
          <w:rFonts w:asciiTheme="majorHAnsi" w:eastAsia="Calibri" w:hAnsiTheme="majorHAnsi" w:cstheme="majorHAnsi"/>
          <w:kern w:val="0"/>
          <w:u w:val="single"/>
          <w:lang w:eastAsia="en-US"/>
        </w:rPr>
        <w:t xml:space="preserve">2.2 </w:t>
      </w:r>
      <w:r w:rsidRPr="001B10B8">
        <w:rPr>
          <w:rFonts w:asciiTheme="majorHAnsi" w:hAnsiTheme="majorHAnsi" w:cstheme="majorHAnsi"/>
          <w:u w:val="single"/>
        </w:rPr>
        <w:t>Oświadczenie, o którym mowa w pkt. 2.1, Wykona</w:t>
      </w:r>
      <w:r w:rsidR="00C063BF" w:rsidRPr="001B10B8">
        <w:rPr>
          <w:rFonts w:asciiTheme="majorHAnsi" w:hAnsiTheme="majorHAnsi" w:cstheme="majorHAnsi"/>
          <w:u w:val="single"/>
        </w:rPr>
        <w:t xml:space="preserve">wca składa </w:t>
      </w:r>
      <w:r w:rsidRPr="001B10B8">
        <w:rPr>
          <w:rFonts w:asciiTheme="majorHAnsi" w:hAnsiTheme="majorHAnsi" w:cstheme="majorHAnsi"/>
          <w:u w:val="single"/>
        </w:rPr>
        <w:t xml:space="preserve">wraz z ofertą. </w:t>
      </w:r>
    </w:p>
    <w:p w14:paraId="43050B02" w14:textId="180BCA24" w:rsidR="007D2463" w:rsidRPr="0021528E" w:rsidRDefault="00D761AE" w:rsidP="005063A3">
      <w:pPr>
        <w:pStyle w:val="Standard"/>
        <w:suppressAutoHyphens w:val="0"/>
        <w:contextualSpacing/>
        <w:jc w:val="both"/>
        <w:textAlignment w:val="auto"/>
        <w:rPr>
          <w:rFonts w:asciiTheme="majorHAnsi" w:hAnsiTheme="majorHAnsi" w:cstheme="majorHAnsi"/>
        </w:rPr>
      </w:pPr>
      <w:r w:rsidRPr="0021528E">
        <w:rPr>
          <w:rFonts w:asciiTheme="majorHAnsi" w:hAnsiTheme="majorHAnsi" w:cstheme="majorHAnsi"/>
        </w:rPr>
        <w:t xml:space="preserve">3. </w:t>
      </w:r>
      <w:r w:rsidR="002E1174" w:rsidRPr="0021528E">
        <w:rPr>
          <w:rFonts w:asciiTheme="majorHAnsi" w:hAnsiTheme="majorHAnsi" w:cstheme="majorHAnsi"/>
        </w:rPr>
        <w:t xml:space="preserve">Oświadczenie, o którym mowa w art. 125 ust. 1 ustawy </w:t>
      </w:r>
      <w:proofErr w:type="spellStart"/>
      <w:r w:rsidR="002E1174" w:rsidRPr="0021528E">
        <w:rPr>
          <w:rFonts w:asciiTheme="majorHAnsi" w:hAnsiTheme="majorHAnsi" w:cstheme="majorHAnsi"/>
        </w:rPr>
        <w:t>Pzp</w:t>
      </w:r>
      <w:proofErr w:type="spellEnd"/>
      <w:r w:rsidR="002E1174" w:rsidRPr="0021528E">
        <w:rPr>
          <w:rFonts w:asciiTheme="majorHAnsi" w:hAnsiTheme="majorHAnsi" w:cstheme="majorHAnsi"/>
        </w:rPr>
        <w:t xml:space="preserve"> nie jest podmiotowym środkiem dowodowym i stanowi dowód potwierdzający brak podstaw wykluczenia</w:t>
      </w:r>
      <w:r w:rsidR="00C063BF" w:rsidRPr="0021528E">
        <w:rPr>
          <w:rFonts w:asciiTheme="majorHAnsi" w:hAnsiTheme="majorHAnsi" w:cstheme="majorHAnsi"/>
        </w:rPr>
        <w:t xml:space="preserve"> z postępowania,                           aktualne</w:t>
      </w:r>
      <w:r w:rsidR="002E1174" w:rsidRPr="0021528E">
        <w:rPr>
          <w:rFonts w:asciiTheme="majorHAnsi" w:hAnsiTheme="majorHAnsi" w:cstheme="majorHAnsi"/>
        </w:rPr>
        <w:t xml:space="preserve"> na dzień składania ofert</w:t>
      </w:r>
      <w:r w:rsidR="00C063BF" w:rsidRPr="0021528E">
        <w:rPr>
          <w:rFonts w:asciiTheme="majorHAnsi" w:hAnsiTheme="majorHAnsi" w:cstheme="majorHAnsi"/>
        </w:rPr>
        <w:t xml:space="preserve">. </w:t>
      </w:r>
    </w:p>
    <w:p w14:paraId="30E5896F" w14:textId="4CCE2D20" w:rsidR="00566681" w:rsidRPr="0021528E" w:rsidRDefault="001C5AF0" w:rsidP="005063A3">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21528E">
        <w:rPr>
          <w:rFonts w:asciiTheme="majorHAnsi" w:eastAsia="Arial" w:hAnsiTheme="majorHAnsi" w:cstheme="majorHAnsi"/>
          <w:kern w:val="0"/>
          <w:sz w:val="24"/>
          <w:szCs w:val="24"/>
          <w:lang w:eastAsia="en-US"/>
        </w:rPr>
        <w:t>4</w:t>
      </w:r>
      <w:r w:rsidR="00EE21D2" w:rsidRPr="0021528E">
        <w:rPr>
          <w:rFonts w:asciiTheme="majorHAnsi" w:eastAsia="Arial" w:hAnsiTheme="majorHAnsi" w:cstheme="majorHAnsi"/>
          <w:kern w:val="0"/>
          <w:sz w:val="24"/>
          <w:szCs w:val="24"/>
          <w:lang w:eastAsia="en-US"/>
        </w:rPr>
        <w:t xml:space="preserve">. </w:t>
      </w:r>
      <w:r w:rsidR="00EE21D2" w:rsidRPr="0021528E">
        <w:rPr>
          <w:rFonts w:asciiTheme="majorHAnsi" w:hAnsiTheme="majorHAnsi" w:cstheme="majorHAnsi"/>
          <w:sz w:val="24"/>
          <w:szCs w:val="24"/>
        </w:rPr>
        <w:t xml:space="preserve">W zakresie nieuregulowanym </w:t>
      </w:r>
      <w:r w:rsidR="004B0836" w:rsidRPr="0021528E">
        <w:rPr>
          <w:rFonts w:asciiTheme="majorHAnsi" w:hAnsiTheme="majorHAnsi" w:cstheme="majorHAnsi"/>
          <w:sz w:val="24"/>
          <w:szCs w:val="24"/>
        </w:rPr>
        <w:t xml:space="preserve">w </w:t>
      </w:r>
      <w:r w:rsidR="00EE21D2" w:rsidRPr="0021528E">
        <w:rPr>
          <w:rFonts w:asciiTheme="majorHAnsi" w:hAnsiTheme="majorHAnsi" w:cstheme="majorHAnsi"/>
          <w:sz w:val="24"/>
          <w:szCs w:val="24"/>
        </w:rPr>
        <w:t>SWZ, zastosowanie mają przepisy Rozporządzenia Ministra         Rozwoju, Pracy i Technologii z dnia 23 grudnia 2020 r. w sprawie podmiotowych środków                     dowodowych oraz innych dokumentów lub oświadczeń, jakich może żądać Zamawiający od                    Wykonawcy.</w:t>
      </w:r>
    </w:p>
    <w:p w14:paraId="41EAB578" w14:textId="77777777" w:rsidR="00566681" w:rsidRPr="0021528E" w:rsidRDefault="00566681"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t>VIII. PRZEDMIOTOWE ŚRODKI DOWODOWE:</w:t>
      </w:r>
    </w:p>
    <w:p w14:paraId="43A61D93" w14:textId="32B7AE8C" w:rsidR="00AD0BF7" w:rsidRPr="009D19C7" w:rsidRDefault="00AD0BF7" w:rsidP="00AD0BF7">
      <w:pPr>
        <w:pStyle w:val="Akapitzlist13"/>
        <w:widowControl w:val="0"/>
        <w:tabs>
          <w:tab w:val="left" w:pos="-240"/>
          <w:tab w:val="left" w:pos="720"/>
        </w:tabs>
        <w:spacing w:line="240" w:lineRule="auto"/>
        <w:ind w:left="0"/>
        <w:jc w:val="both"/>
        <w:rPr>
          <w:rFonts w:asciiTheme="majorHAnsi" w:eastAsia="Calibri" w:hAnsiTheme="majorHAnsi" w:cstheme="majorHAnsi"/>
          <w:kern w:val="0"/>
          <w:lang w:eastAsia="en-US"/>
        </w:rPr>
      </w:pPr>
      <w:r w:rsidRPr="009D19C7">
        <w:rPr>
          <w:rFonts w:asciiTheme="majorHAnsi" w:eastAsia="Calibri" w:hAnsiTheme="majorHAnsi" w:cstheme="majorHAnsi"/>
          <w:kern w:val="0"/>
          <w:lang w:eastAsia="en-US"/>
        </w:rPr>
        <w:t xml:space="preserve">1. </w:t>
      </w:r>
      <w:r w:rsidR="009D19C7" w:rsidRPr="009D19C7">
        <w:rPr>
          <w:rFonts w:asciiTheme="majorHAnsi" w:eastAsia="Calibri" w:hAnsiTheme="majorHAnsi" w:cstheme="majorHAnsi"/>
          <w:kern w:val="0"/>
          <w:lang w:eastAsia="en-US"/>
        </w:rPr>
        <w:t xml:space="preserve">W zakresie opisu przedmiotu zamówienia, dokumenty potwierdzające dopuszczenie                          do obrotu, tj.: </w:t>
      </w:r>
    </w:p>
    <w:p w14:paraId="061D93CC" w14:textId="3065F541" w:rsidR="00AD0BF7" w:rsidRPr="004E1813" w:rsidRDefault="00AD0BF7" w:rsidP="00F12538">
      <w:pPr>
        <w:pStyle w:val="Akapitzlist"/>
        <w:tabs>
          <w:tab w:val="left" w:pos="-240"/>
          <w:tab w:val="left" w:pos="0"/>
        </w:tabs>
        <w:spacing w:after="0" w:line="240" w:lineRule="auto"/>
        <w:ind w:left="0"/>
        <w:jc w:val="both"/>
        <w:rPr>
          <w:rFonts w:asciiTheme="majorHAnsi" w:hAnsiTheme="majorHAnsi" w:cstheme="majorHAnsi"/>
          <w:sz w:val="24"/>
          <w:szCs w:val="24"/>
          <w:lang w:eastAsia="pl-PL"/>
        </w:rPr>
      </w:pPr>
      <w:r w:rsidRPr="004E1813">
        <w:rPr>
          <w:rFonts w:asciiTheme="majorHAnsi" w:hAnsiTheme="majorHAnsi" w:cstheme="majorHAnsi"/>
          <w:sz w:val="24"/>
          <w:szCs w:val="24"/>
          <w:lang w:eastAsia="pl-PL"/>
        </w:rPr>
        <w:t>1.1</w:t>
      </w:r>
      <w:r w:rsidR="00F12538" w:rsidRPr="004E1813">
        <w:rPr>
          <w:rFonts w:asciiTheme="majorHAnsi" w:hAnsiTheme="majorHAnsi" w:cstheme="majorHAnsi"/>
          <w:sz w:val="24"/>
          <w:szCs w:val="24"/>
          <w:lang w:eastAsia="pl-PL"/>
        </w:rPr>
        <w:t xml:space="preserve"> </w:t>
      </w:r>
      <w:r w:rsidRPr="004E1813">
        <w:rPr>
          <w:rFonts w:asciiTheme="majorHAnsi" w:hAnsiTheme="majorHAnsi" w:cstheme="majorHAnsi"/>
          <w:sz w:val="24"/>
          <w:szCs w:val="24"/>
          <w:lang w:eastAsia="pl-PL"/>
        </w:rPr>
        <w:t>Oświadczenie o spełnianiu przez oferowany przedmiot zamówienia wymagań przewidzianych przez ustawę z dnia 20 maja 2010</w:t>
      </w:r>
      <w:r w:rsidR="00290F8D" w:rsidRPr="004E1813">
        <w:rPr>
          <w:rFonts w:asciiTheme="majorHAnsi" w:hAnsiTheme="majorHAnsi" w:cstheme="majorHAnsi"/>
          <w:sz w:val="24"/>
          <w:szCs w:val="24"/>
          <w:lang w:eastAsia="pl-PL"/>
        </w:rPr>
        <w:t xml:space="preserve"> </w:t>
      </w:r>
      <w:r w:rsidRPr="004E1813">
        <w:rPr>
          <w:rFonts w:asciiTheme="majorHAnsi" w:hAnsiTheme="majorHAnsi" w:cstheme="majorHAnsi"/>
          <w:sz w:val="24"/>
          <w:szCs w:val="24"/>
          <w:lang w:eastAsia="pl-PL"/>
        </w:rPr>
        <w:t>r</w:t>
      </w:r>
      <w:r w:rsidR="00290F8D" w:rsidRPr="004E1813">
        <w:rPr>
          <w:rFonts w:asciiTheme="majorHAnsi" w:hAnsiTheme="majorHAnsi" w:cstheme="majorHAnsi"/>
          <w:sz w:val="24"/>
          <w:szCs w:val="24"/>
          <w:lang w:eastAsia="pl-PL"/>
        </w:rPr>
        <w:t>.</w:t>
      </w:r>
      <w:r w:rsidRPr="004E1813">
        <w:rPr>
          <w:rFonts w:asciiTheme="majorHAnsi" w:hAnsiTheme="majorHAnsi" w:cstheme="majorHAnsi"/>
          <w:sz w:val="24"/>
          <w:szCs w:val="24"/>
          <w:lang w:eastAsia="pl-PL"/>
        </w:rPr>
        <w:t xml:space="preserve"> o wyrobach medycznych (</w:t>
      </w:r>
      <w:r w:rsidRPr="004E1813">
        <w:rPr>
          <w:rFonts w:asciiTheme="majorHAnsi" w:hAnsiTheme="majorHAnsi" w:cstheme="majorHAnsi"/>
          <w:sz w:val="24"/>
          <w:szCs w:val="24"/>
        </w:rPr>
        <w:t xml:space="preserve">Dz. U. z </w:t>
      </w:r>
      <w:r w:rsidR="003322C0" w:rsidRPr="004E1813">
        <w:rPr>
          <w:rFonts w:asciiTheme="majorHAnsi" w:hAnsiTheme="majorHAnsi" w:cstheme="majorHAnsi"/>
          <w:sz w:val="24"/>
          <w:szCs w:val="24"/>
        </w:rPr>
        <w:t xml:space="preserve">2020 r. poz. 186 ze zm.) </w:t>
      </w:r>
      <w:r w:rsidRPr="004E1813">
        <w:rPr>
          <w:rFonts w:asciiTheme="majorHAnsi" w:hAnsiTheme="majorHAnsi" w:cstheme="majorHAnsi"/>
          <w:sz w:val="24"/>
          <w:szCs w:val="24"/>
          <w:lang w:eastAsia="pl-PL"/>
        </w:rPr>
        <w:t>potwierdzające dopuszczenie tych wyrobów do obrotu i używania oraz przez Rozporządzenia Ministra Zdrowia z dnia 17 lutego 2016 r. w sprawie wymagań zasadniczych oraz procedur oceny zgodności wyrobów medycznych (Dz. U. z 2016 r., poz. 211 ze zm.)</w:t>
      </w:r>
      <w:r w:rsidR="00846767" w:rsidRPr="004E1813">
        <w:rPr>
          <w:rFonts w:asciiTheme="majorHAnsi" w:hAnsiTheme="majorHAnsi" w:cstheme="majorHAnsi"/>
          <w:sz w:val="24"/>
          <w:szCs w:val="24"/>
          <w:lang w:eastAsia="pl-PL"/>
        </w:rPr>
        <w:t xml:space="preserve">, zgodnie                                z treścią zawartą we wzorze stanowiącym </w:t>
      </w:r>
      <w:r w:rsidR="00FC76C2" w:rsidRPr="004E1813">
        <w:rPr>
          <w:rFonts w:asciiTheme="majorHAnsi" w:hAnsiTheme="majorHAnsi" w:cstheme="majorHAnsi"/>
          <w:b/>
          <w:i/>
          <w:iCs/>
          <w:sz w:val="24"/>
          <w:szCs w:val="24"/>
          <w:lang w:eastAsia="pl-PL"/>
        </w:rPr>
        <w:t>Załącznik nr 3 do SWZ.</w:t>
      </w:r>
      <w:r w:rsidR="00FC76C2" w:rsidRPr="004E1813">
        <w:rPr>
          <w:rFonts w:asciiTheme="majorHAnsi" w:hAnsiTheme="majorHAnsi" w:cstheme="majorHAnsi"/>
          <w:b/>
          <w:sz w:val="24"/>
          <w:szCs w:val="24"/>
          <w:lang w:eastAsia="pl-PL"/>
        </w:rPr>
        <w:t xml:space="preserve"> </w:t>
      </w:r>
    </w:p>
    <w:p w14:paraId="37BBA9D0" w14:textId="575F17B6" w:rsidR="00AD0BF7" w:rsidRPr="00290F8D" w:rsidRDefault="00AD0BF7" w:rsidP="00AD0BF7">
      <w:pPr>
        <w:pStyle w:val="Akapitzlist"/>
        <w:spacing w:after="0" w:line="240" w:lineRule="auto"/>
        <w:ind w:left="0"/>
        <w:jc w:val="both"/>
        <w:textAlignment w:val="auto"/>
        <w:rPr>
          <w:rFonts w:asciiTheme="majorHAnsi" w:hAnsiTheme="majorHAnsi" w:cstheme="majorHAnsi"/>
          <w:sz w:val="24"/>
          <w:szCs w:val="24"/>
        </w:rPr>
      </w:pPr>
      <w:r w:rsidRPr="00290F8D">
        <w:rPr>
          <w:rFonts w:asciiTheme="majorHAnsi" w:hAnsiTheme="majorHAnsi" w:cstheme="majorHAnsi"/>
          <w:sz w:val="24"/>
          <w:szCs w:val="24"/>
        </w:rPr>
        <w:t xml:space="preserve">2. </w:t>
      </w:r>
      <w:r w:rsidR="00290F8D" w:rsidRPr="00290F8D">
        <w:rPr>
          <w:rFonts w:asciiTheme="majorHAnsi" w:hAnsiTheme="majorHAnsi" w:cstheme="majorHAnsi"/>
          <w:sz w:val="24"/>
          <w:szCs w:val="24"/>
        </w:rPr>
        <w:t xml:space="preserve">W </w:t>
      </w:r>
      <w:r w:rsidRPr="00290F8D">
        <w:rPr>
          <w:rFonts w:asciiTheme="majorHAnsi" w:hAnsiTheme="majorHAnsi" w:cstheme="majorHAnsi"/>
          <w:sz w:val="24"/>
          <w:szCs w:val="24"/>
        </w:rPr>
        <w:t>przypadku gdy Wykonawca nie złoży przedmiotowych środków dowodowych lub złożone przedmiotowe środki dowodowe będą niekompletne, Zamawiający, na podstawie</w:t>
      </w:r>
      <w:r w:rsidR="00290F8D" w:rsidRPr="00290F8D">
        <w:rPr>
          <w:rFonts w:asciiTheme="majorHAnsi" w:hAnsiTheme="majorHAnsi" w:cstheme="majorHAnsi"/>
          <w:sz w:val="24"/>
          <w:szCs w:val="24"/>
        </w:rPr>
        <w:t xml:space="preserve">                                      art. 107 ust. 2 ustawy </w:t>
      </w:r>
      <w:proofErr w:type="spellStart"/>
      <w:r w:rsidR="00290F8D" w:rsidRPr="00290F8D">
        <w:rPr>
          <w:rFonts w:asciiTheme="majorHAnsi" w:hAnsiTheme="majorHAnsi" w:cstheme="majorHAnsi"/>
          <w:sz w:val="24"/>
          <w:szCs w:val="24"/>
        </w:rPr>
        <w:t>Pzp</w:t>
      </w:r>
      <w:proofErr w:type="spellEnd"/>
      <w:r w:rsidR="00290F8D" w:rsidRPr="00290F8D">
        <w:rPr>
          <w:rFonts w:asciiTheme="majorHAnsi" w:hAnsiTheme="majorHAnsi" w:cstheme="majorHAnsi"/>
          <w:sz w:val="24"/>
          <w:szCs w:val="24"/>
        </w:rPr>
        <w:t>,</w:t>
      </w:r>
      <w:r w:rsidRPr="00290F8D">
        <w:rPr>
          <w:rFonts w:asciiTheme="majorHAnsi" w:hAnsiTheme="majorHAnsi" w:cstheme="majorHAnsi"/>
          <w:sz w:val="24"/>
          <w:szCs w:val="24"/>
        </w:rPr>
        <w:t xml:space="preserve"> wezwi</w:t>
      </w:r>
      <w:r w:rsidR="00290F8D" w:rsidRPr="00290F8D">
        <w:rPr>
          <w:rFonts w:asciiTheme="majorHAnsi" w:hAnsiTheme="majorHAnsi" w:cstheme="majorHAnsi"/>
          <w:sz w:val="24"/>
          <w:szCs w:val="24"/>
        </w:rPr>
        <w:t xml:space="preserve">e </w:t>
      </w:r>
      <w:r w:rsidRPr="00290F8D">
        <w:rPr>
          <w:rFonts w:asciiTheme="majorHAnsi" w:hAnsiTheme="majorHAnsi" w:cstheme="majorHAnsi"/>
          <w:sz w:val="24"/>
          <w:szCs w:val="24"/>
        </w:rPr>
        <w:t xml:space="preserve">do ich złożenia, poprawienia lub uzupełnienia </w:t>
      </w:r>
      <w:r w:rsidR="008219FC" w:rsidRPr="00290F8D">
        <w:rPr>
          <w:rFonts w:asciiTheme="majorHAnsi" w:hAnsiTheme="majorHAnsi" w:cstheme="majorHAnsi"/>
          <w:sz w:val="24"/>
          <w:szCs w:val="24"/>
        </w:rPr>
        <w:t xml:space="preserve">                                      </w:t>
      </w:r>
      <w:r w:rsidR="00290F8D" w:rsidRPr="00290F8D">
        <w:rPr>
          <w:rFonts w:asciiTheme="majorHAnsi" w:hAnsiTheme="majorHAnsi" w:cstheme="majorHAnsi"/>
          <w:sz w:val="24"/>
          <w:szCs w:val="24"/>
        </w:rPr>
        <w:t xml:space="preserve">                                  </w:t>
      </w:r>
      <w:r w:rsidRPr="00290F8D">
        <w:rPr>
          <w:rFonts w:asciiTheme="majorHAnsi" w:hAnsiTheme="majorHAnsi" w:cstheme="majorHAnsi"/>
          <w:sz w:val="24"/>
          <w:szCs w:val="24"/>
        </w:rPr>
        <w:t>w wyznaczonym terminie.</w:t>
      </w:r>
    </w:p>
    <w:p w14:paraId="378935D3" w14:textId="46E52C4D" w:rsidR="00290F8D" w:rsidRPr="00290F8D" w:rsidRDefault="00290F8D" w:rsidP="00AD0BF7">
      <w:pPr>
        <w:pStyle w:val="Akapitzlist"/>
        <w:spacing w:after="0" w:line="240" w:lineRule="auto"/>
        <w:ind w:left="0"/>
        <w:jc w:val="both"/>
        <w:textAlignment w:val="auto"/>
        <w:rPr>
          <w:rFonts w:asciiTheme="majorHAnsi" w:hAnsiTheme="majorHAnsi" w:cstheme="majorHAnsi"/>
          <w:sz w:val="24"/>
          <w:szCs w:val="24"/>
        </w:rPr>
      </w:pPr>
      <w:r w:rsidRPr="00290F8D">
        <w:rPr>
          <w:rFonts w:asciiTheme="majorHAnsi" w:hAnsiTheme="majorHAnsi" w:cstheme="majorHAnsi"/>
          <w:sz w:val="24"/>
          <w:szCs w:val="24"/>
        </w:rPr>
        <w:t xml:space="preserve">3. Zamawiający może żądać od Wykonawców wyjaśnień dotyczących treści złożonych przedmiotowych środków dowodowych. </w:t>
      </w:r>
    </w:p>
    <w:p w14:paraId="2D5C882D" w14:textId="77777777" w:rsidR="00566681" w:rsidRPr="0021528E" w:rsidRDefault="00566681" w:rsidP="005063A3">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t>IX. POLEGANIE NA ZASOBACH INNYCH PODMIOTÓW:</w:t>
      </w:r>
    </w:p>
    <w:p w14:paraId="3C308CE2" w14:textId="7688F12F"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Nie dotyczy niniejszego postępowania.</w:t>
      </w:r>
    </w:p>
    <w:p w14:paraId="0E520B69" w14:textId="77777777" w:rsidR="00442863" w:rsidRPr="0021528E" w:rsidRDefault="00442863" w:rsidP="005063A3">
      <w:pPr>
        <w:pStyle w:val="Standard"/>
        <w:tabs>
          <w:tab w:val="left" w:pos="142"/>
        </w:tabs>
        <w:contextualSpacing/>
        <w:jc w:val="both"/>
        <w:rPr>
          <w:rFonts w:asciiTheme="majorHAnsi" w:hAnsiTheme="majorHAnsi" w:cstheme="majorHAnsi"/>
          <w:color w:val="FF0000"/>
        </w:rPr>
      </w:pPr>
    </w:p>
    <w:p w14:paraId="76636F90" w14:textId="4163D092" w:rsidR="00CD5336"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 INFORMACJA DLA WYKONAWCÓW WSPÓLNIE UBIEGAJĄCYCH SIĘ O UDZIELENIE                                  ZAMÓWIENIA (spółki cywilne, konsorcja):</w:t>
      </w:r>
    </w:p>
    <w:p w14:paraId="5E65F6A9" w14:textId="51E728B4" w:rsidR="00566681" w:rsidRPr="0021528E" w:rsidRDefault="00EE21D2" w:rsidP="005063A3">
      <w:pPr>
        <w:pStyle w:val="Standard"/>
        <w:tabs>
          <w:tab w:val="left" w:pos="142"/>
        </w:tabs>
        <w:contextualSpacing/>
        <w:jc w:val="both"/>
        <w:rPr>
          <w:rFonts w:asciiTheme="majorHAnsi" w:hAnsiTheme="majorHAnsi" w:cstheme="majorHAnsi"/>
          <w:b/>
          <w:bCs/>
          <w:u w:val="single"/>
        </w:rPr>
      </w:pPr>
      <w:r w:rsidRPr="0021528E">
        <w:rPr>
          <w:rFonts w:asciiTheme="majorHAnsi" w:hAnsiTheme="majorHAnsi" w:cstheme="majorHAnsi"/>
        </w:rPr>
        <w:t xml:space="preserve">1. Wykonawcy mogą wspólnie ubiegać się o udzielenie zamówienia. W takim przypadku Wykonawcy ustanawiają pełnomocnika do reprezentowania ich w postępowaniu albo </w:t>
      </w:r>
      <w:r w:rsidR="006923C7" w:rsidRPr="0021528E">
        <w:rPr>
          <w:rFonts w:asciiTheme="majorHAnsi" w:hAnsiTheme="majorHAnsi" w:cstheme="majorHAnsi"/>
        </w:rPr>
        <w:t xml:space="preserve">                           </w:t>
      </w:r>
      <w:r w:rsidRPr="0021528E">
        <w:rPr>
          <w:rFonts w:asciiTheme="majorHAnsi" w:hAnsiTheme="majorHAnsi" w:cstheme="majorHAnsi"/>
        </w:rPr>
        <w:t xml:space="preserve">do reprezentowania w postępowaniu i zawarcia umowy w sprawie zamówienia publicznego. </w:t>
      </w:r>
      <w:r w:rsidRPr="00C064AB">
        <w:rPr>
          <w:rFonts w:asciiTheme="majorHAnsi" w:hAnsiTheme="majorHAnsi" w:cstheme="majorHAnsi"/>
          <w:u w:val="single"/>
        </w:rPr>
        <w:t>Pełnomocnictwo winno być załączone do oferty.</w:t>
      </w:r>
    </w:p>
    <w:p w14:paraId="70CD8A3A" w14:textId="056B1506" w:rsidR="00E2505A" w:rsidRPr="0021528E"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21528E">
        <w:rPr>
          <w:rFonts w:asciiTheme="majorHAnsi" w:hAnsiTheme="majorHAnsi" w:cstheme="majorHAnsi"/>
        </w:rPr>
        <w:lastRenderedPageBreak/>
        <w:t xml:space="preserve">2. </w:t>
      </w:r>
      <w:r w:rsidRPr="0021528E">
        <w:rPr>
          <w:rFonts w:asciiTheme="majorHAnsi" w:eastAsiaTheme="minorHAnsi" w:hAnsiTheme="majorHAnsi" w:cstheme="majorHAnsi"/>
          <w:kern w:val="0"/>
          <w:lang w:eastAsia="en-US"/>
        </w:rPr>
        <w:t>W odniesieniu do wymagań postawionych przez Zamawiającego</w:t>
      </w:r>
      <w:r w:rsidR="002238C1" w:rsidRPr="0021528E">
        <w:rPr>
          <w:rFonts w:asciiTheme="majorHAnsi" w:eastAsiaTheme="minorHAnsi" w:hAnsiTheme="majorHAnsi" w:cstheme="majorHAnsi"/>
          <w:kern w:val="0"/>
          <w:lang w:eastAsia="en-US"/>
        </w:rPr>
        <w:t xml:space="preserve"> w zakresie potwierdzenia braku podstaw do wykluczenia z postępowania</w:t>
      </w:r>
      <w:r w:rsidRPr="0021528E">
        <w:rPr>
          <w:rFonts w:asciiTheme="majorHAnsi" w:eastAsiaTheme="minorHAnsi" w:hAnsiTheme="majorHAnsi" w:cstheme="majorHAnsi"/>
          <w:kern w:val="0"/>
          <w:lang w:eastAsia="en-US"/>
        </w:rPr>
        <w:t>, każdy z Wykonawców</w:t>
      </w:r>
      <w:r w:rsidR="002238C1" w:rsidRPr="0021528E">
        <w:rPr>
          <w:rFonts w:asciiTheme="majorHAnsi" w:eastAsiaTheme="minorHAnsi" w:hAnsiTheme="majorHAnsi" w:cstheme="majorHAnsi"/>
          <w:kern w:val="0"/>
          <w:lang w:eastAsia="en-US"/>
        </w:rPr>
        <w:t xml:space="preserve"> wspólnie</w:t>
      </w:r>
      <w:r w:rsidRPr="0021528E">
        <w:rPr>
          <w:rFonts w:asciiTheme="majorHAnsi" w:eastAsiaTheme="minorHAnsi" w:hAnsiTheme="majorHAnsi" w:cstheme="majorHAnsi"/>
          <w:kern w:val="0"/>
          <w:lang w:eastAsia="en-US"/>
        </w:rPr>
        <w:t xml:space="preserve"> ubiegających się </w:t>
      </w:r>
      <w:r w:rsidR="002238C1" w:rsidRPr="0021528E">
        <w:rPr>
          <w:rFonts w:asciiTheme="majorHAnsi" w:eastAsiaTheme="minorHAnsi" w:hAnsiTheme="majorHAnsi" w:cstheme="majorHAnsi"/>
          <w:kern w:val="0"/>
          <w:lang w:eastAsia="en-US"/>
        </w:rPr>
        <w:t>o udzielenie zamówienia</w:t>
      </w:r>
      <w:r w:rsidRPr="0021528E">
        <w:rPr>
          <w:rFonts w:asciiTheme="majorHAnsi" w:eastAsiaTheme="minorHAnsi" w:hAnsiTheme="majorHAnsi" w:cstheme="majorHAnsi"/>
          <w:kern w:val="0"/>
          <w:lang w:eastAsia="en-US"/>
        </w:rPr>
        <w:t xml:space="preserve">, oddzielnie musi udokumentować, że nie podlega wykluczeniu </w:t>
      </w:r>
      <w:r w:rsidR="002238C1" w:rsidRPr="0021528E">
        <w:rPr>
          <w:rFonts w:asciiTheme="majorHAnsi" w:eastAsiaTheme="minorHAnsi" w:hAnsiTheme="majorHAnsi" w:cstheme="majorHAnsi"/>
          <w:kern w:val="0"/>
          <w:lang w:eastAsia="en-US"/>
        </w:rPr>
        <w:t xml:space="preserve">                          </w:t>
      </w:r>
      <w:r w:rsidRPr="0021528E">
        <w:rPr>
          <w:rFonts w:asciiTheme="majorHAnsi" w:eastAsiaTheme="minorHAnsi" w:hAnsiTheme="majorHAnsi" w:cstheme="majorHAnsi"/>
          <w:kern w:val="0"/>
          <w:lang w:eastAsia="en-US"/>
        </w:rPr>
        <w:t xml:space="preserve">z postępowania na podstawie art. 108 ust. 1 ustawy </w:t>
      </w:r>
      <w:proofErr w:type="spellStart"/>
      <w:r w:rsidRPr="0021528E">
        <w:rPr>
          <w:rFonts w:asciiTheme="majorHAnsi" w:eastAsiaTheme="minorHAnsi" w:hAnsiTheme="majorHAnsi" w:cstheme="majorHAnsi"/>
          <w:kern w:val="0"/>
          <w:lang w:eastAsia="en-US"/>
        </w:rPr>
        <w:t>Pzp</w:t>
      </w:r>
      <w:proofErr w:type="spellEnd"/>
      <w:r w:rsidRPr="0021528E">
        <w:rPr>
          <w:rFonts w:asciiTheme="majorHAnsi" w:eastAsiaTheme="minorHAnsi" w:hAnsiTheme="majorHAnsi" w:cstheme="majorHAnsi"/>
          <w:kern w:val="0"/>
          <w:lang w:eastAsia="en-US"/>
        </w:rPr>
        <w:t xml:space="preserve">. </w:t>
      </w:r>
    </w:p>
    <w:p w14:paraId="08B49B0C" w14:textId="072771B2" w:rsidR="00566681" w:rsidRPr="0021528E" w:rsidRDefault="006E6C46" w:rsidP="00CF3CA0">
      <w:pPr>
        <w:pStyle w:val="Akapitzlist"/>
        <w:tabs>
          <w:tab w:val="left" w:pos="709"/>
        </w:tabs>
        <w:suppressAutoHyphens w:val="0"/>
        <w:spacing w:after="0" w:line="240" w:lineRule="auto"/>
        <w:ind w:left="0"/>
        <w:contextualSpacing/>
        <w:jc w:val="both"/>
        <w:textAlignment w:val="auto"/>
        <w:rPr>
          <w:rFonts w:asciiTheme="majorHAnsi" w:hAnsiTheme="majorHAnsi" w:cstheme="majorHAnsi"/>
          <w:sz w:val="24"/>
          <w:szCs w:val="24"/>
        </w:rPr>
      </w:pPr>
      <w:r w:rsidRPr="0021528E">
        <w:rPr>
          <w:rFonts w:asciiTheme="majorHAnsi" w:hAnsiTheme="majorHAnsi" w:cstheme="majorHAnsi"/>
          <w:sz w:val="24"/>
          <w:szCs w:val="24"/>
        </w:rPr>
        <w:t>3</w:t>
      </w:r>
      <w:r w:rsidR="00EE21D2" w:rsidRPr="0021528E">
        <w:rPr>
          <w:rFonts w:asciiTheme="majorHAnsi" w:hAnsiTheme="majorHAnsi" w:cstheme="majorHAnsi"/>
          <w:sz w:val="24"/>
          <w:szCs w:val="24"/>
        </w:rPr>
        <w:t>. W przypadku Wykonawców wspólnie ubiegających się o udzielenie zamówienia,                       oświadczenie, o którym mowa w Rozdziale VII</w:t>
      </w:r>
      <w:r w:rsidR="00097CAE" w:rsidRPr="0021528E">
        <w:rPr>
          <w:rFonts w:asciiTheme="majorHAnsi" w:hAnsiTheme="majorHAnsi" w:cstheme="majorHAnsi"/>
          <w:sz w:val="24"/>
          <w:szCs w:val="24"/>
        </w:rPr>
        <w:t xml:space="preserve"> </w:t>
      </w:r>
      <w:r w:rsidR="00367F95" w:rsidRPr="0021528E">
        <w:rPr>
          <w:rFonts w:asciiTheme="majorHAnsi" w:hAnsiTheme="majorHAnsi" w:cstheme="majorHAnsi"/>
          <w:sz w:val="24"/>
          <w:szCs w:val="24"/>
        </w:rPr>
        <w:t>pkt</w:t>
      </w:r>
      <w:r w:rsidR="0022661E" w:rsidRPr="0021528E">
        <w:rPr>
          <w:rFonts w:asciiTheme="majorHAnsi" w:hAnsiTheme="majorHAnsi" w:cstheme="majorHAnsi"/>
          <w:sz w:val="24"/>
          <w:szCs w:val="24"/>
        </w:rPr>
        <w:t>. 2.1</w:t>
      </w:r>
      <w:r w:rsidR="00EE21D2" w:rsidRPr="0021528E">
        <w:rPr>
          <w:rFonts w:asciiTheme="majorHAnsi" w:hAnsiTheme="majorHAnsi" w:cstheme="majorHAnsi"/>
          <w:sz w:val="24"/>
          <w:szCs w:val="24"/>
        </w:rPr>
        <w:t xml:space="preserve"> składa</w:t>
      </w:r>
      <w:r w:rsidR="00143295" w:rsidRPr="0021528E">
        <w:rPr>
          <w:rFonts w:asciiTheme="majorHAnsi" w:hAnsiTheme="majorHAnsi" w:cstheme="majorHAnsi"/>
          <w:sz w:val="24"/>
          <w:szCs w:val="24"/>
        </w:rPr>
        <w:t xml:space="preserve"> oddzielnie</w:t>
      </w:r>
      <w:r w:rsidR="00EE21D2" w:rsidRPr="0021528E">
        <w:rPr>
          <w:rFonts w:asciiTheme="majorHAnsi" w:hAnsiTheme="majorHAnsi" w:cstheme="majorHAnsi"/>
          <w:sz w:val="24"/>
          <w:szCs w:val="24"/>
        </w:rPr>
        <w:t xml:space="preserve"> każdy </w:t>
      </w:r>
      <w:r w:rsidR="00143295" w:rsidRPr="0021528E">
        <w:rPr>
          <w:rFonts w:asciiTheme="majorHAnsi" w:hAnsiTheme="majorHAnsi" w:cstheme="majorHAnsi"/>
          <w:sz w:val="24"/>
          <w:szCs w:val="24"/>
        </w:rPr>
        <w:t xml:space="preserve">                                   </w:t>
      </w:r>
      <w:r w:rsidR="00097CAE"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z Wykonawców</w:t>
      </w:r>
      <w:r w:rsidR="006400D1" w:rsidRPr="0021528E">
        <w:rPr>
          <w:rFonts w:asciiTheme="majorHAnsi" w:hAnsiTheme="majorHAnsi" w:cstheme="majorHAnsi"/>
          <w:sz w:val="24"/>
          <w:szCs w:val="24"/>
        </w:rPr>
        <w:t xml:space="preserve"> wspólnie ubiegających się o udzielenie zamówienia</w:t>
      </w:r>
      <w:r w:rsidR="00EE21D2" w:rsidRPr="0021528E">
        <w:rPr>
          <w:rFonts w:asciiTheme="majorHAnsi" w:hAnsiTheme="majorHAnsi" w:cstheme="majorHAnsi"/>
          <w:sz w:val="24"/>
          <w:szCs w:val="24"/>
        </w:rPr>
        <w:t>.</w:t>
      </w:r>
      <w:r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 xml:space="preserve">Oświadczenie </w:t>
      </w:r>
      <w:r w:rsidR="00CF3CA0">
        <w:rPr>
          <w:rFonts w:asciiTheme="majorHAnsi" w:hAnsiTheme="majorHAnsi" w:cstheme="majorHAnsi"/>
          <w:sz w:val="24"/>
          <w:szCs w:val="24"/>
        </w:rPr>
        <w:t xml:space="preserve">                                       </w:t>
      </w:r>
      <w:r w:rsidR="00627A05" w:rsidRPr="0021528E">
        <w:rPr>
          <w:rFonts w:asciiTheme="majorHAnsi" w:hAnsiTheme="majorHAnsi" w:cstheme="majorHAnsi"/>
          <w:sz w:val="24"/>
          <w:szCs w:val="24"/>
        </w:rPr>
        <w:t>to</w:t>
      </w:r>
      <w:r w:rsidR="00CF3CA0">
        <w:rPr>
          <w:rFonts w:asciiTheme="majorHAnsi" w:hAnsiTheme="majorHAnsi" w:cstheme="majorHAnsi"/>
          <w:sz w:val="24"/>
          <w:szCs w:val="24"/>
        </w:rPr>
        <w:t xml:space="preserve"> </w:t>
      </w:r>
      <w:r w:rsidR="00EE21D2" w:rsidRPr="0021528E">
        <w:rPr>
          <w:rFonts w:asciiTheme="majorHAnsi" w:hAnsiTheme="majorHAnsi" w:cstheme="majorHAnsi"/>
          <w:sz w:val="24"/>
          <w:szCs w:val="24"/>
        </w:rPr>
        <w:t>potwierdza brak podstaw wykluczenia</w:t>
      </w:r>
      <w:r w:rsidR="006400D1" w:rsidRPr="0021528E">
        <w:rPr>
          <w:rFonts w:asciiTheme="majorHAnsi" w:hAnsiTheme="majorHAnsi" w:cstheme="majorHAnsi"/>
          <w:sz w:val="24"/>
          <w:szCs w:val="24"/>
        </w:rPr>
        <w:t xml:space="preserve"> w zakresie, </w:t>
      </w:r>
      <w:r w:rsidR="00EE21D2" w:rsidRPr="0021528E">
        <w:rPr>
          <w:rFonts w:asciiTheme="majorHAnsi" w:hAnsiTheme="majorHAnsi" w:cstheme="majorHAnsi"/>
          <w:sz w:val="24"/>
          <w:szCs w:val="24"/>
        </w:rPr>
        <w:t>w jakim każdy z Wykonawców</w:t>
      </w:r>
      <w:r w:rsidRPr="0021528E">
        <w:rPr>
          <w:rFonts w:asciiTheme="majorHAnsi" w:hAnsiTheme="majorHAnsi" w:cstheme="majorHAnsi"/>
          <w:sz w:val="24"/>
          <w:szCs w:val="24"/>
        </w:rPr>
        <w:t xml:space="preserve"> wspólnie </w:t>
      </w:r>
      <w:r w:rsidR="00143295" w:rsidRPr="0021528E">
        <w:rPr>
          <w:rFonts w:asciiTheme="majorHAnsi" w:hAnsiTheme="majorHAnsi" w:cstheme="majorHAnsi"/>
          <w:sz w:val="24"/>
          <w:szCs w:val="24"/>
        </w:rPr>
        <w:t xml:space="preserve">                 </w:t>
      </w:r>
      <w:r w:rsidRPr="0021528E">
        <w:rPr>
          <w:rFonts w:asciiTheme="majorHAnsi" w:hAnsiTheme="majorHAnsi" w:cstheme="majorHAnsi"/>
          <w:sz w:val="24"/>
          <w:szCs w:val="24"/>
        </w:rPr>
        <w:t>ubiegających się o udzielenie zamówienia</w:t>
      </w:r>
      <w:r w:rsidR="00EE21D2" w:rsidRPr="0021528E">
        <w:rPr>
          <w:rFonts w:asciiTheme="majorHAnsi" w:hAnsiTheme="majorHAnsi" w:cstheme="majorHAnsi"/>
          <w:sz w:val="24"/>
          <w:szCs w:val="24"/>
        </w:rPr>
        <w:t xml:space="preserve"> wykazuje</w:t>
      </w:r>
      <w:r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 xml:space="preserve">brak podstaw wykluczenia z postępowania. </w:t>
      </w:r>
    </w:p>
    <w:p w14:paraId="310F6120" w14:textId="168CA51B" w:rsidR="00012C73" w:rsidRPr="0021528E" w:rsidRDefault="00E16814" w:rsidP="005063A3">
      <w:pPr>
        <w:pStyle w:val="Tekstpodstawowy2"/>
        <w:spacing w:line="240" w:lineRule="auto"/>
        <w:contextualSpacing/>
        <w:jc w:val="both"/>
        <w:rPr>
          <w:rFonts w:asciiTheme="majorHAnsi" w:hAnsiTheme="majorHAnsi" w:cstheme="majorHAnsi"/>
        </w:rPr>
      </w:pPr>
      <w:r w:rsidRPr="0021528E">
        <w:rPr>
          <w:rFonts w:asciiTheme="majorHAnsi" w:hAnsiTheme="majorHAnsi" w:cstheme="majorHAnsi"/>
        </w:rPr>
        <w:t>4</w:t>
      </w:r>
      <w:r w:rsidR="00012C73" w:rsidRPr="0021528E">
        <w:rPr>
          <w:rFonts w:asciiTheme="majorHAnsi" w:hAnsiTheme="majorHAnsi" w:cstheme="majorHAnsi"/>
        </w:rPr>
        <w:t xml:space="preserve">. Przed zawarciem umowy w sprawie zamówienia publicznego, Wykonawcy wspólnie ubiegający się o udzielenie zamówienia </w:t>
      </w:r>
      <w:r w:rsidR="00012C73" w:rsidRPr="0021528E">
        <w:rPr>
          <w:rFonts w:asciiTheme="majorHAnsi" w:hAnsiTheme="majorHAnsi" w:cstheme="majorHAnsi"/>
          <w:u w:val="single"/>
        </w:rPr>
        <w:t>są zobowiązani</w:t>
      </w:r>
      <w:r w:rsidR="00012C73" w:rsidRPr="0021528E">
        <w:rPr>
          <w:rFonts w:asciiTheme="majorHAnsi" w:hAnsiTheme="majorHAnsi" w:cstheme="majorHAnsi"/>
        </w:rPr>
        <w:t xml:space="preserve"> przedstawić Zamawiającemu umowę regulującą podstawy i zasady wspólnego ubiegania się o udzielenie zamówienia.</w:t>
      </w:r>
    </w:p>
    <w:p w14:paraId="4542CBDB" w14:textId="77777777" w:rsidR="007D12B3" w:rsidRPr="0021528E" w:rsidRDefault="007D12B3" w:rsidP="005063A3">
      <w:pPr>
        <w:pStyle w:val="Standard"/>
        <w:tabs>
          <w:tab w:val="left" w:pos="142"/>
        </w:tabs>
        <w:contextualSpacing/>
        <w:jc w:val="both"/>
        <w:rPr>
          <w:rFonts w:asciiTheme="majorHAnsi" w:hAnsiTheme="majorHAnsi" w:cstheme="majorHAnsi"/>
          <w:color w:val="FF0000"/>
        </w:rPr>
      </w:pPr>
    </w:p>
    <w:p w14:paraId="1F0AF59C" w14:textId="2E937603" w:rsidR="00CB604D"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bCs/>
          <w:kern w:val="0"/>
          <w:lang w:eastAsia="en-US"/>
        </w:rPr>
        <w:t>XI. INFORMACJA O SPOSOBIE POROZUMIEWANIA SIĘ ZAMAWIAJĄCEGO</w:t>
      </w:r>
      <w:r w:rsidR="006400D1" w:rsidRPr="0021528E">
        <w:rPr>
          <w:rFonts w:asciiTheme="majorHAnsi" w:eastAsia="Calibri" w:hAnsiTheme="majorHAnsi" w:cstheme="majorHAnsi"/>
          <w:b/>
          <w:bCs/>
          <w:kern w:val="0"/>
          <w:lang w:eastAsia="en-US"/>
        </w:rPr>
        <w:t xml:space="preserve"> </w:t>
      </w:r>
      <w:r w:rsidRPr="0021528E">
        <w:rPr>
          <w:rFonts w:asciiTheme="majorHAnsi" w:eastAsia="Calibri" w:hAnsiTheme="majorHAnsi" w:cstheme="majorHAnsi"/>
          <w:b/>
          <w:bCs/>
          <w:kern w:val="0"/>
          <w:lang w:eastAsia="en-US"/>
        </w:rPr>
        <w:t>Z WYKONAWCAMI</w:t>
      </w:r>
      <w:r w:rsidR="006400D1" w:rsidRPr="0021528E">
        <w:rPr>
          <w:rFonts w:asciiTheme="majorHAnsi" w:eastAsia="Calibri" w:hAnsiTheme="majorHAnsi" w:cstheme="majorHAnsi"/>
          <w:b/>
          <w:bCs/>
          <w:kern w:val="0"/>
          <w:lang w:eastAsia="en-US"/>
        </w:rPr>
        <w:t xml:space="preserve"> ORAZ PRZEKAZYWANIA OŚWIADCZEŃ I DOKUMENTÓW A TAKŻE WSKAZANIE OSÓB                         UPRAWNIONYCH DO POROZUMIEWANIA SIĘ Z WYKONAWCAMI:</w:t>
      </w:r>
    </w:p>
    <w:p w14:paraId="5FA583F9" w14:textId="3962D17A"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1. Osobami uprawnionymi do kontaktu z Wykonawcami jest:</w:t>
      </w:r>
    </w:p>
    <w:p w14:paraId="6BC4C664" w14:textId="77777777" w:rsidR="00566681" w:rsidRPr="0021528E"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b/>
          <w:bCs/>
        </w:rPr>
        <w:t>w sprawach przedmiotu zamówienia:</w:t>
      </w:r>
    </w:p>
    <w:p w14:paraId="346D8E43" w14:textId="22731D5E"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 xml:space="preserve">Beata </w:t>
      </w:r>
      <w:proofErr w:type="spellStart"/>
      <w:r w:rsidR="0028249C" w:rsidRPr="0021528E">
        <w:rPr>
          <w:rFonts w:asciiTheme="majorHAnsi" w:hAnsiTheme="majorHAnsi" w:cstheme="majorHAnsi"/>
        </w:rPr>
        <w:t>Stybak</w:t>
      </w:r>
      <w:proofErr w:type="spellEnd"/>
      <w:r w:rsidR="0028249C" w:rsidRPr="0021528E">
        <w:rPr>
          <w:rFonts w:asciiTheme="majorHAnsi" w:hAnsiTheme="majorHAnsi" w:cstheme="majorHAnsi"/>
        </w:rPr>
        <w:t xml:space="preserve"> - Polak</w:t>
      </w:r>
      <w:r w:rsidRPr="0021528E">
        <w:rPr>
          <w:rFonts w:asciiTheme="majorHAnsi" w:hAnsiTheme="majorHAnsi" w:cstheme="majorHAnsi"/>
        </w:rPr>
        <w:tab/>
      </w:r>
      <w:r w:rsidRPr="0021528E">
        <w:rPr>
          <w:rFonts w:asciiTheme="majorHAnsi" w:hAnsiTheme="majorHAnsi" w:cstheme="majorHAnsi"/>
        </w:rPr>
        <w:tab/>
      </w:r>
      <w:r w:rsidR="005F7EEE" w:rsidRPr="0021528E">
        <w:rPr>
          <w:rFonts w:asciiTheme="majorHAnsi" w:hAnsiTheme="majorHAnsi" w:cstheme="majorHAnsi"/>
        </w:rPr>
        <w:tab/>
      </w:r>
      <w:r w:rsidRPr="0021528E">
        <w:rPr>
          <w:rFonts w:asciiTheme="majorHAnsi" w:hAnsiTheme="majorHAnsi" w:cstheme="majorHAnsi"/>
        </w:rPr>
        <w:t>33/875-</w:t>
      </w:r>
      <w:r w:rsidR="005F7EEE" w:rsidRPr="0021528E">
        <w:rPr>
          <w:rFonts w:asciiTheme="majorHAnsi" w:hAnsiTheme="majorHAnsi" w:cstheme="majorHAnsi"/>
        </w:rPr>
        <w:t>24-46 wew. 2</w:t>
      </w:r>
      <w:r w:rsidR="0028249C" w:rsidRPr="0021528E">
        <w:rPr>
          <w:rFonts w:asciiTheme="majorHAnsi" w:hAnsiTheme="majorHAnsi" w:cstheme="majorHAnsi"/>
        </w:rPr>
        <w:t>21</w:t>
      </w:r>
    </w:p>
    <w:p w14:paraId="54849A7D" w14:textId="683BE2DB" w:rsidR="00566681" w:rsidRPr="005149E9"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p>
    <w:p w14:paraId="7E27884B" w14:textId="77777777" w:rsidR="00566681" w:rsidRPr="0021528E" w:rsidRDefault="00EE21D2" w:rsidP="005063A3">
      <w:pPr>
        <w:pStyle w:val="Standard"/>
        <w:tabs>
          <w:tab w:val="left" w:pos="142"/>
        </w:tabs>
        <w:contextualSpacing/>
        <w:jc w:val="both"/>
        <w:rPr>
          <w:rFonts w:asciiTheme="majorHAnsi" w:hAnsiTheme="majorHAnsi" w:cstheme="majorHAnsi"/>
          <w:b/>
          <w:bCs/>
        </w:rPr>
      </w:pPr>
      <w:r w:rsidRPr="0021528E">
        <w:rPr>
          <w:rFonts w:asciiTheme="majorHAnsi" w:hAnsiTheme="majorHAnsi" w:cstheme="majorHAnsi"/>
          <w:b/>
          <w:bCs/>
        </w:rPr>
        <w:t>w sprawach procedury przetargowej:</w:t>
      </w:r>
    </w:p>
    <w:p w14:paraId="4DA4B21C"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 xml:space="preserve">Katarzyna </w:t>
      </w:r>
      <w:proofErr w:type="spellStart"/>
      <w:r w:rsidRPr="0021528E">
        <w:rPr>
          <w:rFonts w:asciiTheme="majorHAnsi" w:hAnsiTheme="majorHAnsi" w:cstheme="majorHAnsi"/>
        </w:rPr>
        <w:t>Bołdys</w:t>
      </w:r>
      <w:proofErr w:type="spellEnd"/>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33/875-75-80</w:t>
      </w:r>
    </w:p>
    <w:p w14:paraId="4251C898"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33/875-24-46 wew. 204</w:t>
      </w:r>
    </w:p>
    <w:p w14:paraId="31EBB088" w14:textId="70E2067A" w:rsidR="00861E28" w:rsidRPr="0021528E" w:rsidRDefault="00861E28" w:rsidP="005063A3">
      <w:pPr>
        <w:pStyle w:val="Standard"/>
        <w:tabs>
          <w:tab w:val="left" w:pos="142"/>
        </w:tabs>
        <w:contextualSpacing/>
        <w:jc w:val="both"/>
        <w:rPr>
          <w:rFonts w:asciiTheme="majorHAnsi" w:hAnsiTheme="majorHAnsi" w:cstheme="majorHAnsi"/>
        </w:rPr>
      </w:pPr>
    </w:p>
    <w:p w14:paraId="32A0FE98" w14:textId="77777777" w:rsidR="00861E28" w:rsidRPr="0021528E" w:rsidRDefault="00861E28" w:rsidP="00861E28">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2. Postępowanie prowadzone jest w języku polskim w formie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pod adresem: </w:t>
      </w:r>
      <w:hyperlink r:id="rId12" w:history="1">
        <w:r w:rsidRPr="0021528E">
          <w:rPr>
            <w:rFonts w:asciiTheme="majorHAnsi" w:hAnsiTheme="majorHAnsi" w:cstheme="majorHAnsi"/>
            <w:u w:val="single"/>
          </w:rPr>
          <w:t>https://platformazakupowa.pl/pn/szpital_andrychow</w:t>
        </w:r>
      </w:hyperlink>
    </w:p>
    <w:p w14:paraId="6553E003" w14:textId="77777777" w:rsidR="00861E28" w:rsidRPr="0021528E" w:rsidRDefault="00861E28" w:rsidP="00861E28">
      <w:pPr>
        <w:pStyle w:val="Standard"/>
        <w:tabs>
          <w:tab w:val="left" w:pos="142"/>
        </w:tabs>
        <w:contextualSpacing/>
        <w:jc w:val="both"/>
        <w:rPr>
          <w:rFonts w:asciiTheme="majorHAnsi" w:hAnsiTheme="majorHAnsi" w:cstheme="majorHAnsi"/>
          <w:i/>
          <w:iCs/>
        </w:rPr>
      </w:pPr>
      <w:r w:rsidRPr="0021528E">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i formularza </w:t>
      </w:r>
      <w:r w:rsidRPr="0021528E">
        <w:rPr>
          <w:rFonts w:asciiTheme="majorHAnsi" w:hAnsiTheme="majorHAnsi" w:cstheme="majorHAnsi"/>
          <w:i/>
          <w:iCs/>
        </w:rPr>
        <w:t>„wyślij wiadomość do Zamawiającego”.</w:t>
      </w:r>
    </w:p>
    <w:p w14:paraId="5DC5C847" w14:textId="77777777" w:rsidR="00861E28" w:rsidRPr="0021528E" w:rsidRDefault="00861E28" w:rsidP="00861E28">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u w:val="single"/>
        </w:rPr>
        <w:t xml:space="preserve"> </w:t>
      </w:r>
      <w:r w:rsidRPr="0021528E">
        <w:rPr>
          <w:rFonts w:asciiTheme="majorHAnsi" w:eastAsia="Calibri" w:hAnsiTheme="majorHAnsi" w:cstheme="majorHAnsi"/>
        </w:rPr>
        <w:t xml:space="preserve">poprzez kliknięcie przycisku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xml:space="preserve"> po których pojawi się komunikat, że wiadomość została wysłana do Zamawiającego. </w:t>
      </w:r>
    </w:p>
    <w:p w14:paraId="07A128EF" w14:textId="77777777"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hAnsiTheme="majorHAnsi" w:cstheme="majorHAnsi"/>
        </w:rPr>
        <w:t xml:space="preserve">5. </w:t>
      </w:r>
      <w:r w:rsidRPr="0021528E">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w:t>
      </w:r>
    </w:p>
    <w:p w14:paraId="4CAC03D5" w14:textId="77777777"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21528E">
        <w:rPr>
          <w:rFonts w:asciiTheme="majorHAnsi" w:eastAsia="Calibri" w:hAnsiTheme="majorHAnsi" w:cstheme="majorHAnsi"/>
          <w:i/>
          <w:iCs/>
        </w:rPr>
        <w:t>“Komunikaty”</w:t>
      </w:r>
      <w:r w:rsidRPr="0021528E">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 konkretnego Wykonawcy.</w:t>
      </w:r>
    </w:p>
    <w:p w14:paraId="7E1BE641" w14:textId="767A767F"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5.2 Wykonawca jako podmiot profesjonalny ma obowiązek sprawdzania komunikatów                                    i wiadomości bezpośrednio na stronie internetowej prowadzonego postepowania przesłanych </w:t>
      </w:r>
      <w:r w:rsidRPr="0021528E">
        <w:rPr>
          <w:rFonts w:asciiTheme="majorHAnsi" w:eastAsia="Calibri" w:hAnsiTheme="majorHAnsi" w:cstheme="majorHAnsi"/>
        </w:rPr>
        <w:lastRenderedPageBreak/>
        <w:t>przez Zamawiającego, gdyż system powiadomień może ulec awarii lub powiadomienie może trafić do folderu SPAM.</w:t>
      </w:r>
    </w:p>
    <w:p w14:paraId="2DB62602"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21528E">
          <w:rPr>
            <w:rFonts w:asciiTheme="majorHAnsi" w:hAnsiTheme="majorHAnsi" w:cstheme="majorHAnsi"/>
            <w:u w:val="single"/>
          </w:rPr>
          <w:t>https://platformazakupowa.pl/pn/szpital_andrychow</w:t>
        </w:r>
      </w:hyperlink>
      <w:r w:rsidRPr="0021528E">
        <w:rPr>
          <w:rFonts w:asciiTheme="majorHAnsi" w:hAnsiTheme="majorHAnsi" w:cstheme="majorHAnsi"/>
          <w:u w:val="single"/>
        </w:rPr>
        <w:t>.</w:t>
      </w:r>
      <w:r w:rsidRPr="0021528E">
        <w:rPr>
          <w:rFonts w:asciiTheme="majorHAnsi" w:hAnsiTheme="majorHAnsi" w:cstheme="majorHAnsi"/>
        </w:rPr>
        <w:t xml:space="preserve"> </w:t>
      </w:r>
      <w:r w:rsidRPr="0021528E">
        <w:rPr>
          <w:rFonts w:asciiTheme="majorHAnsi" w:eastAsia="Calibri" w:hAnsiTheme="majorHAnsi" w:cstheme="majorHAnsi"/>
        </w:rPr>
        <w:t xml:space="preserve"> </w:t>
      </w:r>
    </w:p>
    <w:p w14:paraId="3FDCF816"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21528E">
        <w:rPr>
          <w:rFonts w:asciiTheme="majorHAnsi" w:eastAsia="Calibri" w:hAnsiTheme="majorHAnsi" w:cstheme="majorHAnsi"/>
          <w:u w:val="single"/>
        </w:rPr>
        <w:t>platformazakupowa.pl</w:t>
      </w:r>
      <w:r w:rsidRPr="0021528E">
        <w:rPr>
          <w:rFonts w:asciiTheme="majorHAnsi" w:eastAsia="Calibri" w:hAnsiTheme="majorHAnsi" w:cstheme="majorHAnsi"/>
        </w:rPr>
        <w:t>, tj.:</w:t>
      </w:r>
    </w:p>
    <w:p w14:paraId="1B264A46"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7.1. stały dostęp do sieci Internet o gwarantowanej przepustowości nie mniejszej niż 512kb/s;</w:t>
      </w:r>
    </w:p>
    <w:p w14:paraId="26FC1096" w14:textId="77777777"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2F1503F7"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7.3. zainstalowana dowolna przeglądarka internetowa, w przypadku Internet Explorer minimalnie wersja 10 0.;</w:t>
      </w:r>
    </w:p>
    <w:p w14:paraId="5445DA6B" w14:textId="77777777"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7.4. włączona obsługa JavaScript;</w:t>
      </w:r>
    </w:p>
    <w:p w14:paraId="16D923D9"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7.5. zainstalowany program Adobe </w:t>
      </w:r>
      <w:proofErr w:type="spellStart"/>
      <w:r w:rsidRPr="0021528E">
        <w:rPr>
          <w:rFonts w:asciiTheme="majorHAnsi" w:eastAsia="Calibri" w:hAnsiTheme="majorHAnsi" w:cstheme="majorHAnsi"/>
        </w:rPr>
        <w:t>Acrobat</w:t>
      </w:r>
      <w:proofErr w:type="spellEnd"/>
      <w:r w:rsidRPr="0021528E">
        <w:rPr>
          <w:rFonts w:asciiTheme="majorHAnsi" w:eastAsia="Calibri" w:hAnsiTheme="majorHAnsi" w:cstheme="majorHAnsi"/>
        </w:rPr>
        <w:t xml:space="preserve"> Reader lub inny obsługujący format plików .pdf;</w:t>
      </w:r>
    </w:p>
    <w:p w14:paraId="234101AB"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7.6. </w:t>
      </w:r>
      <w:r w:rsidRPr="0021528E">
        <w:rPr>
          <w:rFonts w:asciiTheme="majorHAnsi" w:eastAsia="Calibri" w:hAnsiTheme="majorHAnsi" w:cstheme="majorHAnsi"/>
          <w:u w:val="single"/>
        </w:rPr>
        <w:t>platformazakupowa.pl</w:t>
      </w:r>
      <w:r w:rsidRPr="0021528E">
        <w:rPr>
          <w:rFonts w:asciiTheme="majorHAnsi" w:eastAsia="Calibri" w:hAnsiTheme="majorHAnsi" w:cstheme="majorHAnsi"/>
        </w:rPr>
        <w:t xml:space="preserve"> działa według standardu przyjętego w komunikacji sieciowej – kodowanie UTF8;</w:t>
      </w:r>
    </w:p>
    <w:p w14:paraId="0FE9BBB1" w14:textId="4AE61B38"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7.7. oznaczenie czasu odbioru danych przez platformę zakupową stanowi datę oraz dokładny czas (</w:t>
      </w:r>
      <w:proofErr w:type="spellStart"/>
      <w:r w:rsidRPr="0021528E">
        <w:rPr>
          <w:rFonts w:asciiTheme="majorHAnsi" w:eastAsia="Calibri" w:hAnsiTheme="majorHAnsi" w:cstheme="majorHAnsi"/>
        </w:rPr>
        <w:t>hh:mm:ss</w:t>
      </w:r>
      <w:proofErr w:type="spellEnd"/>
      <w:r w:rsidRPr="0021528E">
        <w:rPr>
          <w:rFonts w:asciiTheme="majorHAnsi" w:eastAsia="Calibri" w:hAnsiTheme="majorHAnsi" w:cstheme="majorHAnsi"/>
        </w:rPr>
        <w:t>) generowany według czasu lokalnego serwera synchronizowanego z zegarem Głównego Urzędu Miar.</w:t>
      </w:r>
    </w:p>
    <w:p w14:paraId="6DEA3DA2" w14:textId="77777777" w:rsidR="002F406B" w:rsidRPr="0021528E" w:rsidRDefault="002F406B" w:rsidP="002F406B">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8. Przystępując do niniejszego postępowania o udzielenie zamówienia publicznego, Wykonawca:</w:t>
      </w:r>
    </w:p>
    <w:p w14:paraId="4E4B5E85" w14:textId="77777777" w:rsidR="002F406B" w:rsidRPr="0021528E" w:rsidRDefault="002F406B" w:rsidP="002F406B">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8.1. akceptuje warunki korzystania z </w:t>
      </w:r>
      <w:hyperlink r:id="rId17"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określone w Regulaminie zamieszczonym na stronie internetowej </w:t>
      </w:r>
      <w:hyperlink r:id="rId18" w:history="1">
        <w:r w:rsidRPr="0021528E">
          <w:rPr>
            <w:rFonts w:asciiTheme="majorHAnsi" w:eastAsia="Calibri" w:hAnsiTheme="majorHAnsi" w:cstheme="majorHAnsi"/>
          </w:rPr>
          <w:t>pod linkiem</w:t>
        </w:r>
      </w:hyperlink>
      <w:r w:rsidRPr="0021528E">
        <w:rPr>
          <w:rFonts w:asciiTheme="majorHAnsi" w:eastAsia="Calibri" w:hAnsiTheme="majorHAnsi" w:cstheme="majorHAnsi"/>
        </w:rPr>
        <w:t xml:space="preserve">  w zakładce „Regulamin" oraz uznaje go za wiążący;</w:t>
      </w:r>
    </w:p>
    <w:p w14:paraId="3C75F918" w14:textId="0577D149" w:rsidR="002F406B" w:rsidRPr="0021528E" w:rsidRDefault="002F406B" w:rsidP="002F406B">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8.2. zapoznał i stosuje się do Instrukcji składania ofert/wniosków dostępnej na </w:t>
      </w:r>
      <w:r w:rsidRPr="0021528E">
        <w:rPr>
          <w:rFonts w:asciiTheme="majorHAnsi" w:eastAsia="Calibri" w:hAnsiTheme="majorHAnsi" w:cstheme="majorHAnsi"/>
          <w:u w:val="single"/>
        </w:rPr>
        <w:t>platformazakupowa.pl</w:t>
      </w:r>
    </w:p>
    <w:p w14:paraId="239AC0FA" w14:textId="77777777" w:rsidR="009A3817" w:rsidRPr="0021528E" w:rsidRDefault="009A3817" w:rsidP="009A3817">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9. </w:t>
      </w:r>
      <w:r w:rsidRPr="0021528E">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21528E">
          <w:rPr>
            <w:rFonts w:asciiTheme="majorHAnsi" w:eastAsia="Calibri" w:hAnsiTheme="majorHAnsi" w:cstheme="majorHAnsi"/>
            <w:b/>
            <w:u w:val="single"/>
          </w:rPr>
          <w:t>platformazakupowa.pl</w:t>
        </w:r>
      </w:hyperlink>
      <w:r w:rsidRPr="0021528E">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16A02DA9" w:rsidR="009A3817" w:rsidRPr="0021528E" w:rsidRDefault="009A3817" w:rsidP="009A3817">
      <w:pPr>
        <w:pStyle w:val="Standard"/>
        <w:tabs>
          <w:tab w:val="left" w:pos="142"/>
        </w:tabs>
        <w:contextualSpacing/>
        <w:jc w:val="both"/>
        <w:rPr>
          <w:rFonts w:asciiTheme="majorHAnsi" w:eastAsia="Calibri" w:hAnsiTheme="majorHAnsi" w:cstheme="majorHAnsi"/>
          <w:u w:val="single"/>
        </w:rPr>
      </w:pPr>
      <w:r w:rsidRPr="0021528E">
        <w:rPr>
          <w:rFonts w:asciiTheme="majorHAnsi" w:eastAsia="Calibri" w:hAnsiTheme="majorHAnsi" w:cstheme="majorHAnsi"/>
        </w:rPr>
        <w:t xml:space="preserve">10. Zamawiający informuje, że instrukcje korzystania z </w:t>
      </w:r>
      <w:hyperlink r:id="rId20"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znajdują się w zakładce „Instrukcje dla Wykonawców" na stronie internetowej pod adresem: </w:t>
      </w:r>
      <w:hyperlink r:id="rId22" w:history="1">
        <w:r w:rsidRPr="0021528E">
          <w:rPr>
            <w:rFonts w:asciiTheme="majorHAnsi" w:eastAsia="Calibri" w:hAnsiTheme="majorHAnsi" w:cstheme="majorHAnsi"/>
            <w:u w:val="single"/>
          </w:rPr>
          <w:t>https://platformazakupowa.pl/strona/45-instrukcje</w:t>
        </w:r>
      </w:hyperlink>
    </w:p>
    <w:p w14:paraId="389ED47D" w14:textId="77777777" w:rsidR="000243F5" w:rsidRPr="0021528E" w:rsidRDefault="000243F5" w:rsidP="000243F5">
      <w:pPr>
        <w:pStyle w:val="Standard"/>
        <w:tabs>
          <w:tab w:val="left" w:pos="142"/>
        </w:tabs>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11. Zalecenia Zamawiającego: </w:t>
      </w:r>
    </w:p>
    <w:p w14:paraId="404A9D72" w14:textId="77777777" w:rsidR="000243F5" w:rsidRPr="0021528E" w:rsidRDefault="000243F5" w:rsidP="000243F5">
      <w:pPr>
        <w:pStyle w:val="Normalny1"/>
        <w:tabs>
          <w:tab w:val="left" w:pos="142"/>
        </w:tabs>
        <w:spacing w:line="240" w:lineRule="auto"/>
        <w:contextualSpacing/>
        <w:jc w:val="both"/>
        <w:rPr>
          <w:rFonts w:asciiTheme="majorHAnsi" w:hAnsiTheme="majorHAnsi" w:cstheme="majorHAnsi"/>
        </w:rPr>
      </w:pPr>
      <w:r w:rsidRPr="0021528E">
        <w:rPr>
          <w:rFonts w:asciiTheme="majorHAnsi" w:hAnsiTheme="majorHAnsi" w:cstheme="majorHAnsi"/>
          <w:b/>
        </w:rPr>
        <w:t>Formaty plików wykorzystywanych przez Wykonawców powinny być                                                  zgodne z</w:t>
      </w:r>
      <w:r w:rsidRPr="0021528E">
        <w:rPr>
          <w:rFonts w:asciiTheme="majorHAnsi" w:hAnsiTheme="majorHAnsi" w:cstheme="majorHAnsi"/>
        </w:rPr>
        <w:t xml:space="preserve"> “OBWIESZCZENIEM PREZESA RADY MINISTRÓW z dnia 9 listopada 2017 r.                                         </w:t>
      </w:r>
      <w:r w:rsidRPr="0021528E">
        <w:rPr>
          <w:rFonts w:asciiTheme="majorHAnsi" w:hAnsiTheme="majorHAnsi" w:cstheme="majorHAnsi"/>
        </w:rPr>
        <w:lastRenderedPageBreak/>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 Zamawiający rekomenduje wykorzystanie formatów: .pdf .</w:t>
      </w:r>
      <w:proofErr w:type="spellStart"/>
      <w:r w:rsidRPr="0021528E">
        <w:rPr>
          <w:rFonts w:asciiTheme="majorHAnsi" w:eastAsia="Calibri" w:hAnsiTheme="majorHAnsi" w:cstheme="majorHAnsi"/>
        </w:rPr>
        <w:t>doc</w:t>
      </w:r>
      <w:proofErr w:type="spellEnd"/>
      <w:r w:rsidRPr="0021528E">
        <w:rPr>
          <w:rFonts w:asciiTheme="majorHAnsi" w:eastAsia="Calibri" w:hAnsiTheme="majorHAnsi" w:cstheme="majorHAnsi"/>
        </w:rPr>
        <w:t xml:space="preserve"> .xls .jpg (.</w:t>
      </w:r>
      <w:proofErr w:type="spellStart"/>
      <w:r w:rsidRPr="0021528E">
        <w:rPr>
          <w:rFonts w:asciiTheme="majorHAnsi" w:eastAsia="Calibri" w:hAnsiTheme="majorHAnsi" w:cstheme="majorHAnsi"/>
        </w:rPr>
        <w:t>jpeg</w:t>
      </w:r>
      <w:proofErr w:type="spellEnd"/>
      <w:r w:rsidRPr="0021528E">
        <w:rPr>
          <w:rFonts w:asciiTheme="majorHAnsi" w:eastAsia="Calibri" w:hAnsiTheme="majorHAnsi" w:cstheme="majorHAnsi"/>
        </w:rPr>
        <w:t xml:space="preserve">) </w:t>
      </w:r>
      <w:r w:rsidRPr="0021528E">
        <w:rPr>
          <w:rFonts w:asciiTheme="majorHAnsi" w:eastAsia="Calibri" w:hAnsiTheme="majorHAnsi" w:cstheme="majorHAnsi"/>
          <w:b/>
        </w:rPr>
        <w:t>ze szczególnym wskazaniem na .pdf</w:t>
      </w:r>
    </w:p>
    <w:p w14:paraId="19B24A01" w14:textId="77777777" w:rsidR="000243F5" w:rsidRPr="00B50494" w:rsidRDefault="000243F5" w:rsidP="000243F5">
      <w:pPr>
        <w:pStyle w:val="Standard"/>
        <w:tabs>
          <w:tab w:val="left" w:pos="142"/>
        </w:tabs>
        <w:contextualSpacing/>
        <w:jc w:val="both"/>
        <w:rPr>
          <w:rFonts w:asciiTheme="majorHAnsi" w:hAnsiTheme="majorHAnsi" w:cstheme="majorHAnsi"/>
        </w:rPr>
      </w:pPr>
      <w:r w:rsidRPr="00B50494">
        <w:rPr>
          <w:rFonts w:asciiTheme="majorHAnsi" w:eastAsia="Calibri" w:hAnsiTheme="majorHAnsi" w:cstheme="majorHAnsi"/>
        </w:rPr>
        <w:t xml:space="preserve">11.2 W celu ewentualnej kompresji danych, </w:t>
      </w:r>
      <w:r w:rsidRPr="00B50494">
        <w:rPr>
          <w:rFonts w:asciiTheme="majorHAnsi" w:eastAsia="Calibri" w:hAnsiTheme="majorHAnsi" w:cstheme="majorHAnsi"/>
          <w:b/>
          <w:bCs/>
        </w:rPr>
        <w:t>Zamawiający rekomenduje wykorzystanie formatu .zip lub .7z.</w:t>
      </w:r>
    </w:p>
    <w:p w14:paraId="67CDC534" w14:textId="77777777" w:rsidR="000243F5" w:rsidRPr="00B50494" w:rsidRDefault="000243F5" w:rsidP="000243F5">
      <w:pPr>
        <w:pStyle w:val="Standard"/>
        <w:tabs>
          <w:tab w:val="left" w:pos="142"/>
        </w:tabs>
        <w:contextualSpacing/>
        <w:jc w:val="both"/>
        <w:rPr>
          <w:rFonts w:asciiTheme="majorHAnsi" w:hAnsiTheme="majorHAnsi" w:cstheme="majorHAnsi"/>
        </w:rPr>
      </w:pPr>
      <w:r w:rsidRPr="00B50494">
        <w:rPr>
          <w:rFonts w:asciiTheme="majorHAnsi" w:eastAsia="Calibri" w:hAnsiTheme="majorHAnsi" w:cstheme="majorHAnsi"/>
        </w:rPr>
        <w:t xml:space="preserve">11.3 Wśród formatów powszechnych a </w:t>
      </w:r>
      <w:r w:rsidRPr="00B50494">
        <w:rPr>
          <w:rFonts w:asciiTheme="majorHAnsi" w:eastAsia="Calibri" w:hAnsiTheme="majorHAnsi" w:cstheme="majorHAnsi"/>
          <w:b/>
        </w:rPr>
        <w:t>NIEWYSTĘPUJĄCYCH</w:t>
      </w:r>
      <w:r w:rsidRPr="00B50494">
        <w:rPr>
          <w:rFonts w:asciiTheme="majorHAnsi" w:eastAsia="Calibri" w:hAnsiTheme="majorHAnsi" w:cstheme="majorHAnsi"/>
        </w:rPr>
        <w:t xml:space="preserve"> w Rozporządzeniu, o którym mowa powyżej występują: .</w:t>
      </w:r>
      <w:proofErr w:type="spellStart"/>
      <w:r w:rsidRPr="00B50494">
        <w:rPr>
          <w:rFonts w:asciiTheme="majorHAnsi" w:eastAsia="Calibri" w:hAnsiTheme="majorHAnsi" w:cstheme="majorHAnsi"/>
        </w:rPr>
        <w:t>rar</w:t>
      </w:r>
      <w:proofErr w:type="spellEnd"/>
      <w:r w:rsidRPr="00B50494">
        <w:rPr>
          <w:rFonts w:asciiTheme="majorHAnsi" w:eastAsia="Calibri" w:hAnsiTheme="majorHAnsi" w:cstheme="majorHAnsi"/>
        </w:rPr>
        <w:t xml:space="preserve"> .gif .</w:t>
      </w:r>
      <w:proofErr w:type="spellStart"/>
      <w:r w:rsidRPr="00B50494">
        <w:rPr>
          <w:rFonts w:asciiTheme="majorHAnsi" w:eastAsia="Calibri" w:hAnsiTheme="majorHAnsi" w:cstheme="majorHAnsi"/>
        </w:rPr>
        <w:t>bmp</w:t>
      </w:r>
      <w:proofErr w:type="spellEnd"/>
      <w:r w:rsidRPr="00B50494">
        <w:rPr>
          <w:rFonts w:asciiTheme="majorHAnsi" w:eastAsia="Calibri" w:hAnsiTheme="majorHAnsi" w:cstheme="majorHAnsi"/>
        </w:rPr>
        <w:t xml:space="preserve"> .</w:t>
      </w:r>
      <w:proofErr w:type="spellStart"/>
      <w:r w:rsidRPr="00B50494">
        <w:rPr>
          <w:rFonts w:asciiTheme="majorHAnsi" w:eastAsia="Calibri" w:hAnsiTheme="majorHAnsi" w:cstheme="majorHAnsi"/>
        </w:rPr>
        <w:t>numbers</w:t>
      </w:r>
      <w:proofErr w:type="spellEnd"/>
      <w:r w:rsidRPr="00B50494">
        <w:rPr>
          <w:rFonts w:asciiTheme="majorHAnsi" w:eastAsia="Calibri" w:hAnsiTheme="majorHAnsi" w:cstheme="majorHAnsi"/>
        </w:rPr>
        <w:t xml:space="preserve"> .</w:t>
      </w:r>
      <w:proofErr w:type="spellStart"/>
      <w:r w:rsidRPr="00B50494">
        <w:rPr>
          <w:rFonts w:asciiTheme="majorHAnsi" w:eastAsia="Calibri" w:hAnsiTheme="majorHAnsi" w:cstheme="majorHAnsi"/>
        </w:rPr>
        <w:t>pages</w:t>
      </w:r>
      <w:proofErr w:type="spellEnd"/>
      <w:r w:rsidRPr="00B50494">
        <w:rPr>
          <w:rFonts w:asciiTheme="majorHAnsi" w:eastAsia="Calibri" w:hAnsiTheme="majorHAnsi" w:cstheme="majorHAnsi"/>
        </w:rPr>
        <w:t>.</w:t>
      </w:r>
      <w:r w:rsidRPr="00B50494">
        <w:rPr>
          <w:rFonts w:asciiTheme="majorHAnsi" w:hAnsiTheme="majorHAnsi" w:cstheme="majorHAnsi"/>
        </w:rPr>
        <w:t xml:space="preserve"> </w:t>
      </w:r>
      <w:r w:rsidRPr="00B50494">
        <w:rPr>
          <w:rFonts w:asciiTheme="majorHAnsi" w:eastAsia="Calibri" w:hAnsiTheme="majorHAnsi" w:cstheme="majorHAnsi"/>
          <w:b/>
          <w:u w:val="single"/>
        </w:rPr>
        <w:t>Dokumenty złożone w takich plikach zostaną uznane za złożone nieskutecznie!</w:t>
      </w:r>
    </w:p>
    <w:p w14:paraId="5C13489C"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21528E">
        <w:rPr>
          <w:rFonts w:asciiTheme="majorHAnsi" w:eastAsia="Calibri" w:hAnsiTheme="majorHAnsi" w:cstheme="majorHAnsi"/>
        </w:rPr>
        <w:t>eDoApp</w:t>
      </w:r>
      <w:proofErr w:type="spellEnd"/>
      <w:r w:rsidRPr="0021528E">
        <w:rPr>
          <w:rFonts w:asciiTheme="majorHAnsi" w:eastAsia="Calibri" w:hAnsiTheme="majorHAnsi" w:cstheme="majorHAnsi"/>
        </w:rPr>
        <w:t xml:space="preserve"> służącej do składania podpisu osobistego, który wynosi max 5MB.</w:t>
      </w:r>
    </w:p>
    <w:p w14:paraId="6AD57803"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528E">
        <w:rPr>
          <w:rFonts w:asciiTheme="majorHAnsi" w:eastAsia="Calibri" w:hAnsiTheme="majorHAnsi" w:cstheme="majorHAnsi"/>
          <w:b/>
          <w:bCs/>
        </w:rPr>
        <w:t>PadES</w:t>
      </w:r>
      <w:proofErr w:type="spellEnd"/>
      <w:r w:rsidRPr="0021528E">
        <w:rPr>
          <w:rFonts w:asciiTheme="majorHAnsi" w:eastAsia="Calibri" w:hAnsiTheme="majorHAnsi" w:cstheme="majorHAnsi"/>
          <w:b/>
          <w:bCs/>
        </w:rPr>
        <w:t>.</w:t>
      </w:r>
    </w:p>
    <w:p w14:paraId="1A6A0826"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11.6 Pliki w innych formatach niż .pdf zaleca się opatrzyć zewnętrznym podpisem </w:t>
      </w:r>
      <w:proofErr w:type="spellStart"/>
      <w:r w:rsidRPr="0021528E">
        <w:rPr>
          <w:rFonts w:asciiTheme="majorHAnsi" w:eastAsia="Calibri" w:hAnsiTheme="majorHAnsi" w:cstheme="majorHAnsi"/>
        </w:rPr>
        <w:t>XAdES</w:t>
      </w:r>
      <w:proofErr w:type="spellEnd"/>
      <w:r w:rsidRPr="0021528E">
        <w:rPr>
          <w:rFonts w:asciiTheme="majorHAnsi" w:eastAsia="Calibri" w:hAnsiTheme="majorHAnsi" w:cstheme="majorHAnsi"/>
        </w:rPr>
        <w:t xml:space="preserve">. </w:t>
      </w:r>
      <w:r w:rsidRPr="0021528E">
        <w:rPr>
          <w:rFonts w:asciiTheme="majorHAnsi" w:eastAsia="Calibri" w:hAnsiTheme="majorHAnsi" w:cstheme="majorHAnsi"/>
          <w:b/>
          <w:bCs/>
        </w:rPr>
        <w:t>Wykonawca powinien pamiętać aby plik z podpisem przekazywać łącznie z dokumentem podpisywanym.</w:t>
      </w:r>
    </w:p>
    <w:p w14:paraId="70C7536C"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29D84A3A"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0018F37D"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w:t>
      </w:r>
      <w:r w:rsidR="00521A5A">
        <w:rPr>
          <w:rFonts w:asciiTheme="majorHAnsi" w:eastAsia="Calibri" w:hAnsiTheme="majorHAnsi" w:cstheme="majorHAnsi"/>
        </w:rPr>
        <w:t>9</w:t>
      </w:r>
      <w:r w:rsidRPr="0021528E">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Pr="0021528E">
        <w:rPr>
          <w:rFonts w:asciiTheme="majorHAnsi" w:eastAsia="Calibri" w:hAnsiTheme="majorHAnsi" w:cstheme="majorHAnsi"/>
          <w:b/>
          <w:bCs/>
        </w:rPr>
        <w:t>Zamawiający sugeruje złożenie oferty na 24 godziny przed terminem składania ofert/wniosków.</w:t>
      </w:r>
    </w:p>
    <w:p w14:paraId="0FA75ABD" w14:textId="6DC301ED"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0</w:t>
      </w:r>
      <w:r w:rsidRPr="0021528E">
        <w:rPr>
          <w:rFonts w:asciiTheme="majorHAnsi" w:eastAsia="Calibri" w:hAnsiTheme="majorHAnsi" w:cstheme="majorHAnsi"/>
        </w:rPr>
        <w:t xml:space="preserve">  Podczas podpisywania plików zaleca się stosowanie algorytmu skrótu SHA2 zamiast SHA1.</w:t>
      </w:r>
    </w:p>
    <w:p w14:paraId="2250CEFE" w14:textId="1296AAD4"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1</w:t>
      </w:r>
      <w:r w:rsidRPr="0021528E">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2</w:t>
      </w:r>
      <w:r w:rsidRPr="0021528E">
        <w:rPr>
          <w:rFonts w:asciiTheme="majorHAnsi" w:eastAsia="Calibri" w:hAnsiTheme="majorHAnsi" w:cstheme="majorHAnsi"/>
        </w:rPr>
        <w:t xml:space="preserve"> Zamawiający rekomenduje wykorzystanie podpisu z kwalifikowanym znacznikiem czasu.</w:t>
      </w:r>
    </w:p>
    <w:p w14:paraId="52282001" w14:textId="43A0A5F6" w:rsidR="000243F5" w:rsidRPr="0021528E" w:rsidRDefault="000243F5" w:rsidP="000243F5">
      <w:pPr>
        <w:pStyle w:val="Standard"/>
        <w:tabs>
          <w:tab w:val="left" w:pos="142"/>
        </w:tabs>
        <w:contextualSpacing/>
        <w:jc w:val="both"/>
        <w:rPr>
          <w:rFonts w:asciiTheme="majorHAnsi" w:eastAsia="Calibri" w:hAnsiTheme="majorHAnsi" w:cstheme="majorHAnsi"/>
          <w:b/>
          <w:bCs/>
          <w:u w:val="single"/>
        </w:rPr>
      </w:pPr>
      <w:r w:rsidRPr="0021528E">
        <w:rPr>
          <w:rFonts w:asciiTheme="majorHAnsi" w:eastAsia="Calibri" w:hAnsiTheme="majorHAnsi" w:cstheme="majorHAnsi"/>
          <w:b/>
          <w:bCs/>
          <w:u w:val="single"/>
        </w:rPr>
        <w:t>11.1</w:t>
      </w:r>
      <w:r w:rsidR="00521A5A">
        <w:rPr>
          <w:rFonts w:asciiTheme="majorHAnsi" w:eastAsia="Calibri" w:hAnsiTheme="majorHAnsi" w:cstheme="majorHAnsi"/>
          <w:b/>
          <w:bCs/>
          <w:u w:val="single"/>
        </w:rPr>
        <w:t>3</w:t>
      </w:r>
      <w:r w:rsidRPr="0021528E">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49B7C65D" w14:textId="2A41A6FE" w:rsidR="00012C73" w:rsidRPr="0021528E" w:rsidRDefault="00012C73" w:rsidP="005063A3">
      <w:pPr>
        <w:pStyle w:val="Standard"/>
        <w:tabs>
          <w:tab w:val="left" w:pos="142"/>
        </w:tabs>
        <w:contextualSpacing/>
        <w:jc w:val="both"/>
        <w:rPr>
          <w:rFonts w:asciiTheme="majorHAnsi" w:hAnsiTheme="majorHAnsi" w:cstheme="majorHAnsi"/>
          <w:color w:val="FF0000"/>
        </w:rPr>
      </w:pPr>
    </w:p>
    <w:p w14:paraId="097CABD7" w14:textId="77777777" w:rsidR="00012C73" w:rsidRPr="0021528E"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 xml:space="preserve">XII. OPIS SPOSOBU UDZIELENIA WYJAŚNIEŃ DOTYCZĄCYCH TREŚCI SWZ: </w:t>
      </w:r>
    </w:p>
    <w:p w14:paraId="0ED915AD"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poprzez kliknięcie przycisku </w:t>
      </w:r>
      <w:r w:rsidRPr="0021528E">
        <w:rPr>
          <w:rFonts w:asciiTheme="majorHAnsi" w:hAnsiTheme="majorHAnsi" w:cstheme="majorHAnsi"/>
          <w:i/>
          <w:iCs/>
        </w:rPr>
        <w:t>„wyślij wiadomość do Zamawiającego”</w:t>
      </w:r>
      <w:r w:rsidRPr="0021528E">
        <w:rPr>
          <w:rFonts w:asciiTheme="majorHAnsi" w:hAnsiTheme="majorHAnsi" w:cstheme="majorHAnsi"/>
        </w:rPr>
        <w:t>,                   po których pojawi się komunikat, że wiadomość została wysłana do Zamawiającego.</w:t>
      </w:r>
    </w:p>
    <w:p w14:paraId="392134A9" w14:textId="77777777" w:rsidR="00012C73" w:rsidRPr="00201AC8" w:rsidRDefault="00012C73" w:rsidP="005063A3">
      <w:pPr>
        <w:pStyle w:val="Standard"/>
        <w:tabs>
          <w:tab w:val="left" w:pos="142"/>
        </w:tabs>
        <w:contextualSpacing/>
        <w:jc w:val="both"/>
        <w:rPr>
          <w:rFonts w:asciiTheme="majorHAnsi" w:hAnsiTheme="majorHAnsi" w:cstheme="majorHAnsi"/>
          <w:i/>
          <w:iCs/>
          <w:u w:val="single"/>
        </w:rPr>
      </w:pPr>
      <w:r w:rsidRPr="00201AC8">
        <w:rPr>
          <w:rFonts w:asciiTheme="majorHAnsi" w:hAnsiTheme="majorHAnsi" w:cstheme="majorHAnsi"/>
          <w:i/>
          <w:iCs/>
          <w:u w:val="single"/>
        </w:rPr>
        <w:t>2. Zamawiający zaleca aby zapytania do treści SWZ były przesyłane również w wersji edytowalnej.</w:t>
      </w:r>
    </w:p>
    <w:p w14:paraId="49EE14A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lastRenderedPageBreak/>
        <w:t xml:space="preserve">3. Zamawiający jest obowiązany udzielić wyjaśnień niezwłocznie, jednak nie później niż                         na 2 dni przed upływem terminu składania ofert, zgodnie z art. 284 ust. 2 ustawy </w:t>
      </w:r>
      <w:proofErr w:type="spellStart"/>
      <w:r w:rsidRPr="0021528E">
        <w:rPr>
          <w:rFonts w:asciiTheme="majorHAnsi" w:hAnsiTheme="majorHAnsi" w:cstheme="majorHAnsi"/>
        </w:rPr>
        <w:t>Pzp</w:t>
      </w:r>
      <w:proofErr w:type="spellEnd"/>
      <w:r w:rsidRPr="0021528E">
        <w:rPr>
          <w:rFonts w:asciiTheme="majorHAnsi" w:hAnsiTheme="majorHAnsi" w:cstheme="majorHAnsi"/>
        </w:rPr>
        <w:t>.</w:t>
      </w:r>
    </w:p>
    <w:p w14:paraId="4D9C3685"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CE467F3"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174DB19"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6. Treść zapytań wraz z wyjaśnieniami Zamawiający udostępnia, bez ujawniania źródła zapytania, na stronie internetowej prowadzonego postępowania. </w:t>
      </w:r>
    </w:p>
    <w:p w14:paraId="5B0637C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1F32CE33"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10. Przedłużenie terminu składania ofert nie wpływa na bieg terminu składania wniosku                              o wyjaśnienie treści SWZ.</w:t>
      </w:r>
    </w:p>
    <w:p w14:paraId="7B1D3498"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21528E" w:rsidRDefault="00487FB6" w:rsidP="005063A3">
      <w:pPr>
        <w:pStyle w:val="Standard"/>
        <w:tabs>
          <w:tab w:val="left" w:pos="142"/>
        </w:tabs>
        <w:contextualSpacing/>
        <w:jc w:val="both"/>
        <w:rPr>
          <w:rFonts w:asciiTheme="majorHAnsi" w:hAnsiTheme="majorHAnsi" w:cstheme="majorHAnsi"/>
          <w:color w:val="FF0000"/>
        </w:rPr>
      </w:pPr>
    </w:p>
    <w:p w14:paraId="1F6D7637" w14:textId="03E656C9"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XI</w:t>
      </w:r>
      <w:r w:rsidR="00487FB6" w:rsidRPr="0021528E">
        <w:rPr>
          <w:rFonts w:asciiTheme="majorHAnsi" w:eastAsia="Calibri" w:hAnsiTheme="majorHAnsi" w:cstheme="majorHAnsi"/>
          <w:b/>
          <w:bCs/>
          <w:kern w:val="0"/>
          <w:lang w:eastAsia="en-US"/>
        </w:rPr>
        <w:t>I</w:t>
      </w:r>
      <w:r w:rsidRPr="0021528E">
        <w:rPr>
          <w:rFonts w:asciiTheme="majorHAnsi" w:eastAsia="Calibri" w:hAnsiTheme="majorHAnsi" w:cstheme="majorHAnsi"/>
          <w:b/>
          <w:bCs/>
          <w:kern w:val="0"/>
          <w:lang w:eastAsia="en-US"/>
        </w:rPr>
        <w:t>I. WYMAGANIA DOTYCZĄCE WADIUM:</w:t>
      </w:r>
    </w:p>
    <w:p w14:paraId="455CEC61" w14:textId="22C43B35" w:rsidR="00566681" w:rsidRPr="0021528E" w:rsidRDefault="00EE21D2"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Zamawiający nie wymaga wniesienia wadium.</w:t>
      </w:r>
    </w:p>
    <w:p w14:paraId="28537A89" w14:textId="77777777" w:rsidR="00566681" w:rsidRPr="0021528E" w:rsidRDefault="00566681" w:rsidP="005063A3">
      <w:pPr>
        <w:pStyle w:val="Standard"/>
        <w:tabs>
          <w:tab w:val="left" w:pos="142"/>
        </w:tabs>
        <w:contextualSpacing/>
        <w:jc w:val="both"/>
        <w:rPr>
          <w:rFonts w:asciiTheme="majorHAnsi" w:eastAsia="Calibri" w:hAnsiTheme="majorHAnsi" w:cstheme="majorHAnsi"/>
          <w:color w:val="FF0000"/>
        </w:rPr>
      </w:pPr>
    </w:p>
    <w:p w14:paraId="2E3B6D1C" w14:textId="77777777" w:rsidR="00012C73" w:rsidRPr="0021528E"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XIV. TERMIN ZWIĄZANIA OFERTĄ:</w:t>
      </w:r>
    </w:p>
    <w:p w14:paraId="38D5871E" w14:textId="784F56F4"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 Wykonawca jest związany ofertą przez okres 30 dni, </w:t>
      </w:r>
      <w:r w:rsidRPr="00EE1798">
        <w:rPr>
          <w:rFonts w:asciiTheme="majorHAnsi" w:eastAsia="Calibri" w:hAnsiTheme="majorHAnsi" w:cstheme="majorHAnsi"/>
          <w:b/>
          <w:bCs/>
          <w:color w:val="FF0000"/>
          <w:highlight w:val="yellow"/>
        </w:rPr>
        <w:t xml:space="preserve">tj. do dnia </w:t>
      </w:r>
      <w:r w:rsidR="00CD46B9" w:rsidRPr="00EE1798">
        <w:rPr>
          <w:rFonts w:asciiTheme="majorHAnsi" w:eastAsia="Calibri" w:hAnsiTheme="majorHAnsi" w:cstheme="majorHAnsi"/>
          <w:b/>
          <w:bCs/>
          <w:strike/>
          <w:color w:val="FF0000"/>
          <w:highlight w:val="yellow"/>
        </w:rPr>
        <w:t>12.05.2022 r.</w:t>
      </w:r>
      <w:r w:rsidR="00EE1798" w:rsidRPr="00EE1798">
        <w:rPr>
          <w:rFonts w:asciiTheme="majorHAnsi" w:eastAsia="Calibri" w:hAnsiTheme="majorHAnsi" w:cstheme="majorHAnsi"/>
          <w:b/>
          <w:bCs/>
          <w:color w:val="FF0000"/>
          <w:highlight w:val="yellow"/>
        </w:rPr>
        <w:t xml:space="preserve"> 20.05.2022 r.</w:t>
      </w:r>
      <w:r w:rsidR="00EE1798" w:rsidRPr="00EE1798">
        <w:rPr>
          <w:rFonts w:asciiTheme="majorHAnsi" w:eastAsia="Calibri" w:hAnsiTheme="majorHAnsi" w:cstheme="majorHAnsi"/>
          <w:b/>
          <w:bCs/>
          <w:color w:val="FF0000"/>
        </w:rPr>
        <w:t xml:space="preserve"> </w:t>
      </w:r>
      <w:r w:rsidRPr="00EE1798">
        <w:rPr>
          <w:rFonts w:asciiTheme="majorHAnsi" w:eastAsia="Calibri" w:hAnsiTheme="majorHAnsi" w:cstheme="majorHAnsi"/>
          <w:b/>
          <w:bCs/>
          <w:color w:val="FF0000"/>
        </w:rPr>
        <w:t xml:space="preserve">  </w:t>
      </w:r>
    </w:p>
    <w:p w14:paraId="72AD495C"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2. Bieg terminu związania ofertą rozpoczyna się wraz z upływem terminu składania ofert. </w:t>
      </w:r>
    </w:p>
    <w:p w14:paraId="7CE448DA"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21528E">
        <w:rPr>
          <w:rFonts w:asciiTheme="majorHAnsi" w:eastAsia="Calibri" w:hAnsiTheme="majorHAnsi" w:cstheme="majorHAnsi"/>
        </w:rPr>
        <w:t>Pzp</w:t>
      </w:r>
      <w:proofErr w:type="spellEnd"/>
      <w:r w:rsidRPr="0021528E">
        <w:rPr>
          <w:rFonts w:asciiTheme="majorHAnsi" w:eastAsia="Calibri" w:hAnsiTheme="majorHAnsi" w:cstheme="majorHAnsi"/>
        </w:rPr>
        <w:t>,                                        przed upływem terminu związania ofertą, zwraca się jednokrotnie do Wykonawców o wyrażenie zgody na przedłużenie tego terminu o wskazany przez Zamawiającego okres, jednak                                   nie dłuższy niż 30 dni.</w:t>
      </w:r>
    </w:p>
    <w:p w14:paraId="5CCBCBE7"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w:t>
      </w:r>
    </w:p>
    <w:p w14:paraId="47D4280E" w14:textId="77777777" w:rsidR="00566681" w:rsidRPr="0021528E" w:rsidRDefault="00566681" w:rsidP="005063A3">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bCs/>
          <w:kern w:val="0"/>
          <w:lang w:eastAsia="en-US"/>
        </w:rPr>
        <w:t>XV. OPIS SPOSOBU PRZYGOTOWANIA OFERT:</w:t>
      </w:r>
    </w:p>
    <w:p w14:paraId="52795298" w14:textId="77777777" w:rsidR="00452F32" w:rsidRPr="0021528E" w:rsidRDefault="00452F32" w:rsidP="00452F32">
      <w:pPr>
        <w:pStyle w:val="Normalny3"/>
        <w:suppressAutoHyphens w:val="0"/>
        <w:autoSpaceDN/>
        <w:spacing w:line="240" w:lineRule="auto"/>
        <w:contextualSpacing/>
        <w:jc w:val="both"/>
        <w:textAlignment w:val="auto"/>
        <w:rPr>
          <w:rFonts w:asciiTheme="majorHAnsi" w:eastAsia="Calibri" w:hAnsiTheme="majorHAnsi" w:cstheme="majorHAnsi"/>
        </w:rPr>
      </w:pPr>
      <w:r w:rsidRPr="0021528E">
        <w:rPr>
          <w:rFonts w:asciiTheme="majorHAnsi" w:hAnsiTheme="majorHAnsi" w:cstheme="majorHAnsi"/>
        </w:rPr>
        <w:t xml:space="preserve">1. </w:t>
      </w:r>
      <w:r w:rsidRPr="0021528E">
        <w:rPr>
          <w:rFonts w:asciiTheme="majorHAnsi" w:eastAsia="Calibri" w:hAnsiTheme="majorHAnsi" w:cstheme="majorHAnsi"/>
        </w:rPr>
        <w:t xml:space="preserve">Oferta, wniosek, podmiotowe oraz przedmiotowe środki dowodowe (jeżeli były wymagane) składane elektronicznie muszą zostać opatrzone elektronicznym kwalifikowanym podpisem                  w przypadku zamówień o wartości równej lub przekraczającej progi unijne a w przypadku                        </w:t>
      </w:r>
      <w:r w:rsidRPr="0021528E">
        <w:rPr>
          <w:rFonts w:asciiTheme="majorHAnsi" w:eastAsia="Calibri" w:hAnsiTheme="majorHAnsi" w:cstheme="majorHAnsi"/>
        </w:rPr>
        <w:lastRenderedPageBreak/>
        <w:t>zamówień o wartości niższej od progów unijnych, oferta, wniosek, podmiotowe oraz                              przedmiotowe środki 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21528E">
        <w:rPr>
          <w:rFonts w:asciiTheme="majorHAnsi" w:hAnsiTheme="majorHAnsi" w:cstheme="majorHAnsi"/>
          <w:vertAlign w:val="superscript"/>
        </w:rPr>
        <w:footnoteReference w:id="1"/>
      </w:r>
      <w:r w:rsidRPr="0021528E">
        <w:rPr>
          <w:rFonts w:asciiTheme="majorHAnsi" w:eastAsia="Calibri" w:hAnsiTheme="majorHAnsi" w:cstheme="majorHAnsi"/>
        </w:rPr>
        <w:t xml:space="preserve"> (</w:t>
      </w:r>
      <w:r w:rsidRPr="0021528E">
        <w:rPr>
          <w:rFonts w:asciiTheme="majorHAnsi" w:eastAsia="Calibri" w:hAnsiTheme="majorHAnsi" w:cstheme="majorHAnsi"/>
          <w:b/>
        </w:rPr>
        <w:t xml:space="preserve">opcja rekomendowana </w:t>
      </w:r>
      <w:r w:rsidRPr="0021528E">
        <w:rPr>
          <w:rFonts w:asciiTheme="majorHAnsi" w:eastAsia="Calibri" w:hAnsiTheme="majorHAnsi" w:cstheme="majorHAnsi"/>
        </w:rPr>
        <w:t>przez</w:t>
      </w:r>
      <w:r w:rsidRPr="0021528E">
        <w:rPr>
          <w:rFonts w:asciiTheme="majorHAnsi" w:eastAsia="Calibri" w:hAnsiTheme="majorHAnsi" w:cstheme="majorHAnsi"/>
          <w:b/>
        </w:rPr>
        <w:t xml:space="preserve">                                 </w:t>
      </w:r>
      <w:hyperlink r:id="rId23">
        <w:r w:rsidRPr="0021528E">
          <w:rPr>
            <w:rFonts w:asciiTheme="majorHAnsi" w:eastAsia="Calibri" w:hAnsiTheme="majorHAnsi" w:cstheme="majorHAnsi"/>
            <w:b/>
            <w:u w:val="single"/>
          </w:rPr>
          <w:t>platformazakupowa.pl</w:t>
        </w:r>
      </w:hyperlink>
      <w:r w:rsidRPr="0021528E">
        <w:rPr>
          <w:rFonts w:asciiTheme="majorHAnsi" w:eastAsia="Calibri" w:hAnsiTheme="majorHAnsi" w:cstheme="majorHAnsi"/>
        </w:rPr>
        <w:t>).</w:t>
      </w:r>
    </w:p>
    <w:p w14:paraId="13628429"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74E4CC"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b/>
          <w:bCs/>
          <w:u w:val="single"/>
        </w:rPr>
      </w:pPr>
      <w:r w:rsidRPr="0021528E">
        <w:rPr>
          <w:rFonts w:asciiTheme="majorHAnsi" w:hAnsiTheme="majorHAnsi" w:cstheme="majorHAnsi"/>
          <w:b/>
          <w:bCs/>
          <w:u w:val="single"/>
        </w:rPr>
        <w:t>3. Oferta powinna być:</w:t>
      </w:r>
    </w:p>
    <w:p w14:paraId="307A4006"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3.1. sporządzona w języku polskim, na podstawie załączników zawartych w SWZ;</w:t>
      </w:r>
    </w:p>
    <w:p w14:paraId="5CF6FED2"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 xml:space="preserve">3.2. złożona przy użyciu środków komunikacji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w:t>
      </w:r>
    </w:p>
    <w:p w14:paraId="0A9A9390" w14:textId="77777777" w:rsidR="00452F32" w:rsidRPr="0021528E" w:rsidRDefault="00452F32" w:rsidP="00452F32">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528E">
        <w:rPr>
          <w:rFonts w:asciiTheme="majorHAnsi" w:eastAsia="Calibri" w:hAnsiTheme="majorHAnsi" w:cstheme="majorHAnsi"/>
        </w:rPr>
        <w:t>eIDAS</w:t>
      </w:r>
      <w:proofErr w:type="spellEnd"/>
      <w:r w:rsidRPr="0021528E">
        <w:rPr>
          <w:rFonts w:asciiTheme="majorHAnsi" w:eastAsia="Calibri" w:hAnsiTheme="majorHAnsi" w:cstheme="majorHAnsi"/>
        </w:rPr>
        <w:t>) (UE) nr 910/2014 - od 1 lipca 2016 roku”.</w:t>
      </w:r>
    </w:p>
    <w:p w14:paraId="2A5E2075"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5. W przypadku wykorzystania formatu podpisu </w:t>
      </w:r>
      <w:proofErr w:type="spellStart"/>
      <w:r w:rsidRPr="0021528E">
        <w:rPr>
          <w:rFonts w:asciiTheme="majorHAnsi" w:eastAsia="Calibri" w:hAnsiTheme="majorHAnsi" w:cstheme="majorHAnsi"/>
        </w:rPr>
        <w:t>XAdES</w:t>
      </w:r>
      <w:proofErr w:type="spellEnd"/>
      <w:r w:rsidRPr="0021528E">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21528E">
        <w:rPr>
          <w:rFonts w:asciiTheme="majorHAnsi" w:eastAsia="Calibri" w:hAnsiTheme="majorHAnsi" w:cstheme="majorHAnsi"/>
        </w:rPr>
        <w:t>XadES</w:t>
      </w:r>
      <w:proofErr w:type="spellEnd"/>
      <w:r w:rsidRPr="0021528E">
        <w:rPr>
          <w:rFonts w:asciiTheme="majorHAnsi" w:eastAsia="Calibri" w:hAnsiTheme="majorHAnsi" w:cstheme="majorHAnsi"/>
        </w:rPr>
        <w:t>.</w:t>
      </w:r>
    </w:p>
    <w:p w14:paraId="780FDFDF"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6. Zgodnie z art. 18 ust. 3 ustawy </w:t>
      </w:r>
      <w:proofErr w:type="spellStart"/>
      <w:r w:rsidRPr="0021528E">
        <w:rPr>
          <w:rFonts w:asciiTheme="majorHAnsi" w:eastAsia="Calibri" w:hAnsiTheme="majorHAnsi" w:cstheme="majorHAnsi"/>
        </w:rPr>
        <w:t>Pzp</w:t>
      </w:r>
      <w:proofErr w:type="spellEnd"/>
      <w:r w:rsidRPr="0021528E">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21528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140C7722"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 Wykonawca, za pośrednictwem </w:t>
      </w:r>
      <w:hyperlink r:id="rId24"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D43166A" w14:textId="77777777" w:rsidR="00452F32" w:rsidRPr="0021528E" w:rsidRDefault="00BA5B2F" w:rsidP="00452F32">
      <w:pPr>
        <w:pStyle w:val="Normalny1"/>
        <w:spacing w:line="240" w:lineRule="auto"/>
        <w:contextualSpacing/>
        <w:jc w:val="both"/>
        <w:rPr>
          <w:rFonts w:asciiTheme="majorHAnsi" w:hAnsiTheme="majorHAnsi" w:cstheme="majorHAnsi"/>
        </w:rPr>
      </w:pPr>
      <w:hyperlink r:id="rId25" w:history="1">
        <w:r w:rsidR="00452F32" w:rsidRPr="0021528E">
          <w:rPr>
            <w:rFonts w:asciiTheme="majorHAnsi" w:hAnsiTheme="majorHAnsi" w:cstheme="majorHAnsi"/>
            <w:u w:val="single"/>
          </w:rPr>
          <w:t>https://platformazakupowa.pl/strona/45-instrukcje</w:t>
        </w:r>
      </w:hyperlink>
    </w:p>
    <w:p w14:paraId="51BFA9C9"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 xml:space="preserve">9. Cena oferty musi zawierać wszystkie koszty, jakie ponosi Wykonawca aby z należytą starannością zrealizować zamówienie oraz ewentualne rabaty. </w:t>
      </w:r>
    </w:p>
    <w:p w14:paraId="248F27EB"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lastRenderedPageBreak/>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A2B2DA" w14:textId="1E071670" w:rsidR="00392946" w:rsidRPr="0021528E" w:rsidRDefault="00452F32" w:rsidP="005063A3">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21528E" w:rsidRDefault="00EE21D2" w:rsidP="005063A3">
      <w:pPr>
        <w:pStyle w:val="Normalny1"/>
        <w:spacing w:line="240" w:lineRule="auto"/>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13. Dokumenty składające się na ofertę: </w:t>
      </w:r>
    </w:p>
    <w:p w14:paraId="59595C98" w14:textId="7F9C9304" w:rsidR="00566681" w:rsidRPr="00BC5DE3" w:rsidRDefault="00EE21D2" w:rsidP="005063A3">
      <w:pPr>
        <w:pStyle w:val="Normalny1"/>
        <w:spacing w:line="240" w:lineRule="auto"/>
        <w:contextualSpacing/>
        <w:jc w:val="both"/>
        <w:rPr>
          <w:rFonts w:asciiTheme="majorHAnsi" w:hAnsiTheme="majorHAnsi" w:cstheme="majorHAnsi"/>
        </w:rPr>
      </w:pPr>
      <w:r w:rsidRPr="00BC5DE3">
        <w:rPr>
          <w:rFonts w:asciiTheme="majorHAnsi" w:hAnsiTheme="majorHAnsi" w:cstheme="majorHAnsi"/>
        </w:rPr>
        <w:t>13.1 Formularz ofertowy</w:t>
      </w:r>
      <w:r w:rsidR="00801616" w:rsidRPr="00BC5DE3">
        <w:rPr>
          <w:rFonts w:asciiTheme="majorHAnsi" w:hAnsiTheme="majorHAnsi" w:cstheme="majorHAnsi"/>
        </w:rPr>
        <w:t xml:space="preserve"> – sporządzony według wzoru stanowiącego </w:t>
      </w:r>
      <w:r w:rsidRPr="00BC5DE3">
        <w:rPr>
          <w:rFonts w:asciiTheme="majorHAnsi" w:hAnsiTheme="majorHAnsi" w:cstheme="majorHAnsi"/>
          <w:b/>
          <w:bCs/>
          <w:i/>
          <w:iCs/>
        </w:rPr>
        <w:t xml:space="preserve">Załącznik nr </w:t>
      </w:r>
      <w:r w:rsidR="00574093" w:rsidRPr="00BC5DE3">
        <w:rPr>
          <w:rFonts w:asciiTheme="majorHAnsi" w:hAnsiTheme="majorHAnsi" w:cstheme="majorHAnsi"/>
          <w:b/>
          <w:bCs/>
          <w:i/>
          <w:iCs/>
        </w:rPr>
        <w:t>1</w:t>
      </w:r>
      <w:r w:rsidRPr="00BC5DE3">
        <w:rPr>
          <w:rFonts w:asciiTheme="majorHAnsi" w:hAnsiTheme="majorHAnsi" w:cstheme="majorHAnsi"/>
          <w:b/>
          <w:bCs/>
          <w:i/>
          <w:iCs/>
        </w:rPr>
        <w:t xml:space="preserve"> do SWZ</w:t>
      </w:r>
    </w:p>
    <w:p w14:paraId="54422B67" w14:textId="1D5A3956" w:rsidR="00566681" w:rsidRPr="00D978CF" w:rsidRDefault="00EE21D2" w:rsidP="005063A3">
      <w:pPr>
        <w:pStyle w:val="Normalny1"/>
        <w:spacing w:line="240" w:lineRule="auto"/>
        <w:contextualSpacing/>
        <w:jc w:val="both"/>
        <w:rPr>
          <w:rFonts w:asciiTheme="majorHAnsi" w:hAnsiTheme="majorHAnsi" w:cstheme="majorHAnsi"/>
        </w:rPr>
      </w:pPr>
      <w:r w:rsidRPr="00BC5DE3">
        <w:rPr>
          <w:rFonts w:asciiTheme="majorHAnsi" w:hAnsiTheme="majorHAnsi" w:cstheme="majorHAnsi"/>
        </w:rPr>
        <w:t xml:space="preserve">13.2 Formularz asortymentowo – cenowy – </w:t>
      </w:r>
      <w:r w:rsidR="009F1533" w:rsidRPr="00BC5DE3">
        <w:rPr>
          <w:rFonts w:asciiTheme="majorHAnsi" w:hAnsiTheme="majorHAnsi" w:cstheme="majorHAnsi"/>
          <w:b/>
          <w:bCs/>
          <w:i/>
          <w:iCs/>
        </w:rPr>
        <w:t>Załącznik nr 1a</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1b</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1c</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1d</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1e</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1f</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1g</w:t>
      </w:r>
      <w:r w:rsidR="00EF53D7" w:rsidRPr="00BC5DE3">
        <w:rPr>
          <w:rFonts w:asciiTheme="majorHAnsi" w:hAnsiTheme="majorHAnsi" w:cstheme="majorHAnsi"/>
          <w:b/>
          <w:bCs/>
          <w:i/>
          <w:iCs/>
        </w:rPr>
        <w:t xml:space="preserve"> do SWZ </w:t>
      </w:r>
      <w:r w:rsidR="009F1533" w:rsidRPr="00BC5DE3">
        <w:rPr>
          <w:rFonts w:asciiTheme="majorHAnsi" w:hAnsiTheme="majorHAnsi" w:cstheme="majorHAnsi"/>
          <w:b/>
          <w:bCs/>
          <w:i/>
          <w:iCs/>
        </w:rPr>
        <w:t>** (odpowiednio Część I,</w:t>
      </w:r>
      <w:r w:rsidR="00EF53D7" w:rsidRPr="00BC5DE3">
        <w:rPr>
          <w:rFonts w:asciiTheme="majorHAnsi" w:hAnsiTheme="majorHAnsi" w:cstheme="majorHAnsi"/>
          <w:b/>
          <w:bCs/>
          <w:i/>
          <w:iCs/>
        </w:rPr>
        <w:t xml:space="preserve"> </w:t>
      </w:r>
      <w:r w:rsidR="009F1533" w:rsidRPr="00BC5DE3">
        <w:rPr>
          <w:rFonts w:asciiTheme="majorHAnsi" w:hAnsiTheme="majorHAnsi" w:cstheme="majorHAnsi"/>
          <w:b/>
          <w:bCs/>
          <w:i/>
          <w:iCs/>
        </w:rPr>
        <w:t xml:space="preserve">Część II, Część III, Część IV, Część V, Część VI, </w:t>
      </w:r>
      <w:r w:rsidR="009F1533" w:rsidRPr="00D978CF">
        <w:rPr>
          <w:rFonts w:asciiTheme="majorHAnsi" w:hAnsiTheme="majorHAnsi" w:cstheme="majorHAnsi"/>
          <w:b/>
          <w:bCs/>
          <w:i/>
          <w:iCs/>
        </w:rPr>
        <w:t>Część VII</w:t>
      </w:r>
      <w:r w:rsidR="00EF53D7" w:rsidRPr="00D978CF">
        <w:rPr>
          <w:rFonts w:asciiTheme="majorHAnsi" w:hAnsiTheme="majorHAnsi" w:cstheme="majorHAnsi"/>
          <w:b/>
          <w:bCs/>
          <w:i/>
          <w:iCs/>
        </w:rPr>
        <w:t xml:space="preserve"> </w:t>
      </w:r>
      <w:r w:rsidR="009F1533" w:rsidRPr="00D978CF">
        <w:rPr>
          <w:rFonts w:asciiTheme="majorHAnsi" w:hAnsiTheme="majorHAnsi" w:cstheme="majorHAnsi"/>
          <w:b/>
          <w:bCs/>
          <w:i/>
          <w:iCs/>
        </w:rPr>
        <w:t>**)</w:t>
      </w:r>
    </w:p>
    <w:p w14:paraId="138DAD2D" w14:textId="59A5FFAD" w:rsidR="00B32744" w:rsidRDefault="00B32744" w:rsidP="005063A3">
      <w:pPr>
        <w:pStyle w:val="Normalny1"/>
        <w:spacing w:line="240" w:lineRule="auto"/>
        <w:contextualSpacing/>
        <w:jc w:val="both"/>
        <w:rPr>
          <w:rFonts w:asciiTheme="majorHAnsi" w:hAnsiTheme="majorHAnsi" w:cstheme="majorHAnsi"/>
          <w:i/>
          <w:iCs/>
          <w:sz w:val="20"/>
          <w:szCs w:val="20"/>
        </w:rPr>
      </w:pPr>
      <w:r w:rsidRPr="00D978CF">
        <w:rPr>
          <w:rFonts w:asciiTheme="majorHAnsi" w:hAnsiTheme="majorHAnsi" w:cstheme="majorHAnsi"/>
          <w:i/>
          <w:iCs/>
          <w:sz w:val="20"/>
          <w:szCs w:val="20"/>
        </w:rPr>
        <w:t>** w zależności, na któr</w:t>
      </w:r>
      <w:r w:rsidR="009F1533" w:rsidRPr="00D978CF">
        <w:rPr>
          <w:rFonts w:asciiTheme="majorHAnsi" w:hAnsiTheme="majorHAnsi" w:cstheme="majorHAnsi"/>
          <w:i/>
          <w:iCs/>
          <w:sz w:val="20"/>
          <w:szCs w:val="20"/>
        </w:rPr>
        <w:t xml:space="preserve">ą część </w:t>
      </w:r>
      <w:r w:rsidRPr="00D978CF">
        <w:rPr>
          <w:rFonts w:asciiTheme="majorHAnsi" w:hAnsiTheme="majorHAnsi" w:cstheme="majorHAnsi"/>
          <w:i/>
          <w:iCs/>
          <w:sz w:val="20"/>
          <w:szCs w:val="20"/>
        </w:rPr>
        <w:t>Wykonawca składa ofertę</w:t>
      </w:r>
    </w:p>
    <w:p w14:paraId="504E7560" w14:textId="47F074D3" w:rsidR="007244B7" w:rsidRPr="00AC70FB" w:rsidRDefault="0018508F" w:rsidP="005063A3">
      <w:pPr>
        <w:pStyle w:val="Normalny1"/>
        <w:spacing w:line="240" w:lineRule="auto"/>
        <w:contextualSpacing/>
        <w:jc w:val="both"/>
        <w:rPr>
          <w:rFonts w:asciiTheme="majorHAnsi" w:hAnsiTheme="majorHAnsi" w:cstheme="majorHAnsi"/>
          <w:b/>
          <w:bCs/>
          <w:i/>
          <w:iCs/>
        </w:rPr>
      </w:pPr>
      <w:r w:rsidRPr="00AC70FB">
        <w:rPr>
          <w:rFonts w:asciiTheme="majorHAnsi" w:hAnsiTheme="majorHAnsi" w:cstheme="majorHAnsi"/>
          <w:b/>
          <w:bCs/>
          <w:i/>
          <w:iCs/>
        </w:rPr>
        <w:t xml:space="preserve">UWAGA! Wykonawca winien załączyć do oferty formularze cenowe również w wersji edytowalnej xls. </w:t>
      </w:r>
    </w:p>
    <w:p w14:paraId="0987F5BF" w14:textId="30CC895C" w:rsidR="00566681" w:rsidRPr="004439BD" w:rsidRDefault="00EE21D2" w:rsidP="005063A3">
      <w:pPr>
        <w:pStyle w:val="Normalny1"/>
        <w:spacing w:line="240" w:lineRule="auto"/>
        <w:contextualSpacing/>
        <w:jc w:val="both"/>
        <w:rPr>
          <w:rFonts w:asciiTheme="majorHAnsi" w:hAnsiTheme="majorHAnsi" w:cstheme="majorHAnsi"/>
          <w:b/>
          <w:bCs/>
        </w:rPr>
      </w:pPr>
      <w:r w:rsidRPr="004439BD">
        <w:rPr>
          <w:rFonts w:asciiTheme="majorHAnsi" w:hAnsiTheme="majorHAnsi" w:cstheme="majorHAnsi"/>
        </w:rPr>
        <w:t>13.3 Oświadczeni</w:t>
      </w:r>
      <w:r w:rsidR="00801616" w:rsidRPr="004439BD">
        <w:rPr>
          <w:rFonts w:asciiTheme="majorHAnsi" w:hAnsiTheme="majorHAnsi" w:cstheme="majorHAnsi"/>
        </w:rPr>
        <w:t>e</w:t>
      </w:r>
      <w:r w:rsidR="00D978CF" w:rsidRPr="004439BD">
        <w:rPr>
          <w:rFonts w:asciiTheme="majorHAnsi" w:hAnsiTheme="majorHAnsi" w:cstheme="majorHAnsi"/>
        </w:rPr>
        <w:t xml:space="preserve"> dotyczące</w:t>
      </w:r>
      <w:r w:rsidRPr="004439BD">
        <w:rPr>
          <w:rFonts w:asciiTheme="majorHAnsi" w:hAnsiTheme="majorHAnsi" w:cstheme="majorHAnsi"/>
        </w:rPr>
        <w:t xml:space="preserve"> brak</w:t>
      </w:r>
      <w:r w:rsidR="00D978CF" w:rsidRPr="004439BD">
        <w:rPr>
          <w:rFonts w:asciiTheme="majorHAnsi" w:hAnsiTheme="majorHAnsi" w:cstheme="majorHAnsi"/>
        </w:rPr>
        <w:t>u</w:t>
      </w:r>
      <w:r w:rsidRPr="004439BD">
        <w:rPr>
          <w:rFonts w:asciiTheme="majorHAnsi" w:hAnsiTheme="majorHAnsi" w:cstheme="majorHAnsi"/>
        </w:rPr>
        <w:t xml:space="preserve"> podstaw do wykluczenia</w:t>
      </w:r>
      <w:r w:rsidR="00D978CF" w:rsidRPr="004439BD">
        <w:rPr>
          <w:rFonts w:asciiTheme="majorHAnsi" w:hAnsiTheme="majorHAnsi" w:cstheme="majorHAnsi"/>
        </w:rPr>
        <w:t xml:space="preserve"> z postępowania</w:t>
      </w:r>
      <w:r w:rsidRPr="004439BD">
        <w:rPr>
          <w:rFonts w:asciiTheme="majorHAnsi" w:hAnsiTheme="majorHAnsi" w:cstheme="majorHAnsi"/>
        </w:rPr>
        <w:t xml:space="preserve"> –</w:t>
      </w:r>
      <w:r w:rsidR="00801616" w:rsidRPr="004439BD">
        <w:rPr>
          <w:rFonts w:asciiTheme="majorHAnsi" w:hAnsiTheme="majorHAnsi" w:cstheme="majorHAnsi"/>
        </w:rPr>
        <w:t xml:space="preserve"> sporządzone według wzoru stanowiącego</w:t>
      </w:r>
      <w:r w:rsidRPr="004439BD">
        <w:rPr>
          <w:rFonts w:asciiTheme="majorHAnsi" w:hAnsiTheme="majorHAnsi" w:cstheme="majorHAnsi"/>
        </w:rPr>
        <w:t xml:space="preserve"> </w:t>
      </w:r>
      <w:r w:rsidRPr="004439BD">
        <w:rPr>
          <w:rFonts w:asciiTheme="majorHAnsi" w:hAnsiTheme="majorHAnsi" w:cstheme="majorHAnsi"/>
          <w:b/>
          <w:bCs/>
          <w:i/>
          <w:iCs/>
        </w:rPr>
        <w:t xml:space="preserve">Załącznik nr </w:t>
      </w:r>
      <w:r w:rsidR="00574093" w:rsidRPr="004439BD">
        <w:rPr>
          <w:rFonts w:asciiTheme="majorHAnsi" w:hAnsiTheme="majorHAnsi" w:cstheme="majorHAnsi"/>
          <w:b/>
          <w:bCs/>
          <w:i/>
          <w:iCs/>
        </w:rPr>
        <w:t>2</w:t>
      </w:r>
      <w:r w:rsidRPr="004439BD">
        <w:rPr>
          <w:rFonts w:asciiTheme="majorHAnsi" w:hAnsiTheme="majorHAnsi" w:cstheme="majorHAnsi"/>
          <w:b/>
          <w:bCs/>
          <w:i/>
          <w:iCs/>
        </w:rPr>
        <w:t xml:space="preserve"> do SWZ</w:t>
      </w:r>
    </w:p>
    <w:p w14:paraId="6C3753B5" w14:textId="3980B0C6" w:rsidR="00574093" w:rsidRPr="004439BD" w:rsidRDefault="00EE21D2" w:rsidP="005063A3">
      <w:pPr>
        <w:pStyle w:val="Normalny1"/>
        <w:spacing w:line="240" w:lineRule="auto"/>
        <w:contextualSpacing/>
        <w:jc w:val="both"/>
        <w:rPr>
          <w:rFonts w:asciiTheme="majorHAnsi" w:hAnsiTheme="majorHAnsi" w:cstheme="majorHAnsi"/>
          <w:b/>
          <w:bCs/>
          <w:i/>
          <w:iCs/>
        </w:rPr>
      </w:pPr>
      <w:r w:rsidRPr="004439BD">
        <w:rPr>
          <w:rFonts w:asciiTheme="majorHAnsi" w:hAnsiTheme="majorHAnsi" w:cstheme="majorHAnsi"/>
        </w:rPr>
        <w:t>13.</w:t>
      </w:r>
      <w:r w:rsidR="00232B30" w:rsidRPr="004439BD">
        <w:rPr>
          <w:rFonts w:asciiTheme="majorHAnsi" w:hAnsiTheme="majorHAnsi" w:cstheme="majorHAnsi"/>
        </w:rPr>
        <w:t>4</w:t>
      </w:r>
      <w:r w:rsidRPr="004439BD">
        <w:rPr>
          <w:rFonts w:asciiTheme="majorHAnsi" w:hAnsiTheme="majorHAnsi" w:cstheme="majorHAnsi"/>
        </w:rPr>
        <w:t xml:space="preserve"> </w:t>
      </w:r>
      <w:r w:rsidR="00574093" w:rsidRPr="004439BD">
        <w:rPr>
          <w:rFonts w:asciiTheme="majorHAnsi" w:hAnsiTheme="majorHAnsi" w:cstheme="majorHAnsi"/>
        </w:rPr>
        <w:t>Oświadczenie</w:t>
      </w:r>
      <w:r w:rsidR="00320711" w:rsidRPr="004439BD">
        <w:rPr>
          <w:rFonts w:asciiTheme="majorHAnsi" w:hAnsiTheme="majorHAnsi" w:cstheme="majorHAnsi"/>
        </w:rPr>
        <w:t xml:space="preserve"> dotyczące przedmiotu zamówienia</w:t>
      </w:r>
      <w:r w:rsidR="00574093" w:rsidRPr="004439BD">
        <w:rPr>
          <w:rFonts w:asciiTheme="majorHAnsi" w:hAnsiTheme="majorHAnsi" w:cstheme="majorHAnsi"/>
        </w:rPr>
        <w:t xml:space="preserve"> – sporządzone według wzoru stanowiącego </w:t>
      </w:r>
      <w:r w:rsidR="00574093" w:rsidRPr="004439BD">
        <w:rPr>
          <w:rFonts w:asciiTheme="majorHAnsi" w:hAnsiTheme="majorHAnsi" w:cstheme="majorHAnsi"/>
          <w:b/>
          <w:bCs/>
          <w:i/>
          <w:iCs/>
        </w:rPr>
        <w:t>Załącznik nr 3 do SWZ</w:t>
      </w:r>
    </w:p>
    <w:p w14:paraId="0FA0E2E6" w14:textId="40EBDB4A" w:rsidR="00574093" w:rsidRPr="0021528E" w:rsidRDefault="00574093" w:rsidP="00574093">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 xml:space="preserve">13.5 Pełnomocnictwo lub inny dokument potwierdzający umocowanie do reprezentowania Wykonawcy. </w:t>
      </w:r>
    </w:p>
    <w:p w14:paraId="61FC412A" w14:textId="44DBBCB6" w:rsidR="00154947" w:rsidRPr="0021528E"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21528E">
        <w:rPr>
          <w:rFonts w:asciiTheme="majorHAnsi" w:eastAsia="Arial" w:hAnsiTheme="majorHAnsi" w:cstheme="majorHAnsi"/>
          <w:sz w:val="24"/>
          <w:szCs w:val="24"/>
        </w:rPr>
        <w:t xml:space="preserve">13.6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5729538E" w14:textId="77777777" w:rsidR="00602745"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14.</w:t>
      </w:r>
      <w:r w:rsidR="00602745">
        <w:rPr>
          <w:rFonts w:asciiTheme="majorHAnsi" w:eastAsia="Arial" w:hAnsiTheme="majorHAnsi" w:cstheme="majorHAnsi"/>
          <w:bCs/>
          <w:sz w:val="24"/>
          <w:szCs w:val="24"/>
        </w:rPr>
        <w:t xml:space="preserve"> Wykonawca może złożyć tylko jedną ofertę. </w:t>
      </w:r>
    </w:p>
    <w:p w14:paraId="43B92E3E" w14:textId="302726B3" w:rsidR="009F1533" w:rsidRPr="0021528E"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15. T</w:t>
      </w:r>
      <w:r w:rsidR="009F1533" w:rsidRPr="0021528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21528E">
        <w:rPr>
          <w:rFonts w:asciiTheme="majorHAnsi" w:eastAsia="Arial" w:hAnsiTheme="majorHAnsi" w:cstheme="majorHAnsi"/>
          <w:b/>
          <w:bCs/>
          <w:sz w:val="24"/>
          <w:szCs w:val="24"/>
        </w:rPr>
        <w:t xml:space="preserve"> </w:t>
      </w:r>
      <w:r w:rsidR="009F1533" w:rsidRPr="0021528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697D8441"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1</w:t>
      </w:r>
      <w:r w:rsidR="00602745">
        <w:rPr>
          <w:rFonts w:asciiTheme="majorHAnsi" w:eastAsia="Arial" w:hAnsiTheme="majorHAnsi" w:cstheme="majorHAnsi"/>
          <w:bCs/>
          <w:sz w:val="24"/>
          <w:szCs w:val="24"/>
        </w:rPr>
        <w:t>6</w:t>
      </w:r>
      <w:r w:rsidRPr="0021528E">
        <w:rPr>
          <w:rFonts w:asciiTheme="majorHAnsi" w:eastAsia="Arial" w:hAnsiTheme="majorHAnsi" w:cstheme="majorHAnsi"/>
          <w:bCs/>
          <w:sz w:val="24"/>
          <w:szCs w:val="24"/>
        </w:rPr>
        <w:t xml:space="preserve">. </w:t>
      </w:r>
      <w:r w:rsidRPr="0021528E">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720F657D" w14:textId="47D76623"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1</w:t>
      </w:r>
      <w:r w:rsidR="00602745">
        <w:rPr>
          <w:rFonts w:asciiTheme="majorHAnsi" w:eastAsia="Arial" w:hAnsiTheme="majorHAnsi" w:cstheme="majorHAnsi"/>
          <w:sz w:val="24"/>
          <w:szCs w:val="24"/>
        </w:rPr>
        <w:t>7</w:t>
      </w:r>
      <w:r w:rsidRPr="0021528E">
        <w:rPr>
          <w:rFonts w:asciiTheme="majorHAnsi" w:eastAsia="Arial" w:hAnsiTheme="majorHAnsi" w:cstheme="majorHAnsi"/>
          <w:sz w:val="24"/>
          <w:szCs w:val="24"/>
        </w:rPr>
        <w:t>. Wykonawca ponosi wszelkie koszty związane z przygotowaniem i złożeniem oferty.</w:t>
      </w:r>
    </w:p>
    <w:p w14:paraId="53B55516" w14:textId="2B5848BD"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1</w:t>
      </w:r>
      <w:r w:rsidR="00602745">
        <w:rPr>
          <w:rFonts w:asciiTheme="majorHAnsi" w:eastAsia="Arial" w:hAnsiTheme="majorHAnsi" w:cstheme="majorHAnsi"/>
          <w:sz w:val="24"/>
          <w:szCs w:val="24"/>
        </w:rPr>
        <w:t>8</w:t>
      </w:r>
      <w:r w:rsidRPr="0021528E">
        <w:rPr>
          <w:rFonts w:asciiTheme="majorHAnsi" w:eastAsia="Arial" w:hAnsiTheme="majorHAnsi" w:cstheme="majorHAnsi"/>
          <w:sz w:val="24"/>
          <w:szCs w:val="24"/>
        </w:rPr>
        <w:t xml:space="preserve">. </w:t>
      </w:r>
      <w:r w:rsidRPr="0021528E">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6E8DFD63" w14:textId="00FEDC3B"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lastRenderedPageBreak/>
        <w:t>1</w:t>
      </w:r>
      <w:r w:rsidR="00602745">
        <w:rPr>
          <w:rFonts w:asciiTheme="majorHAnsi" w:eastAsia="Arial" w:hAnsiTheme="majorHAnsi" w:cstheme="majorHAnsi"/>
          <w:bCs/>
          <w:sz w:val="24"/>
          <w:szCs w:val="24"/>
        </w:rPr>
        <w:t>9</w:t>
      </w:r>
      <w:r w:rsidRPr="0021528E">
        <w:rPr>
          <w:rFonts w:asciiTheme="majorHAnsi" w:eastAsia="Arial" w:hAnsiTheme="majorHAnsi" w:cstheme="majorHAnsi"/>
          <w:bCs/>
          <w:sz w:val="24"/>
          <w:szCs w:val="24"/>
        </w:rPr>
        <w:t xml:space="preserve">. </w:t>
      </w:r>
      <w:r w:rsidRPr="0021528E">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583EBB58" w14:textId="43B25F1F" w:rsidR="009F1533" w:rsidRPr="0021528E"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Pr>
          <w:rFonts w:asciiTheme="majorHAnsi" w:eastAsia="Arial" w:hAnsiTheme="majorHAnsi" w:cstheme="majorHAnsi"/>
          <w:sz w:val="24"/>
          <w:szCs w:val="24"/>
        </w:rPr>
        <w:t>20</w:t>
      </w:r>
      <w:r w:rsidR="009F1533" w:rsidRPr="0021528E">
        <w:rPr>
          <w:rFonts w:asciiTheme="majorHAnsi" w:eastAsia="Arial" w:hAnsiTheme="majorHAnsi" w:cstheme="majorHAnsi"/>
          <w:sz w:val="24"/>
          <w:szCs w:val="24"/>
        </w:rPr>
        <w:t xml:space="preserve">. </w:t>
      </w:r>
      <w:r w:rsidR="009F1533" w:rsidRPr="0021528E">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79A60CE3" w14:textId="3F89E73B"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1</w:t>
      </w:r>
      <w:r w:rsidRPr="0021528E">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72494C36" w14:textId="381E0370" w:rsidR="009F1533" w:rsidRPr="0021528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21528E">
        <w:rPr>
          <w:rFonts w:asciiTheme="majorHAnsi" w:eastAsia="Arial" w:hAnsiTheme="majorHAnsi" w:cstheme="majorHAnsi"/>
          <w:bCs/>
          <w:sz w:val="24"/>
          <w:szCs w:val="24"/>
        </w:rPr>
        <w:t>Pzp</w:t>
      </w:r>
      <w:proofErr w:type="spellEnd"/>
      <w:r w:rsidRPr="0021528E">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21528E">
        <w:rPr>
          <w:rFonts w:asciiTheme="majorHAnsi" w:eastAsia="Arial" w:hAnsiTheme="majorHAnsi" w:cstheme="majorHAnsi"/>
          <w:bCs/>
          <w:sz w:val="24"/>
          <w:szCs w:val="24"/>
        </w:rPr>
        <w:t>Pzp</w:t>
      </w:r>
      <w:proofErr w:type="spellEnd"/>
      <w:r w:rsidRPr="0021528E">
        <w:rPr>
          <w:rFonts w:asciiTheme="majorHAnsi" w:eastAsia="Arial" w:hAnsiTheme="majorHAnsi" w:cstheme="majorHAnsi"/>
          <w:bCs/>
          <w:sz w:val="24"/>
          <w:szCs w:val="24"/>
        </w:rPr>
        <w:t>, wezwie Wykonawcę do ich złożenia,                     poprawienia lub uzupełnienia w wyznaczonym przez siebie terminie, chyba, że:</w:t>
      </w:r>
    </w:p>
    <w:p w14:paraId="00FD9541" w14:textId="4BDE4E13" w:rsidR="009F1533" w:rsidRPr="0021528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 xml:space="preserve">.1 oferta Wykonawcy podlega odrzuceniu (bez względu na ich złożenie, uzupełnienie </w:t>
      </w:r>
      <w:r w:rsidR="00C56A12">
        <w:rPr>
          <w:rFonts w:asciiTheme="majorHAnsi" w:eastAsia="Arial" w:hAnsiTheme="majorHAnsi" w:cstheme="majorHAnsi"/>
          <w:bCs/>
          <w:sz w:val="24"/>
          <w:szCs w:val="24"/>
        </w:rPr>
        <w:t xml:space="preserve">                          </w:t>
      </w:r>
      <w:r w:rsidRPr="0021528E">
        <w:rPr>
          <w:rFonts w:asciiTheme="majorHAnsi" w:eastAsia="Arial" w:hAnsiTheme="majorHAnsi" w:cstheme="majorHAnsi"/>
          <w:bCs/>
          <w:sz w:val="24"/>
          <w:szCs w:val="24"/>
        </w:rPr>
        <w:t>lub</w:t>
      </w:r>
      <w:r w:rsidR="00C56A12">
        <w:rPr>
          <w:rFonts w:asciiTheme="majorHAnsi" w:eastAsia="Arial" w:hAnsiTheme="majorHAnsi" w:cstheme="majorHAnsi"/>
          <w:bCs/>
          <w:sz w:val="24"/>
          <w:szCs w:val="24"/>
        </w:rPr>
        <w:t xml:space="preserve"> </w:t>
      </w:r>
      <w:r w:rsidRPr="0021528E">
        <w:rPr>
          <w:rFonts w:asciiTheme="majorHAnsi" w:eastAsia="Arial" w:hAnsiTheme="majorHAnsi" w:cstheme="majorHAnsi"/>
          <w:bCs/>
          <w:sz w:val="24"/>
          <w:szCs w:val="24"/>
        </w:rPr>
        <w:t xml:space="preserve">poprawienie) </w:t>
      </w:r>
    </w:p>
    <w:p w14:paraId="1CACCC86" w14:textId="2678BD8F" w:rsidR="00786A5D" w:rsidRDefault="009F1533"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.2 zachodzą przesłanki do unieważnienia postępowania.</w:t>
      </w:r>
    </w:p>
    <w:p w14:paraId="607A918E" w14:textId="77777777" w:rsidR="004671E4" w:rsidRPr="00C56A12" w:rsidRDefault="004671E4" w:rsidP="005063A3">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XV</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MIEJSCE ORAZ TERMIN SKŁADANIA I OTWARCIA OFERT:</w:t>
      </w:r>
    </w:p>
    <w:p w14:paraId="7393EBD1" w14:textId="1A639C01"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1. Ofertę wraz z wymaganymi dokumentami należy umieścić na </w:t>
      </w:r>
      <w:r w:rsidRPr="0021528E">
        <w:rPr>
          <w:rFonts w:asciiTheme="majorHAnsi" w:eastAsia="Arial" w:hAnsiTheme="majorHAnsi" w:cstheme="majorHAnsi"/>
          <w:sz w:val="24"/>
          <w:szCs w:val="24"/>
          <w:u w:val="single"/>
        </w:rPr>
        <w:t>platformazakupowa.pl</w:t>
      </w:r>
      <w:r w:rsidRPr="0021528E">
        <w:rPr>
          <w:rFonts w:asciiTheme="majorHAnsi" w:eastAsia="Arial" w:hAnsiTheme="majorHAnsi" w:cstheme="majorHAnsi"/>
          <w:sz w:val="24"/>
          <w:szCs w:val="24"/>
        </w:rPr>
        <w:t xml:space="preserve"> pod                  </w:t>
      </w:r>
      <w:r w:rsidRPr="007F648B">
        <w:rPr>
          <w:rFonts w:asciiTheme="majorHAnsi" w:eastAsia="Arial" w:hAnsiTheme="majorHAnsi" w:cstheme="majorHAnsi"/>
          <w:sz w:val="24"/>
          <w:szCs w:val="24"/>
        </w:rPr>
        <w:t xml:space="preserve">adresem: </w:t>
      </w:r>
      <w:hyperlink r:id="rId26" w:history="1">
        <w:r w:rsidRPr="007F648B">
          <w:rPr>
            <w:rFonts w:asciiTheme="majorHAnsi" w:hAnsiTheme="majorHAnsi" w:cstheme="majorHAnsi"/>
            <w:sz w:val="24"/>
            <w:szCs w:val="24"/>
            <w:u w:val="single"/>
          </w:rPr>
          <w:t>https://platformazakupowa.pl/pn/szpital_andrychow</w:t>
        </w:r>
      </w:hyperlink>
      <w:r w:rsidRPr="007F648B">
        <w:rPr>
          <w:rFonts w:asciiTheme="majorHAnsi" w:eastAsia="Arial" w:hAnsiTheme="majorHAnsi" w:cstheme="majorHAnsi"/>
          <w:sz w:val="24"/>
          <w:szCs w:val="24"/>
        </w:rPr>
        <w:t xml:space="preserve"> </w:t>
      </w:r>
      <w:r w:rsidRPr="00CB6CDC">
        <w:rPr>
          <w:rFonts w:asciiTheme="majorHAnsi" w:eastAsia="Arial" w:hAnsiTheme="majorHAnsi" w:cstheme="majorHAnsi"/>
          <w:b/>
          <w:bCs/>
          <w:color w:val="FF0000"/>
          <w:sz w:val="24"/>
          <w:szCs w:val="24"/>
          <w:highlight w:val="yellow"/>
        </w:rPr>
        <w:t xml:space="preserve">w terminie do dnia                                  </w:t>
      </w:r>
      <w:r w:rsidRPr="00CB6CDC">
        <w:rPr>
          <w:rFonts w:asciiTheme="majorHAnsi" w:eastAsia="Arial" w:hAnsiTheme="majorHAnsi" w:cstheme="majorHAnsi"/>
          <w:b/>
          <w:bCs/>
          <w:strike/>
          <w:color w:val="FF0000"/>
          <w:sz w:val="24"/>
          <w:szCs w:val="24"/>
          <w:highlight w:val="yellow"/>
        </w:rPr>
        <w:t>13.04.2022 r. do godz. 09.00</w:t>
      </w:r>
      <w:r w:rsidR="00CB6CDC" w:rsidRPr="00CB6CDC">
        <w:rPr>
          <w:rFonts w:asciiTheme="majorHAnsi" w:eastAsia="Arial" w:hAnsiTheme="majorHAnsi" w:cstheme="majorHAnsi"/>
          <w:b/>
          <w:bCs/>
          <w:color w:val="FF0000"/>
          <w:sz w:val="24"/>
          <w:szCs w:val="24"/>
          <w:highlight w:val="yellow"/>
        </w:rPr>
        <w:t xml:space="preserve"> 21.04.2022 r. do godz. 09.00.</w:t>
      </w:r>
      <w:r w:rsidR="00CB6CDC" w:rsidRPr="00CB6CDC">
        <w:rPr>
          <w:rFonts w:asciiTheme="majorHAnsi" w:eastAsia="Arial" w:hAnsiTheme="majorHAnsi" w:cstheme="majorHAnsi"/>
          <w:b/>
          <w:bCs/>
          <w:color w:val="FF0000"/>
          <w:sz w:val="24"/>
          <w:szCs w:val="24"/>
        </w:rPr>
        <w:t xml:space="preserve"> </w:t>
      </w:r>
    </w:p>
    <w:p w14:paraId="0CCA99C1"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21528E">
        <w:rPr>
          <w:rFonts w:asciiTheme="majorHAnsi" w:eastAsia="Arial" w:hAnsiTheme="majorHAnsi" w:cstheme="majorHAnsi"/>
          <w:i/>
          <w:iCs/>
          <w:sz w:val="24"/>
          <w:szCs w:val="24"/>
        </w:rPr>
        <w:t>„Przejdź do podsumowania”.</w:t>
      </w:r>
    </w:p>
    <w:p w14:paraId="53793915" w14:textId="01E84DD2"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3. </w:t>
      </w:r>
      <w:r w:rsidRPr="0021528E">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21528E">
          <w:rPr>
            <w:rFonts w:asciiTheme="majorHAnsi" w:hAnsiTheme="majorHAnsi" w:cstheme="majorHAnsi"/>
            <w:sz w:val="24"/>
            <w:szCs w:val="24"/>
            <w:u w:val="single"/>
          </w:rPr>
          <w:t>platformazakupowa.pl</w:t>
        </w:r>
      </w:hyperlink>
      <w:r w:rsidRPr="0021528E">
        <w:rPr>
          <w:rFonts w:asciiTheme="majorHAnsi" w:hAnsiTheme="majorHAnsi" w:cstheme="majorHAnsi"/>
          <w:sz w:val="24"/>
          <w:szCs w:val="24"/>
        </w:rPr>
        <w:t xml:space="preserve">, Wykonawca powinien złożyć                 podpis bezpośrednio na dokumentach przesłanych za pośrednictwem </w:t>
      </w:r>
      <w:hyperlink r:id="rId28" w:history="1">
        <w:r w:rsidRPr="0021528E">
          <w:rPr>
            <w:rFonts w:asciiTheme="majorHAnsi" w:hAnsiTheme="majorHAnsi" w:cstheme="majorHAnsi"/>
            <w:sz w:val="24"/>
            <w:szCs w:val="24"/>
            <w:u w:val="single"/>
          </w:rPr>
          <w:t>platformazakupowa.pl</w:t>
        </w:r>
      </w:hyperlink>
      <w:r w:rsidRPr="0021528E">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21528E">
        <w:rPr>
          <w:rFonts w:asciiTheme="majorHAnsi" w:hAnsiTheme="majorHAnsi" w:cstheme="majorHAnsi"/>
          <w:sz w:val="24"/>
          <w:szCs w:val="24"/>
        </w:rPr>
        <w:t>Pzp</w:t>
      </w:r>
      <w:proofErr w:type="spellEnd"/>
      <w:r w:rsidRPr="0021528E">
        <w:rPr>
          <w:rFonts w:asciiTheme="majorHAnsi" w:hAnsiTheme="majorHAnsi" w:cstheme="majorHAns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6C8FCEC4"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21528E">
        <w:rPr>
          <w:rFonts w:asciiTheme="majorHAnsi" w:hAnsiTheme="majorHAnsi" w:cstheme="majorHAnsi"/>
          <w:i/>
          <w:iCs/>
          <w:sz w:val="24"/>
          <w:szCs w:val="24"/>
        </w:rPr>
        <w:t xml:space="preserve">“Złóż ofertę” </w:t>
      </w:r>
      <w:r w:rsidRPr="0021528E">
        <w:rPr>
          <w:rFonts w:asciiTheme="majorHAnsi" w:hAnsiTheme="majorHAnsi" w:cstheme="majorHAnsi"/>
          <w:sz w:val="24"/>
          <w:szCs w:val="24"/>
        </w:rPr>
        <w:t>i wyświetlenie się                                 komunikatu, że oferta została zaszyfrowana i złożona.</w:t>
      </w:r>
    </w:p>
    <w:p w14:paraId="63FC23DF"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21528E">
          <w:rPr>
            <w:rFonts w:asciiTheme="majorHAnsi" w:hAnsiTheme="majorHAnsi" w:cstheme="majorHAnsi"/>
            <w:sz w:val="24"/>
            <w:szCs w:val="24"/>
            <w:u w:val="single"/>
          </w:rPr>
          <w:t>https://platformazakupowa.pl/strona/45-instrukcje</w:t>
        </w:r>
      </w:hyperlink>
    </w:p>
    <w:p w14:paraId="5AF906CA" w14:textId="73DA7B88" w:rsidR="0051477D" w:rsidRPr="0021528E" w:rsidRDefault="0051477D" w:rsidP="0051477D">
      <w:pPr>
        <w:pStyle w:val="Akapitzlist"/>
        <w:spacing w:line="240" w:lineRule="auto"/>
        <w:ind w:left="0"/>
        <w:contextualSpacing/>
        <w:jc w:val="both"/>
        <w:rPr>
          <w:rFonts w:asciiTheme="majorHAnsi" w:hAnsiTheme="majorHAnsi" w:cstheme="majorHAnsi"/>
        </w:rPr>
      </w:pPr>
      <w:r w:rsidRPr="0021528E">
        <w:rPr>
          <w:rFonts w:asciiTheme="majorHAnsi" w:hAnsiTheme="majorHAnsi" w:cstheme="majorHAnsi"/>
          <w:sz w:val="24"/>
          <w:szCs w:val="24"/>
        </w:rPr>
        <w:t xml:space="preserve">6. Otwarcie ofert następuje niezwłocznie po upływie terminu składania ofert (nie później niż </w:t>
      </w:r>
      <w:r w:rsidRPr="00E639E7">
        <w:rPr>
          <w:rFonts w:asciiTheme="majorHAnsi" w:hAnsiTheme="majorHAnsi" w:cstheme="majorHAnsi"/>
          <w:sz w:val="24"/>
          <w:szCs w:val="24"/>
        </w:rPr>
        <w:t xml:space="preserve">następnego dnia po dniu, w którym upłynął termin składania ofert),                                                                         </w:t>
      </w:r>
      <w:r w:rsidRPr="00A276DD">
        <w:rPr>
          <w:rFonts w:asciiTheme="majorHAnsi" w:hAnsiTheme="majorHAnsi" w:cstheme="majorHAnsi"/>
          <w:b/>
          <w:bCs/>
          <w:color w:val="FF0000"/>
          <w:sz w:val="24"/>
          <w:szCs w:val="24"/>
          <w:highlight w:val="yellow"/>
        </w:rPr>
        <w:t xml:space="preserve">tj. </w:t>
      </w:r>
      <w:r w:rsidRPr="00A276DD">
        <w:rPr>
          <w:rFonts w:asciiTheme="majorHAnsi" w:hAnsiTheme="majorHAnsi" w:cstheme="majorHAnsi"/>
          <w:b/>
          <w:bCs/>
          <w:strike/>
          <w:color w:val="FF0000"/>
          <w:sz w:val="24"/>
          <w:szCs w:val="24"/>
          <w:highlight w:val="yellow"/>
        </w:rPr>
        <w:t>13.04.2022 r. o godz. 09.30</w:t>
      </w:r>
      <w:r w:rsidR="00A276DD" w:rsidRPr="00A276DD">
        <w:rPr>
          <w:rFonts w:asciiTheme="majorHAnsi" w:hAnsiTheme="majorHAnsi" w:cstheme="majorHAnsi"/>
          <w:b/>
          <w:bCs/>
          <w:strike/>
          <w:color w:val="FF0000"/>
          <w:sz w:val="24"/>
          <w:szCs w:val="24"/>
          <w:highlight w:val="yellow"/>
        </w:rPr>
        <w:t xml:space="preserve"> </w:t>
      </w:r>
      <w:r w:rsidR="00A276DD" w:rsidRPr="00A276DD">
        <w:rPr>
          <w:rFonts w:asciiTheme="majorHAnsi" w:hAnsiTheme="majorHAnsi" w:cstheme="majorHAnsi"/>
          <w:b/>
          <w:bCs/>
          <w:color w:val="FF0000"/>
          <w:sz w:val="24"/>
          <w:szCs w:val="24"/>
          <w:highlight w:val="yellow"/>
        </w:rPr>
        <w:t>21.04.2022 r. o godz. 09.30.</w:t>
      </w:r>
      <w:r w:rsidR="00A276DD" w:rsidRPr="00A276DD">
        <w:rPr>
          <w:rFonts w:asciiTheme="majorHAnsi" w:hAnsiTheme="majorHAnsi" w:cstheme="majorHAnsi"/>
          <w:b/>
          <w:bCs/>
          <w:color w:val="FF0000"/>
          <w:sz w:val="24"/>
          <w:szCs w:val="24"/>
        </w:rPr>
        <w:t xml:space="preserve"> </w:t>
      </w:r>
    </w:p>
    <w:p w14:paraId="1E8658FD"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lastRenderedPageBreak/>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 xml:space="preserve">9. Zamawiający zgodnie z art. 222 ust. 4 ustawy </w:t>
      </w:r>
      <w:proofErr w:type="spellStart"/>
      <w:r w:rsidRPr="0021528E">
        <w:rPr>
          <w:rFonts w:asciiTheme="majorHAnsi" w:hAnsiTheme="majorHAnsi" w:cstheme="majorHAnsi"/>
          <w:sz w:val="24"/>
          <w:szCs w:val="24"/>
        </w:rPr>
        <w:t>Pzp</w:t>
      </w:r>
      <w:proofErr w:type="spellEnd"/>
      <w:r w:rsidRPr="0021528E">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32E9758D"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10.2. cenach lub kosztach zawartych w ofertach.</w:t>
      </w:r>
    </w:p>
    <w:p w14:paraId="4C05BB10" w14:textId="77777777" w:rsidR="0051477D" w:rsidRPr="0021528E" w:rsidRDefault="0051477D" w:rsidP="0051477D">
      <w:pPr>
        <w:pStyle w:val="Akapitzlist"/>
        <w:spacing w:line="240" w:lineRule="auto"/>
        <w:ind w:left="0"/>
        <w:contextualSpacing/>
        <w:jc w:val="both"/>
        <w:rPr>
          <w:rFonts w:asciiTheme="majorHAnsi" w:hAnsiTheme="majorHAnsi" w:cstheme="majorHAnsi"/>
        </w:rPr>
      </w:pPr>
      <w:r w:rsidRPr="0021528E">
        <w:rPr>
          <w:rFonts w:asciiTheme="majorHAnsi" w:hAnsiTheme="majorHAnsi" w:cstheme="majorHAnsi"/>
          <w:sz w:val="24"/>
          <w:szCs w:val="24"/>
        </w:rPr>
        <w:t xml:space="preserve">11. Informacja zostanie opublikowana na stronie prowadzonego postępowania                                                 tj.,  </w:t>
      </w:r>
      <w:hyperlink r:id="rId30" w:history="1">
        <w:r w:rsidRPr="0021528E">
          <w:rPr>
            <w:rFonts w:asciiTheme="majorHAnsi" w:hAnsiTheme="majorHAnsi" w:cstheme="majorHAnsi"/>
            <w:sz w:val="24"/>
            <w:szCs w:val="24"/>
            <w:u w:val="single"/>
          </w:rPr>
          <w:t>https://platformazakupowa.pl/pn/szpital_andrychow</w:t>
        </w:r>
      </w:hyperlink>
      <w:r w:rsidRPr="0021528E">
        <w:rPr>
          <w:rFonts w:asciiTheme="majorHAnsi" w:hAnsiTheme="majorHAnsi" w:cstheme="majorHAnsi"/>
          <w:sz w:val="24"/>
          <w:szCs w:val="24"/>
        </w:rPr>
        <w:t xml:space="preserve"> (w sekcji </w:t>
      </w:r>
      <w:r w:rsidRPr="0021528E">
        <w:rPr>
          <w:rFonts w:asciiTheme="majorHAnsi" w:hAnsiTheme="majorHAnsi" w:cstheme="majorHAnsi"/>
          <w:i/>
          <w:iCs/>
          <w:sz w:val="24"/>
          <w:szCs w:val="24"/>
        </w:rPr>
        <w:t>„Komunikaty”)</w:t>
      </w:r>
      <w:r w:rsidRPr="0021528E">
        <w:rPr>
          <w:rFonts w:asciiTheme="majorHAnsi" w:hAnsiTheme="majorHAnsi" w:cstheme="majorHAnsi"/>
          <w:sz w:val="24"/>
          <w:szCs w:val="24"/>
        </w:rPr>
        <w:t>.</w:t>
      </w:r>
    </w:p>
    <w:p w14:paraId="1189C1F3" w14:textId="65A6971F" w:rsidR="00566681" w:rsidRPr="00D61A7D" w:rsidRDefault="0051477D" w:rsidP="005063A3">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 xml:space="preserve">12. Zgodnie z ustawą </w:t>
      </w:r>
      <w:proofErr w:type="spellStart"/>
      <w:r w:rsidRPr="0021528E">
        <w:rPr>
          <w:rFonts w:asciiTheme="majorHAnsi" w:hAnsiTheme="majorHAnsi" w:cstheme="majorHAnsi"/>
          <w:sz w:val="24"/>
          <w:szCs w:val="24"/>
        </w:rPr>
        <w:t>Pzp</w:t>
      </w:r>
      <w:proofErr w:type="spellEnd"/>
      <w:r w:rsidRPr="0021528E">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XV</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xml:space="preserve">I. OPIS SPOSOBU OBLICZENIA CENY: </w:t>
      </w:r>
    </w:p>
    <w:p w14:paraId="41B4E497" w14:textId="315447B1" w:rsidR="00566681" w:rsidRPr="0021528E" w:rsidRDefault="00EE21D2"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1. Zaoferowaną cenę całkowitą (brutto) należy przedstawić w Formularzu ofertowym –                           zgodnie z</w:t>
      </w:r>
      <w:r w:rsidR="009D5367" w:rsidRPr="0021528E">
        <w:rPr>
          <w:rFonts w:asciiTheme="majorHAnsi" w:eastAsia="Arial" w:hAnsiTheme="majorHAnsi" w:cstheme="majorHAnsi"/>
          <w:bCs/>
          <w:sz w:val="24"/>
          <w:szCs w:val="24"/>
        </w:rPr>
        <w:t xml:space="preserve">e wzorem stanowiącym </w:t>
      </w:r>
      <w:r w:rsidR="009D5367" w:rsidRPr="0021528E">
        <w:rPr>
          <w:rFonts w:asciiTheme="majorHAnsi" w:eastAsia="Arial" w:hAnsiTheme="majorHAnsi" w:cstheme="majorHAnsi"/>
          <w:b/>
          <w:i/>
          <w:iCs/>
          <w:sz w:val="24"/>
          <w:szCs w:val="24"/>
        </w:rPr>
        <w:t>Załącznik</w:t>
      </w:r>
      <w:r w:rsidR="009D733E">
        <w:rPr>
          <w:rFonts w:asciiTheme="majorHAnsi" w:eastAsia="Arial" w:hAnsiTheme="majorHAnsi" w:cstheme="majorHAnsi"/>
          <w:b/>
          <w:i/>
          <w:iCs/>
          <w:sz w:val="24"/>
          <w:szCs w:val="24"/>
        </w:rPr>
        <w:t xml:space="preserve"> nr 1</w:t>
      </w:r>
      <w:r w:rsidR="009D5367" w:rsidRPr="0021528E">
        <w:rPr>
          <w:rFonts w:asciiTheme="majorHAnsi" w:eastAsia="Arial" w:hAnsiTheme="majorHAnsi" w:cstheme="majorHAnsi"/>
          <w:b/>
          <w:i/>
          <w:iCs/>
          <w:sz w:val="24"/>
          <w:szCs w:val="24"/>
        </w:rPr>
        <w:t xml:space="preserve"> do SWZ.</w:t>
      </w:r>
      <w:r w:rsidR="009D5367" w:rsidRPr="0021528E">
        <w:rPr>
          <w:rFonts w:asciiTheme="majorHAnsi" w:eastAsia="Arial" w:hAnsiTheme="majorHAnsi" w:cstheme="majorHAnsi"/>
          <w:bCs/>
          <w:sz w:val="24"/>
          <w:szCs w:val="24"/>
        </w:rPr>
        <w:t xml:space="preserve"> </w:t>
      </w:r>
    </w:p>
    <w:p w14:paraId="53B252E4" w14:textId="77777777" w:rsidR="00566681" w:rsidRPr="0021528E"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566BBB3B" w14:textId="77777777" w:rsidR="00EC4436" w:rsidRPr="0021528E"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w:t>
      </w:r>
      <w:r w:rsidR="008E5F04" w:rsidRPr="0021528E">
        <w:rPr>
          <w:rFonts w:asciiTheme="majorHAnsi" w:eastAsia="Arial" w:hAnsiTheme="majorHAnsi" w:cstheme="majorHAnsi"/>
          <w:bCs/>
          <w:sz w:val="24"/>
          <w:szCs w:val="24"/>
        </w:rPr>
        <w:t xml:space="preserve">z 2020 r., poz. 106 ze zm.). </w:t>
      </w:r>
    </w:p>
    <w:p w14:paraId="161DE6F1" w14:textId="434F2EE9" w:rsidR="00EC4436" w:rsidRPr="0021528E"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i/>
          <w:iCs/>
          <w:sz w:val="24"/>
          <w:szCs w:val="24"/>
          <w:u w:val="single"/>
        </w:rPr>
      </w:pPr>
      <w:r w:rsidRPr="0021528E">
        <w:rPr>
          <w:rFonts w:asciiTheme="majorHAnsi" w:eastAsia="Arial" w:hAnsiTheme="majorHAnsi" w:cstheme="majorHAnsi"/>
          <w:bCs/>
          <w:sz w:val="24"/>
          <w:szCs w:val="24"/>
        </w:rPr>
        <w:t xml:space="preserve">4. </w:t>
      </w:r>
      <w:r w:rsidRPr="0021528E">
        <w:rPr>
          <w:rFonts w:asciiTheme="majorHAnsi" w:hAnsiTheme="majorHAnsi" w:cstheme="majorHAnsi"/>
          <w:sz w:val="24"/>
          <w:szCs w:val="24"/>
        </w:rPr>
        <w:t>Ceną oferty jest wartość brutto (z podatkiem VAT) tzn. suma wartości wynikających</w:t>
      </w:r>
      <w:r w:rsidRPr="0021528E">
        <w:rPr>
          <w:rFonts w:asciiTheme="majorHAnsi" w:hAnsiTheme="majorHAnsi" w:cstheme="majorHAnsi"/>
          <w:sz w:val="24"/>
          <w:szCs w:val="24"/>
        </w:rPr>
        <w:br/>
        <w:t xml:space="preserve">z pomnożenia cen jednostkowych neto przez ilości oraz powiększonych o wielkość podatku VAT, </w:t>
      </w:r>
      <w:r w:rsidRPr="0021528E">
        <w:rPr>
          <w:rFonts w:asciiTheme="majorHAnsi" w:hAnsiTheme="majorHAnsi" w:cstheme="majorHAnsi"/>
          <w:i/>
          <w:iCs/>
          <w:sz w:val="24"/>
          <w:szCs w:val="24"/>
          <w:u w:val="single"/>
        </w:rPr>
        <w:t>tj.:</w:t>
      </w:r>
    </w:p>
    <w:p w14:paraId="14316194" w14:textId="77777777" w:rsidR="00EC4436" w:rsidRPr="0021528E"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21528E">
        <w:rPr>
          <w:rFonts w:asciiTheme="majorHAnsi" w:hAnsiTheme="majorHAnsi" w:cstheme="majorHAnsi"/>
          <w:i/>
          <w:iCs/>
          <w:u w:val="single"/>
        </w:rPr>
        <w:t>ilość x cena jednostkowa netto = wartość netto</w:t>
      </w:r>
    </w:p>
    <w:p w14:paraId="51661A6D" w14:textId="58F60ED4" w:rsidR="003854E2" w:rsidRPr="0021528E"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21528E">
        <w:rPr>
          <w:rFonts w:asciiTheme="majorHAnsi" w:hAnsiTheme="majorHAnsi" w:cstheme="majorHAnsi"/>
          <w:i/>
          <w:iCs/>
          <w:u w:val="single"/>
        </w:rPr>
        <w:t>wartość netto + wartość podatku VAT = wartość brutto</w:t>
      </w:r>
    </w:p>
    <w:p w14:paraId="0122EA83" w14:textId="0C8F108C" w:rsidR="00566681" w:rsidRPr="0021528E" w:rsidRDefault="00EC4436"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5</w:t>
      </w:r>
      <w:r w:rsidR="00EE21D2" w:rsidRPr="0021528E">
        <w:rPr>
          <w:rFonts w:asciiTheme="majorHAnsi" w:eastAsia="Arial" w:hAnsiTheme="majorHAnsi" w:cstheme="majorHAnsi"/>
          <w:bCs/>
          <w:sz w:val="24"/>
          <w:szCs w:val="24"/>
        </w:rPr>
        <w:t>. Rozliczenia między Zamawiającym a Wykonawcą prowadzone będą w PLN.</w:t>
      </w:r>
    </w:p>
    <w:p w14:paraId="19AEB908" w14:textId="45E78460" w:rsidR="00224364"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6</w:t>
      </w:r>
      <w:r w:rsidR="00EE21D2" w:rsidRPr="0021528E">
        <w:rPr>
          <w:rFonts w:asciiTheme="majorHAnsi" w:eastAsia="Arial" w:hAnsiTheme="majorHAnsi" w:cstheme="majorHAnsi"/>
          <w:bCs/>
          <w:sz w:val="24"/>
          <w:szCs w:val="24"/>
        </w:rPr>
        <w:t xml:space="preserve">. Sposób zapłaty i zasady rozliczenia za realizację przedmiotu umowy oraz wszelkie istotne                  postanowienia zostały określone projekcie umowy stanowiącym </w:t>
      </w:r>
      <w:r w:rsidR="00EE21D2" w:rsidRPr="0021528E">
        <w:rPr>
          <w:rFonts w:asciiTheme="majorHAnsi" w:eastAsia="Arial" w:hAnsiTheme="majorHAnsi" w:cstheme="majorHAnsi"/>
          <w:b/>
          <w:i/>
          <w:iCs/>
          <w:sz w:val="24"/>
          <w:szCs w:val="24"/>
        </w:rPr>
        <w:t xml:space="preserve">Załącznik nr </w:t>
      </w:r>
      <w:r w:rsidRPr="0021528E">
        <w:rPr>
          <w:rFonts w:asciiTheme="majorHAnsi" w:eastAsia="Arial" w:hAnsiTheme="majorHAnsi" w:cstheme="majorHAnsi"/>
          <w:b/>
          <w:i/>
          <w:iCs/>
          <w:sz w:val="24"/>
          <w:szCs w:val="24"/>
        </w:rPr>
        <w:t>4</w:t>
      </w:r>
      <w:r w:rsidR="00EE21D2" w:rsidRPr="0021528E">
        <w:rPr>
          <w:rFonts w:asciiTheme="majorHAnsi" w:eastAsia="Arial" w:hAnsiTheme="majorHAnsi" w:cstheme="majorHAnsi"/>
          <w:b/>
          <w:i/>
          <w:iCs/>
          <w:sz w:val="24"/>
          <w:szCs w:val="24"/>
        </w:rPr>
        <w:t xml:space="preserve"> do SWZ.</w:t>
      </w:r>
      <w:r w:rsidR="00EE21D2" w:rsidRPr="0021528E">
        <w:rPr>
          <w:rFonts w:asciiTheme="majorHAnsi" w:eastAsia="Arial" w:hAnsiTheme="majorHAnsi" w:cstheme="majorHAnsi"/>
          <w:bCs/>
          <w:sz w:val="24"/>
          <w:szCs w:val="24"/>
        </w:rPr>
        <w:t xml:space="preserve"> </w:t>
      </w:r>
    </w:p>
    <w:p w14:paraId="2112EDC5" w14:textId="77777777" w:rsidR="004B7902" w:rsidRPr="00D61A7D" w:rsidRDefault="004B790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p w14:paraId="30F58F27" w14:textId="77777777" w:rsidR="003E26E6" w:rsidRPr="00F561A5"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 xml:space="preserve">XVIII. OPIS KRYTERIÓW, KTÓRYMI ZAMAWIAJĄCY BĘDZIE SIĘ KIEROWAŁ PRZY WYBORZE OFERT </w:t>
      </w:r>
      <w:r w:rsidRPr="00F561A5">
        <w:rPr>
          <w:rFonts w:asciiTheme="majorHAnsi" w:eastAsia="Arial" w:hAnsiTheme="majorHAnsi" w:cstheme="majorHAnsi"/>
          <w:b/>
          <w:bCs/>
          <w:kern w:val="0"/>
          <w:lang w:eastAsia="en-US"/>
        </w:rPr>
        <w:t>WRAZ Z PODANIEM ZNACZENIA TYCH KRYTERIÓW I SPOSOBU OCENY OFERT:</w:t>
      </w:r>
    </w:p>
    <w:p w14:paraId="5781A335" w14:textId="09715613" w:rsidR="003E26E6"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561A5">
        <w:rPr>
          <w:rFonts w:asciiTheme="majorHAnsi" w:eastAsia="Arial" w:hAnsiTheme="majorHAnsi" w:cstheme="majorHAnsi"/>
          <w:bCs/>
          <w:sz w:val="24"/>
          <w:szCs w:val="24"/>
        </w:rPr>
        <w:t>1. Zamawiający, podczas oceny ofert,</w:t>
      </w:r>
      <w:r w:rsidR="00F23935" w:rsidRPr="00F561A5">
        <w:rPr>
          <w:rFonts w:asciiTheme="majorHAnsi" w:eastAsia="Arial" w:hAnsiTheme="majorHAnsi" w:cstheme="majorHAnsi"/>
          <w:bCs/>
          <w:sz w:val="24"/>
          <w:szCs w:val="24"/>
        </w:rPr>
        <w:t xml:space="preserve"> dla każdej poszczególnej Części, tj. Części I, Części II,                            Części III, Części IV, Części V, Części VI, Części VII,</w:t>
      </w:r>
      <w:r w:rsidRPr="00F561A5">
        <w:rPr>
          <w:rFonts w:asciiTheme="majorHAnsi" w:eastAsia="Arial" w:hAnsiTheme="majorHAnsi" w:cstheme="majorHAnsi"/>
          <w:bCs/>
          <w:sz w:val="24"/>
          <w:szCs w:val="24"/>
        </w:rPr>
        <w:t xml:space="preserve"> kierować się będzie następującymi kryteriami:</w:t>
      </w:r>
    </w:p>
    <w:p w14:paraId="5BFFC009" w14:textId="77777777" w:rsidR="00443A84" w:rsidRPr="00F561A5" w:rsidRDefault="00443A84"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224364" w:rsidRPr="00224364"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224364" w:rsidRDefault="003E26E6" w:rsidP="001A45C2">
            <w:pPr>
              <w:pStyle w:val="Standard"/>
              <w:widowControl w:val="0"/>
              <w:tabs>
                <w:tab w:val="left" w:pos="567"/>
              </w:tabs>
              <w:contextualSpacing/>
              <w:jc w:val="center"/>
              <w:rPr>
                <w:rFonts w:asciiTheme="majorHAnsi" w:hAnsiTheme="majorHAnsi" w:cstheme="majorHAnsi"/>
                <w:b/>
                <w:bCs/>
              </w:rPr>
            </w:pPr>
            <w:r w:rsidRPr="00224364">
              <w:rPr>
                <w:rFonts w:asciiTheme="majorHAnsi" w:hAnsiTheme="majorHAnsi" w:cstheme="majorHAnsi"/>
                <w:b/>
                <w:bCs/>
              </w:rPr>
              <w:lastRenderedPageBreak/>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224364" w:rsidRDefault="003E26E6" w:rsidP="001A45C2">
            <w:pPr>
              <w:pStyle w:val="Standard"/>
              <w:widowControl w:val="0"/>
              <w:tabs>
                <w:tab w:val="left" w:pos="567"/>
              </w:tabs>
              <w:contextualSpacing/>
              <w:jc w:val="center"/>
              <w:rPr>
                <w:rFonts w:asciiTheme="majorHAnsi" w:hAnsiTheme="majorHAnsi" w:cstheme="majorHAnsi"/>
                <w:b/>
                <w:bCs/>
              </w:rPr>
            </w:pPr>
            <w:r w:rsidRPr="00224364">
              <w:rPr>
                <w:rFonts w:asciiTheme="majorHAnsi" w:hAnsiTheme="majorHAnsi" w:cstheme="majorHAnsi"/>
                <w:b/>
                <w:bCs/>
              </w:rPr>
              <w:t>Waga</w:t>
            </w:r>
          </w:p>
        </w:tc>
      </w:tr>
      <w:tr w:rsidR="00224364" w:rsidRPr="00224364"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77777777"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60%</w:t>
            </w:r>
          </w:p>
        </w:tc>
      </w:tr>
      <w:tr w:rsidR="00224364" w:rsidRPr="00224364" w14:paraId="453EF58A"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BDE3B" w14:textId="2E4BE359"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Termin 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96331" w14:textId="0F42C9F1"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40%</w:t>
            </w:r>
          </w:p>
        </w:tc>
      </w:tr>
    </w:tbl>
    <w:p w14:paraId="7F9D1534" w14:textId="77777777" w:rsidR="00F23935" w:rsidRPr="0021528E" w:rsidRDefault="00F23935" w:rsidP="003E26E6">
      <w:pPr>
        <w:pStyle w:val="Standard"/>
        <w:tabs>
          <w:tab w:val="left" w:pos="142"/>
        </w:tabs>
        <w:contextualSpacing/>
        <w:jc w:val="both"/>
        <w:rPr>
          <w:rFonts w:asciiTheme="majorHAnsi" w:hAnsiTheme="majorHAnsi" w:cstheme="majorHAnsi"/>
          <w:b/>
          <w:bCs/>
          <w:color w:val="FF0000"/>
        </w:rPr>
      </w:pPr>
    </w:p>
    <w:p w14:paraId="27F236CB" w14:textId="77777777" w:rsidR="003E26E6" w:rsidRPr="00C76113" w:rsidRDefault="003E26E6" w:rsidP="003E26E6">
      <w:pPr>
        <w:pStyle w:val="Standard"/>
        <w:tabs>
          <w:tab w:val="left" w:pos="142"/>
        </w:tabs>
        <w:contextualSpacing/>
        <w:jc w:val="both"/>
        <w:rPr>
          <w:rFonts w:asciiTheme="majorHAnsi" w:hAnsiTheme="majorHAnsi" w:cstheme="majorHAnsi"/>
          <w:b/>
          <w:bCs/>
        </w:rPr>
      </w:pPr>
      <w:r w:rsidRPr="00C76113">
        <w:rPr>
          <w:rFonts w:asciiTheme="majorHAnsi" w:hAnsiTheme="majorHAnsi" w:cstheme="majorHAnsi"/>
          <w:b/>
          <w:bCs/>
        </w:rPr>
        <w:t>1) Cena – 60%</w:t>
      </w:r>
    </w:p>
    <w:p w14:paraId="122CDB32" w14:textId="77777777" w:rsidR="003E26E6" w:rsidRPr="00C76113"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C76113" w:rsidRDefault="003E26E6" w:rsidP="003E26E6">
      <w:pPr>
        <w:pStyle w:val="Standard"/>
        <w:tabs>
          <w:tab w:val="left" w:pos="142"/>
        </w:tabs>
        <w:contextualSpacing/>
        <w:jc w:val="both"/>
        <w:rPr>
          <w:rFonts w:asciiTheme="majorHAnsi" w:hAnsiTheme="majorHAnsi" w:cstheme="majorHAnsi"/>
          <w:sz w:val="18"/>
          <w:szCs w:val="18"/>
        </w:rPr>
      </w:pPr>
      <w:r w:rsidRPr="00C76113">
        <w:rPr>
          <w:rFonts w:asciiTheme="majorHAnsi" w:hAnsiTheme="majorHAnsi" w:cstheme="majorHAnsi"/>
          <w:sz w:val="18"/>
          <w:szCs w:val="18"/>
        </w:rPr>
        <w:t>Liczba punktów zostanie obliczona wg wzoru:</w:t>
      </w:r>
    </w:p>
    <w:p w14:paraId="6A060BFC" w14:textId="77777777" w:rsidR="008536E9" w:rsidRPr="00C76113"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C76113" w:rsidRDefault="007334A6" w:rsidP="007334A6">
      <w:pPr>
        <w:pStyle w:val="Standarduser"/>
        <w:ind w:left="851" w:hanging="131"/>
        <w:contextualSpacing/>
      </w:pPr>
      <w:proofErr w:type="spellStart"/>
      <w:r w:rsidRPr="00C76113">
        <w:rPr>
          <w:rFonts w:ascii="Calibri Light" w:hAnsi="Calibri Light" w:cs="Calibri Light"/>
          <w:b/>
          <w:sz w:val="18"/>
          <w:szCs w:val="18"/>
        </w:rPr>
        <w:t>C</w:t>
      </w:r>
      <w:r w:rsidRPr="00C76113">
        <w:rPr>
          <w:rFonts w:ascii="Calibri Light" w:hAnsi="Calibri Light" w:cs="Calibri Light"/>
          <w:b/>
          <w:sz w:val="18"/>
          <w:szCs w:val="18"/>
          <w:vertAlign w:val="subscript"/>
        </w:rPr>
        <w:t>najniższa</w:t>
      </w:r>
      <w:proofErr w:type="spellEnd"/>
    </w:p>
    <w:p w14:paraId="31A01F94" w14:textId="583D29CA" w:rsidR="007334A6" w:rsidRPr="00C76113" w:rsidRDefault="007334A6" w:rsidP="007334A6">
      <w:pPr>
        <w:pStyle w:val="Standarduser"/>
        <w:ind w:left="900" w:hanging="900"/>
        <w:contextualSpacing/>
        <w:rPr>
          <w:rFonts w:ascii="Calibri Light" w:hAnsi="Calibri Light" w:cs="Calibri Light"/>
          <w:b/>
          <w:sz w:val="18"/>
          <w:szCs w:val="18"/>
        </w:rPr>
      </w:pPr>
      <w:r w:rsidRPr="00C76113">
        <w:rPr>
          <w:rFonts w:ascii="Calibri Light" w:hAnsi="Calibri Light" w:cs="Calibri Light"/>
          <w:b/>
          <w:sz w:val="18"/>
          <w:szCs w:val="18"/>
        </w:rPr>
        <w:t>C=-------------------------------------------- x100 pkt x 60%</w:t>
      </w:r>
    </w:p>
    <w:p w14:paraId="66E84B94" w14:textId="77777777" w:rsidR="007334A6" w:rsidRPr="00C76113" w:rsidRDefault="007334A6" w:rsidP="007334A6">
      <w:pPr>
        <w:pStyle w:val="Standarduser"/>
        <w:ind w:left="1559" w:hanging="839"/>
        <w:contextualSpacing/>
      </w:pPr>
      <w:proofErr w:type="spellStart"/>
      <w:r w:rsidRPr="00C76113">
        <w:rPr>
          <w:rFonts w:ascii="Calibri Light" w:hAnsi="Calibri Light" w:cs="Calibri Light"/>
          <w:b/>
          <w:sz w:val="18"/>
          <w:szCs w:val="18"/>
        </w:rPr>
        <w:t>C</w:t>
      </w:r>
      <w:r w:rsidRPr="00C76113">
        <w:rPr>
          <w:rFonts w:ascii="Calibri Light" w:hAnsi="Calibri Light" w:cs="Calibri Light"/>
          <w:b/>
          <w:sz w:val="18"/>
          <w:szCs w:val="18"/>
          <w:vertAlign w:val="subscript"/>
        </w:rPr>
        <w:t>oferty</w:t>
      </w:r>
      <w:proofErr w:type="spellEnd"/>
      <w:r w:rsidRPr="00C76113">
        <w:rPr>
          <w:rFonts w:ascii="Calibri Light" w:hAnsi="Calibri Light" w:cs="Calibri Light"/>
          <w:b/>
          <w:sz w:val="18"/>
          <w:szCs w:val="18"/>
          <w:vertAlign w:val="subscript"/>
        </w:rPr>
        <w:t xml:space="preserve">  </w:t>
      </w:r>
    </w:p>
    <w:p w14:paraId="78A84C4C" w14:textId="77777777" w:rsidR="007334A6" w:rsidRPr="00C76113" w:rsidRDefault="007334A6" w:rsidP="007334A6">
      <w:pPr>
        <w:pStyle w:val="Standarduser"/>
        <w:spacing w:before="120"/>
        <w:contextualSpacing/>
        <w:rPr>
          <w:rFonts w:ascii="Calibri Light" w:hAnsi="Calibri Light" w:cs="Calibri Light"/>
          <w:sz w:val="18"/>
          <w:szCs w:val="18"/>
        </w:rPr>
      </w:pPr>
    </w:p>
    <w:p w14:paraId="5B6BAD52" w14:textId="4CE4FEA7" w:rsidR="00C736B1" w:rsidRPr="00C76113" w:rsidRDefault="007334A6" w:rsidP="007334A6">
      <w:pPr>
        <w:pStyle w:val="Standarduser"/>
        <w:spacing w:before="120"/>
        <w:contextualSpacing/>
        <w:rPr>
          <w:rFonts w:ascii="Calibri Light" w:hAnsi="Calibri Light" w:cs="Calibri Light"/>
          <w:sz w:val="18"/>
          <w:szCs w:val="18"/>
        </w:rPr>
      </w:pPr>
      <w:r w:rsidRPr="00C76113">
        <w:rPr>
          <w:rFonts w:ascii="Calibri Light" w:hAnsi="Calibri Light" w:cs="Calibri Light"/>
          <w:sz w:val="18"/>
          <w:szCs w:val="18"/>
        </w:rPr>
        <w:t>gdzie:</w:t>
      </w:r>
    </w:p>
    <w:p w14:paraId="3FA0DB6A" w14:textId="256657C6" w:rsidR="007334A6" w:rsidRPr="00C76113" w:rsidRDefault="007334A6" w:rsidP="007334A6">
      <w:pPr>
        <w:pStyle w:val="Standarduser"/>
        <w:spacing w:before="120"/>
        <w:contextualSpacing/>
      </w:pPr>
      <w:proofErr w:type="spellStart"/>
      <w:r w:rsidRPr="00C76113">
        <w:rPr>
          <w:rFonts w:ascii="Calibri Light" w:hAnsi="Calibri Light" w:cs="Calibri Light"/>
          <w:sz w:val="18"/>
          <w:szCs w:val="18"/>
        </w:rPr>
        <w:t>C</w:t>
      </w:r>
      <w:r w:rsidRPr="00C76113">
        <w:rPr>
          <w:rFonts w:ascii="Calibri Light" w:hAnsi="Calibri Light" w:cs="Calibri Light"/>
          <w:sz w:val="18"/>
          <w:szCs w:val="18"/>
          <w:vertAlign w:val="subscript"/>
        </w:rPr>
        <w:t>najniższa</w:t>
      </w:r>
      <w:proofErr w:type="spellEnd"/>
      <w:r w:rsidRPr="00C76113">
        <w:rPr>
          <w:rFonts w:ascii="Calibri Light" w:hAnsi="Calibri Light" w:cs="Calibri Light"/>
          <w:sz w:val="18"/>
          <w:szCs w:val="18"/>
        </w:rPr>
        <w:t xml:space="preserve"> - najniższa cena spośród złożonych ofert</w:t>
      </w:r>
    </w:p>
    <w:p w14:paraId="190E43DB" w14:textId="769B013B" w:rsidR="007334A6" w:rsidRPr="00C76113" w:rsidRDefault="007334A6" w:rsidP="007334A6">
      <w:pPr>
        <w:pStyle w:val="Standarduser"/>
        <w:spacing w:before="120"/>
        <w:contextualSpacing/>
      </w:pPr>
      <w:proofErr w:type="spellStart"/>
      <w:r w:rsidRPr="00C76113">
        <w:rPr>
          <w:rFonts w:ascii="Calibri Light" w:hAnsi="Calibri Light" w:cs="Calibri Light"/>
          <w:sz w:val="18"/>
          <w:szCs w:val="18"/>
        </w:rPr>
        <w:t>C</w:t>
      </w:r>
      <w:r w:rsidRPr="00C76113">
        <w:rPr>
          <w:rFonts w:ascii="Calibri Light" w:hAnsi="Calibri Light" w:cs="Calibri Light"/>
          <w:sz w:val="18"/>
          <w:szCs w:val="18"/>
          <w:vertAlign w:val="subscript"/>
        </w:rPr>
        <w:t>oferty</w:t>
      </w:r>
      <w:proofErr w:type="spellEnd"/>
      <w:r w:rsidRPr="00C76113">
        <w:rPr>
          <w:rFonts w:ascii="Calibri Light" w:hAnsi="Calibri Light" w:cs="Calibri Light"/>
          <w:sz w:val="18"/>
          <w:szCs w:val="18"/>
        </w:rPr>
        <w:t xml:space="preserve"> – cena oferty rozpatrywanej</w:t>
      </w:r>
    </w:p>
    <w:p w14:paraId="534DF3F0" w14:textId="77777777" w:rsidR="007334A6" w:rsidRPr="00C76113" w:rsidRDefault="007334A6" w:rsidP="007334A6">
      <w:pPr>
        <w:pStyle w:val="Standarduser"/>
        <w:spacing w:before="120"/>
        <w:contextualSpacing/>
        <w:rPr>
          <w:rFonts w:ascii="Calibri Light" w:hAnsi="Calibri Light" w:cs="Calibri Light"/>
          <w:sz w:val="18"/>
          <w:szCs w:val="18"/>
        </w:rPr>
      </w:pPr>
      <w:r w:rsidRPr="00C76113">
        <w:rPr>
          <w:rFonts w:ascii="Calibri Light" w:hAnsi="Calibri Light" w:cs="Calibri Light"/>
          <w:sz w:val="18"/>
          <w:szCs w:val="18"/>
        </w:rPr>
        <w:t>C – ilość punktów uzyskanych przez oferenta</w:t>
      </w:r>
    </w:p>
    <w:p w14:paraId="6CE0373E" w14:textId="77777777" w:rsidR="003E26E6" w:rsidRPr="00BC1E57" w:rsidRDefault="003E26E6" w:rsidP="003E26E6">
      <w:pPr>
        <w:pStyle w:val="Standard"/>
        <w:tabs>
          <w:tab w:val="left" w:pos="142"/>
        </w:tabs>
        <w:contextualSpacing/>
        <w:jc w:val="both"/>
        <w:rPr>
          <w:rFonts w:asciiTheme="majorHAnsi" w:hAnsiTheme="majorHAnsi" w:cstheme="majorHAnsi"/>
        </w:rPr>
      </w:pPr>
    </w:p>
    <w:p w14:paraId="70B42EF2" w14:textId="2CE1D23E" w:rsidR="003E26E6" w:rsidRPr="00BC1E57" w:rsidRDefault="003E26E6" w:rsidP="003E26E6">
      <w:pPr>
        <w:pStyle w:val="Standard"/>
        <w:tabs>
          <w:tab w:val="left" w:pos="142"/>
        </w:tabs>
        <w:contextualSpacing/>
        <w:jc w:val="both"/>
        <w:rPr>
          <w:rFonts w:asciiTheme="majorHAnsi" w:hAnsiTheme="majorHAnsi" w:cstheme="majorHAnsi"/>
        </w:rPr>
      </w:pPr>
      <w:r w:rsidRPr="00BC1E57">
        <w:rPr>
          <w:rFonts w:asciiTheme="majorHAnsi" w:hAnsiTheme="majorHAnsi" w:cstheme="majorHAnsi"/>
          <w:b/>
          <w:bCs/>
        </w:rPr>
        <w:t xml:space="preserve">2) </w:t>
      </w:r>
      <w:r w:rsidR="004C3C45" w:rsidRPr="00BC1E57">
        <w:rPr>
          <w:rFonts w:asciiTheme="majorHAnsi" w:hAnsiTheme="majorHAnsi" w:cstheme="majorHAnsi"/>
          <w:b/>
          <w:bCs/>
        </w:rPr>
        <w:t xml:space="preserve">Termin dostawy </w:t>
      </w:r>
      <w:r w:rsidRPr="00BC1E57">
        <w:rPr>
          <w:rFonts w:asciiTheme="majorHAnsi" w:hAnsiTheme="majorHAnsi" w:cstheme="majorHAnsi"/>
          <w:b/>
          <w:bCs/>
        </w:rPr>
        <w:t xml:space="preserve"> - </w:t>
      </w:r>
      <w:r w:rsidR="004C3C45" w:rsidRPr="00BC1E57">
        <w:rPr>
          <w:rFonts w:asciiTheme="majorHAnsi" w:hAnsiTheme="majorHAnsi" w:cstheme="majorHAnsi"/>
          <w:b/>
          <w:bCs/>
        </w:rPr>
        <w:t>4</w:t>
      </w:r>
      <w:r w:rsidRPr="00BC1E57">
        <w:rPr>
          <w:rFonts w:asciiTheme="majorHAnsi" w:hAnsiTheme="majorHAnsi" w:cstheme="majorHAnsi"/>
          <w:b/>
          <w:bCs/>
        </w:rPr>
        <w:t>0%:</w:t>
      </w:r>
    </w:p>
    <w:p w14:paraId="4B79E9A2" w14:textId="7A42925D" w:rsidR="003E26E6" w:rsidRPr="00BC1E57" w:rsidRDefault="003E26E6"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04E617B3" w14:textId="77777777" w:rsidR="00471048" w:rsidRPr="00BC1E57" w:rsidRDefault="00471048" w:rsidP="00471048">
      <w:pPr>
        <w:pStyle w:val="Standard"/>
        <w:tabs>
          <w:tab w:val="left" w:pos="142"/>
        </w:tabs>
        <w:contextualSpacing/>
        <w:jc w:val="both"/>
        <w:rPr>
          <w:rFonts w:asciiTheme="majorHAnsi" w:hAnsiTheme="majorHAnsi" w:cstheme="majorHAnsi"/>
          <w:sz w:val="18"/>
          <w:szCs w:val="18"/>
        </w:rPr>
      </w:pPr>
      <w:r w:rsidRPr="00BC1E57">
        <w:rPr>
          <w:rFonts w:asciiTheme="majorHAnsi" w:hAnsiTheme="majorHAnsi" w:cstheme="majorHAnsi"/>
          <w:sz w:val="18"/>
          <w:szCs w:val="18"/>
        </w:rPr>
        <w:t>Liczba punktów zostanie obliczona wg wzoru:</w:t>
      </w:r>
    </w:p>
    <w:p w14:paraId="66F5F5DD" w14:textId="0A27DD89" w:rsidR="00471048" w:rsidRPr="00BC1E5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366A8A64" w14:textId="77777777" w:rsidR="00471048" w:rsidRPr="00BC1E5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C962309" w14:textId="399A82D8" w:rsidR="00471048" w:rsidRPr="00BC1E57" w:rsidRDefault="00471048" w:rsidP="00471048">
      <w:pPr>
        <w:pStyle w:val="Standarduser"/>
        <w:ind w:left="851" w:hanging="131"/>
        <w:contextualSpacing/>
        <w:rPr>
          <w:rFonts w:asciiTheme="majorHAnsi" w:hAnsiTheme="majorHAnsi" w:cstheme="majorHAnsi"/>
        </w:rPr>
      </w:pPr>
      <w:proofErr w:type="spellStart"/>
      <w:r w:rsidRPr="00BC1E57">
        <w:rPr>
          <w:rFonts w:asciiTheme="majorHAnsi" w:hAnsiTheme="majorHAnsi" w:cstheme="majorHAnsi"/>
          <w:b/>
          <w:sz w:val="18"/>
          <w:szCs w:val="18"/>
        </w:rPr>
        <w:t>T</w:t>
      </w:r>
      <w:r w:rsidRPr="00BC1E57">
        <w:rPr>
          <w:rFonts w:asciiTheme="majorHAnsi" w:hAnsiTheme="majorHAnsi" w:cstheme="majorHAnsi"/>
          <w:b/>
          <w:sz w:val="18"/>
          <w:szCs w:val="18"/>
          <w:vertAlign w:val="subscript"/>
        </w:rPr>
        <w:t>najkrótszy</w:t>
      </w:r>
      <w:proofErr w:type="spellEnd"/>
    </w:p>
    <w:p w14:paraId="36CAF7F9" w14:textId="6D9BDD27" w:rsidR="00471048" w:rsidRPr="00BC1E57" w:rsidRDefault="00471048" w:rsidP="00471048">
      <w:pPr>
        <w:pStyle w:val="Standarduser"/>
        <w:ind w:left="900" w:hanging="900"/>
        <w:contextualSpacing/>
        <w:rPr>
          <w:rFonts w:asciiTheme="majorHAnsi" w:hAnsiTheme="majorHAnsi" w:cstheme="majorHAnsi"/>
          <w:b/>
          <w:sz w:val="18"/>
          <w:szCs w:val="18"/>
        </w:rPr>
      </w:pPr>
      <w:r w:rsidRPr="00BC1E57">
        <w:rPr>
          <w:rFonts w:asciiTheme="majorHAnsi" w:hAnsiTheme="majorHAnsi" w:cstheme="majorHAnsi"/>
          <w:b/>
          <w:sz w:val="18"/>
          <w:szCs w:val="18"/>
        </w:rPr>
        <w:t>T=-------------------------------------------- x100 pkt x 40%</w:t>
      </w:r>
    </w:p>
    <w:p w14:paraId="2397CDEC" w14:textId="70CF544E" w:rsidR="00471048" w:rsidRPr="00BC1E57" w:rsidRDefault="00471048" w:rsidP="00471048">
      <w:pPr>
        <w:pStyle w:val="Standarduser"/>
        <w:ind w:left="1559" w:hanging="839"/>
        <w:contextualSpacing/>
        <w:rPr>
          <w:rFonts w:asciiTheme="majorHAnsi" w:hAnsiTheme="majorHAnsi" w:cstheme="majorHAnsi"/>
        </w:rPr>
      </w:pPr>
      <w:proofErr w:type="spellStart"/>
      <w:r w:rsidRPr="00BC1E57">
        <w:rPr>
          <w:rFonts w:asciiTheme="majorHAnsi" w:hAnsiTheme="majorHAnsi" w:cstheme="majorHAnsi"/>
          <w:b/>
          <w:sz w:val="18"/>
          <w:szCs w:val="18"/>
        </w:rPr>
        <w:t>T</w:t>
      </w:r>
      <w:r w:rsidRPr="00BC1E57">
        <w:rPr>
          <w:rFonts w:asciiTheme="majorHAnsi" w:hAnsiTheme="majorHAnsi" w:cstheme="majorHAnsi"/>
          <w:b/>
          <w:sz w:val="18"/>
          <w:szCs w:val="18"/>
          <w:vertAlign w:val="subscript"/>
        </w:rPr>
        <w:t>oferty</w:t>
      </w:r>
      <w:proofErr w:type="spellEnd"/>
      <w:r w:rsidRPr="00BC1E57">
        <w:rPr>
          <w:rFonts w:asciiTheme="majorHAnsi" w:hAnsiTheme="majorHAnsi" w:cstheme="majorHAnsi"/>
          <w:b/>
          <w:sz w:val="18"/>
          <w:szCs w:val="18"/>
          <w:vertAlign w:val="subscript"/>
        </w:rPr>
        <w:t xml:space="preserve">  </w:t>
      </w:r>
    </w:p>
    <w:p w14:paraId="11C38EA2" w14:textId="77777777" w:rsidR="00471048" w:rsidRPr="00BC1E57" w:rsidRDefault="00471048" w:rsidP="00471048">
      <w:pPr>
        <w:pStyle w:val="Standarduser"/>
        <w:spacing w:before="120"/>
        <w:contextualSpacing/>
        <w:rPr>
          <w:rFonts w:asciiTheme="majorHAnsi" w:hAnsiTheme="majorHAnsi" w:cstheme="majorHAnsi"/>
          <w:sz w:val="18"/>
          <w:szCs w:val="18"/>
        </w:rPr>
      </w:pPr>
    </w:p>
    <w:p w14:paraId="1643A3A9" w14:textId="77777777" w:rsidR="00471048" w:rsidRPr="00BC1E57" w:rsidRDefault="00471048" w:rsidP="00471048">
      <w:pPr>
        <w:pStyle w:val="Standarduser"/>
        <w:spacing w:before="120"/>
        <w:contextualSpacing/>
        <w:rPr>
          <w:rFonts w:asciiTheme="majorHAnsi" w:hAnsiTheme="majorHAnsi" w:cstheme="majorHAnsi"/>
          <w:sz w:val="18"/>
          <w:szCs w:val="18"/>
        </w:rPr>
      </w:pPr>
      <w:r w:rsidRPr="00BC1E57">
        <w:rPr>
          <w:rFonts w:asciiTheme="majorHAnsi" w:hAnsiTheme="majorHAnsi" w:cstheme="majorHAnsi"/>
          <w:sz w:val="18"/>
          <w:szCs w:val="18"/>
        </w:rPr>
        <w:t>gdzie:</w:t>
      </w:r>
    </w:p>
    <w:p w14:paraId="3BEA56D2" w14:textId="176B2D7E" w:rsidR="00471048" w:rsidRPr="00BC1E57" w:rsidRDefault="007A51F2" w:rsidP="00471048">
      <w:pPr>
        <w:pStyle w:val="Standarduser"/>
        <w:spacing w:before="120"/>
        <w:contextualSpacing/>
        <w:rPr>
          <w:rFonts w:asciiTheme="majorHAnsi" w:hAnsiTheme="majorHAnsi" w:cstheme="majorHAnsi"/>
        </w:rPr>
      </w:pPr>
      <w:proofErr w:type="spellStart"/>
      <w:r w:rsidRPr="00BC1E57">
        <w:rPr>
          <w:rFonts w:asciiTheme="majorHAnsi" w:hAnsiTheme="majorHAnsi" w:cstheme="majorHAnsi"/>
          <w:sz w:val="18"/>
          <w:szCs w:val="18"/>
        </w:rPr>
        <w:t>T</w:t>
      </w:r>
      <w:r w:rsidR="00471048" w:rsidRPr="00BC1E57">
        <w:rPr>
          <w:rFonts w:asciiTheme="majorHAnsi" w:hAnsiTheme="majorHAnsi" w:cstheme="majorHAnsi"/>
          <w:sz w:val="18"/>
          <w:szCs w:val="18"/>
          <w:vertAlign w:val="subscript"/>
        </w:rPr>
        <w:t>najkrótszy</w:t>
      </w:r>
      <w:proofErr w:type="spellEnd"/>
      <w:r w:rsidR="00471048" w:rsidRPr="00BC1E57">
        <w:rPr>
          <w:rFonts w:asciiTheme="majorHAnsi" w:hAnsiTheme="majorHAnsi" w:cstheme="majorHAnsi"/>
          <w:sz w:val="18"/>
          <w:szCs w:val="18"/>
        </w:rPr>
        <w:t xml:space="preserve"> – najkrótszy </w:t>
      </w:r>
      <w:r w:rsidRPr="00BC1E57">
        <w:rPr>
          <w:rFonts w:asciiTheme="majorHAnsi" w:hAnsiTheme="majorHAnsi" w:cstheme="majorHAnsi"/>
          <w:sz w:val="18"/>
          <w:szCs w:val="18"/>
        </w:rPr>
        <w:t>termin dostawy spośród złożonych ofert</w:t>
      </w:r>
    </w:p>
    <w:p w14:paraId="28119A9F" w14:textId="4AA08602" w:rsidR="00471048" w:rsidRPr="00BC1E57" w:rsidRDefault="007A51F2" w:rsidP="00471048">
      <w:pPr>
        <w:pStyle w:val="Standarduser"/>
        <w:spacing w:before="120"/>
        <w:contextualSpacing/>
        <w:rPr>
          <w:rFonts w:asciiTheme="majorHAnsi" w:hAnsiTheme="majorHAnsi" w:cstheme="majorHAnsi"/>
        </w:rPr>
      </w:pPr>
      <w:proofErr w:type="spellStart"/>
      <w:r w:rsidRPr="00BC1E57">
        <w:rPr>
          <w:rFonts w:asciiTheme="majorHAnsi" w:hAnsiTheme="majorHAnsi" w:cstheme="majorHAnsi"/>
          <w:sz w:val="18"/>
          <w:szCs w:val="18"/>
        </w:rPr>
        <w:t>T</w:t>
      </w:r>
      <w:r w:rsidR="00471048" w:rsidRPr="00BC1E57">
        <w:rPr>
          <w:rFonts w:asciiTheme="majorHAnsi" w:hAnsiTheme="majorHAnsi" w:cstheme="majorHAnsi"/>
          <w:sz w:val="18"/>
          <w:szCs w:val="18"/>
          <w:vertAlign w:val="subscript"/>
        </w:rPr>
        <w:t>oferty</w:t>
      </w:r>
      <w:proofErr w:type="spellEnd"/>
      <w:r w:rsidR="00471048" w:rsidRPr="00BC1E57">
        <w:rPr>
          <w:rFonts w:asciiTheme="majorHAnsi" w:hAnsiTheme="majorHAnsi" w:cstheme="majorHAnsi"/>
          <w:sz w:val="18"/>
          <w:szCs w:val="18"/>
        </w:rPr>
        <w:t xml:space="preserve"> – </w:t>
      </w:r>
      <w:r w:rsidRPr="00BC1E57">
        <w:rPr>
          <w:rFonts w:asciiTheme="majorHAnsi" w:hAnsiTheme="majorHAnsi" w:cstheme="majorHAnsi"/>
          <w:sz w:val="18"/>
          <w:szCs w:val="18"/>
        </w:rPr>
        <w:t xml:space="preserve">termin dostawy </w:t>
      </w:r>
      <w:r w:rsidR="00471048" w:rsidRPr="00BC1E57">
        <w:rPr>
          <w:rFonts w:asciiTheme="majorHAnsi" w:hAnsiTheme="majorHAnsi" w:cstheme="majorHAnsi"/>
          <w:sz w:val="18"/>
          <w:szCs w:val="18"/>
        </w:rPr>
        <w:t>oferty rozpatrywanej</w:t>
      </w:r>
    </w:p>
    <w:p w14:paraId="4665818E" w14:textId="4B3F0E9C" w:rsidR="00471048" w:rsidRPr="00BC1E57" w:rsidRDefault="007A51F2" w:rsidP="00471048">
      <w:pPr>
        <w:pStyle w:val="Standarduser"/>
        <w:spacing w:before="120"/>
        <w:contextualSpacing/>
        <w:rPr>
          <w:rFonts w:asciiTheme="majorHAnsi" w:hAnsiTheme="majorHAnsi" w:cstheme="majorHAnsi"/>
          <w:sz w:val="18"/>
          <w:szCs w:val="18"/>
        </w:rPr>
      </w:pPr>
      <w:r w:rsidRPr="00BC1E57">
        <w:rPr>
          <w:rFonts w:asciiTheme="majorHAnsi" w:hAnsiTheme="majorHAnsi" w:cstheme="majorHAnsi"/>
          <w:sz w:val="18"/>
          <w:szCs w:val="18"/>
        </w:rPr>
        <w:t>T</w:t>
      </w:r>
      <w:r w:rsidR="00471048" w:rsidRPr="00BC1E57">
        <w:rPr>
          <w:rFonts w:asciiTheme="majorHAnsi" w:hAnsiTheme="majorHAnsi" w:cstheme="majorHAnsi"/>
          <w:sz w:val="18"/>
          <w:szCs w:val="18"/>
        </w:rPr>
        <w:t xml:space="preserve"> – ilość punktów uzyskanych przez oferenta</w:t>
      </w:r>
    </w:p>
    <w:p w14:paraId="465ECE37" w14:textId="77777777" w:rsidR="003E26E6" w:rsidRPr="00BC1E57" w:rsidRDefault="003E26E6" w:rsidP="003E26E6">
      <w:pPr>
        <w:pStyle w:val="Standard"/>
        <w:tabs>
          <w:tab w:val="left" w:pos="142"/>
        </w:tabs>
        <w:contextualSpacing/>
        <w:jc w:val="both"/>
        <w:rPr>
          <w:rFonts w:asciiTheme="majorHAnsi" w:hAnsiTheme="majorHAnsi" w:cstheme="majorHAnsi"/>
          <w:b/>
          <w:bCs/>
          <w:u w:val="single"/>
        </w:rPr>
      </w:pPr>
    </w:p>
    <w:p w14:paraId="3E19E2BB" w14:textId="308B2C8C" w:rsidR="003E26E6" w:rsidRPr="000F40EE" w:rsidRDefault="003E26E6" w:rsidP="003E26E6">
      <w:pPr>
        <w:pStyle w:val="Standard"/>
        <w:tabs>
          <w:tab w:val="left" w:pos="142"/>
        </w:tabs>
        <w:contextualSpacing/>
        <w:jc w:val="both"/>
        <w:rPr>
          <w:rFonts w:asciiTheme="majorHAnsi" w:hAnsiTheme="majorHAnsi" w:cstheme="majorHAnsi"/>
          <w:b/>
          <w:bCs/>
          <w:i/>
          <w:iCs/>
          <w:u w:val="single"/>
        </w:rPr>
      </w:pPr>
      <w:r w:rsidRPr="000F40EE">
        <w:rPr>
          <w:rFonts w:asciiTheme="majorHAnsi" w:hAnsiTheme="majorHAnsi" w:cstheme="majorHAnsi"/>
          <w:b/>
          <w:bCs/>
          <w:i/>
          <w:iCs/>
          <w:u w:val="single"/>
        </w:rPr>
        <w:t xml:space="preserve">UWAGA! Termin </w:t>
      </w:r>
      <w:r w:rsidR="004C3C45" w:rsidRPr="000F40EE">
        <w:rPr>
          <w:rFonts w:asciiTheme="majorHAnsi" w:hAnsiTheme="majorHAnsi" w:cstheme="majorHAnsi"/>
          <w:b/>
          <w:bCs/>
          <w:i/>
          <w:iCs/>
          <w:u w:val="single"/>
        </w:rPr>
        <w:t>dostawy nie może być dłuższy niż 3 dni od złożenia zamówienia</w:t>
      </w:r>
      <w:r w:rsidRPr="000F40EE">
        <w:rPr>
          <w:rFonts w:asciiTheme="majorHAnsi" w:hAnsiTheme="majorHAnsi" w:cstheme="majorHAnsi"/>
          <w:b/>
          <w:bCs/>
          <w:i/>
          <w:iCs/>
          <w:u w:val="single"/>
        </w:rPr>
        <w:t xml:space="preserve"> </w:t>
      </w:r>
    </w:p>
    <w:p w14:paraId="021BF61B" w14:textId="77777777" w:rsidR="003E26E6" w:rsidRPr="000F40EE" w:rsidRDefault="003E26E6" w:rsidP="003E26E6">
      <w:pPr>
        <w:pStyle w:val="Standard"/>
        <w:tabs>
          <w:tab w:val="left" w:pos="142"/>
        </w:tabs>
        <w:contextualSpacing/>
        <w:jc w:val="both"/>
        <w:rPr>
          <w:rFonts w:asciiTheme="majorHAnsi" w:hAnsiTheme="majorHAnsi" w:cstheme="majorHAnsi"/>
          <w:b/>
          <w:bCs/>
          <w:i/>
          <w:iCs/>
          <w:u w:val="single"/>
        </w:rPr>
      </w:pPr>
    </w:p>
    <w:p w14:paraId="05BD18F1" w14:textId="71274E76" w:rsidR="003E26E6" w:rsidRPr="000F40EE" w:rsidRDefault="003E26E6" w:rsidP="003E26E6">
      <w:pPr>
        <w:pStyle w:val="Standard"/>
        <w:contextualSpacing/>
        <w:jc w:val="both"/>
        <w:rPr>
          <w:rFonts w:asciiTheme="majorHAnsi" w:hAnsiTheme="majorHAnsi" w:cstheme="majorHAnsi"/>
        </w:rPr>
      </w:pPr>
      <w:r w:rsidRPr="000F40EE">
        <w:rPr>
          <w:rFonts w:asciiTheme="majorHAnsi" w:hAnsiTheme="majorHAnsi" w:cstheme="majorHAnsi"/>
        </w:rPr>
        <w:t xml:space="preserve">1.1  W przypadku, gdy Wykonawca wskaże w formularzu ofertowym termin </w:t>
      </w:r>
      <w:r w:rsidR="0090779D" w:rsidRPr="000F40EE">
        <w:rPr>
          <w:rFonts w:asciiTheme="majorHAnsi" w:hAnsiTheme="majorHAnsi" w:cstheme="majorHAnsi"/>
        </w:rPr>
        <w:t>d</w:t>
      </w:r>
      <w:r w:rsidR="00214273" w:rsidRPr="000F40EE">
        <w:rPr>
          <w:rFonts w:asciiTheme="majorHAnsi" w:hAnsiTheme="majorHAnsi" w:cstheme="majorHAnsi"/>
        </w:rPr>
        <w:t>o</w:t>
      </w:r>
      <w:r w:rsidR="0090779D" w:rsidRPr="000F40EE">
        <w:rPr>
          <w:rFonts w:asciiTheme="majorHAnsi" w:hAnsiTheme="majorHAnsi" w:cstheme="majorHAnsi"/>
        </w:rPr>
        <w:t>s</w:t>
      </w:r>
      <w:r w:rsidR="00214273" w:rsidRPr="000F40EE">
        <w:rPr>
          <w:rFonts w:asciiTheme="majorHAnsi" w:hAnsiTheme="majorHAnsi" w:cstheme="majorHAnsi"/>
        </w:rPr>
        <w:t xml:space="preserve">tawy dłuższy </w:t>
      </w:r>
      <w:r w:rsidR="0090779D" w:rsidRPr="000F40EE">
        <w:rPr>
          <w:rFonts w:asciiTheme="majorHAnsi" w:hAnsiTheme="majorHAnsi" w:cstheme="majorHAnsi"/>
        </w:rPr>
        <w:t xml:space="preserve">                       </w:t>
      </w:r>
      <w:r w:rsidR="00214273" w:rsidRPr="000F40EE">
        <w:rPr>
          <w:rFonts w:asciiTheme="majorHAnsi" w:hAnsiTheme="majorHAnsi" w:cstheme="majorHAnsi"/>
        </w:rPr>
        <w:t>niż 3 dni</w:t>
      </w:r>
      <w:r w:rsidR="0090779D" w:rsidRPr="000F40EE">
        <w:rPr>
          <w:rFonts w:asciiTheme="majorHAnsi" w:hAnsiTheme="majorHAnsi" w:cstheme="majorHAnsi"/>
        </w:rPr>
        <w:t xml:space="preserve"> od złożenia zamówienia</w:t>
      </w:r>
      <w:r w:rsidRPr="000F40EE">
        <w:rPr>
          <w:rFonts w:asciiTheme="majorHAnsi" w:hAnsiTheme="majorHAnsi" w:cstheme="majorHAnsi"/>
        </w:rPr>
        <w:t>, Zamawiający odrzuci ofertę.</w:t>
      </w:r>
    </w:p>
    <w:p w14:paraId="07498F4B" w14:textId="0BF9FB68" w:rsidR="003E26E6" w:rsidRPr="000F40EE" w:rsidRDefault="003E26E6" w:rsidP="003E26E6">
      <w:pPr>
        <w:pStyle w:val="Standard"/>
        <w:contextualSpacing/>
        <w:jc w:val="both"/>
        <w:rPr>
          <w:rFonts w:asciiTheme="majorHAnsi" w:hAnsiTheme="majorHAnsi" w:cstheme="majorHAnsi"/>
        </w:rPr>
      </w:pPr>
      <w:r w:rsidRPr="000F40EE">
        <w:rPr>
          <w:rFonts w:asciiTheme="majorHAnsi" w:hAnsiTheme="majorHAnsi" w:cstheme="majorHAnsi"/>
        </w:rPr>
        <w:t xml:space="preserve">1.2  W przypadku, gdy Wykonawca nie wskaże w formularzu ofertowym </w:t>
      </w:r>
      <w:r w:rsidR="0090779D" w:rsidRPr="000F40EE">
        <w:rPr>
          <w:rFonts w:asciiTheme="majorHAnsi" w:hAnsiTheme="majorHAnsi" w:cstheme="majorHAnsi"/>
        </w:rPr>
        <w:t>terminu dostawy</w:t>
      </w:r>
      <w:r w:rsidRPr="000F40EE">
        <w:rPr>
          <w:rFonts w:asciiTheme="majorHAnsi" w:hAnsiTheme="majorHAnsi" w:cstheme="majorHAnsi"/>
        </w:rPr>
        <w:t xml:space="preserve">, Zamawiający przyjmie do oceny ofert oraz przyszłej umowy, że </w:t>
      </w:r>
      <w:r w:rsidR="0090779D" w:rsidRPr="000F40EE">
        <w:rPr>
          <w:rFonts w:asciiTheme="majorHAnsi" w:hAnsiTheme="majorHAnsi" w:cstheme="majorHAnsi"/>
        </w:rPr>
        <w:t>termin dostawy</w:t>
      </w:r>
      <w:r w:rsidRPr="000F40EE">
        <w:rPr>
          <w:rFonts w:asciiTheme="majorHAnsi" w:hAnsiTheme="majorHAnsi" w:cstheme="majorHAnsi"/>
        </w:rPr>
        <w:t xml:space="preserve"> jest równy wymaganiom określonym w SWZ i wynosi </w:t>
      </w:r>
      <w:r w:rsidR="0090779D" w:rsidRPr="000F40EE">
        <w:rPr>
          <w:rFonts w:asciiTheme="majorHAnsi" w:hAnsiTheme="majorHAnsi" w:cstheme="majorHAnsi"/>
        </w:rPr>
        <w:t xml:space="preserve">3 dni od złożenia zamówienia. </w:t>
      </w:r>
      <w:r w:rsidRPr="000F40EE">
        <w:rPr>
          <w:rFonts w:asciiTheme="majorHAnsi" w:hAnsiTheme="majorHAnsi" w:cstheme="majorHAnsi"/>
        </w:rPr>
        <w:t xml:space="preserve"> </w:t>
      </w:r>
    </w:p>
    <w:p w14:paraId="2C0AEA18" w14:textId="77777777" w:rsidR="003E26E6" w:rsidRPr="0021528E" w:rsidRDefault="003E26E6" w:rsidP="003E26E6">
      <w:pPr>
        <w:pStyle w:val="Standard"/>
        <w:contextualSpacing/>
        <w:jc w:val="both"/>
        <w:rPr>
          <w:rFonts w:asciiTheme="majorHAnsi" w:hAnsiTheme="majorHAnsi" w:cstheme="majorHAnsi"/>
          <w:bCs/>
        </w:rPr>
      </w:pPr>
      <w:r w:rsidRPr="0021528E">
        <w:rPr>
          <w:rFonts w:asciiTheme="majorHAnsi" w:hAnsiTheme="majorHAnsi" w:cstheme="majorHAnsi"/>
        </w:rPr>
        <w:t xml:space="preserve">2. </w:t>
      </w:r>
      <w:r w:rsidRPr="0021528E">
        <w:rPr>
          <w:rFonts w:asciiTheme="majorHAnsi" w:hAnsiTheme="majorHAnsi" w:cstheme="majorHAnsi"/>
          <w:bCs/>
        </w:rPr>
        <w:t xml:space="preserve">Obliczenia dokonane będą z dokładnością do dwóch miejsc po przecinku. </w:t>
      </w:r>
    </w:p>
    <w:p w14:paraId="39C356E3" w14:textId="77777777" w:rsidR="003E26E6" w:rsidRPr="0021528E" w:rsidRDefault="003E26E6" w:rsidP="003E26E6">
      <w:pPr>
        <w:pStyle w:val="Standard"/>
        <w:contextualSpacing/>
        <w:jc w:val="both"/>
        <w:rPr>
          <w:rFonts w:asciiTheme="majorHAnsi" w:hAnsiTheme="majorHAnsi" w:cstheme="majorHAnsi"/>
        </w:rPr>
      </w:pPr>
      <w:r w:rsidRPr="0021528E">
        <w:rPr>
          <w:rFonts w:asciiTheme="majorHAnsi" w:hAnsiTheme="majorHAnsi" w:cstheme="majorHAnsi"/>
          <w:bCs/>
        </w:rPr>
        <w:t xml:space="preserve">3. </w:t>
      </w:r>
      <w:r w:rsidRPr="0021528E">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5E916D6" w14:textId="77777777" w:rsidR="003E26E6" w:rsidRPr="0021528E" w:rsidRDefault="003E26E6" w:rsidP="003E26E6">
      <w:pPr>
        <w:pStyle w:val="Standard"/>
        <w:contextualSpacing/>
        <w:jc w:val="both"/>
        <w:rPr>
          <w:rFonts w:asciiTheme="majorHAnsi" w:hAnsiTheme="majorHAnsi" w:cstheme="majorHAnsi"/>
        </w:rPr>
      </w:pPr>
      <w:r w:rsidRPr="0021528E">
        <w:rPr>
          <w:rFonts w:asciiTheme="majorHAnsi" w:hAnsiTheme="majorHAnsi" w:cstheme="majorHAnsi"/>
        </w:rPr>
        <w:t xml:space="preserve">4. </w:t>
      </w:r>
      <w:r w:rsidRPr="0021528E">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21528E">
        <w:rPr>
          <w:rFonts w:asciiTheme="majorHAnsi" w:hAnsiTheme="majorHAnsi" w:cstheme="majorHAnsi"/>
        </w:rPr>
        <w:t>która uzyskała największą ilość punktów obliczonych według powyższych algorytmów.</w:t>
      </w:r>
    </w:p>
    <w:p w14:paraId="2A1DD773" w14:textId="00C43F9A" w:rsidR="003E26E6" w:rsidRDefault="003E26E6" w:rsidP="003E26E6">
      <w:pPr>
        <w:pStyle w:val="Standard"/>
        <w:contextualSpacing/>
        <w:jc w:val="both"/>
        <w:rPr>
          <w:rFonts w:asciiTheme="majorHAnsi" w:eastAsia="TimesNewRoman" w:hAnsiTheme="majorHAnsi" w:cstheme="majorHAnsi"/>
          <w:strike/>
          <w:color w:val="FF0000"/>
        </w:rPr>
      </w:pPr>
      <w:r w:rsidRPr="00963771">
        <w:rPr>
          <w:rFonts w:asciiTheme="majorHAnsi" w:hAnsiTheme="majorHAnsi" w:cstheme="majorHAnsi"/>
          <w:strike/>
          <w:color w:val="FF0000"/>
          <w:highlight w:val="yellow"/>
        </w:rPr>
        <w:t xml:space="preserve">5. </w:t>
      </w:r>
      <w:r w:rsidRPr="00963771">
        <w:rPr>
          <w:rFonts w:asciiTheme="majorHAnsi" w:eastAsia="TimesNewRoman" w:hAnsiTheme="majorHAnsi" w:cstheme="majorHAnsi"/>
          <w:strike/>
          <w:color w:val="FF0000"/>
          <w:highlight w:val="yellow"/>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03C8A0AF" w14:textId="3B155BE0" w:rsidR="00963771" w:rsidRPr="00963771" w:rsidRDefault="00963771" w:rsidP="003E26E6">
      <w:pPr>
        <w:pStyle w:val="Standard"/>
        <w:contextualSpacing/>
        <w:jc w:val="both"/>
        <w:rPr>
          <w:rFonts w:asciiTheme="majorHAnsi" w:eastAsia="TimesNewRoman" w:hAnsiTheme="majorHAnsi" w:cstheme="majorHAnsi"/>
          <w:color w:val="FF0000"/>
          <w:highlight w:val="yellow"/>
        </w:rPr>
      </w:pPr>
      <w:r w:rsidRPr="00963771">
        <w:rPr>
          <w:rFonts w:asciiTheme="majorHAnsi" w:eastAsia="TimesNewRoman" w:hAnsiTheme="majorHAnsi" w:cstheme="majorHAnsi"/>
          <w:color w:val="FF0000"/>
          <w:highlight w:val="yellow"/>
        </w:rPr>
        <w:lastRenderedPageBreak/>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3D72769E" w14:textId="3521270C" w:rsidR="00963771" w:rsidRPr="00963771" w:rsidRDefault="00963771" w:rsidP="003E26E6">
      <w:pPr>
        <w:pStyle w:val="Standard"/>
        <w:contextualSpacing/>
        <w:jc w:val="both"/>
        <w:rPr>
          <w:rFonts w:asciiTheme="majorHAnsi" w:eastAsia="TimesNewRoman" w:hAnsiTheme="majorHAnsi" w:cstheme="majorHAnsi"/>
          <w:color w:val="FF0000"/>
          <w:highlight w:val="yellow"/>
        </w:rPr>
      </w:pPr>
      <w:r w:rsidRPr="00963771">
        <w:rPr>
          <w:rFonts w:asciiTheme="majorHAnsi" w:eastAsia="TimesNewRoman" w:hAnsiTheme="majorHAnsi" w:cstheme="majorHAnsi"/>
          <w:color w:val="FF0000"/>
          <w:highlight w:val="yellow"/>
        </w:rPr>
        <w:t xml:space="preserve">6. Jeżeli oferty otrzymały taką samą ocenę w kryterium o najwyższej wadze, Zamawiający dokonuje wyboru oferty z najniższą ceną. </w:t>
      </w:r>
    </w:p>
    <w:p w14:paraId="53E3CB47" w14:textId="4C59AD8F" w:rsidR="00963771" w:rsidRPr="00963771" w:rsidRDefault="00963771" w:rsidP="003E26E6">
      <w:pPr>
        <w:pStyle w:val="Standard"/>
        <w:contextualSpacing/>
        <w:jc w:val="both"/>
        <w:rPr>
          <w:rFonts w:asciiTheme="majorHAnsi" w:hAnsiTheme="majorHAnsi" w:cstheme="majorHAnsi"/>
          <w:color w:val="FF0000"/>
        </w:rPr>
      </w:pPr>
      <w:r w:rsidRPr="00963771">
        <w:rPr>
          <w:rFonts w:asciiTheme="majorHAnsi" w:eastAsia="TimesNewRoman" w:hAnsiTheme="majorHAnsi" w:cstheme="majorHAnsi"/>
          <w:color w:val="FF0000"/>
          <w:highlight w:val="yellow"/>
        </w:rPr>
        <w:t>7. Jeżeli nie będzie możliwy wybór oferty w sposób określony w pkt. 6, Zamawiający wzywa Wykonawców, którzy złożyli te oferty, do złożenia w terminie określonym przez Zamawiającego, ofert dodatkowych zawierających nową cenę.</w:t>
      </w:r>
      <w:r>
        <w:rPr>
          <w:rFonts w:asciiTheme="majorHAnsi" w:eastAsia="TimesNewRoman" w:hAnsiTheme="majorHAnsi" w:cstheme="majorHAnsi"/>
          <w:color w:val="FF0000"/>
        </w:rPr>
        <w:t xml:space="preserve"> </w:t>
      </w:r>
    </w:p>
    <w:bookmarkEnd w:id="0"/>
    <w:p w14:paraId="55CB16DC" w14:textId="77777777" w:rsidR="00B1721B" w:rsidRPr="0021528E" w:rsidRDefault="00B1721B" w:rsidP="005063A3">
      <w:pPr>
        <w:contextualSpacing/>
        <w:jc w:val="both"/>
        <w:rPr>
          <w:rFonts w:asciiTheme="majorHAnsi" w:eastAsia="TimesNewRoman" w:hAnsiTheme="majorHAnsi" w:cstheme="majorHAnsi"/>
        </w:rPr>
      </w:pPr>
    </w:p>
    <w:p w14:paraId="3533F934" w14:textId="099F9C2B" w:rsidR="00430159"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w:t>
      </w:r>
      <w:r w:rsidR="00487FB6" w:rsidRPr="0021528E">
        <w:rPr>
          <w:rFonts w:asciiTheme="majorHAnsi" w:eastAsia="Arial" w:hAnsiTheme="majorHAnsi" w:cstheme="majorHAnsi"/>
          <w:b/>
          <w:bCs/>
          <w:kern w:val="0"/>
          <w:lang w:eastAsia="en-US"/>
        </w:rPr>
        <w:t>IX</w:t>
      </w:r>
      <w:r w:rsidRPr="0021528E">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21528E">
          <w:rPr>
            <w:rStyle w:val="Hipercze"/>
            <w:rFonts w:asciiTheme="majorHAnsi" w:hAnsiTheme="majorHAnsi" w:cstheme="majorHAnsi"/>
            <w:color w:val="auto"/>
          </w:rPr>
          <w:t>https://platformazakupowa.pl/pn/szpital_andrychow</w:t>
        </w:r>
      </w:hyperlink>
      <w:r w:rsidRPr="0021528E">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 xml:space="preserve">3. Zamawiający zawrze umowę w sprawie zamówienia publicznego, z zastrzeżeniem                                  art. 577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w terminach określonych w art. 308 ust. 2 lub ust. 3 ustawy </w:t>
      </w:r>
      <w:proofErr w:type="spellStart"/>
      <w:r w:rsidRPr="0021528E">
        <w:rPr>
          <w:rFonts w:asciiTheme="majorHAnsi" w:hAnsiTheme="majorHAnsi" w:cstheme="majorHAnsi"/>
        </w:rPr>
        <w:t>Pzp</w:t>
      </w:r>
      <w:proofErr w:type="spellEnd"/>
      <w:r w:rsidRPr="0021528E">
        <w:rPr>
          <w:rFonts w:asciiTheme="majorHAnsi" w:hAnsiTheme="majorHAnsi" w:cstheme="majorHAnsi"/>
        </w:rPr>
        <w:t>.</w:t>
      </w:r>
    </w:p>
    <w:p w14:paraId="24FAB5BF"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 xml:space="preserve">4. Przed zawarciem umowy w sprawie zamówienia publicznego, Wykonawcy wspólnie ubiegający się o udzielenie zamówienia </w:t>
      </w:r>
      <w:r w:rsidRPr="0021528E">
        <w:rPr>
          <w:rFonts w:asciiTheme="majorHAnsi" w:hAnsiTheme="majorHAnsi" w:cstheme="majorHAnsi"/>
          <w:u w:val="single"/>
        </w:rPr>
        <w:t>są zobowiązani</w:t>
      </w:r>
      <w:r w:rsidRPr="0021528E">
        <w:rPr>
          <w:rFonts w:asciiTheme="majorHAnsi" w:hAnsiTheme="majorHAnsi" w:cstheme="majorHAnsi"/>
        </w:rPr>
        <w:t xml:space="preserve"> przedstawić Zamawiającemu umowę regulującą podstawy i zasady wspólnego ubiegania się o udzielenie zamówienia.</w:t>
      </w:r>
    </w:p>
    <w:p w14:paraId="6DF1A25C" w14:textId="43A2DB2D" w:rsidR="00027F5A" w:rsidRPr="0021528E" w:rsidRDefault="00027F5A" w:rsidP="005063A3">
      <w:pPr>
        <w:pStyle w:val="Standard"/>
        <w:contextualSpacing/>
        <w:jc w:val="both"/>
        <w:rPr>
          <w:rFonts w:asciiTheme="majorHAnsi" w:hAnsiTheme="majorHAnsi" w:cstheme="majorHAnsi"/>
        </w:rPr>
      </w:pPr>
      <w:r w:rsidRPr="0021528E">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403AF162" w:rsidR="00566681" w:rsidRPr="0021528E" w:rsidRDefault="00EE21D2" w:rsidP="005063A3">
      <w:pPr>
        <w:pStyle w:val="Standard"/>
        <w:contextualSpacing/>
        <w:jc w:val="both"/>
        <w:rPr>
          <w:rFonts w:asciiTheme="majorHAnsi" w:hAnsiTheme="majorHAnsi" w:cstheme="majorHAnsi"/>
        </w:rPr>
      </w:pPr>
      <w:r w:rsidRPr="0021528E">
        <w:rPr>
          <w:rFonts w:asciiTheme="majorHAnsi" w:hAnsiTheme="majorHAnsi" w:cstheme="majorHAnsi"/>
        </w:rPr>
        <w:t xml:space="preserve">6. Wybrany Wykonawca jest zobowiązany do zawarcia umowy w sprawie zamówienia publicznego na warunkach określonych w projekcie umowy stanowiącym </w:t>
      </w:r>
      <w:r w:rsidRPr="0021528E">
        <w:rPr>
          <w:rFonts w:asciiTheme="majorHAnsi" w:hAnsiTheme="majorHAnsi" w:cstheme="majorHAnsi"/>
          <w:b/>
          <w:bCs/>
          <w:i/>
          <w:iCs/>
        </w:rPr>
        <w:t xml:space="preserve">Załącznik nr </w:t>
      </w:r>
      <w:r w:rsidR="008326EF" w:rsidRPr="0021528E">
        <w:rPr>
          <w:rFonts w:asciiTheme="majorHAnsi" w:hAnsiTheme="majorHAnsi" w:cstheme="majorHAnsi"/>
          <w:b/>
          <w:bCs/>
          <w:i/>
          <w:iCs/>
        </w:rPr>
        <w:t>4</w:t>
      </w:r>
      <w:r w:rsidRPr="0021528E">
        <w:rPr>
          <w:rFonts w:asciiTheme="majorHAnsi" w:hAnsiTheme="majorHAnsi" w:cstheme="majorHAnsi"/>
          <w:b/>
          <w:bCs/>
          <w:i/>
          <w:iCs/>
        </w:rPr>
        <w:t xml:space="preserve"> do SWZ.</w:t>
      </w:r>
    </w:p>
    <w:p w14:paraId="7CAEF1CE" w14:textId="2004E8D5" w:rsidR="00566681" w:rsidRPr="0021528E" w:rsidRDefault="00EE21D2" w:rsidP="005063A3">
      <w:pPr>
        <w:pStyle w:val="Standard"/>
        <w:contextualSpacing/>
        <w:jc w:val="both"/>
        <w:rPr>
          <w:rFonts w:asciiTheme="majorHAnsi" w:hAnsiTheme="majorHAnsi" w:cstheme="majorHAnsi"/>
          <w:b/>
          <w:bCs/>
        </w:rPr>
      </w:pPr>
      <w:r w:rsidRPr="0021528E">
        <w:rPr>
          <w:rFonts w:asciiTheme="majorHAnsi" w:hAnsiTheme="majorHAnsi" w:cstheme="majorHAnsi"/>
        </w:rPr>
        <w:t xml:space="preserve">7. Zamawiający przewiduje możliwość zmian zawartej umowy w stosunku do treści wybranej oferty w zakresie uregulowanym w art. 454 i 455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oraz wskazanym w projekcie umowy stanowiącym </w:t>
      </w:r>
      <w:r w:rsidRPr="0021528E">
        <w:rPr>
          <w:rFonts w:asciiTheme="majorHAnsi" w:hAnsiTheme="majorHAnsi" w:cstheme="majorHAnsi"/>
          <w:b/>
          <w:bCs/>
          <w:i/>
          <w:iCs/>
        </w:rPr>
        <w:t xml:space="preserve">Załącznik nr </w:t>
      </w:r>
      <w:r w:rsidR="008326EF" w:rsidRPr="0021528E">
        <w:rPr>
          <w:rFonts w:asciiTheme="majorHAnsi" w:hAnsiTheme="majorHAnsi" w:cstheme="majorHAnsi"/>
          <w:b/>
          <w:bCs/>
          <w:i/>
          <w:iCs/>
        </w:rPr>
        <w:t>4</w:t>
      </w:r>
      <w:r w:rsidRPr="0021528E">
        <w:rPr>
          <w:rFonts w:asciiTheme="majorHAnsi" w:hAnsiTheme="majorHAnsi" w:cstheme="majorHAnsi"/>
          <w:b/>
          <w:bCs/>
          <w:i/>
          <w:iCs/>
        </w:rPr>
        <w:t xml:space="preserve"> do SWZ.</w:t>
      </w:r>
    </w:p>
    <w:p w14:paraId="5A3B038D" w14:textId="77777777" w:rsidR="00566681" w:rsidRPr="0021528E" w:rsidRDefault="00566681" w:rsidP="005063A3">
      <w:pPr>
        <w:pStyle w:val="Standard"/>
        <w:contextualSpacing/>
        <w:jc w:val="both"/>
        <w:rPr>
          <w:rFonts w:asciiTheme="majorHAnsi" w:hAnsiTheme="majorHAnsi" w:cstheme="majorHAnsi"/>
          <w:color w:val="FF0000"/>
        </w:rPr>
      </w:pPr>
    </w:p>
    <w:p w14:paraId="0E1C6EAE" w14:textId="11FCD7A1" w:rsidR="00C006F3"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 WYMAGANIA DOTYCZĄCE ZABEZPIECZENIA NALEŻYTEGO WYKONANIA UMOWY:</w:t>
      </w:r>
    </w:p>
    <w:p w14:paraId="283E6119" w14:textId="55746396" w:rsidR="00566681" w:rsidRPr="0021528E" w:rsidRDefault="00EE21D2" w:rsidP="005063A3">
      <w:pPr>
        <w:pStyle w:val="Standard"/>
        <w:contextualSpacing/>
        <w:jc w:val="both"/>
        <w:rPr>
          <w:rFonts w:asciiTheme="majorHAnsi" w:hAnsiTheme="majorHAnsi" w:cstheme="majorHAnsi"/>
        </w:rPr>
      </w:pPr>
      <w:r w:rsidRPr="0021528E">
        <w:rPr>
          <w:rFonts w:asciiTheme="majorHAnsi" w:hAnsiTheme="majorHAnsi" w:cstheme="majorHAnsi"/>
        </w:rPr>
        <w:t>Zamawiający nie wymaga wniesienia zabezpieczenia należytego wykonania umowy.</w:t>
      </w:r>
    </w:p>
    <w:p w14:paraId="783E4113" w14:textId="77777777" w:rsidR="00011A16" w:rsidRPr="0021528E" w:rsidRDefault="00011A16" w:rsidP="005063A3">
      <w:pPr>
        <w:pStyle w:val="Standard"/>
        <w:contextualSpacing/>
        <w:jc w:val="both"/>
        <w:rPr>
          <w:rFonts w:asciiTheme="majorHAnsi" w:hAnsiTheme="majorHAnsi" w:cstheme="majorHAnsi"/>
          <w:color w:val="FF0000"/>
        </w:rPr>
      </w:pPr>
    </w:p>
    <w:p w14:paraId="60797775" w14:textId="2BE8E4B3" w:rsidR="00C006F3"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POUCZENIE O ŚRODKACH OCHRONY PRAWNEJ PRZYSŁUGUJĄCYCH WYKONAWCY W TOKU POSTĘPOWANIA O UDZIELENIE ZAMÓWIENIA PUBLICZNEGO:</w:t>
      </w:r>
    </w:p>
    <w:p w14:paraId="70C3F46B"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1528E">
        <w:rPr>
          <w:rFonts w:asciiTheme="majorHAnsi" w:hAnsiTheme="majorHAnsi" w:cstheme="majorHAnsi"/>
        </w:rPr>
        <w:t>Pzp</w:t>
      </w:r>
      <w:proofErr w:type="spellEnd"/>
      <w:r w:rsidRPr="0021528E">
        <w:rPr>
          <w:rFonts w:asciiTheme="majorHAnsi" w:hAnsiTheme="majorHAnsi" w:cstheme="majorHAnsi"/>
        </w:rPr>
        <w:t>.</w:t>
      </w:r>
    </w:p>
    <w:p w14:paraId="2884A5A8"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oraz Rzecznikowi Małych i Średnich Przedsiębiorców.</w:t>
      </w:r>
    </w:p>
    <w:p w14:paraId="03D3F062" w14:textId="77777777" w:rsidR="00246A64" w:rsidRPr="0021528E" w:rsidRDefault="00246A64" w:rsidP="00246A64">
      <w:pPr>
        <w:pStyle w:val="Standard"/>
        <w:contextualSpacing/>
        <w:rPr>
          <w:rFonts w:asciiTheme="majorHAnsi" w:hAnsiTheme="majorHAnsi" w:cstheme="majorHAnsi"/>
        </w:rPr>
      </w:pPr>
      <w:r w:rsidRPr="0021528E">
        <w:rPr>
          <w:rFonts w:asciiTheme="majorHAnsi" w:hAnsiTheme="majorHAnsi" w:cstheme="majorHAnsi"/>
        </w:rPr>
        <w:t>3. Odwołanie przysługuje na:</w:t>
      </w:r>
    </w:p>
    <w:p w14:paraId="74B9849D"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3.1. niezgodną z przepisami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3.2. zaniechanie czynności w postępowaniu o udzielenie zamówienia, do której Zamawiający był zobowiązany na podstawie ustawy </w:t>
      </w:r>
      <w:proofErr w:type="spellStart"/>
      <w:r w:rsidRPr="0021528E">
        <w:rPr>
          <w:rFonts w:asciiTheme="majorHAnsi" w:hAnsiTheme="majorHAnsi" w:cstheme="majorHAnsi"/>
        </w:rPr>
        <w:t>Pzp</w:t>
      </w:r>
      <w:proofErr w:type="spellEnd"/>
      <w:r w:rsidRPr="0021528E">
        <w:rPr>
          <w:rFonts w:asciiTheme="majorHAnsi" w:hAnsiTheme="majorHAnsi" w:cstheme="majorHAnsi"/>
        </w:rPr>
        <w:t>;</w:t>
      </w:r>
    </w:p>
    <w:p w14:paraId="79F4F6C0"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18679B3"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6.  Odwołanie wnosi się: </w:t>
      </w:r>
    </w:p>
    <w:p w14:paraId="2EF7ADC8"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5D8A52E"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8. Na orzeczenie Izby oraz postanowienie Prezesa Izby, o którym mowa w art. 519 ust. 1                      ustawy </w:t>
      </w:r>
      <w:proofErr w:type="spellStart"/>
      <w:r w:rsidRPr="0021528E">
        <w:rPr>
          <w:rFonts w:asciiTheme="majorHAnsi" w:hAnsiTheme="majorHAnsi" w:cstheme="majorHAnsi"/>
        </w:rPr>
        <w:t>Pzp</w:t>
      </w:r>
      <w:proofErr w:type="spellEnd"/>
      <w:r w:rsidRPr="0021528E">
        <w:rPr>
          <w:rFonts w:asciiTheme="majorHAnsi" w:hAnsiTheme="majorHAnsi" w:cstheme="majorHAnsi"/>
        </w:rPr>
        <w:t>, stronom oraz uczestnikom postępowania odwoławczego przysługuje skarga do sądu.</w:t>
      </w:r>
    </w:p>
    <w:p w14:paraId="33458A9D"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21528E">
        <w:rPr>
          <w:rFonts w:asciiTheme="majorHAnsi" w:hAnsiTheme="majorHAnsi" w:cstheme="majorHAnsi"/>
          <w:sz w:val="24"/>
          <w:szCs w:val="24"/>
        </w:rPr>
        <w:t>Pzp</w:t>
      </w:r>
      <w:proofErr w:type="spellEnd"/>
      <w:r w:rsidRPr="0021528E">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6B1C7D3D" w14:textId="43A1E9C8" w:rsidR="00D95EA4" w:rsidRPr="0021528E" w:rsidRDefault="00246A64" w:rsidP="005063A3">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560EE041"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XXI</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INFORMACJA DOTYCZĄCA OCHRONY DANYCH OSOBOWYCH – KLAUZULA RODO:</w:t>
      </w:r>
    </w:p>
    <w:p w14:paraId="72F421A0" w14:textId="6B38D946" w:rsidR="00566681" w:rsidRDefault="00EE21D2" w:rsidP="005063A3">
      <w:pPr>
        <w:autoSpaceDE w:val="0"/>
        <w:contextualSpacing/>
        <w:jc w:val="both"/>
        <w:rPr>
          <w:rFonts w:asciiTheme="majorHAnsi" w:eastAsia="Calibri" w:hAnsiTheme="majorHAnsi" w:cstheme="majorHAnsi"/>
          <w:i/>
          <w:iCs/>
        </w:rPr>
      </w:pPr>
      <w:r w:rsidRPr="0021528E">
        <w:rPr>
          <w:rFonts w:asciiTheme="majorHAnsi" w:eastAsia="Calibri" w:hAnsiTheme="majorHAnsi" w:cstheme="majorHAnsi"/>
          <w:i/>
          <w:i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w:t>
      </w:r>
      <w:r w:rsidRPr="0021528E">
        <w:rPr>
          <w:rFonts w:asciiTheme="majorHAnsi" w:eastAsia="Calibri" w:hAnsiTheme="majorHAnsi" w:cstheme="majorHAnsi"/>
          <w:i/>
          <w:iCs/>
        </w:rPr>
        <w:lastRenderedPageBreak/>
        <w:t>dalej „RODO” informuję że:</w:t>
      </w:r>
    </w:p>
    <w:p w14:paraId="1ABAF203" w14:textId="5B168CC1"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1. </w:t>
      </w:r>
      <w:r w:rsidR="00EE21D2" w:rsidRPr="0021528E">
        <w:rPr>
          <w:rFonts w:asciiTheme="majorHAnsi" w:eastAsia="Calibri" w:hAnsiTheme="majorHAnsi" w:cstheme="majorHAnsi"/>
        </w:rPr>
        <w:t xml:space="preserve">Administratorem Pani/Pana danych osobowych jest Wojewódzki Szpital Psychiatryczny </w:t>
      </w:r>
      <w:r w:rsidR="00EE21D2" w:rsidRPr="0021528E">
        <w:rPr>
          <w:rFonts w:asciiTheme="majorHAnsi" w:eastAsia="Calibri" w:hAnsiTheme="majorHAnsi" w:cstheme="majorHAnsi"/>
        </w:rPr>
        <w:br/>
        <w:t>z siedzibą w Andrychowie 34-120, ul. J. Dąbrowskiego 19;</w:t>
      </w:r>
    </w:p>
    <w:p w14:paraId="10E30C5F" w14:textId="43320546" w:rsidR="00566681" w:rsidRDefault="00B1721B" w:rsidP="00B1721B">
      <w:pPr>
        <w:autoSpaceDE w:val="0"/>
        <w:contextualSpacing/>
        <w:jc w:val="both"/>
        <w:rPr>
          <w:rFonts w:asciiTheme="majorHAnsi" w:hAnsiTheme="majorHAnsi" w:cstheme="majorHAnsi"/>
        </w:rPr>
      </w:pPr>
      <w:r>
        <w:rPr>
          <w:rFonts w:asciiTheme="majorHAnsi" w:eastAsia="Calibri" w:hAnsiTheme="majorHAnsi" w:cstheme="majorHAnsi"/>
        </w:rPr>
        <w:t xml:space="preserve">2. </w:t>
      </w:r>
      <w:r w:rsidR="00EE21D2" w:rsidRPr="0021528E">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history="1">
        <w:r w:rsidRPr="00032B53">
          <w:rPr>
            <w:rStyle w:val="Hipercze"/>
            <w:rFonts w:asciiTheme="majorHAnsi" w:hAnsiTheme="majorHAnsi" w:cstheme="majorHAnsi"/>
          </w:rPr>
          <w:t>mguzdek@szpital.info.pl.*</w:t>
        </w:r>
      </w:hyperlink>
      <w:r w:rsidR="00EE21D2" w:rsidRPr="0021528E">
        <w:rPr>
          <w:rFonts w:asciiTheme="majorHAnsi" w:hAnsiTheme="majorHAnsi" w:cstheme="majorHAnsi"/>
        </w:rPr>
        <w:t>;</w:t>
      </w:r>
    </w:p>
    <w:p w14:paraId="715E6396" w14:textId="126DCFF2" w:rsidR="00566681" w:rsidRDefault="00B1721B" w:rsidP="00B1721B">
      <w:pPr>
        <w:autoSpaceDE w:val="0"/>
        <w:contextualSpacing/>
        <w:jc w:val="both"/>
        <w:rPr>
          <w:rFonts w:asciiTheme="majorHAnsi" w:eastAsia="Calibri" w:hAnsiTheme="majorHAnsi" w:cstheme="majorHAnsi"/>
        </w:rPr>
      </w:pPr>
      <w:r>
        <w:rPr>
          <w:rFonts w:asciiTheme="majorHAnsi" w:hAnsiTheme="majorHAnsi" w:cstheme="majorHAnsi"/>
        </w:rPr>
        <w:t xml:space="preserve">3. </w:t>
      </w:r>
      <w:r w:rsidR="00EE21D2" w:rsidRPr="0021528E">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71160B83"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4. </w:t>
      </w:r>
      <w:r w:rsidR="00EE21D2" w:rsidRPr="0021528E">
        <w:rPr>
          <w:rFonts w:asciiTheme="majorHAnsi" w:eastAsia="Calibri" w:hAnsiTheme="majorHAnsi" w:cstheme="majorHAnsi"/>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4A5F4B27" w14:textId="5706928E"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5. </w:t>
      </w:r>
      <w:r w:rsidR="00EE21D2" w:rsidRPr="0021528E">
        <w:rPr>
          <w:rFonts w:asciiTheme="majorHAnsi" w:eastAsia="Calibri" w:hAnsiTheme="majorHAnsi" w:cstheme="majorHAnsi"/>
        </w:rPr>
        <w:t xml:space="preserve">Pani/Pana dane osobowe będą przechowywane, zgodnie z art. 78 ust. 1 ustawy </w:t>
      </w:r>
      <w:proofErr w:type="spellStart"/>
      <w:r w:rsidR="00EE21D2" w:rsidRPr="0021528E">
        <w:rPr>
          <w:rFonts w:asciiTheme="majorHAnsi" w:eastAsia="Calibri" w:hAnsiTheme="majorHAnsi" w:cstheme="majorHAnsi"/>
        </w:rPr>
        <w:t>Pzp</w:t>
      </w:r>
      <w:proofErr w:type="spellEnd"/>
      <w:r w:rsidR="00EE21D2" w:rsidRPr="0021528E">
        <w:rPr>
          <w:rFonts w:asciiTheme="majorHAnsi" w:eastAsia="Calibri" w:hAnsiTheme="majorHAnsi" w:cstheme="majorHAnsi"/>
        </w:rPr>
        <w:t>, przez okres 4 lat od dnia zakończenia postępowania o udzielenie zmówienia;</w:t>
      </w:r>
    </w:p>
    <w:p w14:paraId="44D2EF49" w14:textId="53A6CDE9"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6. </w:t>
      </w:r>
      <w:r w:rsidR="00EE21D2" w:rsidRPr="0021528E">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00EE21D2" w:rsidRPr="0021528E">
        <w:rPr>
          <w:rFonts w:asciiTheme="majorHAnsi" w:eastAsia="Calibri" w:hAnsiTheme="majorHAnsi" w:cstheme="majorHAnsi"/>
        </w:rPr>
        <w:t>Pzp</w:t>
      </w:r>
      <w:proofErr w:type="spellEnd"/>
      <w:r w:rsidR="00EE21D2" w:rsidRPr="0021528E">
        <w:rPr>
          <w:rFonts w:asciiTheme="majorHAnsi" w:eastAsia="Calibri" w:hAnsiTheme="majorHAnsi" w:cstheme="majorHAnsi"/>
        </w:rPr>
        <w:t xml:space="preserve">, związanym </w:t>
      </w:r>
      <w:r>
        <w:rPr>
          <w:rFonts w:asciiTheme="majorHAnsi" w:eastAsia="Calibri" w:hAnsiTheme="majorHAnsi" w:cstheme="majorHAnsi"/>
        </w:rPr>
        <w:t xml:space="preserve">                     </w:t>
      </w:r>
      <w:r w:rsidR="00EE21D2" w:rsidRPr="0021528E">
        <w:rPr>
          <w:rFonts w:asciiTheme="majorHAnsi" w:eastAsia="Calibri" w:hAnsiTheme="majorHAnsi" w:cstheme="majorHAnsi"/>
        </w:rPr>
        <w:t xml:space="preserve">z udziałem w postępowaniu o udzielenie zamówienia publicznego, konsekwencje niepodania określonych danych wynikają z ustawy </w:t>
      </w:r>
      <w:proofErr w:type="spellStart"/>
      <w:r w:rsidR="00EE21D2" w:rsidRPr="0021528E">
        <w:rPr>
          <w:rFonts w:asciiTheme="majorHAnsi" w:eastAsia="Calibri" w:hAnsiTheme="majorHAnsi" w:cstheme="majorHAnsi"/>
        </w:rPr>
        <w:t>Pzp</w:t>
      </w:r>
      <w:proofErr w:type="spellEnd"/>
      <w:r w:rsidR="00EE21D2" w:rsidRPr="0021528E">
        <w:rPr>
          <w:rFonts w:asciiTheme="majorHAnsi" w:eastAsia="Calibri" w:hAnsiTheme="majorHAnsi" w:cstheme="majorHAnsi"/>
        </w:rPr>
        <w:t>;</w:t>
      </w:r>
    </w:p>
    <w:p w14:paraId="6B328E5F" w14:textId="413641FB"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7. </w:t>
      </w:r>
      <w:r w:rsidR="00EE21D2" w:rsidRPr="0021528E">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21528E"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8. </w:t>
      </w:r>
      <w:r w:rsidR="00EE21D2" w:rsidRPr="0021528E">
        <w:rPr>
          <w:rFonts w:asciiTheme="majorHAnsi" w:eastAsia="Calibri" w:hAnsiTheme="majorHAnsi" w:cstheme="majorHAnsi"/>
        </w:rPr>
        <w:t>Posiada Pani/Pan:</w:t>
      </w:r>
    </w:p>
    <w:p w14:paraId="6B604C20"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15 RODO prawo dostępu do danych osobowych Pani/Pana dotyczących;</w:t>
      </w:r>
    </w:p>
    <w:p w14:paraId="68554595"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16 RODO prawo do sprostowania Pani/Pana danych osobowych**;</w:t>
      </w:r>
    </w:p>
    <w:p w14:paraId="2A5B5CF1"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Default="00EE21D2" w:rsidP="005063A3">
      <w:pPr>
        <w:autoSpaceDE w:val="0"/>
        <w:ind w:left="356" w:hanging="426"/>
        <w:contextualSpacing/>
        <w:jc w:val="both"/>
        <w:rPr>
          <w:rFonts w:asciiTheme="majorHAnsi" w:eastAsia="Calibri" w:hAnsiTheme="majorHAnsi" w:cstheme="majorHAnsi"/>
        </w:rPr>
      </w:pPr>
      <w:r w:rsidRPr="0021528E">
        <w:rPr>
          <w:rFonts w:asciiTheme="majorHAnsi" w:eastAsia="Calibri" w:hAnsiTheme="majorHAnsi" w:cstheme="majorHAnsi"/>
        </w:rPr>
        <w:t xml:space="preserve">    - prawo wniesienia skargi do</w:t>
      </w:r>
      <w:r w:rsidRPr="0021528E">
        <w:rPr>
          <w:rFonts w:asciiTheme="majorHAnsi" w:hAnsiTheme="majorHAnsi" w:cstheme="majorHAnsi"/>
        </w:rPr>
        <w:t xml:space="preserve"> organu nadzorczego,</w:t>
      </w:r>
      <w:r w:rsidRPr="0021528E">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B1721B" w:rsidRDefault="00B1721B" w:rsidP="00B1721B">
      <w:pPr>
        <w:autoSpaceDE w:val="0"/>
        <w:ind w:left="356" w:hanging="426"/>
        <w:contextualSpacing/>
        <w:jc w:val="both"/>
        <w:rPr>
          <w:rFonts w:asciiTheme="majorHAnsi" w:hAnsiTheme="majorHAnsi" w:cstheme="majorHAnsi"/>
        </w:rPr>
      </w:pPr>
      <w:r>
        <w:rPr>
          <w:rFonts w:asciiTheme="majorHAnsi" w:eastAsia="Calibri" w:hAnsiTheme="majorHAnsi" w:cstheme="majorHAnsi"/>
        </w:rPr>
        <w:t xml:space="preserve">9. </w:t>
      </w:r>
      <w:r w:rsidR="00EE21D2" w:rsidRPr="0021528E">
        <w:rPr>
          <w:rFonts w:asciiTheme="majorHAnsi" w:eastAsia="Calibri" w:hAnsiTheme="majorHAnsi" w:cstheme="majorHAnsi"/>
        </w:rPr>
        <w:t>Nie przysługuje Pani/Panu:</w:t>
      </w:r>
    </w:p>
    <w:p w14:paraId="20CC878D"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w związku z art. 17 ust. 3 lit b, d, lub e RODO prawo do usunięcia danych osobowych;</w:t>
      </w:r>
    </w:p>
    <w:p w14:paraId="617902C3"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prawo do przenoszenia danych osobowych, o którym mowa w art. 20 RODO;</w:t>
      </w:r>
    </w:p>
    <w:p w14:paraId="7A6BEB2C"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na podstawie art. 21 RODO prawo sprzeciwu, wobec przetwarzania danych osobowych, gdyż </w:t>
      </w:r>
      <w:r w:rsidRPr="0021528E">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21528E"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21528E" w:rsidRDefault="00EE21D2" w:rsidP="005063A3">
      <w:pPr>
        <w:contextualSpacing/>
        <w:jc w:val="both"/>
        <w:rPr>
          <w:rFonts w:asciiTheme="majorHAnsi" w:hAnsiTheme="majorHAnsi" w:cstheme="majorHAnsi"/>
        </w:rPr>
      </w:pPr>
      <w:r w:rsidRPr="0021528E">
        <w:rPr>
          <w:rFonts w:asciiTheme="majorHAnsi" w:eastAsia="Calibri" w:hAnsiTheme="majorHAnsi" w:cstheme="majorHAnsi"/>
          <w:i/>
          <w:iCs/>
          <w:sz w:val="14"/>
          <w:szCs w:val="14"/>
        </w:rPr>
        <w:t xml:space="preserve">* </w:t>
      </w:r>
      <w:r w:rsidRPr="0021528E">
        <w:rPr>
          <w:rFonts w:asciiTheme="majorHAnsi" w:hAnsiTheme="majorHAnsi" w:cstheme="majorHAnsi"/>
          <w:bCs/>
          <w:i/>
          <w:sz w:val="14"/>
          <w:szCs w:val="14"/>
        </w:rPr>
        <w:t>Wyjaśnienie:</w:t>
      </w:r>
      <w:r w:rsidRPr="0021528E">
        <w:rPr>
          <w:rFonts w:asciiTheme="majorHAnsi" w:hAnsiTheme="majorHAnsi" w:cstheme="majorHAnsi"/>
          <w:i/>
          <w:sz w:val="14"/>
          <w:szCs w:val="14"/>
        </w:rPr>
        <w:t xml:space="preserve"> informacja w tym zakresie jest wymagana, jeżeli w odniesieniu do danego administratora lub podmiotu przetwarzającego </w:t>
      </w:r>
      <w:r w:rsidRPr="0021528E">
        <w:rPr>
          <w:rFonts w:asciiTheme="majorHAnsi" w:hAnsiTheme="majorHAnsi" w:cstheme="majorHAnsi"/>
          <w:i/>
          <w:sz w:val="14"/>
          <w:szCs w:val="14"/>
          <w:lang w:eastAsia="pl-PL"/>
        </w:rPr>
        <w:t>istnieje obowiązek wyznaczenia inspektora ochrony danych osobowych.</w:t>
      </w:r>
    </w:p>
    <w:p w14:paraId="0BF08D66" w14:textId="18DE9DD4" w:rsidR="00566681" w:rsidRPr="0021528E" w:rsidRDefault="00EE21D2" w:rsidP="005063A3">
      <w:pPr>
        <w:autoSpaceDE w:val="0"/>
        <w:contextualSpacing/>
        <w:jc w:val="both"/>
        <w:rPr>
          <w:rFonts w:asciiTheme="majorHAnsi" w:eastAsia="Calibri" w:hAnsiTheme="majorHAnsi" w:cstheme="majorHAnsi"/>
          <w:i/>
          <w:iCs/>
          <w:sz w:val="14"/>
          <w:szCs w:val="14"/>
        </w:rPr>
      </w:pPr>
      <w:r w:rsidRPr="0021528E">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21528E">
        <w:rPr>
          <w:rFonts w:asciiTheme="majorHAnsi" w:eastAsia="Calibri" w:hAnsiTheme="majorHAnsi" w:cstheme="majorHAnsi"/>
          <w:i/>
          <w:iCs/>
          <w:sz w:val="14"/>
          <w:szCs w:val="14"/>
        </w:rPr>
        <w:t>Pzp</w:t>
      </w:r>
      <w:proofErr w:type="spellEnd"/>
      <w:r w:rsidRPr="0021528E">
        <w:rPr>
          <w:rFonts w:asciiTheme="majorHAnsi" w:eastAsia="Calibri" w:hAnsiTheme="majorHAnsi" w:cstheme="majorHAnsi"/>
          <w:i/>
          <w:iCs/>
          <w:sz w:val="14"/>
          <w:szCs w:val="14"/>
        </w:rPr>
        <w:t xml:space="preserve"> oraz nie może naruszać integralności protokołu oraz jego załączników.</w:t>
      </w:r>
      <w:r w:rsidRPr="0021528E">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21528E" w:rsidRDefault="00D95EA4" w:rsidP="005063A3">
      <w:pPr>
        <w:autoSpaceDE w:val="0"/>
        <w:contextualSpacing/>
        <w:jc w:val="both"/>
        <w:rPr>
          <w:rFonts w:asciiTheme="majorHAnsi" w:eastAsia="Calibri" w:hAnsiTheme="majorHAnsi" w:cstheme="majorHAnsi"/>
          <w:i/>
          <w:iCs/>
          <w:color w:val="FF0000"/>
          <w:sz w:val="14"/>
          <w:szCs w:val="14"/>
        </w:rPr>
      </w:pPr>
    </w:p>
    <w:p w14:paraId="479BF315" w14:textId="12C1E754" w:rsidR="00D95EA4" w:rsidRDefault="00D95EA4" w:rsidP="005063A3">
      <w:pPr>
        <w:autoSpaceDE w:val="0"/>
        <w:contextualSpacing/>
        <w:jc w:val="both"/>
        <w:rPr>
          <w:rFonts w:asciiTheme="majorHAnsi" w:eastAsia="Calibri" w:hAnsiTheme="majorHAnsi" w:cstheme="majorHAnsi"/>
          <w:i/>
          <w:iCs/>
          <w:color w:val="FF0000"/>
          <w:sz w:val="14"/>
          <w:szCs w:val="14"/>
        </w:rPr>
      </w:pPr>
    </w:p>
    <w:p w14:paraId="33D444F4" w14:textId="71660A65" w:rsidR="00EE2E81" w:rsidRDefault="00EE2E81" w:rsidP="005063A3">
      <w:pPr>
        <w:autoSpaceDE w:val="0"/>
        <w:contextualSpacing/>
        <w:jc w:val="both"/>
        <w:rPr>
          <w:rFonts w:asciiTheme="majorHAnsi" w:eastAsia="Calibri" w:hAnsiTheme="majorHAnsi" w:cstheme="majorHAnsi"/>
          <w:i/>
          <w:iCs/>
          <w:color w:val="FF0000"/>
          <w:sz w:val="14"/>
          <w:szCs w:val="14"/>
        </w:rPr>
      </w:pPr>
    </w:p>
    <w:p w14:paraId="72A9C903" w14:textId="76916FE6" w:rsidR="00EE2E81" w:rsidRDefault="00EE2E81" w:rsidP="005063A3">
      <w:pPr>
        <w:autoSpaceDE w:val="0"/>
        <w:contextualSpacing/>
        <w:jc w:val="both"/>
        <w:rPr>
          <w:rFonts w:asciiTheme="majorHAnsi" w:eastAsia="Calibri" w:hAnsiTheme="majorHAnsi" w:cstheme="majorHAnsi"/>
          <w:i/>
          <w:iCs/>
          <w:color w:val="FF0000"/>
          <w:sz w:val="14"/>
          <w:szCs w:val="14"/>
        </w:rPr>
      </w:pPr>
    </w:p>
    <w:p w14:paraId="447EB57A" w14:textId="4C04EAF4" w:rsidR="00EE2E81" w:rsidRDefault="00EE2E81" w:rsidP="005063A3">
      <w:pPr>
        <w:autoSpaceDE w:val="0"/>
        <w:contextualSpacing/>
        <w:jc w:val="both"/>
        <w:rPr>
          <w:rFonts w:asciiTheme="majorHAnsi" w:eastAsia="Calibri" w:hAnsiTheme="majorHAnsi" w:cstheme="majorHAnsi"/>
          <w:i/>
          <w:iCs/>
          <w:color w:val="FF0000"/>
          <w:sz w:val="14"/>
          <w:szCs w:val="14"/>
        </w:rPr>
      </w:pPr>
    </w:p>
    <w:p w14:paraId="73B6601D" w14:textId="369231B2" w:rsidR="00EE2E81" w:rsidRDefault="00EE2E81" w:rsidP="005063A3">
      <w:pPr>
        <w:autoSpaceDE w:val="0"/>
        <w:contextualSpacing/>
        <w:jc w:val="both"/>
        <w:rPr>
          <w:rFonts w:asciiTheme="majorHAnsi" w:eastAsia="Calibri" w:hAnsiTheme="majorHAnsi" w:cstheme="majorHAnsi"/>
          <w:i/>
          <w:iCs/>
          <w:color w:val="FF0000"/>
          <w:sz w:val="14"/>
          <w:szCs w:val="14"/>
        </w:rPr>
      </w:pPr>
    </w:p>
    <w:p w14:paraId="21894891" w14:textId="2AB1A06B" w:rsidR="00EE2E81" w:rsidRDefault="00EE2E81" w:rsidP="005063A3">
      <w:pPr>
        <w:autoSpaceDE w:val="0"/>
        <w:contextualSpacing/>
        <w:jc w:val="both"/>
        <w:rPr>
          <w:rFonts w:asciiTheme="majorHAnsi" w:eastAsia="Calibri" w:hAnsiTheme="majorHAnsi" w:cstheme="majorHAnsi"/>
          <w:i/>
          <w:iCs/>
          <w:color w:val="FF0000"/>
          <w:sz w:val="14"/>
          <w:szCs w:val="14"/>
        </w:rPr>
      </w:pPr>
    </w:p>
    <w:p w14:paraId="7B63F61E" w14:textId="44E5E784" w:rsidR="00EE2E81" w:rsidRDefault="00EE2E81" w:rsidP="005063A3">
      <w:pPr>
        <w:autoSpaceDE w:val="0"/>
        <w:contextualSpacing/>
        <w:jc w:val="both"/>
        <w:rPr>
          <w:rFonts w:asciiTheme="majorHAnsi" w:eastAsia="Calibri" w:hAnsiTheme="majorHAnsi" w:cstheme="majorHAnsi"/>
          <w:i/>
          <w:iCs/>
          <w:color w:val="FF0000"/>
          <w:sz w:val="14"/>
          <w:szCs w:val="14"/>
        </w:rPr>
      </w:pPr>
    </w:p>
    <w:p w14:paraId="42EF8E4A" w14:textId="7B3296D4" w:rsidR="00EE2E81" w:rsidRDefault="00EE2E81" w:rsidP="005063A3">
      <w:pPr>
        <w:autoSpaceDE w:val="0"/>
        <w:contextualSpacing/>
        <w:jc w:val="both"/>
        <w:rPr>
          <w:rFonts w:asciiTheme="majorHAnsi" w:eastAsia="Calibri" w:hAnsiTheme="majorHAnsi" w:cstheme="majorHAnsi"/>
          <w:i/>
          <w:iCs/>
          <w:color w:val="FF0000"/>
          <w:sz w:val="14"/>
          <w:szCs w:val="14"/>
        </w:rPr>
      </w:pPr>
    </w:p>
    <w:p w14:paraId="5ED13D12" w14:textId="1C20D7B3" w:rsidR="00EE2E81" w:rsidRDefault="00EE2E81" w:rsidP="005063A3">
      <w:pPr>
        <w:autoSpaceDE w:val="0"/>
        <w:contextualSpacing/>
        <w:jc w:val="both"/>
        <w:rPr>
          <w:rFonts w:asciiTheme="majorHAnsi" w:eastAsia="Calibri" w:hAnsiTheme="majorHAnsi" w:cstheme="majorHAnsi"/>
          <w:i/>
          <w:iCs/>
          <w:color w:val="FF0000"/>
          <w:sz w:val="14"/>
          <w:szCs w:val="14"/>
        </w:rPr>
      </w:pPr>
    </w:p>
    <w:p w14:paraId="32FFA0AE" w14:textId="77777777" w:rsidR="00EE2E81" w:rsidRPr="0021528E" w:rsidRDefault="00EE2E81" w:rsidP="005063A3">
      <w:pPr>
        <w:autoSpaceDE w:val="0"/>
        <w:contextualSpacing/>
        <w:jc w:val="both"/>
        <w:rPr>
          <w:rFonts w:asciiTheme="majorHAnsi" w:eastAsia="Calibri" w:hAnsiTheme="majorHAnsi" w:cstheme="majorHAnsi"/>
          <w:i/>
          <w:iCs/>
          <w:color w:val="FF0000"/>
          <w:sz w:val="14"/>
          <w:szCs w:val="14"/>
        </w:rPr>
      </w:pPr>
    </w:p>
    <w:p w14:paraId="479CE937" w14:textId="66FBBB09" w:rsidR="00566681" w:rsidRPr="0021528E" w:rsidRDefault="00D95EA4" w:rsidP="00B70D95">
      <w:pPr>
        <w:autoSpaceDE w:val="0"/>
        <w:contextualSpacing/>
        <w:jc w:val="both"/>
        <w:rPr>
          <w:rFonts w:asciiTheme="majorHAnsi" w:hAnsiTheme="majorHAnsi" w:cstheme="majorHAnsi"/>
          <w:color w:val="00B050"/>
        </w:rPr>
      </w:pPr>
      <w:r w:rsidRPr="0021528E">
        <w:rPr>
          <w:rFonts w:asciiTheme="majorHAnsi" w:eastAsia="Calibri" w:hAnsiTheme="majorHAnsi" w:cstheme="majorHAnsi"/>
          <w:i/>
          <w:iCs/>
          <w:color w:val="00B050"/>
          <w:sz w:val="14"/>
          <w:szCs w:val="14"/>
        </w:rPr>
        <w:t>.</w:t>
      </w:r>
    </w:p>
    <w:p w14:paraId="71C979D5" w14:textId="27F185CD" w:rsidR="00FA3932"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lastRenderedPageBreak/>
        <w:t>XXI</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I. ZAŁĄCZNIKI:</w:t>
      </w:r>
    </w:p>
    <w:p w14:paraId="7C43D849" w14:textId="2C58A2DF" w:rsidR="00566681" w:rsidRPr="00BC5E6F" w:rsidRDefault="00EE21D2" w:rsidP="005063A3">
      <w:pPr>
        <w:pStyle w:val="Standard"/>
        <w:contextualSpacing/>
        <w:jc w:val="both"/>
        <w:rPr>
          <w:rFonts w:asciiTheme="majorHAnsi" w:hAnsiTheme="majorHAnsi" w:cstheme="majorHAnsi"/>
        </w:rPr>
      </w:pPr>
      <w:r w:rsidRPr="00BC5E6F">
        <w:rPr>
          <w:rFonts w:asciiTheme="majorHAnsi" w:hAnsiTheme="majorHAnsi" w:cstheme="majorHAnsi"/>
        </w:rPr>
        <w:t xml:space="preserve">Formularz ofertowy – </w:t>
      </w:r>
      <w:r w:rsidRPr="00BC5E6F">
        <w:rPr>
          <w:rFonts w:asciiTheme="majorHAnsi" w:hAnsiTheme="majorHAnsi" w:cstheme="majorHAnsi"/>
          <w:i/>
          <w:iCs/>
        </w:rPr>
        <w:t xml:space="preserve">Załącznik nr </w:t>
      </w:r>
      <w:r w:rsidR="00B70D95" w:rsidRPr="00BC5E6F">
        <w:rPr>
          <w:rFonts w:asciiTheme="majorHAnsi" w:hAnsiTheme="majorHAnsi" w:cstheme="majorHAnsi"/>
          <w:i/>
          <w:iCs/>
        </w:rPr>
        <w:t>1</w:t>
      </w:r>
    </w:p>
    <w:p w14:paraId="11A9406F" w14:textId="77777777" w:rsidR="00F652EC" w:rsidRPr="00BC5E6F" w:rsidRDefault="00EE21D2" w:rsidP="00F652EC">
      <w:pPr>
        <w:pStyle w:val="Normalny1"/>
        <w:spacing w:line="240" w:lineRule="auto"/>
        <w:contextualSpacing/>
        <w:jc w:val="both"/>
        <w:rPr>
          <w:rFonts w:asciiTheme="majorHAnsi" w:hAnsiTheme="majorHAnsi" w:cstheme="majorHAnsi"/>
        </w:rPr>
      </w:pPr>
      <w:r w:rsidRPr="00BC5E6F">
        <w:rPr>
          <w:rFonts w:asciiTheme="majorHAnsi" w:hAnsiTheme="majorHAnsi" w:cstheme="majorHAnsi"/>
        </w:rPr>
        <w:t>Formularz asortymentowo – cenowy –</w:t>
      </w:r>
      <w:r w:rsidR="00F652EC" w:rsidRPr="00BC5E6F">
        <w:rPr>
          <w:rFonts w:asciiTheme="majorHAnsi" w:hAnsiTheme="majorHAnsi" w:cstheme="majorHAnsi"/>
        </w:rPr>
        <w:t xml:space="preserve"> </w:t>
      </w:r>
      <w:r w:rsidR="00F652EC" w:rsidRPr="00BC5E6F">
        <w:rPr>
          <w:rFonts w:asciiTheme="majorHAnsi" w:hAnsiTheme="majorHAnsi" w:cstheme="majorHAnsi"/>
          <w:i/>
          <w:iCs/>
        </w:rPr>
        <w:t>Załącznik nr 1a, Załącznik nr 1b, Załącznik nr 1c, Załącznik nr 1d, Załącznik nr 1e, Załącznik nr 1f, Załącznik nr 1g** (odpowiednio Część I,                        Część II, Część III, Część IV, Część V, Część VI, Część VII**)</w:t>
      </w:r>
    </w:p>
    <w:p w14:paraId="51CD65B9" w14:textId="683EEDC9" w:rsidR="00566681" w:rsidRPr="00BC5E6F" w:rsidRDefault="00F652EC" w:rsidP="00BA5CEA">
      <w:pPr>
        <w:pStyle w:val="Normalny1"/>
        <w:spacing w:line="240" w:lineRule="auto"/>
        <w:contextualSpacing/>
        <w:jc w:val="both"/>
        <w:rPr>
          <w:rFonts w:asciiTheme="majorHAnsi" w:hAnsiTheme="majorHAnsi" w:cstheme="majorHAnsi"/>
          <w:i/>
          <w:iCs/>
          <w:sz w:val="20"/>
          <w:szCs w:val="20"/>
        </w:rPr>
      </w:pPr>
      <w:r w:rsidRPr="00BC5E6F">
        <w:rPr>
          <w:rFonts w:asciiTheme="majorHAnsi" w:hAnsiTheme="majorHAnsi" w:cstheme="majorHAnsi"/>
          <w:i/>
          <w:iCs/>
          <w:sz w:val="20"/>
          <w:szCs w:val="20"/>
        </w:rPr>
        <w:t>** w zależności, na którą część Wykonawca składa ofertę</w:t>
      </w:r>
    </w:p>
    <w:p w14:paraId="4FC45820" w14:textId="329A6DDA" w:rsidR="00566681" w:rsidRPr="00BC5E6F" w:rsidRDefault="00EE21D2" w:rsidP="005063A3">
      <w:pPr>
        <w:pStyle w:val="Standard"/>
        <w:contextualSpacing/>
        <w:jc w:val="both"/>
        <w:rPr>
          <w:rFonts w:asciiTheme="majorHAnsi" w:hAnsiTheme="majorHAnsi" w:cstheme="majorHAnsi"/>
        </w:rPr>
      </w:pPr>
      <w:r w:rsidRPr="00BC5E6F">
        <w:rPr>
          <w:rFonts w:asciiTheme="majorHAnsi" w:hAnsiTheme="majorHAnsi" w:cstheme="majorHAnsi"/>
        </w:rPr>
        <w:t>Oświadczenie</w:t>
      </w:r>
      <w:r w:rsidR="00BA5CEA" w:rsidRPr="00BC5E6F">
        <w:rPr>
          <w:rFonts w:asciiTheme="majorHAnsi" w:hAnsiTheme="majorHAnsi" w:cstheme="majorHAnsi"/>
        </w:rPr>
        <w:t xml:space="preserve"> dot</w:t>
      </w:r>
      <w:r w:rsidR="006D0A11" w:rsidRPr="00BC5E6F">
        <w:rPr>
          <w:rFonts w:asciiTheme="majorHAnsi" w:hAnsiTheme="majorHAnsi" w:cstheme="majorHAnsi"/>
        </w:rPr>
        <w:t>yczące</w:t>
      </w:r>
      <w:r w:rsidR="00BA5CEA" w:rsidRPr="00BC5E6F">
        <w:rPr>
          <w:rFonts w:asciiTheme="majorHAnsi" w:hAnsiTheme="majorHAnsi" w:cstheme="majorHAnsi"/>
        </w:rPr>
        <w:t xml:space="preserve"> braku podstaw do wykluczenia z postępowania</w:t>
      </w:r>
      <w:r w:rsidR="00131446" w:rsidRPr="00BC5E6F">
        <w:rPr>
          <w:rFonts w:asciiTheme="majorHAnsi" w:hAnsiTheme="majorHAnsi" w:cstheme="majorHAnsi"/>
        </w:rPr>
        <w:t xml:space="preserve"> </w:t>
      </w:r>
      <w:r w:rsidRPr="00BC5E6F">
        <w:rPr>
          <w:rFonts w:asciiTheme="majorHAnsi" w:hAnsiTheme="majorHAnsi" w:cstheme="majorHAnsi"/>
        </w:rPr>
        <w:t xml:space="preserve">– </w:t>
      </w:r>
      <w:r w:rsidRPr="00BC5E6F">
        <w:rPr>
          <w:rFonts w:asciiTheme="majorHAnsi" w:hAnsiTheme="majorHAnsi" w:cstheme="majorHAnsi"/>
          <w:i/>
          <w:iCs/>
        </w:rPr>
        <w:t xml:space="preserve">Załącznik nr </w:t>
      </w:r>
      <w:r w:rsidR="002358A4" w:rsidRPr="00BC5E6F">
        <w:rPr>
          <w:rFonts w:asciiTheme="majorHAnsi" w:hAnsiTheme="majorHAnsi" w:cstheme="majorHAnsi"/>
          <w:i/>
          <w:iCs/>
        </w:rPr>
        <w:t>2</w:t>
      </w:r>
    </w:p>
    <w:p w14:paraId="69477DFF" w14:textId="750F3BFC" w:rsidR="002358A4" w:rsidRPr="00BC5E6F" w:rsidRDefault="002358A4" w:rsidP="005063A3">
      <w:pPr>
        <w:pStyle w:val="Standard"/>
        <w:contextualSpacing/>
        <w:jc w:val="both"/>
        <w:rPr>
          <w:rFonts w:asciiTheme="majorHAnsi" w:hAnsiTheme="majorHAnsi" w:cstheme="majorHAnsi"/>
        </w:rPr>
      </w:pPr>
      <w:r w:rsidRPr="00BC5E6F">
        <w:rPr>
          <w:rFonts w:asciiTheme="majorHAnsi" w:hAnsiTheme="majorHAnsi" w:cstheme="majorHAnsi"/>
        </w:rPr>
        <w:t>Oświadczenie do</w:t>
      </w:r>
      <w:r w:rsidR="005D74A2" w:rsidRPr="00BC5E6F">
        <w:rPr>
          <w:rFonts w:asciiTheme="majorHAnsi" w:hAnsiTheme="majorHAnsi" w:cstheme="majorHAnsi"/>
        </w:rPr>
        <w:t>t</w:t>
      </w:r>
      <w:r w:rsidR="006D0A11" w:rsidRPr="00BC5E6F">
        <w:rPr>
          <w:rFonts w:asciiTheme="majorHAnsi" w:hAnsiTheme="majorHAnsi" w:cstheme="majorHAnsi"/>
        </w:rPr>
        <w:t>yczące</w:t>
      </w:r>
      <w:r w:rsidRPr="00BC5E6F">
        <w:rPr>
          <w:rFonts w:asciiTheme="majorHAnsi" w:hAnsiTheme="majorHAnsi" w:cstheme="majorHAnsi"/>
        </w:rPr>
        <w:t xml:space="preserve"> </w:t>
      </w:r>
      <w:r w:rsidR="00B1721B" w:rsidRPr="00BC5E6F">
        <w:rPr>
          <w:rFonts w:asciiTheme="majorHAnsi" w:hAnsiTheme="majorHAnsi" w:cstheme="majorHAnsi"/>
        </w:rPr>
        <w:t>przedmiotu zamówienia</w:t>
      </w:r>
      <w:r w:rsidRPr="00BC5E6F">
        <w:rPr>
          <w:rFonts w:asciiTheme="majorHAnsi" w:hAnsiTheme="majorHAnsi" w:cstheme="majorHAnsi"/>
        </w:rPr>
        <w:t xml:space="preserve"> – </w:t>
      </w:r>
      <w:r w:rsidRPr="00BC5E6F">
        <w:rPr>
          <w:rFonts w:asciiTheme="majorHAnsi" w:hAnsiTheme="majorHAnsi" w:cstheme="majorHAnsi"/>
          <w:i/>
          <w:iCs/>
        </w:rPr>
        <w:t>Załącznik nr 3</w:t>
      </w:r>
    </w:p>
    <w:p w14:paraId="5A39A146" w14:textId="6E3866A5" w:rsidR="00D61A7D" w:rsidRDefault="00EE21D2" w:rsidP="00B718AE">
      <w:pPr>
        <w:pStyle w:val="Standard"/>
        <w:contextualSpacing/>
        <w:jc w:val="both"/>
        <w:rPr>
          <w:rFonts w:asciiTheme="majorHAnsi" w:hAnsiTheme="majorHAnsi" w:cstheme="majorHAnsi"/>
          <w:i/>
          <w:iCs/>
        </w:rPr>
      </w:pPr>
      <w:r w:rsidRPr="00BC5E6F">
        <w:rPr>
          <w:rFonts w:asciiTheme="majorHAnsi" w:hAnsiTheme="majorHAnsi" w:cstheme="majorHAnsi"/>
        </w:rPr>
        <w:t xml:space="preserve">Projekt umowy – </w:t>
      </w:r>
      <w:r w:rsidRPr="00BC5E6F">
        <w:rPr>
          <w:rFonts w:asciiTheme="majorHAnsi" w:hAnsiTheme="majorHAnsi" w:cstheme="majorHAnsi"/>
          <w:i/>
          <w:iCs/>
        </w:rPr>
        <w:t xml:space="preserve">Załącznik nr </w:t>
      </w:r>
      <w:r w:rsidR="00131446" w:rsidRPr="00BC5E6F">
        <w:rPr>
          <w:rFonts w:asciiTheme="majorHAnsi" w:hAnsiTheme="majorHAnsi" w:cstheme="majorHAnsi"/>
          <w:i/>
          <w:iCs/>
        </w:rPr>
        <w:t>4</w:t>
      </w:r>
    </w:p>
    <w:p w14:paraId="04C6BE1B" w14:textId="5777D684" w:rsidR="004B7902" w:rsidRDefault="004B7902" w:rsidP="00B718AE">
      <w:pPr>
        <w:pStyle w:val="Standard"/>
        <w:contextualSpacing/>
        <w:jc w:val="both"/>
        <w:rPr>
          <w:rFonts w:asciiTheme="majorHAnsi" w:hAnsiTheme="majorHAnsi" w:cstheme="majorHAnsi"/>
          <w:i/>
          <w:iCs/>
        </w:rPr>
      </w:pPr>
    </w:p>
    <w:p w14:paraId="2B6D7573" w14:textId="213F7B0C" w:rsidR="004B7902" w:rsidRDefault="004B7902" w:rsidP="00B718AE">
      <w:pPr>
        <w:pStyle w:val="Standard"/>
        <w:contextualSpacing/>
        <w:jc w:val="both"/>
        <w:rPr>
          <w:rFonts w:asciiTheme="majorHAnsi" w:hAnsiTheme="majorHAnsi" w:cstheme="majorHAnsi"/>
          <w:i/>
          <w:iCs/>
        </w:rPr>
      </w:pPr>
    </w:p>
    <w:p w14:paraId="1B602CAA" w14:textId="13C404F6" w:rsidR="004B7902" w:rsidRDefault="004B7902" w:rsidP="00B718AE">
      <w:pPr>
        <w:pStyle w:val="Standard"/>
        <w:contextualSpacing/>
        <w:jc w:val="both"/>
        <w:rPr>
          <w:rFonts w:asciiTheme="majorHAnsi" w:hAnsiTheme="majorHAnsi" w:cstheme="majorHAnsi"/>
          <w:i/>
          <w:iCs/>
        </w:rPr>
      </w:pPr>
    </w:p>
    <w:p w14:paraId="61FF0B5C" w14:textId="1063B8E4" w:rsidR="00EE2E81" w:rsidRDefault="00EE2E81" w:rsidP="00B718AE">
      <w:pPr>
        <w:pStyle w:val="Standard"/>
        <w:contextualSpacing/>
        <w:jc w:val="both"/>
        <w:rPr>
          <w:rFonts w:asciiTheme="majorHAnsi" w:hAnsiTheme="majorHAnsi" w:cstheme="majorHAnsi"/>
          <w:i/>
          <w:iCs/>
        </w:rPr>
      </w:pPr>
    </w:p>
    <w:p w14:paraId="5CB8CEF4" w14:textId="38E85576" w:rsidR="00EE2E81" w:rsidRDefault="00EE2E81" w:rsidP="00B718AE">
      <w:pPr>
        <w:pStyle w:val="Standard"/>
        <w:contextualSpacing/>
        <w:jc w:val="both"/>
        <w:rPr>
          <w:rFonts w:asciiTheme="majorHAnsi" w:hAnsiTheme="majorHAnsi" w:cstheme="majorHAnsi"/>
          <w:i/>
          <w:iCs/>
        </w:rPr>
      </w:pPr>
    </w:p>
    <w:p w14:paraId="44235C25" w14:textId="1B92CDD6" w:rsidR="00EE2E81" w:rsidRDefault="00EE2E81" w:rsidP="00B718AE">
      <w:pPr>
        <w:pStyle w:val="Standard"/>
        <w:contextualSpacing/>
        <w:jc w:val="both"/>
        <w:rPr>
          <w:rFonts w:asciiTheme="majorHAnsi" w:hAnsiTheme="majorHAnsi" w:cstheme="majorHAnsi"/>
          <w:i/>
          <w:iCs/>
        </w:rPr>
      </w:pPr>
    </w:p>
    <w:p w14:paraId="69EF4EC6" w14:textId="1CADFF70" w:rsidR="00EE2E81" w:rsidRDefault="00EE2E81" w:rsidP="00B718AE">
      <w:pPr>
        <w:pStyle w:val="Standard"/>
        <w:contextualSpacing/>
        <w:jc w:val="both"/>
        <w:rPr>
          <w:rFonts w:asciiTheme="majorHAnsi" w:hAnsiTheme="majorHAnsi" w:cstheme="majorHAnsi"/>
          <w:i/>
          <w:iCs/>
        </w:rPr>
      </w:pPr>
    </w:p>
    <w:p w14:paraId="5A2D28AE" w14:textId="117E6F82" w:rsidR="00EE2E81" w:rsidRDefault="00EE2E81" w:rsidP="00B718AE">
      <w:pPr>
        <w:pStyle w:val="Standard"/>
        <w:contextualSpacing/>
        <w:jc w:val="both"/>
        <w:rPr>
          <w:rFonts w:asciiTheme="majorHAnsi" w:hAnsiTheme="majorHAnsi" w:cstheme="majorHAnsi"/>
          <w:i/>
          <w:iCs/>
        </w:rPr>
      </w:pPr>
    </w:p>
    <w:p w14:paraId="3A888EF7" w14:textId="23E1712C" w:rsidR="00EE2E81" w:rsidRDefault="00EE2E81" w:rsidP="00B718AE">
      <w:pPr>
        <w:pStyle w:val="Standard"/>
        <w:contextualSpacing/>
        <w:jc w:val="both"/>
        <w:rPr>
          <w:rFonts w:asciiTheme="majorHAnsi" w:hAnsiTheme="majorHAnsi" w:cstheme="majorHAnsi"/>
          <w:i/>
          <w:iCs/>
        </w:rPr>
      </w:pPr>
    </w:p>
    <w:p w14:paraId="1ABF7DDA" w14:textId="3F4BD801" w:rsidR="00EE2E81" w:rsidRDefault="00EE2E81" w:rsidP="00B718AE">
      <w:pPr>
        <w:pStyle w:val="Standard"/>
        <w:contextualSpacing/>
        <w:jc w:val="both"/>
        <w:rPr>
          <w:rFonts w:asciiTheme="majorHAnsi" w:hAnsiTheme="majorHAnsi" w:cstheme="majorHAnsi"/>
          <w:i/>
          <w:iCs/>
        </w:rPr>
      </w:pPr>
    </w:p>
    <w:p w14:paraId="5BAA86F6" w14:textId="38087B16" w:rsidR="00EE2E81" w:rsidRDefault="00EE2E81" w:rsidP="00B718AE">
      <w:pPr>
        <w:pStyle w:val="Standard"/>
        <w:contextualSpacing/>
        <w:jc w:val="both"/>
        <w:rPr>
          <w:rFonts w:asciiTheme="majorHAnsi" w:hAnsiTheme="majorHAnsi" w:cstheme="majorHAnsi"/>
          <w:i/>
          <w:iCs/>
        </w:rPr>
      </w:pPr>
    </w:p>
    <w:p w14:paraId="3866CE2A" w14:textId="5AFFEC8F" w:rsidR="00EE2E81" w:rsidRDefault="00EE2E81" w:rsidP="00B718AE">
      <w:pPr>
        <w:pStyle w:val="Standard"/>
        <w:contextualSpacing/>
        <w:jc w:val="both"/>
        <w:rPr>
          <w:rFonts w:asciiTheme="majorHAnsi" w:hAnsiTheme="majorHAnsi" w:cstheme="majorHAnsi"/>
          <w:i/>
          <w:iCs/>
        </w:rPr>
      </w:pPr>
    </w:p>
    <w:p w14:paraId="272318D8" w14:textId="087CE9B8" w:rsidR="00EE2E81" w:rsidRDefault="00EE2E81" w:rsidP="00B718AE">
      <w:pPr>
        <w:pStyle w:val="Standard"/>
        <w:contextualSpacing/>
        <w:jc w:val="both"/>
        <w:rPr>
          <w:rFonts w:asciiTheme="majorHAnsi" w:hAnsiTheme="majorHAnsi" w:cstheme="majorHAnsi"/>
          <w:i/>
          <w:iCs/>
        </w:rPr>
      </w:pPr>
    </w:p>
    <w:p w14:paraId="3B1EE3C1" w14:textId="2B142786" w:rsidR="00EE2E81" w:rsidRDefault="00EE2E81" w:rsidP="00B718AE">
      <w:pPr>
        <w:pStyle w:val="Standard"/>
        <w:contextualSpacing/>
        <w:jc w:val="both"/>
        <w:rPr>
          <w:rFonts w:asciiTheme="majorHAnsi" w:hAnsiTheme="majorHAnsi" w:cstheme="majorHAnsi"/>
          <w:i/>
          <w:iCs/>
        </w:rPr>
      </w:pPr>
    </w:p>
    <w:p w14:paraId="3F3D134D" w14:textId="251A3FB9" w:rsidR="00EE2E81" w:rsidRDefault="00EE2E81" w:rsidP="00B718AE">
      <w:pPr>
        <w:pStyle w:val="Standard"/>
        <w:contextualSpacing/>
        <w:jc w:val="both"/>
        <w:rPr>
          <w:rFonts w:asciiTheme="majorHAnsi" w:hAnsiTheme="majorHAnsi" w:cstheme="majorHAnsi"/>
          <w:i/>
          <w:iCs/>
        </w:rPr>
      </w:pPr>
    </w:p>
    <w:p w14:paraId="7B0B725F" w14:textId="012FA25F" w:rsidR="00EE2E81" w:rsidRDefault="00EE2E81" w:rsidP="00B718AE">
      <w:pPr>
        <w:pStyle w:val="Standard"/>
        <w:contextualSpacing/>
        <w:jc w:val="both"/>
        <w:rPr>
          <w:rFonts w:asciiTheme="majorHAnsi" w:hAnsiTheme="majorHAnsi" w:cstheme="majorHAnsi"/>
          <w:i/>
          <w:iCs/>
        </w:rPr>
      </w:pPr>
    </w:p>
    <w:p w14:paraId="1B74D3BB" w14:textId="6BEB6FC5" w:rsidR="00EE2E81" w:rsidRDefault="00EE2E81" w:rsidP="00B718AE">
      <w:pPr>
        <w:pStyle w:val="Standard"/>
        <w:contextualSpacing/>
        <w:jc w:val="both"/>
        <w:rPr>
          <w:rFonts w:asciiTheme="majorHAnsi" w:hAnsiTheme="majorHAnsi" w:cstheme="majorHAnsi"/>
          <w:i/>
          <w:iCs/>
        </w:rPr>
      </w:pPr>
    </w:p>
    <w:p w14:paraId="422BBECE" w14:textId="2343CC2A" w:rsidR="00EE2E81" w:rsidRDefault="00EE2E81" w:rsidP="00B718AE">
      <w:pPr>
        <w:pStyle w:val="Standard"/>
        <w:contextualSpacing/>
        <w:jc w:val="both"/>
        <w:rPr>
          <w:rFonts w:asciiTheme="majorHAnsi" w:hAnsiTheme="majorHAnsi" w:cstheme="majorHAnsi"/>
          <w:i/>
          <w:iCs/>
        </w:rPr>
      </w:pPr>
    </w:p>
    <w:p w14:paraId="7AFC2D3D" w14:textId="37607007" w:rsidR="00EE2E81" w:rsidRDefault="00EE2E81" w:rsidP="00B718AE">
      <w:pPr>
        <w:pStyle w:val="Standard"/>
        <w:contextualSpacing/>
        <w:jc w:val="both"/>
        <w:rPr>
          <w:rFonts w:asciiTheme="majorHAnsi" w:hAnsiTheme="majorHAnsi" w:cstheme="majorHAnsi"/>
          <w:i/>
          <w:iCs/>
        </w:rPr>
      </w:pPr>
    </w:p>
    <w:p w14:paraId="09B6818E" w14:textId="3994E33A" w:rsidR="00EE2E81" w:rsidRDefault="00EE2E81" w:rsidP="00B718AE">
      <w:pPr>
        <w:pStyle w:val="Standard"/>
        <w:contextualSpacing/>
        <w:jc w:val="both"/>
        <w:rPr>
          <w:rFonts w:asciiTheme="majorHAnsi" w:hAnsiTheme="majorHAnsi" w:cstheme="majorHAnsi"/>
          <w:i/>
          <w:iCs/>
        </w:rPr>
      </w:pPr>
    </w:p>
    <w:p w14:paraId="1FDDFC38" w14:textId="2221A326" w:rsidR="00EE2E81" w:rsidRDefault="00EE2E81" w:rsidP="00B718AE">
      <w:pPr>
        <w:pStyle w:val="Standard"/>
        <w:contextualSpacing/>
        <w:jc w:val="both"/>
        <w:rPr>
          <w:rFonts w:asciiTheme="majorHAnsi" w:hAnsiTheme="majorHAnsi" w:cstheme="majorHAnsi"/>
          <w:i/>
          <w:iCs/>
        </w:rPr>
      </w:pPr>
    </w:p>
    <w:p w14:paraId="7F7CA21F" w14:textId="6B647DBD" w:rsidR="00EE2E81" w:rsidRDefault="00EE2E81" w:rsidP="00B718AE">
      <w:pPr>
        <w:pStyle w:val="Standard"/>
        <w:contextualSpacing/>
        <w:jc w:val="both"/>
        <w:rPr>
          <w:rFonts w:asciiTheme="majorHAnsi" w:hAnsiTheme="majorHAnsi" w:cstheme="majorHAnsi"/>
          <w:i/>
          <w:iCs/>
        </w:rPr>
      </w:pPr>
    </w:p>
    <w:p w14:paraId="0938ACE1" w14:textId="5E4CF8E5" w:rsidR="00EE2E81" w:rsidRDefault="00EE2E81" w:rsidP="00B718AE">
      <w:pPr>
        <w:pStyle w:val="Standard"/>
        <w:contextualSpacing/>
        <w:jc w:val="both"/>
        <w:rPr>
          <w:rFonts w:asciiTheme="majorHAnsi" w:hAnsiTheme="majorHAnsi" w:cstheme="majorHAnsi"/>
          <w:i/>
          <w:iCs/>
        </w:rPr>
      </w:pPr>
    </w:p>
    <w:p w14:paraId="49F55C22" w14:textId="64DC5041" w:rsidR="00EE2E81" w:rsidRDefault="00EE2E81" w:rsidP="00B718AE">
      <w:pPr>
        <w:pStyle w:val="Standard"/>
        <w:contextualSpacing/>
        <w:jc w:val="both"/>
        <w:rPr>
          <w:rFonts w:asciiTheme="majorHAnsi" w:hAnsiTheme="majorHAnsi" w:cstheme="majorHAnsi"/>
          <w:i/>
          <w:iCs/>
        </w:rPr>
      </w:pPr>
    </w:p>
    <w:p w14:paraId="72FFA786" w14:textId="54CABEAF" w:rsidR="00EE2E81" w:rsidRDefault="00EE2E81" w:rsidP="00B718AE">
      <w:pPr>
        <w:pStyle w:val="Standard"/>
        <w:contextualSpacing/>
        <w:jc w:val="both"/>
        <w:rPr>
          <w:rFonts w:asciiTheme="majorHAnsi" w:hAnsiTheme="majorHAnsi" w:cstheme="majorHAnsi"/>
          <w:i/>
          <w:iCs/>
        </w:rPr>
      </w:pPr>
    </w:p>
    <w:p w14:paraId="010214EC" w14:textId="47E950F0" w:rsidR="00EE2E81" w:rsidRDefault="00EE2E81" w:rsidP="00B718AE">
      <w:pPr>
        <w:pStyle w:val="Standard"/>
        <w:contextualSpacing/>
        <w:jc w:val="both"/>
        <w:rPr>
          <w:rFonts w:asciiTheme="majorHAnsi" w:hAnsiTheme="majorHAnsi" w:cstheme="majorHAnsi"/>
          <w:i/>
          <w:iCs/>
        </w:rPr>
      </w:pPr>
    </w:p>
    <w:p w14:paraId="5CD2F1A9" w14:textId="238DC9F8" w:rsidR="00EE2E81" w:rsidRDefault="00EE2E81" w:rsidP="00B718AE">
      <w:pPr>
        <w:pStyle w:val="Standard"/>
        <w:contextualSpacing/>
        <w:jc w:val="both"/>
        <w:rPr>
          <w:rFonts w:asciiTheme="majorHAnsi" w:hAnsiTheme="majorHAnsi" w:cstheme="majorHAnsi"/>
          <w:i/>
          <w:iCs/>
        </w:rPr>
      </w:pPr>
    </w:p>
    <w:p w14:paraId="118A0650" w14:textId="7720EF05" w:rsidR="00EE2E81" w:rsidRDefault="00EE2E81" w:rsidP="00B718AE">
      <w:pPr>
        <w:pStyle w:val="Standard"/>
        <w:contextualSpacing/>
        <w:jc w:val="both"/>
        <w:rPr>
          <w:rFonts w:asciiTheme="majorHAnsi" w:hAnsiTheme="majorHAnsi" w:cstheme="majorHAnsi"/>
          <w:i/>
          <w:iCs/>
        </w:rPr>
      </w:pPr>
    </w:p>
    <w:p w14:paraId="457E895A" w14:textId="22682953" w:rsidR="00EE2E81" w:rsidRDefault="00EE2E81" w:rsidP="00B718AE">
      <w:pPr>
        <w:pStyle w:val="Standard"/>
        <w:contextualSpacing/>
        <w:jc w:val="both"/>
        <w:rPr>
          <w:rFonts w:asciiTheme="majorHAnsi" w:hAnsiTheme="majorHAnsi" w:cstheme="majorHAnsi"/>
          <w:i/>
          <w:iCs/>
        </w:rPr>
      </w:pPr>
    </w:p>
    <w:p w14:paraId="110610A6" w14:textId="30B96C53" w:rsidR="00EE2E81" w:rsidRDefault="00EE2E81" w:rsidP="00B718AE">
      <w:pPr>
        <w:pStyle w:val="Standard"/>
        <w:contextualSpacing/>
        <w:jc w:val="both"/>
        <w:rPr>
          <w:rFonts w:asciiTheme="majorHAnsi" w:hAnsiTheme="majorHAnsi" w:cstheme="majorHAnsi"/>
          <w:i/>
          <w:iCs/>
        </w:rPr>
      </w:pPr>
    </w:p>
    <w:p w14:paraId="547D7296" w14:textId="6BA1B470" w:rsidR="00EE2E81" w:rsidRDefault="00EE2E81" w:rsidP="00B718AE">
      <w:pPr>
        <w:pStyle w:val="Standard"/>
        <w:contextualSpacing/>
        <w:jc w:val="both"/>
        <w:rPr>
          <w:rFonts w:asciiTheme="majorHAnsi" w:hAnsiTheme="majorHAnsi" w:cstheme="majorHAnsi"/>
          <w:i/>
          <w:iCs/>
        </w:rPr>
      </w:pPr>
    </w:p>
    <w:p w14:paraId="3594259F" w14:textId="0F742533" w:rsidR="00EE2E81" w:rsidRDefault="00EE2E81" w:rsidP="00B718AE">
      <w:pPr>
        <w:pStyle w:val="Standard"/>
        <w:contextualSpacing/>
        <w:jc w:val="both"/>
        <w:rPr>
          <w:rFonts w:asciiTheme="majorHAnsi" w:hAnsiTheme="majorHAnsi" w:cstheme="majorHAnsi"/>
          <w:i/>
          <w:iCs/>
        </w:rPr>
      </w:pPr>
    </w:p>
    <w:p w14:paraId="75C3C03C" w14:textId="71B2AC2A" w:rsidR="00EE2E81" w:rsidRDefault="00EE2E81" w:rsidP="00B718AE">
      <w:pPr>
        <w:pStyle w:val="Standard"/>
        <w:contextualSpacing/>
        <w:jc w:val="both"/>
        <w:rPr>
          <w:rFonts w:asciiTheme="majorHAnsi" w:hAnsiTheme="majorHAnsi" w:cstheme="majorHAnsi"/>
          <w:i/>
          <w:iCs/>
        </w:rPr>
      </w:pPr>
    </w:p>
    <w:p w14:paraId="6E83B686" w14:textId="4DFE28D7" w:rsidR="00EE2E81" w:rsidRDefault="00EE2E81" w:rsidP="00B718AE">
      <w:pPr>
        <w:pStyle w:val="Standard"/>
        <w:contextualSpacing/>
        <w:jc w:val="both"/>
        <w:rPr>
          <w:rFonts w:asciiTheme="majorHAnsi" w:hAnsiTheme="majorHAnsi" w:cstheme="majorHAnsi"/>
          <w:i/>
          <w:iCs/>
        </w:rPr>
      </w:pPr>
    </w:p>
    <w:p w14:paraId="2A71AB2E" w14:textId="77777777" w:rsidR="00EE2E81" w:rsidRDefault="00EE2E81" w:rsidP="00B718AE">
      <w:pPr>
        <w:pStyle w:val="Standard"/>
        <w:contextualSpacing/>
        <w:jc w:val="both"/>
        <w:rPr>
          <w:rFonts w:asciiTheme="majorHAnsi" w:hAnsiTheme="majorHAnsi" w:cstheme="majorHAnsi"/>
          <w:i/>
          <w:iCs/>
        </w:rPr>
      </w:pPr>
    </w:p>
    <w:p w14:paraId="423A3FC8" w14:textId="77777777" w:rsidR="004B7902" w:rsidRPr="00BC5E6F" w:rsidRDefault="004B7902" w:rsidP="00B718AE">
      <w:pPr>
        <w:pStyle w:val="Standard"/>
        <w:contextualSpacing/>
        <w:jc w:val="both"/>
        <w:rPr>
          <w:rFonts w:asciiTheme="majorHAnsi" w:hAnsiTheme="majorHAnsi" w:cstheme="majorHAnsi"/>
          <w:i/>
          <w:iCs/>
        </w:rPr>
      </w:pPr>
    </w:p>
    <w:p w14:paraId="313C96D0" w14:textId="5B60F214" w:rsidR="00566681" w:rsidRDefault="001C1014" w:rsidP="005063A3">
      <w:pPr>
        <w:pStyle w:val="Standard"/>
        <w:ind w:left="5672" w:firstLine="709"/>
        <w:contextualSpacing/>
        <w:rPr>
          <w:rFonts w:asciiTheme="majorHAnsi" w:hAnsiTheme="majorHAnsi" w:cstheme="majorHAnsi"/>
          <w:b/>
          <w:bCs/>
          <w:i/>
          <w:iCs/>
        </w:rPr>
      </w:pPr>
      <w:r w:rsidRPr="0021528E">
        <w:rPr>
          <w:rFonts w:asciiTheme="majorHAnsi" w:hAnsiTheme="majorHAnsi" w:cstheme="majorHAnsi"/>
          <w:b/>
          <w:bCs/>
          <w:i/>
          <w:iCs/>
        </w:rPr>
        <w:lastRenderedPageBreak/>
        <w:t xml:space="preserve">Załącznik nr </w:t>
      </w:r>
      <w:r w:rsidR="00EC69C2" w:rsidRPr="0021528E">
        <w:rPr>
          <w:rFonts w:asciiTheme="majorHAnsi" w:hAnsiTheme="majorHAnsi" w:cstheme="majorHAnsi"/>
          <w:b/>
          <w:bCs/>
          <w:i/>
          <w:iCs/>
        </w:rPr>
        <w:t>1</w:t>
      </w:r>
      <w:r w:rsidRPr="0021528E">
        <w:rPr>
          <w:rFonts w:asciiTheme="majorHAnsi" w:hAnsiTheme="majorHAnsi" w:cstheme="majorHAnsi"/>
          <w:b/>
          <w:bCs/>
          <w:i/>
          <w:iCs/>
        </w:rPr>
        <w:t xml:space="preserve"> do SWZ</w:t>
      </w:r>
    </w:p>
    <w:p w14:paraId="3133C01C" w14:textId="77777777" w:rsidR="00093CC3" w:rsidRPr="0021528E" w:rsidRDefault="00093CC3" w:rsidP="005063A3">
      <w:pPr>
        <w:pStyle w:val="Standard"/>
        <w:ind w:left="5672" w:firstLine="709"/>
        <w:contextualSpacing/>
        <w:rPr>
          <w:rFonts w:asciiTheme="majorHAnsi" w:hAnsiTheme="majorHAnsi" w:cstheme="majorHAnsi"/>
          <w:b/>
          <w:bCs/>
          <w:i/>
          <w:iCs/>
        </w:rPr>
      </w:pPr>
    </w:p>
    <w:p w14:paraId="4F5321A9" w14:textId="295DB9A8" w:rsidR="00566681" w:rsidRDefault="00EE21D2" w:rsidP="005063A3">
      <w:pPr>
        <w:pStyle w:val="Standard"/>
        <w:widowControl w:val="0"/>
        <w:contextualSpacing/>
        <w:jc w:val="center"/>
        <w:rPr>
          <w:rFonts w:asciiTheme="majorHAnsi" w:hAnsiTheme="majorHAnsi" w:cstheme="majorHAnsi"/>
          <w:b/>
          <w:bCs/>
          <w:lang w:eastAsia="ar-SA"/>
        </w:rPr>
      </w:pPr>
      <w:r w:rsidRPr="0021528E">
        <w:rPr>
          <w:rFonts w:asciiTheme="majorHAnsi" w:hAnsiTheme="majorHAnsi" w:cstheme="majorHAnsi"/>
          <w:b/>
          <w:bCs/>
          <w:lang w:eastAsia="ar-SA"/>
        </w:rPr>
        <w:t>FORMULARZ OFERTY</w:t>
      </w:r>
    </w:p>
    <w:p w14:paraId="0BA82073" w14:textId="77777777" w:rsidR="00093CC3" w:rsidRPr="0021528E" w:rsidRDefault="00093CC3" w:rsidP="005063A3">
      <w:pPr>
        <w:pStyle w:val="Standard"/>
        <w:widowControl w:val="0"/>
        <w:contextualSpacing/>
        <w:jc w:val="center"/>
        <w:rPr>
          <w:rFonts w:asciiTheme="majorHAnsi" w:hAnsiTheme="majorHAnsi" w:cstheme="majorHAnsi"/>
          <w:b/>
          <w:bCs/>
          <w:lang w:eastAsia="ar-SA"/>
        </w:rPr>
      </w:pPr>
    </w:p>
    <w:p w14:paraId="433F27D6" w14:textId="316870DB" w:rsidR="00566681" w:rsidRPr="0021528E" w:rsidRDefault="00EE21D2" w:rsidP="005063A3">
      <w:pPr>
        <w:pStyle w:val="Standard"/>
        <w:widowControl w:val="0"/>
        <w:contextualSpacing/>
        <w:jc w:val="center"/>
        <w:rPr>
          <w:rFonts w:asciiTheme="majorHAnsi" w:hAnsiTheme="majorHAnsi" w:cstheme="majorHAnsi"/>
          <w:b/>
          <w:bCs/>
          <w:lang w:eastAsia="ar-SA"/>
        </w:rPr>
      </w:pPr>
      <w:r w:rsidRPr="0021528E">
        <w:rPr>
          <w:rFonts w:asciiTheme="majorHAnsi" w:hAnsiTheme="majorHAnsi" w:cstheme="majorHAnsi"/>
          <w:b/>
          <w:bCs/>
          <w:lang w:eastAsia="ar-SA"/>
        </w:rPr>
        <w:t xml:space="preserve">Dostawa </w:t>
      </w:r>
      <w:r w:rsidR="00EC69C2" w:rsidRPr="0021528E">
        <w:rPr>
          <w:rFonts w:asciiTheme="majorHAnsi" w:hAnsiTheme="majorHAnsi" w:cstheme="majorHAnsi"/>
          <w:b/>
          <w:bCs/>
          <w:lang w:eastAsia="ar-SA"/>
        </w:rPr>
        <w:t>drobnego sprzętu medycznego jednorazowego i wielokrotnego użytku</w:t>
      </w:r>
      <w:r w:rsidRPr="0021528E">
        <w:rPr>
          <w:rFonts w:asciiTheme="majorHAnsi" w:hAnsiTheme="majorHAnsi" w:cstheme="majorHAnsi"/>
          <w:b/>
          <w:bCs/>
          <w:lang w:eastAsia="ar-SA"/>
        </w:rPr>
        <w:t xml:space="preserve"> dla Wojewódzkiego Szpitala Psychiatrycznego</w:t>
      </w:r>
      <w:r w:rsidR="003272D9" w:rsidRPr="0021528E">
        <w:rPr>
          <w:rFonts w:asciiTheme="majorHAnsi" w:hAnsiTheme="majorHAnsi" w:cstheme="majorHAnsi"/>
          <w:b/>
          <w:bCs/>
          <w:lang w:eastAsia="ar-SA"/>
        </w:rPr>
        <w:t xml:space="preserve"> </w:t>
      </w:r>
      <w:r w:rsidRPr="0021528E">
        <w:rPr>
          <w:rFonts w:asciiTheme="majorHAnsi" w:hAnsiTheme="majorHAnsi" w:cstheme="majorHAnsi"/>
          <w:b/>
          <w:bCs/>
          <w:lang w:eastAsia="ar-SA"/>
        </w:rPr>
        <w:t>w Andrychowie</w:t>
      </w:r>
    </w:p>
    <w:p w14:paraId="68E8159B" w14:textId="77777777" w:rsidR="00566681" w:rsidRPr="0021528E" w:rsidRDefault="00566681" w:rsidP="005063A3">
      <w:pPr>
        <w:pStyle w:val="Standard"/>
        <w:contextualSpacing/>
        <w:rPr>
          <w:rFonts w:asciiTheme="majorHAnsi" w:hAnsiTheme="majorHAnsi" w:cstheme="majorHAnsi"/>
          <w:b/>
          <w:lang w:eastAsia="ar-SA"/>
        </w:rPr>
      </w:pPr>
    </w:p>
    <w:p w14:paraId="4D625DA9" w14:textId="77777777" w:rsidR="0064466C" w:rsidRPr="0021528E" w:rsidRDefault="0064466C" w:rsidP="005063A3">
      <w:pPr>
        <w:pStyle w:val="Standard"/>
        <w:keepNext/>
        <w:widowControl w:val="0"/>
        <w:contextualSpacing/>
        <w:rPr>
          <w:rFonts w:asciiTheme="majorHAnsi" w:hAnsiTheme="majorHAnsi" w:cstheme="majorHAnsi"/>
          <w:u w:val="single"/>
          <w:lang w:eastAsia="ar-SA"/>
        </w:rPr>
      </w:pPr>
      <w:r w:rsidRPr="0021528E">
        <w:rPr>
          <w:rFonts w:asciiTheme="majorHAnsi" w:hAnsiTheme="majorHAnsi" w:cstheme="majorHAnsi"/>
          <w:u w:val="single"/>
          <w:lang w:eastAsia="ar-SA"/>
        </w:rPr>
        <w:t>Dane Wykonawcy:</w:t>
      </w:r>
    </w:p>
    <w:p w14:paraId="2A91C57C" w14:textId="353F9626" w:rsidR="00566681" w:rsidRPr="0021528E" w:rsidRDefault="00EE21D2" w:rsidP="005063A3">
      <w:pPr>
        <w:pStyle w:val="Standard"/>
        <w:keepNext/>
        <w:widowControl w:val="0"/>
        <w:contextualSpacing/>
        <w:rPr>
          <w:rFonts w:asciiTheme="majorHAnsi" w:hAnsiTheme="majorHAnsi" w:cstheme="majorHAnsi"/>
          <w:lang w:eastAsia="ar-SA"/>
        </w:rPr>
      </w:pPr>
      <w:r w:rsidRPr="0021528E">
        <w:rPr>
          <w:rFonts w:asciiTheme="majorHAnsi" w:hAnsiTheme="majorHAnsi" w:cstheme="majorHAnsi"/>
          <w:lang w:eastAsia="ar-SA"/>
        </w:rPr>
        <w:t>Nazwa oraz</w:t>
      </w:r>
      <w:r w:rsidR="00703D1A">
        <w:rPr>
          <w:rFonts w:asciiTheme="majorHAnsi" w:hAnsiTheme="majorHAnsi" w:cstheme="majorHAnsi"/>
          <w:lang w:eastAsia="ar-SA"/>
        </w:rPr>
        <w:t xml:space="preserve"> dane adresowe</w:t>
      </w:r>
      <w:r w:rsidRPr="0021528E">
        <w:rPr>
          <w:rFonts w:asciiTheme="majorHAnsi" w:hAnsiTheme="majorHAnsi" w:cstheme="majorHAnsi"/>
          <w:lang w:eastAsia="ar-SA"/>
        </w:rPr>
        <w:t xml:space="preserve"> Wykonawcy (Wykonawców – w przypadku oferty wspólnej):</w:t>
      </w:r>
    </w:p>
    <w:p w14:paraId="3551E849" w14:textId="77777777" w:rsidR="00566681" w:rsidRPr="0021528E" w:rsidRDefault="00EE21D2" w:rsidP="005063A3">
      <w:pPr>
        <w:pStyle w:val="Standard"/>
        <w:widowControl w:val="0"/>
        <w:contextualSpacing/>
        <w:rPr>
          <w:rFonts w:asciiTheme="majorHAnsi" w:hAnsiTheme="majorHAnsi" w:cstheme="majorHAnsi"/>
          <w:lang w:eastAsia="ar-SA"/>
        </w:rPr>
      </w:pPr>
      <w:r w:rsidRPr="0021528E">
        <w:rPr>
          <w:rFonts w:asciiTheme="majorHAnsi" w:hAnsiTheme="majorHAnsi" w:cstheme="majorHAnsi"/>
          <w:lang w:eastAsia="ar-SA"/>
        </w:rPr>
        <w:t>………………………………………………………………………………………………………………………………………………….</w:t>
      </w:r>
    </w:p>
    <w:p w14:paraId="224901E0" w14:textId="77777777" w:rsidR="00566681" w:rsidRPr="0021528E" w:rsidRDefault="00EE21D2" w:rsidP="005063A3">
      <w:pPr>
        <w:pStyle w:val="Standard"/>
        <w:widowControl w:val="0"/>
        <w:contextualSpacing/>
        <w:rPr>
          <w:rFonts w:asciiTheme="majorHAnsi" w:hAnsiTheme="majorHAnsi" w:cstheme="majorHAnsi"/>
          <w:lang w:eastAsia="ar-SA"/>
        </w:rPr>
      </w:pPr>
      <w:r w:rsidRPr="0021528E">
        <w:rPr>
          <w:rFonts w:asciiTheme="majorHAnsi" w:hAnsiTheme="majorHAnsi" w:cstheme="majorHAnsi"/>
          <w:lang w:eastAsia="ar-SA"/>
        </w:rPr>
        <w:t>………………………………………………………………………………………………………………………………………………….</w:t>
      </w:r>
    </w:p>
    <w:p w14:paraId="65D9C18B" w14:textId="77777777" w:rsidR="00566681" w:rsidRPr="0021528E" w:rsidRDefault="00EE21D2" w:rsidP="005063A3">
      <w:pPr>
        <w:pStyle w:val="Standard"/>
        <w:widowControl w:val="0"/>
        <w:contextualSpacing/>
        <w:rPr>
          <w:rFonts w:asciiTheme="majorHAnsi" w:hAnsiTheme="majorHAnsi" w:cstheme="majorHAnsi"/>
          <w:lang w:val="de-DE" w:eastAsia="ar-SA"/>
        </w:rPr>
      </w:pPr>
      <w:r w:rsidRPr="0021528E">
        <w:rPr>
          <w:rFonts w:asciiTheme="majorHAnsi" w:hAnsiTheme="majorHAnsi" w:cstheme="majorHAnsi"/>
          <w:lang w:val="de-DE" w:eastAsia="ar-SA"/>
        </w:rPr>
        <w:t>NIP................................................…………….REGON................................................……………………….</w:t>
      </w:r>
    </w:p>
    <w:p w14:paraId="6DE2E329" w14:textId="77777777" w:rsidR="00566681" w:rsidRPr="0021528E" w:rsidRDefault="00EE21D2" w:rsidP="005063A3">
      <w:pPr>
        <w:pStyle w:val="Standard"/>
        <w:widowControl w:val="0"/>
        <w:contextualSpacing/>
        <w:rPr>
          <w:rFonts w:asciiTheme="majorHAnsi" w:hAnsiTheme="majorHAnsi" w:cstheme="majorHAnsi"/>
          <w:bCs/>
          <w:lang w:val="de-DE" w:eastAsia="ar-SA"/>
        </w:rPr>
      </w:pPr>
      <w:proofErr w:type="spellStart"/>
      <w:r w:rsidRPr="0021528E">
        <w:rPr>
          <w:rFonts w:asciiTheme="majorHAnsi" w:hAnsiTheme="majorHAnsi" w:cstheme="majorHAnsi"/>
          <w:bCs/>
          <w:lang w:val="de-DE" w:eastAsia="ar-SA"/>
        </w:rPr>
        <w:t>tel</w:t>
      </w:r>
      <w:proofErr w:type="spellEnd"/>
      <w:r w:rsidRPr="0021528E">
        <w:rPr>
          <w:rFonts w:asciiTheme="majorHAnsi" w:hAnsiTheme="majorHAnsi" w:cstheme="majorHAnsi"/>
          <w:bCs/>
          <w:lang w:val="de-DE" w:eastAsia="ar-SA"/>
        </w:rPr>
        <w:t xml:space="preserve"> /fax:</w:t>
      </w:r>
      <w:bookmarkStart w:id="1" w:name="_Ref66344090"/>
      <w:r w:rsidRPr="0021528E">
        <w:rPr>
          <w:rFonts w:asciiTheme="majorHAnsi" w:hAnsiTheme="majorHAnsi" w:cstheme="majorHAnsi"/>
          <w:bCs/>
          <w:lang w:val="de-DE" w:eastAsia="ar-SA"/>
        </w:rPr>
        <w:t xml:space="preserve"> ………………………………………….……..email:…………………………………………………………………………</w:t>
      </w:r>
    </w:p>
    <w:p w14:paraId="34318ACA" w14:textId="77777777" w:rsidR="00566681" w:rsidRPr="0021528E" w:rsidRDefault="00EE21D2" w:rsidP="005063A3">
      <w:pPr>
        <w:pStyle w:val="Standard"/>
        <w:contextualSpacing/>
        <w:rPr>
          <w:rFonts w:asciiTheme="majorHAnsi" w:hAnsiTheme="majorHAnsi" w:cstheme="majorHAnsi"/>
          <w:bCs/>
          <w:lang w:eastAsia="ar-SA"/>
        </w:rPr>
      </w:pPr>
      <w:r w:rsidRPr="0021528E">
        <w:rPr>
          <w:rFonts w:asciiTheme="majorHAnsi" w:hAnsiTheme="majorHAnsi" w:cstheme="majorHAnsi"/>
          <w:bCs/>
          <w:lang w:eastAsia="ar-SA"/>
        </w:rPr>
        <w:t>wpisany do Krajowego Rejestru Sądowego pod nr ……………………………………………………………………</w:t>
      </w:r>
    </w:p>
    <w:p w14:paraId="6BA63AA0" w14:textId="77777777" w:rsidR="00566681" w:rsidRPr="0021528E" w:rsidRDefault="00EE21D2" w:rsidP="005063A3">
      <w:pPr>
        <w:pStyle w:val="Standard"/>
        <w:contextualSpacing/>
        <w:jc w:val="both"/>
        <w:rPr>
          <w:rFonts w:asciiTheme="majorHAnsi" w:hAnsiTheme="majorHAnsi" w:cstheme="majorHAnsi"/>
          <w:bCs/>
          <w:lang w:eastAsia="ar-SA"/>
        </w:rPr>
      </w:pPr>
      <w:r w:rsidRPr="0021528E">
        <w:rPr>
          <w:rFonts w:asciiTheme="majorHAnsi" w:hAnsiTheme="majorHAnsi" w:cstheme="majorHAnsi"/>
          <w:bCs/>
          <w:lang w:eastAsia="ar-SA"/>
        </w:rPr>
        <w:t>lub</w:t>
      </w:r>
    </w:p>
    <w:p w14:paraId="632404C2" w14:textId="77777777" w:rsidR="00566681" w:rsidRPr="0021528E" w:rsidRDefault="00EE21D2" w:rsidP="005063A3">
      <w:pPr>
        <w:pStyle w:val="Standard"/>
        <w:contextualSpacing/>
        <w:rPr>
          <w:rFonts w:asciiTheme="majorHAnsi" w:hAnsiTheme="majorHAnsi" w:cstheme="majorHAnsi"/>
        </w:rPr>
      </w:pPr>
      <w:r w:rsidRPr="0021528E">
        <w:rPr>
          <w:rFonts w:asciiTheme="majorHAnsi" w:hAnsiTheme="majorHAnsi" w:cstheme="majorHAnsi"/>
          <w:bCs/>
          <w:lang w:eastAsia="ar-SA"/>
        </w:rPr>
        <w:t xml:space="preserve">wpisany do </w:t>
      </w:r>
      <w:r w:rsidRPr="0021528E">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21528E" w:rsidRDefault="00566681" w:rsidP="005063A3">
      <w:pPr>
        <w:pStyle w:val="Standard"/>
        <w:contextualSpacing/>
        <w:rPr>
          <w:rFonts w:asciiTheme="majorHAnsi" w:hAnsiTheme="majorHAnsi" w:cstheme="majorHAnsi"/>
          <w:bCs/>
          <w:lang w:val="de-DE" w:eastAsia="ar-SA"/>
        </w:rPr>
      </w:pPr>
    </w:p>
    <w:p w14:paraId="1F26379D" w14:textId="77777777" w:rsidR="00566681" w:rsidRPr="0021528E" w:rsidRDefault="00EE21D2" w:rsidP="005063A3">
      <w:pPr>
        <w:pStyle w:val="Standard"/>
        <w:contextualSpacing/>
        <w:rPr>
          <w:rFonts w:asciiTheme="majorHAnsi" w:hAnsiTheme="majorHAnsi" w:cstheme="majorHAnsi"/>
          <w:bCs/>
          <w:lang w:val="de-DE" w:eastAsia="ar-SA"/>
        </w:rPr>
      </w:pPr>
      <w:proofErr w:type="spellStart"/>
      <w:r w:rsidRPr="0021528E">
        <w:rPr>
          <w:rFonts w:asciiTheme="majorHAnsi" w:hAnsiTheme="majorHAnsi" w:cstheme="majorHAnsi"/>
          <w:bCs/>
          <w:lang w:val="de-DE" w:eastAsia="ar-SA"/>
        </w:rPr>
        <w:t>Osoba</w:t>
      </w:r>
      <w:proofErr w:type="spellEnd"/>
      <w:r w:rsidRPr="0021528E">
        <w:rPr>
          <w:rFonts w:asciiTheme="majorHAnsi" w:hAnsiTheme="majorHAnsi" w:cstheme="majorHAnsi"/>
          <w:bCs/>
          <w:lang w:val="de-DE" w:eastAsia="ar-SA"/>
        </w:rPr>
        <w:t xml:space="preserve"> do </w:t>
      </w:r>
      <w:proofErr w:type="spellStart"/>
      <w:r w:rsidRPr="0021528E">
        <w:rPr>
          <w:rFonts w:asciiTheme="majorHAnsi" w:hAnsiTheme="majorHAnsi" w:cstheme="majorHAnsi"/>
          <w:bCs/>
          <w:lang w:val="de-DE" w:eastAsia="ar-SA"/>
        </w:rPr>
        <w:t>kontaktów</w:t>
      </w:r>
      <w:proofErr w:type="spellEnd"/>
      <w:r w:rsidRPr="0021528E">
        <w:rPr>
          <w:rFonts w:asciiTheme="majorHAnsi" w:hAnsiTheme="majorHAnsi" w:cstheme="majorHAnsi"/>
          <w:bCs/>
          <w:lang w:val="de-DE" w:eastAsia="ar-SA"/>
        </w:rPr>
        <w:t xml:space="preserve"> z Zamawiającym:..........................................................…….………………………..</w:t>
      </w:r>
    </w:p>
    <w:p w14:paraId="183048B2" w14:textId="77777777" w:rsidR="00566681" w:rsidRPr="0021528E" w:rsidRDefault="00EE21D2" w:rsidP="005063A3">
      <w:pPr>
        <w:pStyle w:val="Standard"/>
        <w:widowControl w:val="0"/>
        <w:contextualSpacing/>
        <w:rPr>
          <w:rFonts w:asciiTheme="majorHAnsi" w:hAnsiTheme="majorHAnsi" w:cstheme="majorHAnsi"/>
          <w:bCs/>
          <w:lang w:val="de-DE" w:eastAsia="ar-SA"/>
        </w:rPr>
      </w:pPr>
      <w:r w:rsidRPr="0021528E">
        <w:rPr>
          <w:rFonts w:asciiTheme="majorHAnsi" w:hAnsiTheme="majorHAnsi" w:cstheme="majorHAnsi"/>
          <w:bCs/>
          <w:lang w:val="de-DE" w:eastAsia="ar-SA"/>
        </w:rPr>
        <w:t>tel/fax:...............................................................email………………………………………………………………….</w:t>
      </w:r>
    </w:p>
    <w:p w14:paraId="0F619328" w14:textId="77777777" w:rsidR="00566681" w:rsidRPr="0021528E"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21528E" w:rsidRDefault="00EE21D2" w:rsidP="005063A3">
      <w:pPr>
        <w:pStyle w:val="Standard"/>
        <w:widowControl w:val="0"/>
        <w:ind w:left="576" w:hanging="576"/>
        <w:contextualSpacing/>
        <w:rPr>
          <w:rFonts w:asciiTheme="majorHAnsi" w:hAnsiTheme="majorHAnsi" w:cstheme="majorHAnsi"/>
          <w:bCs/>
          <w:lang w:val="de-DE" w:eastAsia="ar-SA"/>
        </w:rPr>
      </w:pPr>
      <w:proofErr w:type="spellStart"/>
      <w:r w:rsidRPr="0021528E">
        <w:rPr>
          <w:rFonts w:asciiTheme="majorHAnsi" w:hAnsiTheme="majorHAnsi" w:cstheme="majorHAnsi"/>
          <w:bCs/>
          <w:lang w:val="de-DE" w:eastAsia="ar-SA"/>
        </w:rPr>
        <w:t>Osoba</w:t>
      </w:r>
      <w:proofErr w:type="spellEnd"/>
      <w:r w:rsidRPr="0021528E">
        <w:rPr>
          <w:rFonts w:asciiTheme="majorHAnsi" w:hAnsiTheme="majorHAnsi" w:cstheme="majorHAnsi"/>
          <w:bCs/>
          <w:lang w:val="de-DE" w:eastAsia="ar-SA"/>
        </w:rPr>
        <w:t xml:space="preserve"> </w:t>
      </w:r>
      <w:proofErr w:type="spellStart"/>
      <w:r w:rsidRPr="0021528E">
        <w:rPr>
          <w:rFonts w:asciiTheme="majorHAnsi" w:hAnsiTheme="majorHAnsi" w:cstheme="majorHAnsi"/>
          <w:bCs/>
          <w:lang w:val="de-DE" w:eastAsia="ar-SA"/>
        </w:rPr>
        <w:t>upoważniona</w:t>
      </w:r>
      <w:proofErr w:type="spellEnd"/>
      <w:r w:rsidRPr="0021528E">
        <w:rPr>
          <w:rFonts w:asciiTheme="majorHAnsi" w:hAnsiTheme="majorHAnsi" w:cstheme="majorHAnsi"/>
          <w:bCs/>
          <w:lang w:val="de-DE" w:eastAsia="ar-SA"/>
        </w:rPr>
        <w:t xml:space="preserve"> do </w:t>
      </w:r>
      <w:proofErr w:type="spellStart"/>
      <w:r w:rsidRPr="0021528E">
        <w:rPr>
          <w:rFonts w:asciiTheme="majorHAnsi" w:hAnsiTheme="majorHAnsi" w:cstheme="majorHAnsi"/>
          <w:bCs/>
          <w:lang w:val="de-DE" w:eastAsia="ar-SA"/>
        </w:rPr>
        <w:t>zawarcia</w:t>
      </w:r>
      <w:proofErr w:type="spellEnd"/>
      <w:r w:rsidRPr="0021528E">
        <w:rPr>
          <w:rFonts w:asciiTheme="majorHAnsi" w:hAnsiTheme="majorHAnsi" w:cstheme="majorHAnsi"/>
          <w:bCs/>
          <w:lang w:val="de-DE" w:eastAsia="ar-SA"/>
        </w:rPr>
        <w:t xml:space="preserve"> </w:t>
      </w:r>
      <w:proofErr w:type="spellStart"/>
      <w:r w:rsidRPr="0021528E">
        <w:rPr>
          <w:rFonts w:asciiTheme="majorHAnsi" w:hAnsiTheme="majorHAnsi" w:cstheme="majorHAnsi"/>
          <w:bCs/>
          <w:lang w:val="de-DE" w:eastAsia="ar-SA"/>
        </w:rPr>
        <w:t>umowy</w:t>
      </w:r>
      <w:proofErr w:type="spellEnd"/>
      <w:r w:rsidRPr="0021528E">
        <w:rPr>
          <w:rFonts w:asciiTheme="majorHAnsi" w:hAnsiTheme="majorHAnsi" w:cstheme="majorHAnsi"/>
          <w:bCs/>
          <w:lang w:val="de-DE" w:eastAsia="ar-SA"/>
        </w:rPr>
        <w:t>: ………………………………………………………………………………..</w:t>
      </w:r>
    </w:p>
    <w:p w14:paraId="0435D312" w14:textId="77777777" w:rsidR="00566681" w:rsidRPr="0021528E" w:rsidRDefault="00EE21D2" w:rsidP="005063A3">
      <w:pPr>
        <w:pStyle w:val="Standard"/>
        <w:widowControl w:val="0"/>
        <w:ind w:left="576" w:hanging="576"/>
        <w:contextualSpacing/>
        <w:rPr>
          <w:rFonts w:asciiTheme="majorHAnsi" w:hAnsiTheme="majorHAnsi" w:cstheme="majorHAnsi"/>
        </w:rPr>
      </w:pP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t>(</w:t>
      </w:r>
      <w:proofErr w:type="spellStart"/>
      <w:r w:rsidRPr="0021528E">
        <w:rPr>
          <w:rFonts w:asciiTheme="majorHAnsi" w:hAnsiTheme="majorHAnsi" w:cstheme="majorHAnsi"/>
          <w:bCs/>
          <w:lang w:val="de-DE" w:eastAsia="ar-SA"/>
        </w:rPr>
        <w:t>imię</w:t>
      </w:r>
      <w:proofErr w:type="spellEnd"/>
      <w:r w:rsidRPr="0021528E">
        <w:rPr>
          <w:rFonts w:asciiTheme="majorHAnsi" w:hAnsiTheme="majorHAnsi" w:cstheme="majorHAnsi"/>
          <w:bCs/>
          <w:lang w:val="de-DE" w:eastAsia="ar-SA"/>
        </w:rPr>
        <w:t xml:space="preserve">, </w:t>
      </w:r>
      <w:proofErr w:type="spellStart"/>
      <w:r w:rsidRPr="0021528E">
        <w:rPr>
          <w:rFonts w:asciiTheme="majorHAnsi" w:hAnsiTheme="majorHAnsi" w:cstheme="majorHAnsi"/>
          <w:bCs/>
          <w:lang w:val="de-DE" w:eastAsia="ar-SA"/>
        </w:rPr>
        <w:t>nazwisko</w:t>
      </w:r>
      <w:proofErr w:type="spellEnd"/>
      <w:r w:rsidRPr="0021528E">
        <w:rPr>
          <w:rFonts w:asciiTheme="majorHAnsi" w:hAnsiTheme="majorHAnsi" w:cstheme="majorHAnsi"/>
          <w:bCs/>
          <w:lang w:val="de-DE" w:eastAsia="ar-SA"/>
        </w:rPr>
        <w:t xml:space="preserve">, </w:t>
      </w:r>
      <w:proofErr w:type="spellStart"/>
      <w:r w:rsidRPr="0021528E">
        <w:rPr>
          <w:rFonts w:asciiTheme="majorHAnsi" w:hAnsiTheme="majorHAnsi" w:cstheme="majorHAnsi"/>
          <w:bCs/>
          <w:lang w:val="de-DE" w:eastAsia="ar-SA"/>
        </w:rPr>
        <w:t>stanowisko</w:t>
      </w:r>
      <w:proofErr w:type="spellEnd"/>
      <w:r w:rsidRPr="0021528E">
        <w:rPr>
          <w:rFonts w:asciiTheme="majorHAnsi" w:hAnsiTheme="majorHAnsi" w:cstheme="majorHAnsi"/>
          <w:bCs/>
          <w:lang w:val="de-DE" w:eastAsia="ar-SA"/>
        </w:rPr>
        <w:t>)</w:t>
      </w:r>
    </w:p>
    <w:p w14:paraId="31969B55" w14:textId="77777777" w:rsidR="00566681" w:rsidRPr="0021528E" w:rsidRDefault="00566681" w:rsidP="005063A3">
      <w:pPr>
        <w:pStyle w:val="Standard"/>
        <w:contextualSpacing/>
        <w:rPr>
          <w:rFonts w:asciiTheme="majorHAnsi" w:hAnsiTheme="majorHAnsi" w:cstheme="majorHAnsi"/>
          <w:lang w:eastAsia="ar-SA"/>
        </w:rPr>
      </w:pPr>
    </w:p>
    <w:p w14:paraId="79D1D994" w14:textId="77777777" w:rsidR="00566681" w:rsidRPr="0021528E" w:rsidRDefault="00EE21D2" w:rsidP="005063A3">
      <w:pPr>
        <w:pStyle w:val="Standard"/>
        <w:widowControl w:val="0"/>
        <w:spacing w:after="57"/>
        <w:contextualSpacing/>
        <w:rPr>
          <w:rFonts w:asciiTheme="majorHAnsi" w:hAnsiTheme="majorHAnsi" w:cstheme="majorHAnsi"/>
          <w:b/>
          <w:bCs/>
          <w:u w:val="single"/>
          <w:lang w:eastAsia="ar-SA"/>
        </w:rPr>
      </w:pPr>
      <w:r w:rsidRPr="0021528E">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21528E" w:rsidRDefault="00566681" w:rsidP="005063A3">
      <w:pPr>
        <w:pStyle w:val="Standard"/>
        <w:widowControl w:val="0"/>
        <w:contextualSpacing/>
        <w:rPr>
          <w:rFonts w:asciiTheme="majorHAnsi" w:hAnsiTheme="majorHAnsi" w:cstheme="majorHAnsi"/>
          <w:b/>
          <w:bCs/>
          <w:lang w:eastAsia="ar-SA"/>
        </w:rPr>
      </w:pPr>
    </w:p>
    <w:p w14:paraId="131BB75A" w14:textId="4BF19B04" w:rsidR="00566681"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Część I – Drobny sprzęt jednorazowy</w:t>
      </w:r>
    </w:p>
    <w:p w14:paraId="0ED4CDFC" w14:textId="77777777" w:rsidR="00093CC3" w:rsidRPr="0021528E" w:rsidRDefault="00093CC3" w:rsidP="005063A3">
      <w:pPr>
        <w:pStyle w:val="Standard"/>
        <w:widowControl w:val="0"/>
        <w:contextualSpacing/>
        <w:rPr>
          <w:rFonts w:asciiTheme="majorHAnsi" w:hAnsiTheme="majorHAnsi" w:cstheme="majorHAnsi"/>
          <w:b/>
        </w:rPr>
      </w:pPr>
    </w:p>
    <w:p w14:paraId="2955AF25"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572CE1CD"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6A48E34" w14:textId="66EFC71B" w:rsidR="00566681" w:rsidRPr="0021528E" w:rsidRDefault="00EE21D2"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17B63DC3"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p>
    <w:p w14:paraId="0C7676A8" w14:textId="14EEF4BF" w:rsidR="00566681"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Część II – Środki ochrony indywidualnej</w:t>
      </w:r>
    </w:p>
    <w:p w14:paraId="2E2FFFB5" w14:textId="77777777" w:rsidR="00093CC3" w:rsidRPr="0021528E" w:rsidRDefault="00093CC3" w:rsidP="005063A3">
      <w:pPr>
        <w:pStyle w:val="Standard"/>
        <w:widowControl w:val="0"/>
        <w:contextualSpacing/>
        <w:rPr>
          <w:rFonts w:asciiTheme="majorHAnsi" w:hAnsiTheme="majorHAnsi" w:cstheme="majorHAnsi"/>
        </w:rPr>
      </w:pPr>
    </w:p>
    <w:p w14:paraId="37B2B19F"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5D54E924"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1D80F5C1" w14:textId="3EE7911A"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60CB67BF"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p>
    <w:p w14:paraId="3242FC29" w14:textId="321320AB" w:rsidR="004E1C02"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III </w:t>
      </w:r>
      <w:r w:rsidR="00093CC3">
        <w:rPr>
          <w:rFonts w:asciiTheme="majorHAnsi" w:hAnsiTheme="majorHAnsi" w:cstheme="majorHAnsi"/>
          <w:b/>
        </w:rPr>
        <w:t>–</w:t>
      </w:r>
      <w:r w:rsidRPr="0021528E">
        <w:rPr>
          <w:rFonts w:asciiTheme="majorHAnsi" w:hAnsiTheme="majorHAnsi" w:cstheme="majorHAnsi"/>
          <w:b/>
        </w:rPr>
        <w:t xml:space="preserve"> Rękawice</w:t>
      </w:r>
    </w:p>
    <w:p w14:paraId="5716587E" w14:textId="77777777" w:rsidR="00093CC3" w:rsidRPr="0021528E" w:rsidRDefault="00093CC3" w:rsidP="005063A3">
      <w:pPr>
        <w:pStyle w:val="Standard"/>
        <w:widowControl w:val="0"/>
        <w:contextualSpacing/>
        <w:rPr>
          <w:rFonts w:asciiTheme="majorHAnsi" w:hAnsiTheme="majorHAnsi" w:cstheme="majorHAnsi"/>
        </w:rPr>
      </w:pPr>
    </w:p>
    <w:p w14:paraId="4ED06FC2"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2D5C4E87"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493D5DD8" w14:textId="3D9C9A91"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3BE28371" w14:textId="22D91ADD" w:rsidR="00A40B85" w:rsidRDefault="00A40B85" w:rsidP="005063A3">
      <w:pPr>
        <w:pStyle w:val="Standard"/>
        <w:shd w:val="clear" w:color="auto" w:fill="FFFFFF"/>
        <w:contextualSpacing/>
        <w:jc w:val="both"/>
        <w:rPr>
          <w:rFonts w:asciiTheme="majorHAnsi" w:hAnsiTheme="majorHAnsi" w:cstheme="majorHAnsi"/>
          <w:spacing w:val="-1"/>
        </w:rPr>
      </w:pPr>
    </w:p>
    <w:p w14:paraId="7DE8427C" w14:textId="77777777" w:rsidR="00093CC3" w:rsidRPr="0021528E" w:rsidRDefault="00093CC3" w:rsidP="005063A3">
      <w:pPr>
        <w:pStyle w:val="Standard"/>
        <w:shd w:val="clear" w:color="auto" w:fill="FFFFFF"/>
        <w:contextualSpacing/>
        <w:jc w:val="both"/>
        <w:rPr>
          <w:rFonts w:asciiTheme="majorHAnsi" w:hAnsiTheme="majorHAnsi" w:cstheme="majorHAnsi"/>
          <w:spacing w:val="-1"/>
        </w:rPr>
      </w:pPr>
    </w:p>
    <w:p w14:paraId="024423DE" w14:textId="524B83B6"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lastRenderedPageBreak/>
        <w:t xml:space="preserve">Część IV </w:t>
      </w:r>
      <w:r w:rsidR="003B5FDB" w:rsidRPr="0021528E">
        <w:rPr>
          <w:rFonts w:asciiTheme="majorHAnsi" w:hAnsiTheme="majorHAnsi" w:cstheme="majorHAnsi"/>
          <w:b/>
        </w:rPr>
        <w:t>–</w:t>
      </w:r>
      <w:r w:rsidRPr="0021528E">
        <w:rPr>
          <w:rFonts w:asciiTheme="majorHAnsi" w:hAnsiTheme="majorHAnsi" w:cstheme="majorHAnsi"/>
          <w:b/>
        </w:rPr>
        <w:t xml:space="preserve"> </w:t>
      </w:r>
      <w:r w:rsidR="003B5FDB" w:rsidRPr="0021528E">
        <w:rPr>
          <w:rFonts w:asciiTheme="majorHAnsi" w:hAnsiTheme="majorHAnsi" w:cstheme="majorHAnsi"/>
          <w:b/>
        </w:rPr>
        <w:t>Sprzęt i materiały medyczne</w:t>
      </w:r>
    </w:p>
    <w:p w14:paraId="3608AFEA" w14:textId="77777777" w:rsidR="00093CC3" w:rsidRPr="0021528E" w:rsidRDefault="00093CC3" w:rsidP="00A40B85">
      <w:pPr>
        <w:pStyle w:val="Standard"/>
        <w:widowControl w:val="0"/>
        <w:contextualSpacing/>
        <w:rPr>
          <w:rFonts w:asciiTheme="majorHAnsi" w:hAnsiTheme="majorHAnsi" w:cstheme="majorHAnsi"/>
        </w:rPr>
      </w:pPr>
    </w:p>
    <w:p w14:paraId="0B20BE57"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0232B60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E7EBBCB"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42AC35F0" w14:textId="639E1C24"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7D9AB69B" w14:textId="065172D6"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 – Pojemniki na odpady medyczne</w:t>
      </w:r>
    </w:p>
    <w:p w14:paraId="7DAF3283" w14:textId="77777777" w:rsidR="00093CC3" w:rsidRPr="0021528E" w:rsidRDefault="00093CC3" w:rsidP="00A40B85">
      <w:pPr>
        <w:pStyle w:val="Standard"/>
        <w:widowControl w:val="0"/>
        <w:contextualSpacing/>
        <w:rPr>
          <w:rFonts w:asciiTheme="majorHAnsi" w:hAnsiTheme="majorHAnsi" w:cstheme="majorHAnsi"/>
        </w:rPr>
      </w:pPr>
    </w:p>
    <w:p w14:paraId="335C591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78D36A4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1A1F1B9"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088E118C" w14:textId="4D43DCAF"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2D27B36E" w14:textId="4531C353"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VI – Gaziki do dezynfekcji</w:t>
      </w:r>
    </w:p>
    <w:p w14:paraId="211F2B2F" w14:textId="77777777" w:rsidR="00093CC3" w:rsidRPr="0021528E" w:rsidRDefault="00093CC3" w:rsidP="00A40B85">
      <w:pPr>
        <w:pStyle w:val="Standard"/>
        <w:widowControl w:val="0"/>
        <w:contextualSpacing/>
        <w:rPr>
          <w:rFonts w:asciiTheme="majorHAnsi" w:hAnsiTheme="majorHAnsi" w:cstheme="majorHAnsi"/>
        </w:rPr>
      </w:pPr>
    </w:p>
    <w:p w14:paraId="671B57E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1F091E8E"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3BE5DFF0"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594ADE13" w14:textId="28366E06"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49E3F900" w14:textId="43C8705B"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VII – Pozostały sprzęt medyczny</w:t>
      </w:r>
    </w:p>
    <w:p w14:paraId="7B8B3B6E" w14:textId="77777777" w:rsidR="00093CC3" w:rsidRPr="0021528E" w:rsidRDefault="00093CC3" w:rsidP="00A40B85">
      <w:pPr>
        <w:pStyle w:val="Standard"/>
        <w:widowControl w:val="0"/>
        <w:contextualSpacing/>
        <w:rPr>
          <w:rFonts w:asciiTheme="majorHAnsi" w:hAnsiTheme="majorHAnsi" w:cstheme="majorHAnsi"/>
        </w:rPr>
      </w:pPr>
    </w:p>
    <w:p w14:paraId="49D460E5"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7396209B"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16DDE55"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7760A143" w14:textId="2773EC24" w:rsidR="00566681" w:rsidRDefault="00566681" w:rsidP="005063A3">
      <w:pPr>
        <w:pStyle w:val="Standard"/>
        <w:shd w:val="clear" w:color="auto" w:fill="FFFFFF"/>
        <w:contextualSpacing/>
        <w:jc w:val="both"/>
        <w:rPr>
          <w:rFonts w:asciiTheme="majorHAnsi" w:hAnsiTheme="majorHAnsi" w:cstheme="majorHAnsi"/>
          <w:spacing w:val="-1"/>
        </w:rPr>
      </w:pPr>
    </w:p>
    <w:p w14:paraId="2536DA40" w14:textId="77777777" w:rsidR="00093CC3" w:rsidRPr="0021528E" w:rsidRDefault="00093CC3" w:rsidP="005063A3">
      <w:pPr>
        <w:pStyle w:val="Standard"/>
        <w:shd w:val="clear" w:color="auto" w:fill="FFFFFF"/>
        <w:contextualSpacing/>
        <w:jc w:val="both"/>
        <w:rPr>
          <w:rFonts w:asciiTheme="majorHAnsi" w:hAnsiTheme="majorHAnsi" w:cstheme="majorHAnsi"/>
          <w:spacing w:val="-1"/>
        </w:rPr>
      </w:pPr>
    </w:p>
    <w:p w14:paraId="5117715D" w14:textId="77777777" w:rsidR="00566681" w:rsidRPr="0021528E"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21528E">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27222730" w14:textId="445F936E" w:rsidR="00566681" w:rsidRDefault="00566681" w:rsidP="005063A3">
      <w:pPr>
        <w:pStyle w:val="Standard"/>
        <w:widowControl w:val="0"/>
        <w:contextualSpacing/>
        <w:rPr>
          <w:rFonts w:asciiTheme="majorHAnsi" w:hAnsiTheme="majorHAnsi" w:cstheme="majorHAnsi"/>
          <w:spacing w:val="-1"/>
          <w:lang w:val="de-DE"/>
        </w:rPr>
      </w:pPr>
    </w:p>
    <w:p w14:paraId="21A7B60F" w14:textId="77777777" w:rsidR="00093CC3" w:rsidRPr="0021528E"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21528E" w:rsidRDefault="00EE21D2" w:rsidP="005063A3">
      <w:pPr>
        <w:pStyle w:val="Standard"/>
        <w:widowControl w:val="0"/>
        <w:contextualSpacing/>
        <w:rPr>
          <w:rFonts w:asciiTheme="majorHAnsi" w:hAnsiTheme="majorHAnsi" w:cstheme="majorHAnsi"/>
          <w:u w:val="single"/>
        </w:rPr>
      </w:pPr>
      <w:r w:rsidRPr="0021528E">
        <w:rPr>
          <w:rFonts w:asciiTheme="majorHAnsi" w:hAnsiTheme="majorHAnsi" w:cstheme="majorHAnsi"/>
          <w:u w:val="single"/>
        </w:rPr>
        <w:t>Oświadczam</w:t>
      </w:r>
      <w:r w:rsidR="003026BE" w:rsidRPr="0021528E">
        <w:rPr>
          <w:rFonts w:asciiTheme="majorHAnsi" w:hAnsiTheme="majorHAnsi" w:cstheme="majorHAnsi"/>
          <w:u w:val="single"/>
        </w:rPr>
        <w:t>/</w:t>
      </w:r>
      <w:r w:rsidRPr="0021528E">
        <w:rPr>
          <w:rFonts w:asciiTheme="majorHAnsi" w:hAnsiTheme="majorHAnsi" w:cstheme="majorHAnsi"/>
          <w:u w:val="single"/>
        </w:rPr>
        <w:t>y, że:</w:t>
      </w:r>
    </w:p>
    <w:p w14:paraId="5CDF4A01"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 Oświadczam/y, że zapoznałem/liśmy się z warunkami określonymi w Specyfikacji Warunków Zamówienia i przyjmujemy je bez zastrzeżeń.</w:t>
      </w:r>
    </w:p>
    <w:p w14:paraId="7D26FFDF"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2. Oświadczam/y, że złożona oferta spełnia wszystkie wymagania określone w SWZ.</w:t>
      </w:r>
    </w:p>
    <w:p w14:paraId="5C330359" w14:textId="5004B59F"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3. Oświadczam/y, że w przypadku wyboru mojej/naszej oferty za najkorzystniejszą zobowiązuję/</w:t>
      </w:r>
      <w:proofErr w:type="spellStart"/>
      <w:r w:rsidRPr="0021528E">
        <w:rPr>
          <w:rFonts w:asciiTheme="majorHAnsi" w:hAnsiTheme="majorHAnsi" w:cstheme="majorHAnsi"/>
        </w:rPr>
        <w:t>emy</w:t>
      </w:r>
      <w:proofErr w:type="spellEnd"/>
      <w:r w:rsidRPr="0021528E">
        <w:rPr>
          <w:rFonts w:asciiTheme="majorHAnsi" w:hAnsiTheme="majorHAnsi" w:cstheme="majorHAnsi"/>
        </w:rPr>
        <w:t xml:space="preserve"> się do zawarcia umowy w miejscu i terminie określonym przez Zamawiającego na warunkach określonych w projekcie umowy stanowiącym załącznik nr </w:t>
      </w:r>
      <w:r w:rsidR="00D432B8" w:rsidRPr="0021528E">
        <w:rPr>
          <w:rFonts w:asciiTheme="majorHAnsi" w:hAnsiTheme="majorHAnsi" w:cstheme="majorHAnsi"/>
        </w:rPr>
        <w:t>4</w:t>
      </w:r>
      <w:r w:rsidRPr="0021528E">
        <w:rPr>
          <w:rFonts w:asciiTheme="majorHAnsi" w:hAnsiTheme="majorHAnsi" w:cstheme="majorHAnsi"/>
        </w:rPr>
        <w:t xml:space="preserve"> do SWZ.</w:t>
      </w:r>
    </w:p>
    <w:p w14:paraId="2C14588E" w14:textId="152E1901"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4. Deklaruję/my termin dostawy </w:t>
      </w:r>
      <w:r w:rsidR="003E4EB7" w:rsidRPr="0021528E">
        <w:rPr>
          <w:rFonts w:asciiTheme="majorHAnsi" w:hAnsiTheme="majorHAnsi" w:cstheme="majorHAnsi"/>
        </w:rPr>
        <w:t>w terminie do ………dni</w:t>
      </w:r>
      <w:r w:rsidRPr="0021528E">
        <w:rPr>
          <w:rFonts w:asciiTheme="majorHAnsi" w:hAnsiTheme="majorHAnsi" w:cstheme="majorHAnsi"/>
        </w:rPr>
        <w:t xml:space="preserve"> od złożenia zamówienia. </w:t>
      </w:r>
    </w:p>
    <w:p w14:paraId="2481F5E2" w14:textId="348950DC" w:rsidR="003E4EB7" w:rsidRPr="0021528E" w:rsidRDefault="003E4EB7" w:rsidP="005063A3">
      <w:pPr>
        <w:pStyle w:val="Standard"/>
        <w:widowControl w:val="0"/>
        <w:contextualSpacing/>
        <w:jc w:val="both"/>
        <w:rPr>
          <w:rFonts w:asciiTheme="majorHAnsi" w:hAnsiTheme="majorHAnsi" w:cstheme="majorHAnsi"/>
          <w:i/>
          <w:iCs/>
          <w:sz w:val="14"/>
          <w:szCs w:val="14"/>
        </w:rPr>
      </w:pPr>
      <w:r w:rsidRPr="0021528E">
        <w:rPr>
          <w:rFonts w:asciiTheme="majorHAnsi" w:hAnsiTheme="majorHAnsi" w:cstheme="majorHAnsi"/>
          <w:i/>
          <w:iCs/>
          <w:sz w:val="14"/>
          <w:szCs w:val="14"/>
        </w:rPr>
        <w:t xml:space="preserve">Uwaga! Brak wpisania ocenianego parametru nie powoduje odrzucenia oferty, powoduje jedynie brak dodatkowych punktów </w:t>
      </w:r>
    </w:p>
    <w:p w14:paraId="239616A8"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5. Akceptuję/my termin płatności do 30 dni od daty dostarczenia Zamawiającemu prawidłowo wystawionej faktury VAT.</w:t>
      </w:r>
    </w:p>
    <w:p w14:paraId="4FEFE10E" w14:textId="759D2BB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6. Pozostajemy związani ofertą przez 30 dni, licząc od dnia, w którym upłynął termin </w:t>
      </w:r>
      <w:r w:rsidR="005D6E67">
        <w:rPr>
          <w:rFonts w:asciiTheme="majorHAnsi" w:hAnsiTheme="majorHAnsi" w:cstheme="majorHAnsi"/>
        </w:rPr>
        <w:t xml:space="preserve">                        </w:t>
      </w:r>
      <w:r w:rsidRPr="0021528E">
        <w:rPr>
          <w:rFonts w:asciiTheme="majorHAnsi" w:hAnsiTheme="majorHAnsi" w:cstheme="majorHAnsi"/>
        </w:rPr>
        <w:t>składania ofert.</w:t>
      </w:r>
    </w:p>
    <w:p w14:paraId="4099AE80"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7. Gwarantujemy stałość cen przez okres obowiązywania umowy.</w:t>
      </w:r>
    </w:p>
    <w:p w14:paraId="62C84B3A" w14:textId="3EEBBBF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8. Będziemy realizować zamówienia </w:t>
      </w:r>
      <w:r w:rsidR="004207BB">
        <w:rPr>
          <w:rFonts w:asciiTheme="majorHAnsi" w:hAnsiTheme="majorHAnsi" w:cstheme="majorHAnsi"/>
        </w:rPr>
        <w:t xml:space="preserve">na warunkach określonych w SWZ. </w:t>
      </w:r>
    </w:p>
    <w:p w14:paraId="38FACB09"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9. Wykonawca informuje, że*:</w:t>
      </w:r>
    </w:p>
    <w:p w14:paraId="084BDF61" w14:textId="48ED797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9.1. wybór oferty nie będzie prowadził do powstania u Zamawiającego obowiązku </w:t>
      </w:r>
      <w:r w:rsidR="00D432B8" w:rsidRPr="0021528E">
        <w:rPr>
          <w:rFonts w:asciiTheme="majorHAnsi" w:hAnsiTheme="majorHAnsi" w:cstheme="majorHAnsi"/>
        </w:rPr>
        <w:t xml:space="preserve">       </w:t>
      </w:r>
      <w:r w:rsidRPr="0021528E">
        <w:rPr>
          <w:rFonts w:asciiTheme="majorHAnsi" w:hAnsiTheme="majorHAnsi" w:cstheme="majorHAnsi"/>
        </w:rPr>
        <w:lastRenderedPageBreak/>
        <w:t>podatkowego</w:t>
      </w:r>
    </w:p>
    <w:p w14:paraId="61C54E2C"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9.2.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6954E831"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 Wymienione niżej dokumenty stanowią tajemnicę przedsiębiorstwa i nie mogą być udostępniane osobom trzecim:</w:t>
      </w:r>
    </w:p>
    <w:p w14:paraId="795C8374"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10.1. ………………………………………………………</w:t>
      </w:r>
    </w:p>
    <w:p w14:paraId="6D2BE94E"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10.2. ………………………………………………………</w:t>
      </w:r>
    </w:p>
    <w:p w14:paraId="7DEA75D1" w14:textId="4FA0C4E0" w:rsidR="007E08B1"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11.</w:t>
      </w:r>
      <w:r w:rsidR="00EF6D60" w:rsidRPr="0021528E">
        <w:rPr>
          <w:rFonts w:asciiTheme="majorHAnsi" w:hAnsiTheme="majorHAnsi" w:cstheme="majorHAnsi"/>
        </w:rPr>
        <w:t xml:space="preserve"> Oświadczam/y, że</w:t>
      </w:r>
      <w:r w:rsidR="007E08B1">
        <w:rPr>
          <w:rFonts w:asciiTheme="majorHAnsi" w:hAnsiTheme="majorHAnsi" w:cstheme="majorHAnsi"/>
        </w:rPr>
        <w:t>: *</w:t>
      </w:r>
    </w:p>
    <w:p w14:paraId="7682FC40" w14:textId="65ADB671" w:rsidR="001652CC" w:rsidRPr="0021528E" w:rsidRDefault="007E08B1" w:rsidP="005063A3">
      <w:pPr>
        <w:pStyle w:val="Standard"/>
        <w:widowControl w:val="0"/>
        <w:contextualSpacing/>
        <w:jc w:val="both"/>
        <w:rPr>
          <w:rFonts w:asciiTheme="majorHAnsi" w:hAnsiTheme="majorHAnsi" w:cstheme="majorHAnsi"/>
          <w:i/>
          <w:iCs/>
          <w:sz w:val="18"/>
          <w:szCs w:val="18"/>
        </w:rPr>
      </w:pPr>
      <w:r>
        <w:rPr>
          <w:rFonts w:asciiTheme="majorHAnsi" w:hAnsiTheme="majorHAnsi" w:cstheme="majorHAnsi"/>
        </w:rPr>
        <w:t>11.1</w:t>
      </w:r>
      <w:r w:rsidR="00EF6D60" w:rsidRPr="0021528E">
        <w:rPr>
          <w:rFonts w:asciiTheme="majorHAnsi" w:hAnsiTheme="majorHAnsi" w:cstheme="majorHAnsi"/>
        </w:rPr>
        <w:t xml:space="preserve"> </w:t>
      </w:r>
      <w:r>
        <w:rPr>
          <w:rFonts w:asciiTheme="majorHAnsi" w:hAnsiTheme="majorHAnsi" w:cstheme="majorHAnsi"/>
        </w:rPr>
        <w:t>N</w:t>
      </w:r>
      <w:r w:rsidR="00EF6D60" w:rsidRPr="0021528E">
        <w:rPr>
          <w:rFonts w:asciiTheme="majorHAnsi" w:hAnsiTheme="majorHAnsi" w:cstheme="majorHAnsi"/>
        </w:rPr>
        <w:t>ie przewiduję/</w:t>
      </w:r>
      <w:proofErr w:type="spellStart"/>
      <w:r w:rsidR="00EF6D60" w:rsidRPr="0021528E">
        <w:rPr>
          <w:rFonts w:asciiTheme="majorHAnsi" w:hAnsiTheme="majorHAnsi" w:cstheme="majorHAnsi"/>
        </w:rPr>
        <w:t>emy</w:t>
      </w:r>
      <w:proofErr w:type="spellEnd"/>
      <w:r w:rsidR="00EF6D60" w:rsidRPr="0021528E">
        <w:rPr>
          <w:rFonts w:asciiTheme="majorHAnsi" w:hAnsiTheme="majorHAnsi" w:cstheme="majorHAnsi"/>
        </w:rPr>
        <w:t xml:space="preserve"> powierzenia podwykonawcom realizacji części zamówienia.</w:t>
      </w:r>
      <w:r w:rsidR="00EE21D2" w:rsidRPr="0021528E">
        <w:rPr>
          <w:rFonts w:asciiTheme="majorHAnsi" w:hAnsiTheme="majorHAnsi" w:cstheme="majorHAnsi"/>
        </w:rPr>
        <w:t xml:space="preserve"> </w:t>
      </w:r>
    </w:p>
    <w:p w14:paraId="163FA650" w14:textId="59BBBD1C" w:rsidR="00566681" w:rsidRPr="0021528E" w:rsidRDefault="00EF6D60" w:rsidP="007E08B1">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7E08B1">
        <w:rPr>
          <w:rFonts w:asciiTheme="majorHAnsi" w:hAnsiTheme="majorHAnsi" w:cstheme="majorHAnsi"/>
        </w:rPr>
        <w:t xml:space="preserve">1.2 </w:t>
      </w:r>
      <w:r w:rsidRPr="0021528E">
        <w:rPr>
          <w:rFonts w:asciiTheme="majorHAnsi" w:hAnsiTheme="majorHAnsi" w:cstheme="majorHAnsi"/>
        </w:rPr>
        <w:t>Oświadczam/y, że przewiduję/</w:t>
      </w:r>
      <w:proofErr w:type="spellStart"/>
      <w:r w:rsidRPr="0021528E">
        <w:rPr>
          <w:rFonts w:asciiTheme="majorHAnsi" w:hAnsiTheme="majorHAnsi" w:cstheme="majorHAnsi"/>
        </w:rPr>
        <w:t>emy</w:t>
      </w:r>
      <w:proofErr w:type="spellEnd"/>
      <w:r w:rsidRPr="0021528E">
        <w:rPr>
          <w:rFonts w:asciiTheme="majorHAnsi" w:hAnsiTheme="majorHAnsi" w:cstheme="majorHAnsi"/>
        </w:rPr>
        <w:t xml:space="preserve"> powierzenie zamówienie</w:t>
      </w:r>
      <w:r w:rsidR="007E08B1">
        <w:rPr>
          <w:rFonts w:asciiTheme="majorHAnsi" w:hAnsiTheme="majorHAnsi" w:cstheme="majorHAnsi"/>
        </w:rPr>
        <w:t xml:space="preserve"> </w:t>
      </w:r>
      <w:r w:rsidRPr="0021528E">
        <w:rPr>
          <w:rFonts w:asciiTheme="majorHAnsi" w:hAnsiTheme="majorHAnsi" w:cstheme="majorHAnsi"/>
        </w:rPr>
        <w:t>podwykonawcom ………………</w:t>
      </w:r>
      <w:r w:rsidR="007E08B1">
        <w:rPr>
          <w:rFonts w:asciiTheme="majorHAnsi" w:hAnsiTheme="majorHAnsi" w:cstheme="majorHAnsi"/>
        </w:rPr>
        <w:t xml:space="preserve"> </w:t>
      </w:r>
      <w:r w:rsidRPr="0021528E">
        <w:rPr>
          <w:rFonts w:asciiTheme="majorHAnsi" w:hAnsiTheme="majorHAnsi" w:cstheme="majorHAnsi"/>
        </w:rPr>
        <w:t>(podać nazwę firmy podwykonawcy</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(podać zakres prac zleconych podwykonawcom)</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 xml:space="preserve">(podać wartość powierzonych prac – </w:t>
      </w:r>
      <w:r w:rsidR="00BA083E">
        <w:rPr>
          <w:rFonts w:asciiTheme="majorHAnsi" w:hAnsiTheme="majorHAnsi" w:cstheme="majorHAnsi"/>
        </w:rPr>
        <w:t xml:space="preserve">                                       </w:t>
      </w:r>
      <w:r w:rsidRPr="0021528E">
        <w:rPr>
          <w:rFonts w:asciiTheme="majorHAnsi" w:hAnsiTheme="majorHAnsi" w:cstheme="majorHAnsi"/>
        </w:rPr>
        <w:t>brutto zł)</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 xml:space="preserve">(podać udział % brutto w cenie oferty) – </w:t>
      </w:r>
      <w:r w:rsidRPr="0021528E">
        <w:rPr>
          <w:rFonts w:asciiTheme="majorHAnsi" w:hAnsiTheme="majorHAnsi" w:cstheme="majorHAnsi"/>
          <w:i/>
          <w:iCs/>
          <w:sz w:val="18"/>
          <w:szCs w:val="18"/>
        </w:rPr>
        <w:t>wypełnić jeśli Wykonawca przewiduje powierzenie części zamówienia podwykonawcy.</w:t>
      </w:r>
    </w:p>
    <w:p w14:paraId="22DC18B1" w14:textId="12853D92"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2</w:t>
      </w:r>
      <w:r w:rsidRPr="0021528E">
        <w:rPr>
          <w:rFonts w:asciiTheme="majorHAnsi" w:hAnsiTheme="majorHAnsi" w:cstheme="majorHAnsi"/>
        </w:rPr>
        <w:t>. W przypadku wyboru naszej oferty, zobowiązuj</w:t>
      </w:r>
      <w:r w:rsidR="00AB1DE0" w:rsidRPr="0021528E">
        <w:rPr>
          <w:rFonts w:asciiTheme="majorHAnsi" w:hAnsiTheme="majorHAnsi" w:cstheme="majorHAnsi"/>
        </w:rPr>
        <w:t>ę/</w:t>
      </w:r>
      <w:r w:rsidRPr="0021528E">
        <w:rPr>
          <w:rFonts w:asciiTheme="majorHAnsi" w:hAnsiTheme="majorHAnsi" w:cstheme="majorHAnsi"/>
        </w:rPr>
        <w:t>my się, przed podpisaniem umowy,</w:t>
      </w:r>
      <w:r w:rsidR="00600647" w:rsidRPr="0021528E">
        <w:rPr>
          <w:rFonts w:asciiTheme="majorHAnsi" w:hAnsiTheme="majorHAnsi" w:cstheme="majorHAnsi"/>
        </w:rPr>
        <w:t xml:space="preserve"> </w:t>
      </w:r>
      <w:r w:rsidRPr="0021528E">
        <w:rPr>
          <w:rFonts w:asciiTheme="majorHAnsi" w:hAnsiTheme="majorHAnsi" w:cstheme="majorHAnsi"/>
        </w:rPr>
        <w:t xml:space="preserve">przedłożyć umowę regulującą naszą współpracę </w:t>
      </w:r>
      <w:r w:rsidRPr="0021528E">
        <w:rPr>
          <w:rFonts w:asciiTheme="majorHAnsi" w:hAnsiTheme="majorHAnsi" w:cstheme="majorHAnsi"/>
          <w:i/>
          <w:iCs/>
          <w:sz w:val="18"/>
          <w:szCs w:val="18"/>
        </w:rPr>
        <w:t>(dot. Wykonawców wspólnie składających</w:t>
      </w:r>
      <w:r w:rsidR="00600647" w:rsidRPr="0021528E">
        <w:rPr>
          <w:rFonts w:asciiTheme="majorHAnsi" w:hAnsiTheme="majorHAnsi" w:cstheme="majorHAnsi"/>
          <w:i/>
          <w:iCs/>
          <w:sz w:val="18"/>
          <w:szCs w:val="18"/>
        </w:rPr>
        <w:t xml:space="preserve"> </w:t>
      </w:r>
      <w:r w:rsidRPr="0021528E">
        <w:rPr>
          <w:rFonts w:asciiTheme="majorHAnsi" w:hAnsiTheme="majorHAnsi" w:cstheme="majorHAnsi"/>
          <w:i/>
          <w:iCs/>
          <w:sz w:val="18"/>
          <w:szCs w:val="18"/>
        </w:rPr>
        <w:t>ofert</w:t>
      </w:r>
      <w:r w:rsidR="00600647" w:rsidRPr="0021528E">
        <w:rPr>
          <w:rFonts w:asciiTheme="majorHAnsi" w:hAnsiTheme="majorHAnsi" w:cstheme="majorHAnsi"/>
          <w:i/>
          <w:iCs/>
          <w:sz w:val="18"/>
          <w:szCs w:val="18"/>
        </w:rPr>
        <w:t>ę</w:t>
      </w:r>
      <w:r w:rsidR="00AB1DE0" w:rsidRPr="0021528E">
        <w:rPr>
          <w:rFonts w:asciiTheme="majorHAnsi" w:hAnsiTheme="majorHAnsi" w:cstheme="majorHAnsi"/>
          <w:i/>
          <w:iCs/>
          <w:sz w:val="18"/>
          <w:szCs w:val="18"/>
        </w:rPr>
        <w:t xml:space="preserve">). </w:t>
      </w:r>
      <w:r w:rsidRPr="0021528E">
        <w:rPr>
          <w:rFonts w:asciiTheme="majorHAnsi" w:hAnsiTheme="majorHAnsi" w:cstheme="majorHAnsi"/>
        </w:rPr>
        <w:br/>
        <w:t>1</w:t>
      </w:r>
      <w:r w:rsidR="00BA083E">
        <w:rPr>
          <w:rFonts w:asciiTheme="majorHAnsi" w:hAnsiTheme="majorHAnsi" w:cstheme="majorHAnsi"/>
        </w:rPr>
        <w:t>3</w:t>
      </w:r>
      <w:r w:rsidRPr="0021528E">
        <w:rPr>
          <w:rFonts w:asciiTheme="majorHAnsi" w:hAnsiTheme="majorHAnsi" w:cstheme="majorHAnsi"/>
        </w:rPr>
        <w:t>. W rozumieniu przepisów art. 104 – 106 ustawy z dnia 02.07.2004 r. o swobodzie działalności gospodarczej (tekst jednolity Dz. U. z 2015 r., poz. 584 z</w:t>
      </w:r>
      <w:r w:rsidR="00524EB3" w:rsidRPr="0021528E">
        <w:rPr>
          <w:rFonts w:asciiTheme="majorHAnsi" w:hAnsiTheme="majorHAnsi" w:cstheme="majorHAnsi"/>
        </w:rPr>
        <w:t xml:space="preserve">e </w:t>
      </w:r>
      <w:r w:rsidRPr="0021528E">
        <w:rPr>
          <w:rFonts w:asciiTheme="majorHAnsi" w:hAnsiTheme="majorHAnsi" w:cstheme="majorHAnsi"/>
        </w:rPr>
        <w:t>zm.) jesteśmy***:</w:t>
      </w:r>
    </w:p>
    <w:p w14:paraId="70ABF8AB" w14:textId="032ECF9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.1. mikroprzedsiębiorstwem</w:t>
      </w:r>
    </w:p>
    <w:p w14:paraId="106FA512" w14:textId="0B2FBAE8"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.2. małym przedsiębiorstwem</w:t>
      </w:r>
    </w:p>
    <w:p w14:paraId="261C5B36" w14:textId="543BADDC"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.3. średnim przedsiębiorstwem</w:t>
      </w:r>
    </w:p>
    <w:p w14:paraId="28E3FEE2" w14:textId="0E43172D"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.4. dużym przedsiębiorstwem</w:t>
      </w:r>
    </w:p>
    <w:p w14:paraId="1691FD28" w14:textId="69E399C2" w:rsidR="00C94106" w:rsidRPr="0021528E" w:rsidRDefault="00C94106" w:rsidP="005063A3">
      <w:pPr>
        <w:pStyle w:val="Standard"/>
        <w:widowControl w:val="0"/>
        <w:contextualSpacing/>
        <w:jc w:val="both"/>
        <w:rPr>
          <w:rFonts w:asciiTheme="majorHAnsi" w:hAnsiTheme="majorHAnsi" w:cstheme="majorHAnsi"/>
          <w:i/>
          <w:iCs/>
          <w:sz w:val="18"/>
          <w:szCs w:val="18"/>
        </w:rPr>
      </w:pPr>
      <w:r w:rsidRPr="0021528E">
        <w:rPr>
          <w:rFonts w:asciiTheme="majorHAnsi" w:hAnsiTheme="majorHAnsi" w:cstheme="majorHAnsi"/>
          <w:i/>
          <w:iCs/>
          <w:sz w:val="18"/>
          <w:szCs w:val="18"/>
        </w:rPr>
        <w:t>*** zaznaczyć właściwie</w:t>
      </w:r>
    </w:p>
    <w:p w14:paraId="5B8E9CD0" w14:textId="6D75A3F8" w:rsidR="003E4EB7" w:rsidRPr="0021528E" w:rsidRDefault="003E4EB7" w:rsidP="005063A3">
      <w:pPr>
        <w:pStyle w:val="Standard"/>
        <w:widowControl w:val="0"/>
        <w:contextualSpacing/>
        <w:jc w:val="both"/>
        <w:rPr>
          <w:rFonts w:asciiTheme="majorHAnsi" w:hAnsiTheme="majorHAnsi" w:cstheme="majorHAnsi"/>
          <w:i/>
          <w:iCs/>
          <w:sz w:val="18"/>
          <w:szCs w:val="18"/>
        </w:rPr>
      </w:pPr>
      <w:r w:rsidRPr="0021528E">
        <w:rPr>
          <w:rFonts w:asciiTheme="majorHAnsi" w:hAnsiTheme="majorHAnsi" w:cstheme="majorHAnsi"/>
          <w:i/>
          <w:iCs/>
          <w:sz w:val="18"/>
          <w:szCs w:val="18"/>
        </w:rPr>
        <w:t>****</w:t>
      </w:r>
      <w:r w:rsidR="009A0C57">
        <w:rPr>
          <w:rFonts w:asciiTheme="majorHAnsi" w:hAnsiTheme="majorHAnsi" w:cstheme="majorHAnsi"/>
          <w:i/>
          <w:iCs/>
          <w:sz w:val="18"/>
          <w:szCs w:val="18"/>
        </w:rPr>
        <w:t xml:space="preserve"> wyjaśnienie</w:t>
      </w:r>
    </w:p>
    <w:p w14:paraId="4DB5FCE4" w14:textId="392E9ADE"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4</w:t>
      </w:r>
      <w:r w:rsidRPr="0021528E">
        <w:rPr>
          <w:rFonts w:asciiTheme="majorHAnsi" w:hAnsiTheme="majorHAnsi" w:cstheme="majorHAnsi"/>
        </w:rPr>
        <w:t>. Zostałem poinformowany zgodnie z art. 13 ust. 1 i 2 RODO</w:t>
      </w:r>
      <w:r w:rsidRPr="0021528E">
        <w:rPr>
          <w:rStyle w:val="Odwoanieprzypisudolnego"/>
          <w:rFonts w:asciiTheme="majorHAnsi" w:hAnsiTheme="majorHAnsi" w:cstheme="majorHAnsi"/>
        </w:rPr>
        <w:footnoteReference w:id="2"/>
      </w:r>
      <w:r w:rsidRPr="0021528E">
        <w:rPr>
          <w:rFonts w:asciiTheme="majorHAnsi" w:hAnsiTheme="majorHAnsi" w:cstheme="majorHAnsi"/>
        </w:rPr>
        <w:t xml:space="preserve"> o przetwarzaniu moich danych osobowych na potrzeby niniejszego postępowania o udzielenie zamówienia publicznego oraz zawarcia i realizacji umowy</w:t>
      </w:r>
      <w:r w:rsidRPr="0021528E">
        <w:rPr>
          <w:rStyle w:val="Odwoanieprzypisudolnego"/>
          <w:rFonts w:asciiTheme="majorHAnsi" w:hAnsiTheme="majorHAnsi" w:cstheme="majorHAnsi"/>
        </w:rPr>
        <w:footnoteReference w:id="3"/>
      </w:r>
    </w:p>
    <w:p w14:paraId="59B39A08" w14:textId="03A95F19"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5</w:t>
      </w:r>
      <w:r w:rsidRPr="0021528E">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21528E">
        <w:rPr>
          <w:rStyle w:val="Odwoanieprzypisudolnego"/>
          <w:rFonts w:asciiTheme="majorHAnsi" w:hAnsiTheme="majorHAnsi" w:cstheme="majorHAnsi"/>
        </w:rPr>
        <w:footnoteReference w:id="4"/>
      </w:r>
    </w:p>
    <w:p w14:paraId="5A2911A0" w14:textId="2E87D0B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6</w:t>
      </w:r>
      <w:r w:rsidRPr="0021528E">
        <w:rPr>
          <w:rFonts w:asciiTheme="majorHAnsi" w:hAnsiTheme="majorHAnsi" w:cstheme="majorHAnsi"/>
        </w:rPr>
        <w:t>. Informuję/</w:t>
      </w:r>
      <w:proofErr w:type="spellStart"/>
      <w:r w:rsidRPr="0021528E">
        <w:rPr>
          <w:rFonts w:asciiTheme="majorHAnsi" w:hAnsiTheme="majorHAnsi" w:cstheme="majorHAnsi"/>
        </w:rPr>
        <w:t>emy</w:t>
      </w:r>
      <w:proofErr w:type="spellEnd"/>
      <w:r w:rsidRPr="0021528E">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21528E"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54"/>
        <w:gridCol w:w="3060"/>
        <w:gridCol w:w="4997"/>
      </w:tblGrid>
      <w:tr w:rsidR="003E4EB7" w:rsidRPr="0021528E"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lastRenderedPageBreak/>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Postępowanie, do którego zostało złożone oświadczenie lub dokument lub adres bezpłatnych i ogólnodostępnych baz danych</w:t>
            </w:r>
          </w:p>
        </w:tc>
      </w:tr>
      <w:tr w:rsidR="003E4EB7" w:rsidRPr="0021528E"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21528E"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21528E" w:rsidRDefault="00566681" w:rsidP="005063A3">
            <w:pPr>
              <w:pStyle w:val="Standard"/>
              <w:widowControl w:val="0"/>
              <w:contextualSpacing/>
              <w:jc w:val="both"/>
              <w:rPr>
                <w:rFonts w:asciiTheme="majorHAnsi" w:hAnsiTheme="majorHAnsi" w:cstheme="majorHAnsi"/>
              </w:rPr>
            </w:pPr>
          </w:p>
        </w:tc>
      </w:tr>
      <w:tr w:rsidR="00566681" w:rsidRPr="0021528E"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21528E"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21528E"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21528E"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niepotrzebne skreślić</w:t>
      </w:r>
    </w:p>
    <w:p w14:paraId="4757AD64" w14:textId="09F52ED6"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21528E">
        <w:rPr>
          <w:rFonts w:asciiTheme="majorHAnsi" w:hAnsiTheme="majorHAnsi" w:cstheme="majorHAnsi"/>
          <w:bCs/>
          <w:i/>
          <w:iCs/>
          <w:sz w:val="14"/>
          <w:szCs w:val="14"/>
        </w:rPr>
        <w:t>d</w:t>
      </w:r>
      <w:r w:rsidRPr="0021528E">
        <w:rPr>
          <w:rFonts w:asciiTheme="majorHAnsi" w:hAnsiTheme="majorHAnsi" w:cstheme="majorHAnsi"/>
          <w:bCs/>
          <w:i/>
          <w:iCs/>
          <w:sz w:val="14"/>
          <w:szCs w:val="14"/>
        </w:rPr>
        <w:t>ku:</w:t>
      </w:r>
    </w:p>
    <w:p w14:paraId="09A3BCF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wewnątrzwspólnotowego nabycia towarów</w:t>
      </w:r>
    </w:p>
    <w:p w14:paraId="6994BE7F"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w:t>
      </w:r>
      <w:r w:rsidR="0070009C" w:rsidRPr="0021528E">
        <w:rPr>
          <w:rFonts w:asciiTheme="majorHAnsi" w:hAnsiTheme="majorHAnsi" w:cstheme="majorHAnsi"/>
          <w:bCs/>
          <w:i/>
          <w:iCs/>
          <w:sz w:val="14"/>
          <w:szCs w:val="14"/>
        </w:rPr>
        <w:t xml:space="preserve">* </w:t>
      </w:r>
      <w:r w:rsidRPr="0021528E">
        <w:rPr>
          <w:rFonts w:asciiTheme="majorHAnsi" w:hAnsiTheme="majorHAnsi" w:cstheme="majorHAnsi"/>
          <w:bCs/>
          <w:i/>
          <w:iCs/>
          <w:sz w:val="14"/>
          <w:szCs w:val="14"/>
        </w:rPr>
        <w:t>zaznaczyć właściwie</w:t>
      </w:r>
    </w:p>
    <w:p w14:paraId="2E18C970" w14:textId="540B8A0B" w:rsidR="005611A7" w:rsidRPr="0021528E" w:rsidRDefault="005611A7" w:rsidP="005063A3">
      <w:pPr>
        <w:tabs>
          <w:tab w:val="left" w:pos="2621"/>
        </w:tabs>
        <w:contextualSpacing/>
        <w:jc w:val="both"/>
        <w:rPr>
          <w:rFonts w:asciiTheme="majorHAnsi" w:hAnsiTheme="majorHAnsi" w:cstheme="majorHAnsi"/>
          <w:i/>
          <w:sz w:val="16"/>
          <w:szCs w:val="16"/>
        </w:rPr>
      </w:pPr>
      <w:r w:rsidRPr="0021528E">
        <w:rPr>
          <w:rFonts w:asciiTheme="majorHAnsi" w:hAnsiTheme="majorHAnsi" w:cstheme="majorHAnsi"/>
          <w:bCs/>
          <w:i/>
          <w:iCs/>
          <w:sz w:val="16"/>
          <w:szCs w:val="16"/>
        </w:rPr>
        <w:t>**</w:t>
      </w:r>
      <w:r w:rsidR="003E4EB7" w:rsidRPr="0021528E">
        <w:rPr>
          <w:rFonts w:asciiTheme="majorHAnsi" w:hAnsiTheme="majorHAnsi" w:cstheme="majorHAnsi"/>
          <w:bCs/>
          <w:i/>
          <w:iCs/>
          <w:sz w:val="16"/>
          <w:szCs w:val="16"/>
        </w:rPr>
        <w:t>*</w:t>
      </w:r>
      <w:r w:rsidRPr="0021528E">
        <w:rPr>
          <w:rFonts w:asciiTheme="majorHAnsi" w:hAnsiTheme="majorHAnsi" w:cstheme="majorHAnsi"/>
          <w:bCs/>
          <w:i/>
          <w:iCs/>
          <w:sz w:val="16"/>
          <w:szCs w:val="16"/>
        </w:rPr>
        <w:t>* Zgodnie z</w:t>
      </w:r>
      <w:r w:rsidR="00902CF6">
        <w:rPr>
          <w:rFonts w:asciiTheme="majorHAnsi" w:hAnsiTheme="majorHAnsi" w:cstheme="majorHAnsi"/>
          <w:bCs/>
          <w:i/>
          <w:iCs/>
          <w:sz w:val="16"/>
          <w:szCs w:val="16"/>
        </w:rPr>
        <w:t xml:space="preserve"> </w:t>
      </w:r>
      <w:r w:rsidRPr="0021528E">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07F4AA27"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50306193"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B1C2236"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 xml:space="preserve">Średnie przedsiębiorstwo: przedsiębiorstwo, które nie jest mikroprzedsiębiorstwem ani małym przedsiębiorstwem </w:t>
      </w:r>
      <w:r w:rsidRPr="0021528E">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1595B58" w14:textId="77777777" w:rsidR="005611A7" w:rsidRPr="0021528E" w:rsidRDefault="005611A7" w:rsidP="005063A3">
      <w:pPr>
        <w:pStyle w:val="Standard"/>
        <w:widowControl w:val="0"/>
        <w:contextualSpacing/>
        <w:rPr>
          <w:rFonts w:asciiTheme="majorHAnsi" w:hAnsiTheme="majorHAnsi" w:cstheme="majorHAnsi"/>
          <w:bCs/>
          <w:i/>
          <w:iCs/>
          <w:sz w:val="14"/>
          <w:szCs w:val="14"/>
        </w:rPr>
      </w:pPr>
    </w:p>
    <w:p w14:paraId="66C6F1C3" w14:textId="77777777" w:rsidR="005611A7" w:rsidRPr="0021528E" w:rsidRDefault="005611A7" w:rsidP="005063A3">
      <w:pPr>
        <w:pStyle w:val="Standard"/>
        <w:widowControl w:val="0"/>
        <w:contextualSpacing/>
        <w:rPr>
          <w:rFonts w:asciiTheme="majorHAnsi" w:hAnsiTheme="majorHAnsi" w:cstheme="majorHAnsi"/>
          <w:bCs/>
          <w:i/>
          <w:iCs/>
          <w:sz w:val="14"/>
          <w:szCs w:val="14"/>
        </w:rPr>
      </w:pPr>
    </w:p>
    <w:p w14:paraId="7935A6A5" w14:textId="77777777" w:rsidR="005611A7" w:rsidRPr="000D39DC" w:rsidRDefault="005611A7" w:rsidP="005063A3">
      <w:pPr>
        <w:autoSpaceDE w:val="0"/>
        <w:adjustRightInd w:val="0"/>
        <w:contextualSpacing/>
        <w:jc w:val="both"/>
        <w:rPr>
          <w:rFonts w:asciiTheme="majorHAnsi" w:hAnsiTheme="majorHAnsi" w:cstheme="majorHAnsi"/>
          <w:i/>
          <w:iCs/>
          <w:sz w:val="18"/>
          <w:szCs w:val="18"/>
          <w:u w:val="single"/>
        </w:rPr>
      </w:pPr>
      <w:r w:rsidRPr="000D39DC">
        <w:rPr>
          <w:rFonts w:asciiTheme="majorHAnsi" w:hAnsiTheme="majorHAnsi" w:cstheme="majorHAnsi"/>
          <w:i/>
          <w:iCs/>
          <w:sz w:val="18"/>
          <w:szCs w:val="18"/>
          <w:u w:val="single"/>
        </w:rPr>
        <w:t>Informacja dla Wykonawcy:</w:t>
      </w:r>
    </w:p>
    <w:p w14:paraId="2324E542" w14:textId="33C509FF" w:rsidR="000D39DC" w:rsidRPr="000D39DC" w:rsidRDefault="005611A7" w:rsidP="005063A3">
      <w:pPr>
        <w:autoSpaceDE w:val="0"/>
        <w:adjustRightInd w:val="0"/>
        <w:contextualSpacing/>
        <w:jc w:val="both"/>
        <w:rPr>
          <w:rFonts w:asciiTheme="majorHAnsi" w:hAnsiTheme="majorHAnsi" w:cstheme="majorHAnsi"/>
          <w:i/>
          <w:iCs/>
          <w:sz w:val="18"/>
          <w:szCs w:val="18"/>
        </w:rPr>
      </w:pPr>
      <w:r w:rsidRPr="000D39DC">
        <w:rPr>
          <w:rFonts w:asciiTheme="majorHAnsi" w:hAnsiTheme="majorHAnsi" w:cstheme="majorHAnsi"/>
          <w:i/>
          <w:iCs/>
          <w:sz w:val="18"/>
          <w:szCs w:val="18"/>
        </w:rPr>
        <w:t xml:space="preserve">Formularz oferty </w:t>
      </w:r>
      <w:r w:rsidR="000D39DC" w:rsidRPr="000D39DC">
        <w:rPr>
          <w:rFonts w:asciiTheme="majorHAnsi" w:hAnsiTheme="majorHAnsi" w:cstheme="majorHAnsi"/>
          <w:i/>
          <w:sz w:val="18"/>
          <w:szCs w:val="18"/>
        </w:rPr>
        <w:t>należy złożyć, pod rygorem nieważności, w formie elektronicznej (tj.: w postaci elektronicznej opatrzonej kwalifikowanym podpisem elektronicznym) lub w postaci elektronicznej opatrzonej podpisem zaufanym lub podpisem osobistym</w:t>
      </w:r>
    </w:p>
    <w:p w14:paraId="4DE5A526" w14:textId="77777777" w:rsidR="005611A7" w:rsidRPr="0021528E" w:rsidRDefault="005611A7" w:rsidP="005063A3">
      <w:pPr>
        <w:pStyle w:val="Standard"/>
        <w:widowControl w:val="0"/>
        <w:contextualSpacing/>
        <w:rPr>
          <w:rFonts w:asciiTheme="majorHAnsi" w:hAnsiTheme="majorHAnsi" w:cstheme="majorHAnsi"/>
          <w:bCs/>
          <w:i/>
          <w:iCs/>
          <w:color w:val="FF0000"/>
          <w:sz w:val="14"/>
          <w:szCs w:val="14"/>
        </w:rPr>
      </w:pPr>
    </w:p>
    <w:p w14:paraId="20EB69B3" w14:textId="77777777" w:rsidR="00566681" w:rsidRPr="0021528E" w:rsidRDefault="00EE21D2" w:rsidP="005063A3">
      <w:pPr>
        <w:pStyle w:val="Standard"/>
        <w:contextualSpacing/>
        <w:rPr>
          <w:rFonts w:asciiTheme="majorHAnsi" w:hAnsiTheme="majorHAnsi" w:cstheme="majorHAnsi"/>
          <w:color w:val="FF0000"/>
        </w:rPr>
      </w:pP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p>
    <w:p w14:paraId="0242CA9A" w14:textId="77777777" w:rsidR="00566681" w:rsidRPr="0021528E" w:rsidRDefault="00566681" w:rsidP="005063A3">
      <w:pPr>
        <w:pStyle w:val="Standard"/>
        <w:contextualSpacing/>
        <w:rPr>
          <w:rFonts w:asciiTheme="majorHAnsi" w:hAnsiTheme="majorHAnsi" w:cstheme="majorHAnsi"/>
          <w:color w:val="FF0000"/>
        </w:rPr>
      </w:pPr>
    </w:p>
    <w:p w14:paraId="0CA4FBC0" w14:textId="6DF71CB3" w:rsidR="00566681" w:rsidRPr="0021528E" w:rsidRDefault="00566681" w:rsidP="005063A3">
      <w:pPr>
        <w:pStyle w:val="Standard"/>
        <w:contextualSpacing/>
        <w:rPr>
          <w:rFonts w:asciiTheme="majorHAnsi" w:hAnsiTheme="majorHAnsi" w:cstheme="majorHAnsi"/>
          <w:color w:val="FF0000"/>
        </w:rPr>
      </w:pPr>
    </w:p>
    <w:p w14:paraId="3C14E6CE" w14:textId="08E73658" w:rsidR="00F5329A" w:rsidRPr="0021528E" w:rsidRDefault="00F5329A" w:rsidP="005063A3">
      <w:pPr>
        <w:pStyle w:val="Standard"/>
        <w:contextualSpacing/>
        <w:rPr>
          <w:rFonts w:asciiTheme="majorHAnsi" w:hAnsiTheme="majorHAnsi" w:cstheme="majorHAnsi"/>
          <w:color w:val="FF0000"/>
        </w:rPr>
      </w:pPr>
    </w:p>
    <w:p w14:paraId="291C88B7" w14:textId="46B5978B" w:rsidR="00F5329A" w:rsidRPr="0021528E" w:rsidRDefault="00F5329A" w:rsidP="005063A3">
      <w:pPr>
        <w:pStyle w:val="Standard"/>
        <w:contextualSpacing/>
        <w:rPr>
          <w:rFonts w:asciiTheme="majorHAnsi" w:hAnsiTheme="majorHAnsi" w:cstheme="majorHAnsi"/>
          <w:color w:val="FF0000"/>
        </w:rPr>
      </w:pPr>
    </w:p>
    <w:p w14:paraId="3F8378C7" w14:textId="31BD367F" w:rsidR="00F5329A" w:rsidRPr="0021528E" w:rsidRDefault="00F5329A" w:rsidP="005063A3">
      <w:pPr>
        <w:pStyle w:val="Standard"/>
        <w:contextualSpacing/>
        <w:rPr>
          <w:rFonts w:asciiTheme="majorHAnsi" w:hAnsiTheme="majorHAnsi" w:cstheme="majorHAnsi"/>
          <w:color w:val="FF0000"/>
        </w:rPr>
      </w:pPr>
    </w:p>
    <w:p w14:paraId="26A6C8CD" w14:textId="67723211" w:rsidR="00F5329A" w:rsidRPr="0021528E" w:rsidRDefault="00F5329A" w:rsidP="005063A3">
      <w:pPr>
        <w:pStyle w:val="Standard"/>
        <w:contextualSpacing/>
        <w:rPr>
          <w:rFonts w:asciiTheme="majorHAnsi" w:hAnsiTheme="majorHAnsi" w:cstheme="majorHAnsi"/>
          <w:color w:val="FF0000"/>
        </w:rPr>
      </w:pPr>
    </w:p>
    <w:p w14:paraId="22F7AEF6" w14:textId="12FFE5B7" w:rsidR="00F5329A" w:rsidRPr="0021528E" w:rsidRDefault="00F5329A" w:rsidP="005063A3">
      <w:pPr>
        <w:pStyle w:val="Standard"/>
        <w:contextualSpacing/>
        <w:rPr>
          <w:rFonts w:asciiTheme="majorHAnsi" w:hAnsiTheme="majorHAnsi" w:cstheme="majorHAnsi"/>
          <w:color w:val="FF0000"/>
        </w:rPr>
      </w:pPr>
    </w:p>
    <w:p w14:paraId="7E1C68DB" w14:textId="22EF8F6C" w:rsidR="00F5329A" w:rsidRPr="0021528E" w:rsidRDefault="00F5329A" w:rsidP="005063A3">
      <w:pPr>
        <w:pStyle w:val="Standard"/>
        <w:contextualSpacing/>
        <w:rPr>
          <w:rFonts w:asciiTheme="majorHAnsi" w:hAnsiTheme="majorHAnsi" w:cstheme="majorHAnsi"/>
          <w:color w:val="FF0000"/>
        </w:rPr>
      </w:pPr>
    </w:p>
    <w:p w14:paraId="5B5DF16F" w14:textId="3E0408F0" w:rsidR="00F5329A" w:rsidRPr="0021528E" w:rsidRDefault="00F5329A" w:rsidP="005063A3">
      <w:pPr>
        <w:pStyle w:val="Standard"/>
        <w:contextualSpacing/>
        <w:rPr>
          <w:rFonts w:asciiTheme="majorHAnsi" w:hAnsiTheme="majorHAnsi" w:cstheme="majorHAnsi"/>
          <w:color w:val="FF0000"/>
        </w:rPr>
      </w:pPr>
    </w:p>
    <w:p w14:paraId="3BD7C251" w14:textId="5F46832D" w:rsidR="00F5329A" w:rsidRPr="0021528E" w:rsidRDefault="00F5329A" w:rsidP="005063A3">
      <w:pPr>
        <w:pStyle w:val="Standard"/>
        <w:contextualSpacing/>
        <w:rPr>
          <w:rFonts w:asciiTheme="majorHAnsi" w:hAnsiTheme="majorHAnsi" w:cstheme="majorHAnsi"/>
          <w:color w:val="FF0000"/>
        </w:rPr>
      </w:pPr>
    </w:p>
    <w:p w14:paraId="2F2348D0" w14:textId="77AD29E0" w:rsidR="00F5329A" w:rsidRPr="0021528E" w:rsidRDefault="00F5329A" w:rsidP="005063A3">
      <w:pPr>
        <w:pStyle w:val="Standard"/>
        <w:contextualSpacing/>
        <w:rPr>
          <w:rFonts w:asciiTheme="majorHAnsi" w:hAnsiTheme="majorHAnsi" w:cstheme="majorHAnsi"/>
          <w:color w:val="FF0000"/>
        </w:rPr>
      </w:pPr>
    </w:p>
    <w:p w14:paraId="492C802B" w14:textId="4B3DCCF5" w:rsidR="00F5329A" w:rsidRPr="0021528E" w:rsidRDefault="00F5329A" w:rsidP="005063A3">
      <w:pPr>
        <w:pStyle w:val="Standard"/>
        <w:contextualSpacing/>
        <w:rPr>
          <w:rFonts w:asciiTheme="majorHAnsi" w:hAnsiTheme="majorHAnsi" w:cstheme="majorHAnsi"/>
          <w:color w:val="FF0000"/>
        </w:rPr>
      </w:pPr>
    </w:p>
    <w:p w14:paraId="1CECBCF4" w14:textId="4119B056" w:rsidR="00F5329A" w:rsidRPr="0021528E" w:rsidRDefault="00F5329A" w:rsidP="005063A3">
      <w:pPr>
        <w:pStyle w:val="Standard"/>
        <w:contextualSpacing/>
        <w:rPr>
          <w:rFonts w:asciiTheme="majorHAnsi" w:hAnsiTheme="majorHAnsi" w:cstheme="majorHAnsi"/>
          <w:color w:val="FF0000"/>
        </w:rPr>
      </w:pPr>
    </w:p>
    <w:p w14:paraId="118EA8F7" w14:textId="28F4B76A" w:rsidR="00F5329A" w:rsidRPr="0021528E" w:rsidRDefault="00F5329A" w:rsidP="005063A3">
      <w:pPr>
        <w:pStyle w:val="Standard"/>
        <w:contextualSpacing/>
        <w:rPr>
          <w:rFonts w:asciiTheme="majorHAnsi" w:hAnsiTheme="majorHAnsi" w:cstheme="majorHAnsi"/>
          <w:color w:val="FF0000"/>
        </w:rPr>
      </w:pPr>
    </w:p>
    <w:p w14:paraId="25E0D80C" w14:textId="65C0CCD7" w:rsidR="00F5329A" w:rsidRDefault="00F5329A" w:rsidP="005063A3">
      <w:pPr>
        <w:pStyle w:val="Standard"/>
        <w:contextualSpacing/>
        <w:rPr>
          <w:rFonts w:asciiTheme="majorHAnsi" w:hAnsiTheme="majorHAnsi" w:cstheme="majorHAnsi"/>
          <w:color w:val="FF0000"/>
        </w:rPr>
      </w:pPr>
    </w:p>
    <w:p w14:paraId="307F38BC" w14:textId="1BB05BF7" w:rsidR="00EE2E81" w:rsidRDefault="00EE2E81" w:rsidP="005063A3">
      <w:pPr>
        <w:pStyle w:val="Standard"/>
        <w:contextualSpacing/>
        <w:rPr>
          <w:rFonts w:asciiTheme="majorHAnsi" w:hAnsiTheme="majorHAnsi" w:cstheme="majorHAnsi"/>
          <w:color w:val="FF0000"/>
        </w:rPr>
      </w:pPr>
    </w:p>
    <w:p w14:paraId="57C4DA23" w14:textId="35F14E87" w:rsidR="00EE2E81" w:rsidRDefault="00EE2E81" w:rsidP="005063A3">
      <w:pPr>
        <w:pStyle w:val="Standard"/>
        <w:contextualSpacing/>
        <w:rPr>
          <w:rFonts w:asciiTheme="majorHAnsi" w:hAnsiTheme="majorHAnsi" w:cstheme="majorHAnsi"/>
          <w:color w:val="FF0000"/>
        </w:rPr>
      </w:pPr>
    </w:p>
    <w:p w14:paraId="055E5468" w14:textId="0ED8D893" w:rsidR="00EE2E81" w:rsidRDefault="00EE2E81" w:rsidP="005063A3">
      <w:pPr>
        <w:pStyle w:val="Standard"/>
        <w:contextualSpacing/>
        <w:rPr>
          <w:rFonts w:asciiTheme="majorHAnsi" w:hAnsiTheme="majorHAnsi" w:cstheme="majorHAnsi"/>
          <w:color w:val="FF0000"/>
        </w:rPr>
      </w:pPr>
    </w:p>
    <w:p w14:paraId="2FF93B1F" w14:textId="075DE530" w:rsidR="00EE2E81" w:rsidRDefault="00EE2E81" w:rsidP="005063A3">
      <w:pPr>
        <w:pStyle w:val="Standard"/>
        <w:contextualSpacing/>
        <w:rPr>
          <w:rFonts w:asciiTheme="majorHAnsi" w:hAnsiTheme="majorHAnsi" w:cstheme="majorHAnsi"/>
          <w:color w:val="FF0000"/>
        </w:rPr>
      </w:pPr>
    </w:p>
    <w:p w14:paraId="382E1C82" w14:textId="5C08784C" w:rsidR="00EE2E81" w:rsidRDefault="00EE2E81" w:rsidP="005063A3">
      <w:pPr>
        <w:pStyle w:val="Standard"/>
        <w:contextualSpacing/>
        <w:rPr>
          <w:rFonts w:asciiTheme="majorHAnsi" w:hAnsiTheme="majorHAnsi" w:cstheme="majorHAnsi"/>
          <w:color w:val="FF0000"/>
        </w:rPr>
      </w:pPr>
    </w:p>
    <w:p w14:paraId="4BFBE9FA" w14:textId="1A4C0B04" w:rsidR="00EE2E81" w:rsidRDefault="00EE2E81" w:rsidP="005063A3">
      <w:pPr>
        <w:pStyle w:val="Standard"/>
        <w:contextualSpacing/>
        <w:rPr>
          <w:rFonts w:asciiTheme="majorHAnsi" w:hAnsiTheme="majorHAnsi" w:cstheme="majorHAnsi"/>
          <w:color w:val="FF0000"/>
        </w:rPr>
      </w:pPr>
    </w:p>
    <w:p w14:paraId="724F6135" w14:textId="6A511667" w:rsidR="00EE2E81" w:rsidRDefault="00EE2E81" w:rsidP="005063A3">
      <w:pPr>
        <w:pStyle w:val="Standard"/>
        <w:contextualSpacing/>
        <w:rPr>
          <w:rFonts w:asciiTheme="majorHAnsi" w:hAnsiTheme="majorHAnsi" w:cstheme="majorHAnsi"/>
          <w:color w:val="FF0000"/>
        </w:rPr>
      </w:pPr>
    </w:p>
    <w:p w14:paraId="43D559D7" w14:textId="6AE46093" w:rsidR="00EE2E81" w:rsidRDefault="00EE2E81" w:rsidP="005063A3">
      <w:pPr>
        <w:pStyle w:val="Standard"/>
        <w:contextualSpacing/>
        <w:rPr>
          <w:rFonts w:asciiTheme="majorHAnsi" w:hAnsiTheme="majorHAnsi" w:cstheme="majorHAnsi"/>
          <w:color w:val="FF0000"/>
        </w:rPr>
      </w:pPr>
    </w:p>
    <w:p w14:paraId="5659CE94" w14:textId="77777777" w:rsidR="00EE2E81" w:rsidRPr="0021528E" w:rsidRDefault="00EE2E81" w:rsidP="005063A3">
      <w:pPr>
        <w:pStyle w:val="Standard"/>
        <w:contextualSpacing/>
        <w:rPr>
          <w:rFonts w:asciiTheme="majorHAnsi" w:hAnsiTheme="majorHAnsi" w:cstheme="majorHAnsi"/>
          <w:color w:val="FF0000"/>
        </w:rPr>
      </w:pPr>
    </w:p>
    <w:p w14:paraId="4984FF6F" w14:textId="7ECD7610" w:rsidR="005611A7" w:rsidRPr="0021528E" w:rsidRDefault="005611A7" w:rsidP="005063A3">
      <w:pPr>
        <w:pStyle w:val="Standard"/>
        <w:ind w:left="6381"/>
        <w:contextualSpacing/>
        <w:rPr>
          <w:rFonts w:asciiTheme="majorHAnsi" w:hAnsiTheme="majorHAnsi" w:cstheme="majorHAnsi"/>
          <w:b/>
          <w:bCs/>
          <w:i/>
          <w:iCs/>
        </w:rPr>
      </w:pPr>
      <w:r w:rsidRPr="0021528E">
        <w:rPr>
          <w:rFonts w:asciiTheme="majorHAnsi" w:hAnsiTheme="majorHAnsi" w:cstheme="majorHAnsi"/>
          <w:b/>
          <w:bCs/>
          <w:i/>
          <w:iCs/>
        </w:rPr>
        <w:lastRenderedPageBreak/>
        <w:t xml:space="preserve">Załącznik nr </w:t>
      </w:r>
      <w:r w:rsidR="00F5329A" w:rsidRPr="0021528E">
        <w:rPr>
          <w:rFonts w:asciiTheme="majorHAnsi" w:hAnsiTheme="majorHAnsi" w:cstheme="majorHAnsi"/>
          <w:b/>
          <w:bCs/>
          <w:i/>
          <w:iCs/>
        </w:rPr>
        <w:t>2</w:t>
      </w:r>
      <w:r w:rsidRPr="0021528E">
        <w:rPr>
          <w:rFonts w:asciiTheme="majorHAnsi" w:hAnsiTheme="majorHAnsi" w:cstheme="majorHAnsi"/>
          <w:b/>
          <w:bCs/>
          <w:i/>
          <w:iCs/>
        </w:rPr>
        <w:t xml:space="preserve"> do SWZ </w:t>
      </w:r>
    </w:p>
    <w:p w14:paraId="0E480EFB"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7D737BDC"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5263AE77"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(pełna nazwa/firma, adres</w:t>
      </w:r>
    </w:p>
    <w:p w14:paraId="5528FBB2"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w zależności od podmiotu:</w:t>
      </w:r>
    </w:p>
    <w:p w14:paraId="3D8D9CFD" w14:textId="4084B54D" w:rsidR="005611A7" w:rsidRPr="007B0F1B"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NIP/PESEL, KRS/</w:t>
      </w:r>
      <w:proofErr w:type="spellStart"/>
      <w:r w:rsidRPr="0021528E">
        <w:rPr>
          <w:rFonts w:asciiTheme="majorHAnsi" w:hAnsiTheme="majorHAnsi" w:cstheme="majorHAnsi"/>
          <w:i/>
          <w:iCs/>
          <w:sz w:val="16"/>
          <w:szCs w:val="16"/>
        </w:rPr>
        <w:t>CEiDG</w:t>
      </w:r>
      <w:proofErr w:type="spellEnd"/>
      <w:r w:rsidRPr="0021528E">
        <w:rPr>
          <w:rFonts w:asciiTheme="majorHAnsi" w:hAnsiTheme="majorHAnsi" w:cstheme="majorHAnsi"/>
          <w:i/>
          <w:iCs/>
          <w:sz w:val="16"/>
          <w:szCs w:val="16"/>
        </w:rPr>
        <w:t>)</w:t>
      </w:r>
    </w:p>
    <w:p w14:paraId="7CCC622F" w14:textId="77777777" w:rsidR="005611A7" w:rsidRPr="0021528E" w:rsidRDefault="005611A7" w:rsidP="005063A3">
      <w:pPr>
        <w:pStyle w:val="Standard"/>
        <w:contextualSpacing/>
        <w:rPr>
          <w:rFonts w:asciiTheme="majorHAnsi" w:hAnsiTheme="majorHAnsi" w:cstheme="majorHAnsi"/>
          <w:i/>
          <w:iCs/>
          <w:sz w:val="20"/>
          <w:szCs w:val="20"/>
        </w:rPr>
      </w:pPr>
      <w:r w:rsidRPr="0021528E">
        <w:rPr>
          <w:rFonts w:asciiTheme="majorHAnsi" w:hAnsiTheme="majorHAnsi" w:cstheme="majorHAnsi"/>
          <w:i/>
          <w:iCs/>
          <w:sz w:val="20"/>
          <w:szCs w:val="20"/>
        </w:rPr>
        <w:t>reprezentowany przez:</w:t>
      </w:r>
    </w:p>
    <w:p w14:paraId="47DFA1D4"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69502C7D"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43C79585"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(imię i nazwisko, stanowisko/podstawa</w:t>
      </w:r>
    </w:p>
    <w:p w14:paraId="5ABFEE8D"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do reprezentacji)</w:t>
      </w:r>
    </w:p>
    <w:p w14:paraId="102F6BE5" w14:textId="77777777" w:rsidR="005611A7" w:rsidRPr="0021528E" w:rsidRDefault="005611A7" w:rsidP="005063A3">
      <w:pPr>
        <w:pStyle w:val="Standard"/>
        <w:contextualSpacing/>
        <w:rPr>
          <w:rFonts w:asciiTheme="majorHAnsi" w:hAnsiTheme="majorHAnsi" w:cstheme="majorHAnsi"/>
          <w:b/>
          <w:bCs/>
          <w:i/>
          <w:iCs/>
        </w:rPr>
      </w:pPr>
    </w:p>
    <w:p w14:paraId="038297FC" w14:textId="3E2C30E0" w:rsidR="005611A7" w:rsidRPr="0021528E" w:rsidRDefault="005611A7" w:rsidP="007B0F1B">
      <w:pPr>
        <w:pStyle w:val="Normalny1"/>
        <w:spacing w:line="240" w:lineRule="auto"/>
        <w:contextualSpacing/>
        <w:jc w:val="center"/>
        <w:rPr>
          <w:rFonts w:asciiTheme="majorHAnsi" w:hAnsiTheme="majorHAnsi" w:cstheme="majorHAnsi"/>
          <w:b/>
          <w:bCs/>
        </w:rPr>
      </w:pPr>
      <w:r w:rsidRPr="0021528E">
        <w:rPr>
          <w:rFonts w:asciiTheme="majorHAnsi" w:hAnsiTheme="majorHAnsi" w:cstheme="majorHAnsi"/>
          <w:b/>
          <w:bCs/>
        </w:rPr>
        <w:t>OŚWIADCZENIE WYKONAWCY</w:t>
      </w:r>
    </w:p>
    <w:p w14:paraId="440D52EC" w14:textId="77777777" w:rsidR="005611A7" w:rsidRPr="0021528E" w:rsidRDefault="005611A7" w:rsidP="005063A3">
      <w:pPr>
        <w:pStyle w:val="Standard"/>
        <w:suppressAutoHyphens w:val="0"/>
        <w:contextualSpacing/>
        <w:jc w:val="center"/>
        <w:textAlignment w:val="auto"/>
        <w:rPr>
          <w:rFonts w:asciiTheme="majorHAnsi" w:hAnsiTheme="majorHAnsi" w:cstheme="majorHAnsi"/>
          <w:i/>
          <w:iCs/>
        </w:rPr>
      </w:pPr>
      <w:r w:rsidRPr="0021528E">
        <w:rPr>
          <w:rFonts w:asciiTheme="majorHAnsi" w:hAnsiTheme="majorHAnsi" w:cstheme="majorHAnsi"/>
          <w:i/>
          <w:iCs/>
        </w:rPr>
        <w:t>składane na podstawie art. 125 ust. 1 ustawy z dnia 11 września 2019 r.</w:t>
      </w:r>
    </w:p>
    <w:p w14:paraId="159F5847" w14:textId="1F239C96" w:rsidR="005611A7" w:rsidRDefault="005611A7" w:rsidP="007B0F1B">
      <w:pPr>
        <w:pStyle w:val="Standard"/>
        <w:suppressAutoHyphens w:val="0"/>
        <w:contextualSpacing/>
        <w:jc w:val="center"/>
        <w:textAlignment w:val="auto"/>
        <w:rPr>
          <w:rFonts w:asciiTheme="majorHAnsi" w:hAnsiTheme="majorHAnsi" w:cstheme="majorHAnsi"/>
          <w:i/>
          <w:iCs/>
        </w:rPr>
      </w:pPr>
      <w:r w:rsidRPr="0021528E">
        <w:rPr>
          <w:rFonts w:asciiTheme="majorHAnsi" w:hAnsiTheme="majorHAnsi" w:cstheme="majorHAnsi"/>
          <w:i/>
          <w:iCs/>
        </w:rPr>
        <w:t xml:space="preserve">Prawo Zamówień Publicznych, dalej „ustawa </w:t>
      </w:r>
      <w:proofErr w:type="spellStart"/>
      <w:r w:rsidRPr="0021528E">
        <w:rPr>
          <w:rFonts w:asciiTheme="majorHAnsi" w:hAnsiTheme="majorHAnsi" w:cstheme="majorHAnsi"/>
          <w:i/>
          <w:iCs/>
        </w:rPr>
        <w:t>Pzp</w:t>
      </w:r>
      <w:proofErr w:type="spellEnd"/>
      <w:r w:rsidRPr="0021528E">
        <w:rPr>
          <w:rFonts w:asciiTheme="majorHAnsi" w:hAnsiTheme="majorHAnsi" w:cstheme="majorHAnsi"/>
          <w:i/>
          <w:iCs/>
        </w:rPr>
        <w:t>”</w:t>
      </w:r>
    </w:p>
    <w:p w14:paraId="343AE44F" w14:textId="77777777" w:rsidR="007B0F1B" w:rsidRPr="007B0F1B" w:rsidRDefault="007B0F1B" w:rsidP="007B0F1B">
      <w:pPr>
        <w:pStyle w:val="Standard"/>
        <w:suppressAutoHyphens w:val="0"/>
        <w:contextualSpacing/>
        <w:jc w:val="center"/>
        <w:textAlignment w:val="auto"/>
        <w:rPr>
          <w:rFonts w:asciiTheme="majorHAnsi" w:hAnsiTheme="majorHAnsi" w:cstheme="majorHAnsi"/>
          <w:i/>
          <w:iCs/>
        </w:rPr>
      </w:pPr>
    </w:p>
    <w:p w14:paraId="2E7EC807" w14:textId="723081DB" w:rsidR="005611A7"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21528E">
        <w:rPr>
          <w:rFonts w:asciiTheme="majorHAnsi" w:eastAsia="Calibri" w:hAnsiTheme="majorHAnsi" w:cstheme="majorHAnsi"/>
          <w:b/>
          <w:bCs/>
          <w:kern w:val="0"/>
          <w:u w:val="single"/>
          <w:lang w:eastAsia="en-US"/>
        </w:rPr>
        <w:t>DOTYCZĄCE BRAKU PODSTAW DO WYKLUCZENIA</w:t>
      </w:r>
    </w:p>
    <w:p w14:paraId="49F2B26F" w14:textId="1E783614" w:rsidR="003B2C73" w:rsidRPr="007B0F1B"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Pr>
          <w:rFonts w:asciiTheme="majorHAnsi" w:eastAsia="Calibri" w:hAnsiTheme="majorHAnsi" w:cstheme="majorHAnsi"/>
          <w:b/>
          <w:bCs/>
          <w:kern w:val="0"/>
          <w:u w:val="single"/>
          <w:lang w:eastAsia="en-US"/>
        </w:rPr>
        <w:t xml:space="preserve"> </w:t>
      </w:r>
    </w:p>
    <w:p w14:paraId="50CC6F70" w14:textId="71DA0306" w:rsidR="005611A7" w:rsidRPr="0021528E" w:rsidRDefault="005611A7" w:rsidP="005063A3">
      <w:pPr>
        <w:pStyle w:val="Standard"/>
        <w:contextualSpacing/>
        <w:jc w:val="both"/>
        <w:rPr>
          <w:rFonts w:asciiTheme="majorHAnsi" w:hAnsiTheme="majorHAnsi" w:cstheme="majorHAnsi"/>
        </w:rPr>
      </w:pPr>
      <w:r w:rsidRPr="0021528E">
        <w:rPr>
          <w:rFonts w:asciiTheme="majorHAnsi" w:hAnsiTheme="majorHAnsi" w:cstheme="majorHAnsi"/>
        </w:rPr>
        <w:t xml:space="preserve">Składając ofertę w postępowaniu o udzielenie zamówienia publicznego na zadanie pn.: </w:t>
      </w:r>
      <w:r w:rsidRPr="0021528E">
        <w:rPr>
          <w:rFonts w:asciiTheme="majorHAnsi" w:hAnsiTheme="majorHAnsi" w:cstheme="majorHAnsi"/>
          <w:i/>
          <w:iCs/>
        </w:rPr>
        <w:t>„</w:t>
      </w:r>
      <w:r w:rsidR="00F5329A" w:rsidRPr="0021528E">
        <w:rPr>
          <w:rFonts w:asciiTheme="majorHAnsi" w:hAnsiTheme="majorHAnsi" w:cstheme="majorHAnsi"/>
          <w:i/>
          <w:iCs/>
          <w:lang w:eastAsia="ar-SA"/>
        </w:rPr>
        <w:t>Dostawa drobnego sprzętu medycznego jednorazowego i wielokrotnego użytku dla Wojewódzkiego Szpitala Psychiatrycznego w Andrychowie”</w:t>
      </w:r>
      <w:r w:rsidRPr="0021528E">
        <w:rPr>
          <w:rFonts w:asciiTheme="majorHAnsi" w:hAnsiTheme="majorHAnsi" w:cstheme="majorHAnsi"/>
        </w:rPr>
        <w:t xml:space="preserve"> prowadzonego przez Wojewódzki Szpital Psychiatryczny</w:t>
      </w:r>
      <w:r w:rsidR="00F5329A" w:rsidRPr="0021528E">
        <w:rPr>
          <w:rFonts w:asciiTheme="majorHAnsi" w:hAnsiTheme="majorHAnsi" w:cstheme="majorHAnsi"/>
        </w:rPr>
        <w:t xml:space="preserve"> </w:t>
      </w:r>
      <w:r w:rsidRPr="0021528E">
        <w:rPr>
          <w:rFonts w:asciiTheme="majorHAnsi" w:hAnsiTheme="majorHAnsi" w:cstheme="majorHAnsi"/>
        </w:rPr>
        <w:t xml:space="preserve">w Andrychowie, ul. J. Dąbrowskiego 19, 34-120 Andrychów, </w:t>
      </w:r>
      <w:r w:rsidR="000D39DC">
        <w:rPr>
          <w:rFonts w:asciiTheme="majorHAnsi" w:hAnsiTheme="majorHAnsi" w:cstheme="majorHAnsi"/>
        </w:rPr>
        <w:t xml:space="preserve">                        </w:t>
      </w:r>
      <w:r w:rsidRPr="0021528E">
        <w:rPr>
          <w:rFonts w:asciiTheme="majorHAnsi" w:hAnsiTheme="majorHAnsi" w:cstheme="majorHAnsi"/>
        </w:rPr>
        <w:t xml:space="preserve">oświadczam, co następuje: </w:t>
      </w:r>
    </w:p>
    <w:p w14:paraId="107302CE" w14:textId="77777777" w:rsidR="001B56DF" w:rsidRPr="0021528E" w:rsidRDefault="001B56DF" w:rsidP="005063A3">
      <w:pPr>
        <w:pStyle w:val="Standard"/>
        <w:contextualSpacing/>
        <w:rPr>
          <w:rFonts w:asciiTheme="majorHAnsi" w:hAnsiTheme="majorHAnsi" w:cstheme="majorHAnsi"/>
          <w:b/>
          <w:bCs/>
        </w:rPr>
      </w:pPr>
    </w:p>
    <w:p w14:paraId="5A112FC5" w14:textId="77777777" w:rsidR="005611A7" w:rsidRPr="0021528E" w:rsidRDefault="005611A7" w:rsidP="005063A3">
      <w:pPr>
        <w:pStyle w:val="Standard"/>
        <w:shd w:val="clear" w:color="auto" w:fill="B3B3B3"/>
        <w:contextualSpacing/>
        <w:rPr>
          <w:rFonts w:asciiTheme="majorHAnsi" w:hAnsiTheme="majorHAnsi" w:cstheme="majorHAnsi"/>
          <w:b/>
          <w:bCs/>
          <w:shd w:val="clear" w:color="auto" w:fill="B3B3B3"/>
        </w:rPr>
      </w:pPr>
      <w:r w:rsidRPr="0021528E">
        <w:rPr>
          <w:rFonts w:asciiTheme="majorHAnsi" w:hAnsiTheme="majorHAnsi" w:cstheme="majorHAnsi"/>
          <w:b/>
          <w:bCs/>
          <w:shd w:val="clear" w:color="auto" w:fill="B3B3B3"/>
        </w:rPr>
        <w:t>OŚWIADCZENIA DOTYCZĄCE WYKONAWCY:</w:t>
      </w:r>
    </w:p>
    <w:p w14:paraId="6062874F" w14:textId="77777777" w:rsidR="005611A7" w:rsidRPr="0021528E" w:rsidRDefault="005611A7"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21528E">
        <w:rPr>
          <w:rFonts w:asciiTheme="majorHAnsi" w:eastAsia="Calibri" w:hAnsiTheme="majorHAnsi" w:cstheme="majorHAnsi"/>
          <w:kern w:val="0"/>
          <w:lang w:eastAsia="en-US"/>
        </w:rPr>
        <w:t>Pzp</w:t>
      </w:r>
      <w:proofErr w:type="spellEnd"/>
      <w:r w:rsidRPr="0021528E">
        <w:rPr>
          <w:rFonts w:asciiTheme="majorHAnsi" w:eastAsia="Calibri" w:hAnsiTheme="majorHAnsi" w:cstheme="majorHAnsi"/>
          <w:kern w:val="0"/>
          <w:lang w:eastAsia="en-US"/>
        </w:rPr>
        <w:t>.</w:t>
      </w:r>
    </w:p>
    <w:p w14:paraId="433CC0C7" w14:textId="77777777" w:rsidR="001B56DF" w:rsidRPr="0021528E" w:rsidRDefault="001B56DF" w:rsidP="005063A3">
      <w:pPr>
        <w:pStyle w:val="Standard"/>
        <w:suppressAutoHyphens w:val="0"/>
        <w:contextualSpacing/>
        <w:textAlignment w:val="auto"/>
        <w:rPr>
          <w:rFonts w:asciiTheme="majorHAnsi" w:eastAsia="Calibri" w:hAnsiTheme="majorHAnsi" w:cstheme="majorHAnsi"/>
          <w:kern w:val="0"/>
          <w:lang w:eastAsia="en-US"/>
        </w:rPr>
      </w:pPr>
    </w:p>
    <w:p w14:paraId="43EC9006" w14:textId="77777777" w:rsidR="005611A7" w:rsidRPr="0021528E" w:rsidRDefault="005611A7" w:rsidP="005063A3">
      <w:pPr>
        <w:pStyle w:val="Standard"/>
        <w:suppressAutoHyphens w:val="0"/>
        <w:contextualSpacing/>
        <w:jc w:val="both"/>
        <w:textAlignment w:val="auto"/>
        <w:rPr>
          <w:rFonts w:asciiTheme="majorHAnsi" w:hAnsiTheme="majorHAnsi" w:cstheme="majorHAnsi"/>
        </w:rPr>
      </w:pPr>
      <w:r w:rsidRPr="0021528E">
        <w:rPr>
          <w:rFonts w:asciiTheme="majorHAnsi" w:eastAsia="Calibri" w:hAnsiTheme="majorHAnsi" w:cstheme="majorHAnsi"/>
          <w:kern w:val="0"/>
          <w:lang w:eastAsia="en-US"/>
        </w:rPr>
        <w:t xml:space="preserve">Oświadczam, że zachodzą w stosunku do mnie podstawy wykluczenia z postępowania na                     podstawie art. …………. ustawy </w:t>
      </w:r>
      <w:proofErr w:type="spellStart"/>
      <w:r w:rsidRPr="0021528E">
        <w:rPr>
          <w:rFonts w:asciiTheme="majorHAnsi" w:eastAsia="Calibri" w:hAnsiTheme="majorHAnsi" w:cstheme="majorHAnsi"/>
          <w:kern w:val="0"/>
          <w:lang w:eastAsia="en-US"/>
        </w:rPr>
        <w:t>Pzp</w:t>
      </w:r>
      <w:proofErr w:type="spellEnd"/>
      <w:r w:rsidRPr="0021528E">
        <w:rPr>
          <w:rFonts w:asciiTheme="majorHAnsi" w:eastAsia="Calibri" w:hAnsiTheme="majorHAnsi" w:cstheme="majorHAnsi"/>
          <w:kern w:val="0"/>
          <w:lang w:eastAsia="en-US"/>
        </w:rPr>
        <w:t xml:space="preserve"> </w:t>
      </w:r>
      <w:r w:rsidRPr="0021528E">
        <w:rPr>
          <w:rFonts w:asciiTheme="majorHAnsi" w:eastAsia="Calibri" w:hAnsiTheme="majorHAnsi" w:cstheme="majorHAnsi"/>
          <w:i/>
          <w:iCs/>
          <w:kern w:val="0"/>
          <w:sz w:val="18"/>
          <w:szCs w:val="18"/>
          <w:lang w:eastAsia="en-US"/>
        </w:rPr>
        <w:t>(podać mającą zastosowanie podstawę wykluczenia spośród wymienionych                       w art. 108 ust. 1)</w:t>
      </w:r>
      <w:r w:rsidRPr="0021528E">
        <w:rPr>
          <w:rFonts w:asciiTheme="majorHAnsi" w:eastAsia="Calibri" w:hAnsiTheme="majorHAnsi" w:cstheme="majorHAnsi"/>
          <w:i/>
          <w:iCs/>
          <w:kern w:val="0"/>
          <w:lang w:eastAsia="en-US"/>
        </w:rPr>
        <w:t xml:space="preserve"> </w:t>
      </w:r>
      <w:r w:rsidRPr="0021528E">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21528E">
        <w:rPr>
          <w:rFonts w:asciiTheme="majorHAnsi" w:eastAsia="Calibri" w:hAnsiTheme="majorHAnsi" w:cstheme="majorHAnsi"/>
          <w:kern w:val="0"/>
          <w:lang w:eastAsia="en-US"/>
        </w:rPr>
        <w:t>Pzp</w:t>
      </w:r>
      <w:proofErr w:type="spellEnd"/>
      <w:r w:rsidRPr="0021528E">
        <w:rPr>
          <w:rFonts w:asciiTheme="majorHAnsi" w:eastAsia="Calibri" w:hAnsiTheme="majorHAnsi" w:cstheme="majorHAnsi"/>
          <w:kern w:val="0"/>
          <w:lang w:eastAsia="en-US"/>
        </w:rPr>
        <w:t xml:space="preserve">, podjąłem następujące środki                   naprawcze ………………………………………………………………………………………………………………………………… ………………………………………………………………………………………………………….………………………………………………………………. </w:t>
      </w:r>
      <w:r w:rsidRPr="0021528E">
        <w:rPr>
          <w:rFonts w:asciiTheme="majorHAnsi" w:eastAsia="Calibri" w:hAnsiTheme="majorHAnsi" w:cstheme="majorHAnsi"/>
          <w:b/>
          <w:bCs/>
          <w:i/>
          <w:iCs/>
          <w:kern w:val="0"/>
          <w:lang w:eastAsia="en-US"/>
        </w:rPr>
        <w:t>/WYPELNIĆ JEŚLI DOTYCZY/</w:t>
      </w:r>
    </w:p>
    <w:p w14:paraId="46D5F3E6" w14:textId="77777777" w:rsidR="005611A7" w:rsidRPr="0021528E" w:rsidRDefault="005611A7" w:rsidP="007B0F1B">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18FAA5CF" w14:textId="77777777" w:rsidR="005611A7" w:rsidRPr="0021528E" w:rsidRDefault="005611A7" w:rsidP="005063A3">
      <w:pPr>
        <w:pStyle w:val="Standard"/>
        <w:shd w:val="clear" w:color="auto" w:fill="B3B3B3"/>
        <w:contextualSpacing/>
        <w:rPr>
          <w:rFonts w:asciiTheme="majorHAnsi" w:hAnsiTheme="majorHAnsi" w:cstheme="majorHAnsi"/>
          <w:b/>
          <w:bCs/>
          <w:shd w:val="clear" w:color="auto" w:fill="B3B3B3"/>
        </w:rPr>
      </w:pPr>
      <w:r w:rsidRPr="0021528E">
        <w:rPr>
          <w:rFonts w:asciiTheme="majorHAnsi" w:hAnsiTheme="majorHAnsi" w:cstheme="majorHAnsi"/>
          <w:b/>
          <w:bCs/>
          <w:shd w:val="clear" w:color="auto" w:fill="B3B3B3"/>
        </w:rPr>
        <w:t>OŚWIADCZENIE DOTYCZĄCE PODANYCH INFORMACJI:</w:t>
      </w:r>
    </w:p>
    <w:p w14:paraId="62B7B536" w14:textId="77777777" w:rsidR="005611A7" w:rsidRPr="0021528E" w:rsidRDefault="005611A7" w:rsidP="005063A3">
      <w:pPr>
        <w:pStyle w:val="Standard"/>
        <w:contextualSpacing/>
        <w:jc w:val="both"/>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7ACE23" w14:textId="77777777" w:rsidR="007B0F1B" w:rsidRPr="0021528E" w:rsidRDefault="007B0F1B" w:rsidP="007B0F1B">
      <w:pPr>
        <w:pStyle w:val="Standard"/>
        <w:contextualSpacing/>
        <w:jc w:val="both"/>
        <w:rPr>
          <w:rFonts w:asciiTheme="majorHAnsi" w:eastAsia="Calibri" w:hAnsiTheme="majorHAnsi" w:cstheme="majorHAnsi"/>
          <w:kern w:val="0"/>
          <w:lang w:eastAsia="en-US"/>
        </w:rPr>
      </w:pPr>
    </w:p>
    <w:p w14:paraId="6042F97E" w14:textId="77777777" w:rsidR="007B0F1B" w:rsidRPr="0021528E" w:rsidRDefault="007B0F1B" w:rsidP="007B0F1B">
      <w:pPr>
        <w:autoSpaceDE w:val="0"/>
        <w:adjustRightInd w:val="0"/>
        <w:contextualSpacing/>
        <w:jc w:val="both"/>
        <w:rPr>
          <w:rFonts w:asciiTheme="majorHAnsi" w:hAnsiTheme="majorHAnsi" w:cstheme="majorHAnsi"/>
          <w:i/>
          <w:iCs/>
          <w:sz w:val="18"/>
          <w:szCs w:val="18"/>
          <w:u w:val="single"/>
        </w:rPr>
      </w:pPr>
      <w:r w:rsidRPr="0021528E">
        <w:rPr>
          <w:rFonts w:asciiTheme="majorHAnsi" w:hAnsiTheme="majorHAnsi" w:cstheme="majorHAnsi"/>
          <w:i/>
          <w:iCs/>
          <w:sz w:val="18"/>
          <w:szCs w:val="18"/>
          <w:u w:val="single"/>
        </w:rPr>
        <w:t>Uwaga:</w:t>
      </w:r>
    </w:p>
    <w:p w14:paraId="046A3C75" w14:textId="77777777" w:rsidR="007B0F1B" w:rsidRPr="0021528E" w:rsidRDefault="007B0F1B" w:rsidP="007B0F1B">
      <w:pPr>
        <w:tabs>
          <w:tab w:val="left" w:pos="426"/>
        </w:tabs>
        <w:autoSpaceDE w:val="0"/>
        <w:contextualSpacing/>
        <w:jc w:val="both"/>
        <w:rPr>
          <w:rFonts w:asciiTheme="majorHAnsi" w:hAnsiTheme="majorHAnsi" w:cstheme="majorHAnsi"/>
          <w:i/>
          <w:sz w:val="18"/>
          <w:szCs w:val="18"/>
        </w:rPr>
      </w:pPr>
      <w:r w:rsidRPr="0021528E">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7A9DF445" w14:textId="77777777" w:rsidR="007B0F1B" w:rsidRPr="0021528E" w:rsidRDefault="007B0F1B" w:rsidP="007B0F1B">
      <w:pPr>
        <w:pStyle w:val="Tekstpodstawowywcity"/>
        <w:spacing w:after="0"/>
        <w:ind w:left="5381"/>
        <w:contextualSpacing/>
        <w:rPr>
          <w:rFonts w:asciiTheme="majorHAnsi" w:hAnsiTheme="majorHAnsi" w:cstheme="majorHAnsi"/>
          <w:i/>
          <w:sz w:val="18"/>
          <w:szCs w:val="18"/>
        </w:rPr>
      </w:pPr>
    </w:p>
    <w:p w14:paraId="18B0FBDF" w14:textId="77777777" w:rsidR="007B0F1B" w:rsidRPr="0021528E" w:rsidRDefault="007B0F1B" w:rsidP="007B0F1B">
      <w:pPr>
        <w:pStyle w:val="Tekstpodstawowywcity"/>
        <w:spacing w:after="0"/>
        <w:ind w:left="0"/>
        <w:contextualSpacing/>
        <w:jc w:val="both"/>
        <w:rPr>
          <w:rFonts w:asciiTheme="majorHAnsi" w:hAnsiTheme="majorHAnsi" w:cstheme="majorHAnsi"/>
          <w:i/>
          <w:sz w:val="18"/>
          <w:szCs w:val="18"/>
        </w:rPr>
      </w:pPr>
      <w:r w:rsidRPr="0021528E">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21095D65" w14:textId="542B24E1" w:rsidR="005611A7" w:rsidRPr="0021528E" w:rsidRDefault="005611A7" w:rsidP="005063A3">
      <w:pPr>
        <w:pStyle w:val="Standard"/>
        <w:contextualSpacing/>
        <w:rPr>
          <w:rFonts w:asciiTheme="majorHAnsi" w:eastAsia="Calibri" w:hAnsiTheme="majorHAnsi" w:cstheme="majorHAnsi"/>
          <w:i/>
          <w:iCs/>
          <w:color w:val="FF0000"/>
          <w:kern w:val="0"/>
          <w:sz w:val="18"/>
          <w:szCs w:val="18"/>
          <w:lang w:eastAsia="en-US"/>
        </w:rPr>
        <w:sectPr w:rsidR="005611A7" w:rsidRPr="0021528E">
          <w:headerReference w:type="default" r:id="rId33"/>
          <w:footerReference w:type="default" r:id="rId34"/>
          <w:pgSz w:w="11906" w:h="16838"/>
          <w:pgMar w:top="1418" w:right="1418" w:bottom="1418" w:left="1418" w:header="720" w:footer="720" w:gutter="0"/>
          <w:cols w:space="708"/>
        </w:sectPr>
      </w:pPr>
    </w:p>
    <w:p w14:paraId="548BE73E" w14:textId="053CD241" w:rsidR="004F231F" w:rsidRPr="004F231F" w:rsidRDefault="00EE21D2" w:rsidP="004F231F">
      <w:pPr>
        <w:pStyle w:val="Standard"/>
        <w:widowControl w:val="0"/>
        <w:autoSpaceDE w:val="0"/>
        <w:contextualSpacing/>
        <w:rPr>
          <w:rFonts w:asciiTheme="majorHAnsi" w:hAnsiTheme="majorHAnsi" w:cstheme="majorHAnsi"/>
          <w:color w:val="FF0000"/>
        </w:rPr>
      </w:pPr>
      <w:r w:rsidRPr="0021528E">
        <w:rPr>
          <w:rFonts w:asciiTheme="majorHAnsi" w:hAnsiTheme="majorHAnsi" w:cstheme="majorHAnsi"/>
          <w:b/>
          <w:bCs/>
          <w:i/>
          <w:iCs/>
          <w:color w:val="FF0000"/>
        </w:rPr>
        <w:lastRenderedPageBreak/>
        <w:tab/>
      </w:r>
      <w:r w:rsidR="00763684" w:rsidRPr="0021528E">
        <w:rPr>
          <w:rFonts w:asciiTheme="majorHAnsi" w:hAnsiTheme="majorHAnsi" w:cstheme="majorHAnsi"/>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C844B4" w:rsidRPr="0021528E">
        <w:rPr>
          <w:rFonts w:asciiTheme="majorHAnsi" w:hAnsiTheme="majorHAnsi" w:cstheme="majorHAnsi"/>
          <w:b/>
          <w:bCs/>
          <w:i/>
          <w:iCs/>
          <w:color w:val="FF0000"/>
        </w:rPr>
        <w:tab/>
      </w:r>
      <w:r w:rsidR="00C844B4"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763684" w:rsidRPr="004F231F">
        <w:rPr>
          <w:rFonts w:asciiTheme="majorHAnsi" w:hAnsiTheme="majorHAnsi" w:cstheme="majorHAnsi"/>
          <w:b/>
          <w:bCs/>
          <w:i/>
          <w:iCs/>
        </w:rPr>
        <w:t xml:space="preserve">Załącznik nr </w:t>
      </w:r>
      <w:r w:rsidR="001B56DF" w:rsidRPr="004F231F">
        <w:rPr>
          <w:rFonts w:asciiTheme="majorHAnsi" w:hAnsiTheme="majorHAnsi" w:cstheme="majorHAnsi"/>
          <w:b/>
          <w:bCs/>
          <w:i/>
          <w:iCs/>
        </w:rPr>
        <w:t>3</w:t>
      </w:r>
      <w:r w:rsidR="00763684" w:rsidRPr="004F231F">
        <w:rPr>
          <w:rFonts w:asciiTheme="majorHAnsi" w:hAnsiTheme="majorHAnsi" w:cstheme="majorHAnsi"/>
          <w:b/>
          <w:bCs/>
          <w:i/>
          <w:iCs/>
        </w:rPr>
        <w:t xml:space="preserve"> do SWZ </w:t>
      </w:r>
    </w:p>
    <w:p w14:paraId="5571DF84"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0C989E94"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56083C2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(pełna nazwa/firma, adres</w:t>
      </w:r>
    </w:p>
    <w:p w14:paraId="14F87A5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w zależności od podmiotu:</w:t>
      </w:r>
    </w:p>
    <w:p w14:paraId="33FAB1CD" w14:textId="76DD534E" w:rsidR="004F231F" w:rsidRPr="004F231F" w:rsidRDefault="004F231F" w:rsidP="004F231F">
      <w:pPr>
        <w:pStyle w:val="Standarduser"/>
        <w:rPr>
          <w:rFonts w:asciiTheme="majorHAnsi" w:hAnsiTheme="majorHAnsi" w:cstheme="majorHAnsi"/>
          <w:i/>
          <w:iCs/>
          <w:sz w:val="20"/>
          <w:szCs w:val="20"/>
        </w:rPr>
      </w:pPr>
      <w:r w:rsidRPr="004F231F">
        <w:rPr>
          <w:rFonts w:asciiTheme="majorHAnsi" w:hAnsiTheme="majorHAnsi" w:cstheme="majorHAnsi"/>
          <w:i/>
          <w:iCs/>
          <w:sz w:val="20"/>
          <w:szCs w:val="20"/>
        </w:rPr>
        <w:t>NIP/PESEL, KRS/</w:t>
      </w:r>
      <w:proofErr w:type="spellStart"/>
      <w:r w:rsidRPr="004F231F">
        <w:rPr>
          <w:rFonts w:asciiTheme="majorHAnsi" w:hAnsiTheme="majorHAnsi" w:cstheme="majorHAnsi"/>
          <w:i/>
          <w:iCs/>
          <w:sz w:val="20"/>
          <w:szCs w:val="20"/>
        </w:rPr>
        <w:t>CeiDG</w:t>
      </w:r>
      <w:proofErr w:type="spellEnd"/>
      <w:r w:rsidRPr="004F231F">
        <w:rPr>
          <w:rFonts w:asciiTheme="majorHAnsi" w:hAnsiTheme="majorHAnsi" w:cstheme="majorHAnsi"/>
          <w:i/>
          <w:iCs/>
          <w:sz w:val="20"/>
          <w:szCs w:val="20"/>
        </w:rPr>
        <w:t>)</w:t>
      </w:r>
    </w:p>
    <w:p w14:paraId="3383E7B4" w14:textId="77777777" w:rsidR="004F231F" w:rsidRPr="004F231F" w:rsidRDefault="004F231F" w:rsidP="004F231F">
      <w:pPr>
        <w:pStyle w:val="Standarduser"/>
        <w:rPr>
          <w:rFonts w:asciiTheme="majorHAnsi" w:hAnsiTheme="majorHAnsi" w:cstheme="majorHAnsi"/>
          <w:i/>
          <w:iCs/>
          <w:sz w:val="20"/>
          <w:szCs w:val="20"/>
        </w:rPr>
      </w:pPr>
      <w:r w:rsidRPr="004F231F">
        <w:rPr>
          <w:rFonts w:asciiTheme="majorHAnsi" w:hAnsiTheme="majorHAnsi" w:cstheme="majorHAnsi"/>
          <w:i/>
          <w:iCs/>
          <w:sz w:val="20"/>
          <w:szCs w:val="20"/>
        </w:rPr>
        <w:t>reprezentowany przez:</w:t>
      </w:r>
    </w:p>
    <w:p w14:paraId="665CC33F"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0FBB4672"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1E8A2EE0"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(imię i nazwisko, stanowisko/podstawa</w:t>
      </w:r>
    </w:p>
    <w:p w14:paraId="3635085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do reprezentacji)</w:t>
      </w:r>
    </w:p>
    <w:p w14:paraId="2B8DB797" w14:textId="77777777" w:rsidR="004F231F" w:rsidRPr="004F231F" w:rsidRDefault="004F231F" w:rsidP="004F231F">
      <w:pPr>
        <w:pStyle w:val="Standarduser"/>
        <w:rPr>
          <w:rFonts w:asciiTheme="majorHAnsi" w:hAnsiTheme="majorHAnsi" w:cstheme="majorHAnsi"/>
          <w:b/>
          <w:bCs/>
          <w:i/>
          <w:iCs/>
          <w:sz w:val="22"/>
          <w:szCs w:val="22"/>
        </w:rPr>
      </w:pPr>
    </w:p>
    <w:p w14:paraId="76C8E85B" w14:textId="77777777" w:rsidR="004F231F" w:rsidRPr="004F231F" w:rsidRDefault="004F231F" w:rsidP="004F231F">
      <w:pPr>
        <w:pStyle w:val="Standarduser"/>
        <w:rPr>
          <w:rFonts w:asciiTheme="majorHAnsi" w:hAnsiTheme="majorHAnsi" w:cstheme="majorHAnsi"/>
          <w:b/>
          <w:bCs/>
          <w:i/>
          <w:iCs/>
          <w:sz w:val="22"/>
          <w:szCs w:val="22"/>
        </w:rPr>
      </w:pPr>
    </w:p>
    <w:p w14:paraId="1219CFDC" w14:textId="77777777" w:rsidR="00221F78" w:rsidRDefault="004F231F" w:rsidP="004F231F">
      <w:pPr>
        <w:pStyle w:val="Normalny1"/>
        <w:spacing w:line="240" w:lineRule="auto"/>
        <w:jc w:val="center"/>
        <w:rPr>
          <w:rFonts w:asciiTheme="majorHAnsi" w:hAnsiTheme="majorHAnsi" w:cstheme="majorHAnsi"/>
          <w:b/>
          <w:bCs/>
          <w:i/>
          <w:iCs/>
          <w:sz w:val="22"/>
          <w:szCs w:val="22"/>
        </w:rPr>
      </w:pPr>
      <w:r w:rsidRPr="004F231F">
        <w:rPr>
          <w:rFonts w:asciiTheme="majorHAnsi" w:hAnsiTheme="majorHAnsi" w:cstheme="majorHAnsi"/>
          <w:b/>
          <w:bCs/>
          <w:i/>
          <w:iCs/>
          <w:sz w:val="22"/>
          <w:szCs w:val="22"/>
        </w:rPr>
        <w:t>OŚWIADCZENIE WYKONAWCY</w:t>
      </w:r>
    </w:p>
    <w:p w14:paraId="1486D65C" w14:textId="5A225B47" w:rsidR="004F231F" w:rsidRDefault="00221F78" w:rsidP="004F231F">
      <w:pPr>
        <w:pStyle w:val="Normalny1"/>
        <w:spacing w:line="240" w:lineRule="auto"/>
        <w:jc w:val="center"/>
        <w:rPr>
          <w:rFonts w:asciiTheme="majorHAnsi" w:hAnsiTheme="majorHAnsi" w:cstheme="majorHAnsi"/>
          <w:b/>
          <w:bCs/>
          <w:i/>
          <w:iCs/>
          <w:sz w:val="22"/>
          <w:szCs w:val="22"/>
        </w:rPr>
      </w:pPr>
      <w:r>
        <w:rPr>
          <w:rFonts w:asciiTheme="majorHAnsi" w:hAnsiTheme="majorHAnsi" w:cstheme="majorHAnsi"/>
          <w:b/>
          <w:bCs/>
          <w:i/>
          <w:iCs/>
          <w:sz w:val="22"/>
          <w:szCs w:val="22"/>
        </w:rPr>
        <w:t>dotyczące spełniania wymogów ustawy o wyrobach medycznych, Rozporządzenia Ministra Zdrowia w sprawie wymagań zasadniczych dla wyrobów medycznych do różnego przeznaczenia</w:t>
      </w:r>
      <w:r w:rsidR="004F231F" w:rsidRPr="004F231F">
        <w:rPr>
          <w:rFonts w:asciiTheme="majorHAnsi" w:hAnsiTheme="majorHAnsi" w:cstheme="majorHAnsi"/>
          <w:b/>
          <w:bCs/>
          <w:i/>
          <w:iCs/>
          <w:sz w:val="22"/>
          <w:szCs w:val="22"/>
        </w:rPr>
        <w:t xml:space="preserve"> </w:t>
      </w:r>
    </w:p>
    <w:p w14:paraId="7314903A" w14:textId="76EDEE50" w:rsidR="0074147B" w:rsidRDefault="0074147B" w:rsidP="004F231F">
      <w:pPr>
        <w:pStyle w:val="Normalny1"/>
        <w:spacing w:line="240" w:lineRule="auto"/>
        <w:jc w:val="center"/>
        <w:rPr>
          <w:rFonts w:asciiTheme="majorHAnsi" w:hAnsiTheme="majorHAnsi" w:cstheme="majorHAnsi"/>
          <w:b/>
          <w:bCs/>
          <w:i/>
          <w:iCs/>
          <w:sz w:val="22"/>
          <w:szCs w:val="22"/>
        </w:rPr>
      </w:pPr>
    </w:p>
    <w:p w14:paraId="383EC7B0" w14:textId="4CD64DE6" w:rsidR="00E96434" w:rsidRDefault="00E96434" w:rsidP="00E96434">
      <w:pPr>
        <w:pStyle w:val="Normalny1"/>
        <w:numPr>
          <w:ilvl w:val="0"/>
          <w:numId w:val="66"/>
        </w:numPr>
        <w:spacing w:line="240" w:lineRule="auto"/>
        <w:jc w:val="both"/>
        <w:rPr>
          <w:rFonts w:asciiTheme="majorHAnsi" w:hAnsiTheme="majorHAnsi" w:cstheme="majorHAnsi"/>
        </w:rPr>
      </w:pPr>
      <w:r>
        <w:rPr>
          <w:rFonts w:asciiTheme="majorHAnsi" w:hAnsiTheme="majorHAnsi" w:cstheme="majorHAnsi"/>
        </w:rPr>
        <w:t>Oświadczam</w:t>
      </w:r>
      <w:r w:rsidR="00151FAD">
        <w:rPr>
          <w:rFonts w:asciiTheme="majorHAnsi" w:hAnsiTheme="majorHAnsi" w:cstheme="majorHAnsi"/>
        </w:rPr>
        <w:t>/y</w:t>
      </w:r>
      <w:r>
        <w:rPr>
          <w:rFonts w:asciiTheme="majorHAnsi" w:hAnsiTheme="majorHAnsi" w:cstheme="majorHAnsi"/>
        </w:rPr>
        <w:t>, że oferowany przedmiot zamówienia:</w:t>
      </w:r>
    </w:p>
    <w:p w14:paraId="5CD5865F" w14:textId="58241489" w:rsidR="00C169FD" w:rsidRPr="00CB22EF" w:rsidRDefault="00C169FD" w:rsidP="00E96434">
      <w:pPr>
        <w:pStyle w:val="Normalny1"/>
        <w:numPr>
          <w:ilvl w:val="1"/>
          <w:numId w:val="66"/>
        </w:numPr>
        <w:spacing w:line="240" w:lineRule="auto"/>
        <w:jc w:val="both"/>
        <w:rPr>
          <w:rFonts w:asciiTheme="majorHAnsi" w:hAnsiTheme="majorHAnsi" w:cstheme="majorHAnsi"/>
        </w:rPr>
      </w:pPr>
      <w:r w:rsidRPr="00CB22EF">
        <w:rPr>
          <w:rFonts w:asciiTheme="majorHAnsi" w:hAnsiTheme="majorHAnsi" w:cstheme="majorHAnsi"/>
        </w:rPr>
        <w:t>spełnia/nie spełnia* wymogi przewidziane przez ustawę z 20 maja 2010</w:t>
      </w:r>
      <w:r w:rsidR="00CB22EF" w:rsidRPr="00CB22EF">
        <w:rPr>
          <w:rFonts w:asciiTheme="majorHAnsi" w:hAnsiTheme="majorHAnsi" w:cstheme="majorHAnsi"/>
        </w:rPr>
        <w:t xml:space="preserve"> </w:t>
      </w:r>
      <w:r w:rsidRPr="00CB22EF">
        <w:rPr>
          <w:rFonts w:asciiTheme="majorHAnsi" w:hAnsiTheme="majorHAnsi" w:cstheme="majorHAnsi"/>
        </w:rPr>
        <w:t>r. o wyrobach medycznych (Dz. U. z 2020</w:t>
      </w:r>
      <w:r w:rsidR="00E96434" w:rsidRPr="00CB22EF">
        <w:rPr>
          <w:rFonts w:asciiTheme="majorHAnsi" w:hAnsiTheme="majorHAnsi" w:cstheme="majorHAnsi"/>
        </w:rPr>
        <w:t xml:space="preserve"> </w:t>
      </w:r>
      <w:r w:rsidRPr="00CB22EF">
        <w:rPr>
          <w:rFonts w:asciiTheme="majorHAnsi" w:hAnsiTheme="majorHAnsi" w:cstheme="majorHAnsi"/>
        </w:rPr>
        <w:t>r. poz. 186</w:t>
      </w:r>
      <w:r w:rsidR="00CB22EF" w:rsidRPr="00CB22EF">
        <w:rPr>
          <w:rFonts w:asciiTheme="majorHAnsi" w:hAnsiTheme="majorHAnsi" w:cstheme="majorHAnsi"/>
        </w:rPr>
        <w:t xml:space="preserve"> ze zm.</w:t>
      </w:r>
      <w:r w:rsidRPr="00CB22EF">
        <w:rPr>
          <w:rFonts w:asciiTheme="majorHAnsi" w:hAnsiTheme="majorHAnsi" w:cstheme="majorHAnsi"/>
        </w:rPr>
        <w:t xml:space="preserve">) </w:t>
      </w:r>
    </w:p>
    <w:p w14:paraId="0690E34D" w14:textId="64E15FE6" w:rsidR="00C169FD" w:rsidRPr="00CB22EF" w:rsidRDefault="00C169FD" w:rsidP="00E96434">
      <w:pPr>
        <w:pStyle w:val="Normalny1"/>
        <w:numPr>
          <w:ilvl w:val="1"/>
          <w:numId w:val="66"/>
        </w:numPr>
        <w:spacing w:line="240" w:lineRule="auto"/>
        <w:jc w:val="both"/>
        <w:rPr>
          <w:rFonts w:asciiTheme="majorHAnsi" w:hAnsiTheme="majorHAnsi" w:cstheme="majorHAnsi"/>
        </w:rPr>
      </w:pPr>
      <w:r w:rsidRPr="00CB22EF">
        <w:rPr>
          <w:rFonts w:asciiTheme="majorHAnsi" w:hAnsiTheme="majorHAnsi" w:cstheme="majorHAnsi"/>
        </w:rPr>
        <w:t xml:space="preserve">spełnia/nie spełnia* wymogi przewidziane przez Rozporządzenie Ministra Zdrowia </w:t>
      </w:r>
      <w:r w:rsidR="00CB22EF" w:rsidRPr="00CB22EF">
        <w:rPr>
          <w:rFonts w:asciiTheme="majorHAnsi" w:hAnsiTheme="majorHAnsi" w:cstheme="majorHAnsi"/>
        </w:rPr>
        <w:t xml:space="preserve">                                     </w:t>
      </w:r>
      <w:r w:rsidRPr="00CB22EF">
        <w:rPr>
          <w:rFonts w:asciiTheme="majorHAnsi" w:hAnsiTheme="majorHAnsi" w:cstheme="majorHAnsi"/>
        </w:rPr>
        <w:t>z dnia 17 lutego 2016</w:t>
      </w:r>
      <w:r w:rsidR="00CB22EF" w:rsidRPr="00CB22EF">
        <w:rPr>
          <w:rFonts w:asciiTheme="majorHAnsi" w:hAnsiTheme="majorHAnsi" w:cstheme="majorHAnsi"/>
        </w:rPr>
        <w:t xml:space="preserve"> </w:t>
      </w:r>
      <w:r w:rsidRPr="00CB22EF">
        <w:rPr>
          <w:rFonts w:asciiTheme="majorHAnsi" w:hAnsiTheme="majorHAnsi" w:cstheme="majorHAnsi"/>
        </w:rPr>
        <w:t>r. w sprawie wymagań zasadniczych oraz procedur oceny zgodności wyrobów medycznych (Dz. U z 2016</w:t>
      </w:r>
      <w:r w:rsidR="00CB22EF" w:rsidRPr="00CB22EF">
        <w:rPr>
          <w:rFonts w:asciiTheme="majorHAnsi" w:hAnsiTheme="majorHAnsi" w:cstheme="majorHAnsi"/>
        </w:rPr>
        <w:t xml:space="preserve"> </w:t>
      </w:r>
      <w:r w:rsidRPr="00CB22EF">
        <w:rPr>
          <w:rFonts w:asciiTheme="majorHAnsi" w:hAnsiTheme="majorHAnsi" w:cstheme="majorHAnsi"/>
        </w:rPr>
        <w:t>r. poz.</w:t>
      </w:r>
      <w:r w:rsidR="00CB22EF" w:rsidRPr="00CB22EF">
        <w:rPr>
          <w:rFonts w:asciiTheme="majorHAnsi" w:hAnsiTheme="majorHAnsi" w:cstheme="majorHAnsi"/>
        </w:rPr>
        <w:t xml:space="preserve"> </w:t>
      </w:r>
      <w:r w:rsidRPr="00CB22EF">
        <w:rPr>
          <w:rFonts w:asciiTheme="majorHAnsi" w:hAnsiTheme="majorHAnsi" w:cstheme="majorHAnsi"/>
        </w:rPr>
        <w:t>211</w:t>
      </w:r>
      <w:r w:rsidR="00CB22EF" w:rsidRPr="00CB22EF">
        <w:rPr>
          <w:rFonts w:asciiTheme="majorHAnsi" w:hAnsiTheme="majorHAnsi" w:cstheme="majorHAnsi"/>
        </w:rPr>
        <w:t xml:space="preserve"> ze zm.</w:t>
      </w:r>
      <w:r w:rsidRPr="00CB22EF">
        <w:rPr>
          <w:rFonts w:asciiTheme="majorHAnsi" w:hAnsiTheme="majorHAnsi" w:cstheme="majorHAnsi"/>
        </w:rPr>
        <w:t>).</w:t>
      </w:r>
    </w:p>
    <w:p w14:paraId="7F6CACF4" w14:textId="026A549E" w:rsidR="00C169FD" w:rsidRPr="00CB22EF" w:rsidRDefault="00C169FD" w:rsidP="00151FAD">
      <w:pPr>
        <w:pStyle w:val="Normalny1"/>
        <w:numPr>
          <w:ilvl w:val="0"/>
          <w:numId w:val="66"/>
        </w:numPr>
        <w:spacing w:line="240" w:lineRule="auto"/>
        <w:jc w:val="both"/>
        <w:rPr>
          <w:rFonts w:asciiTheme="majorHAnsi" w:hAnsiTheme="majorHAnsi" w:cstheme="majorHAnsi"/>
        </w:rPr>
      </w:pPr>
      <w:r w:rsidRPr="00CB22EF">
        <w:rPr>
          <w:rFonts w:asciiTheme="majorHAnsi" w:hAnsiTheme="majorHAnsi" w:cstheme="majorHAnsi"/>
        </w:rPr>
        <w:t>Oświadczam/y, że posiadam dokumenty potwierdzające spełnianie przez oferowany przedmiot zamówienia wymagań przewidzianych przez ustawę z dnia 20 maja 2010</w:t>
      </w:r>
      <w:r w:rsidR="00151FAD" w:rsidRPr="00CB22EF">
        <w:rPr>
          <w:rFonts w:asciiTheme="majorHAnsi" w:hAnsiTheme="majorHAnsi" w:cstheme="majorHAnsi"/>
        </w:rPr>
        <w:t xml:space="preserve"> </w:t>
      </w:r>
      <w:r w:rsidRPr="00CB22EF">
        <w:rPr>
          <w:rFonts w:asciiTheme="majorHAnsi" w:hAnsiTheme="majorHAnsi" w:cstheme="majorHAnsi"/>
        </w:rPr>
        <w:t xml:space="preserve">r. </w:t>
      </w:r>
      <w:r w:rsidR="00151FAD" w:rsidRPr="00CB22EF">
        <w:rPr>
          <w:rFonts w:asciiTheme="majorHAnsi" w:hAnsiTheme="majorHAnsi" w:cstheme="majorHAnsi"/>
        </w:rPr>
        <w:t xml:space="preserve">                               </w:t>
      </w:r>
      <w:r w:rsidRPr="00CB22EF">
        <w:rPr>
          <w:rFonts w:asciiTheme="majorHAnsi" w:hAnsiTheme="majorHAnsi" w:cstheme="majorHAnsi"/>
        </w:rPr>
        <w:t xml:space="preserve">o wyrobach medycznych </w:t>
      </w:r>
      <w:r w:rsidR="00151FAD" w:rsidRPr="00CB22EF">
        <w:rPr>
          <w:rFonts w:asciiTheme="majorHAnsi" w:hAnsiTheme="majorHAnsi" w:cstheme="majorHAnsi"/>
        </w:rPr>
        <w:t>(</w:t>
      </w:r>
      <w:r w:rsidRPr="00CB22EF">
        <w:rPr>
          <w:rFonts w:asciiTheme="majorHAnsi" w:hAnsiTheme="majorHAnsi" w:cstheme="majorHAnsi"/>
        </w:rPr>
        <w:t>Dz. U. z 2020</w:t>
      </w:r>
      <w:r w:rsidR="00151FAD" w:rsidRPr="00CB22EF">
        <w:rPr>
          <w:rFonts w:asciiTheme="majorHAnsi" w:hAnsiTheme="majorHAnsi" w:cstheme="majorHAnsi"/>
        </w:rPr>
        <w:t xml:space="preserve"> </w:t>
      </w:r>
      <w:r w:rsidRPr="00CB22EF">
        <w:rPr>
          <w:rFonts w:asciiTheme="majorHAnsi" w:hAnsiTheme="majorHAnsi" w:cstheme="majorHAnsi"/>
        </w:rPr>
        <w:t>r. poz. 186</w:t>
      </w:r>
      <w:r w:rsidR="00CB22EF">
        <w:rPr>
          <w:rFonts w:asciiTheme="majorHAnsi" w:hAnsiTheme="majorHAnsi" w:cstheme="majorHAnsi"/>
        </w:rPr>
        <w:t xml:space="preserve"> ze zm.</w:t>
      </w:r>
      <w:r w:rsidRPr="00CB22EF">
        <w:rPr>
          <w:rFonts w:asciiTheme="majorHAnsi" w:hAnsiTheme="majorHAnsi" w:cstheme="majorHAnsi"/>
        </w:rPr>
        <w:t>), zwaną dalej „ustawą”, potwierdzające dopuszczenie tych wyrobów do obrotu i używania tj. deklaracja zgodności dla oferowanego wyrobu lub deklaracja zgodności dla oferowanego wyrobu wraz z certyfikatem zgodności dla:…………………………………………………………………………………………………………</w:t>
      </w:r>
    </w:p>
    <w:p w14:paraId="0733FE63" w14:textId="6C36099E" w:rsidR="00C169FD" w:rsidRPr="00CB22EF" w:rsidRDefault="00C169FD" w:rsidP="00151FAD">
      <w:pPr>
        <w:pStyle w:val="Normalny1"/>
        <w:numPr>
          <w:ilvl w:val="0"/>
          <w:numId w:val="66"/>
        </w:numPr>
        <w:spacing w:line="240" w:lineRule="auto"/>
        <w:jc w:val="both"/>
        <w:rPr>
          <w:rFonts w:asciiTheme="majorHAnsi" w:hAnsiTheme="majorHAnsi" w:cstheme="majorHAnsi"/>
        </w:rPr>
      </w:pPr>
      <w:r w:rsidRPr="00CB22EF">
        <w:rPr>
          <w:rFonts w:asciiTheme="majorHAnsi" w:hAnsiTheme="majorHAnsi" w:cstheme="majorHAnsi"/>
        </w:rPr>
        <w:t>Zobowiązuj</w:t>
      </w:r>
      <w:r w:rsidR="00151FAD" w:rsidRPr="00CB22EF">
        <w:rPr>
          <w:rFonts w:asciiTheme="majorHAnsi" w:hAnsiTheme="majorHAnsi" w:cstheme="majorHAnsi"/>
        </w:rPr>
        <w:t>ę/</w:t>
      </w:r>
      <w:r w:rsidRPr="00CB22EF">
        <w:rPr>
          <w:rFonts w:asciiTheme="majorHAnsi" w:hAnsiTheme="majorHAnsi" w:cstheme="majorHAnsi"/>
        </w:rPr>
        <w:t xml:space="preserve">my się do: </w:t>
      </w:r>
    </w:p>
    <w:p w14:paraId="0175B65B" w14:textId="5497C1AA" w:rsidR="00151FAD" w:rsidRDefault="00C169FD" w:rsidP="00151FAD">
      <w:pPr>
        <w:pStyle w:val="Normalny1"/>
        <w:numPr>
          <w:ilvl w:val="1"/>
          <w:numId w:val="66"/>
        </w:numPr>
        <w:spacing w:line="240" w:lineRule="auto"/>
        <w:jc w:val="both"/>
        <w:rPr>
          <w:rFonts w:asciiTheme="majorHAnsi" w:hAnsiTheme="majorHAnsi" w:cstheme="majorHAnsi"/>
        </w:rPr>
      </w:pPr>
      <w:r w:rsidRPr="00C169FD">
        <w:rPr>
          <w:rFonts w:asciiTheme="majorHAnsi" w:hAnsiTheme="majorHAnsi" w:cstheme="majorHAnsi"/>
        </w:rPr>
        <w:t xml:space="preserve">przekazania Zamawiającemu w/w dokumentów </w:t>
      </w:r>
      <w:r w:rsidR="00151FAD">
        <w:rPr>
          <w:rFonts w:asciiTheme="majorHAnsi" w:hAnsiTheme="majorHAnsi" w:cstheme="majorHAnsi"/>
        </w:rPr>
        <w:t>na wezwanie Zamawiającego (w terminie nie późniejszym niż do 5 dni od dnia wezwania);</w:t>
      </w:r>
    </w:p>
    <w:p w14:paraId="45157365" w14:textId="62F8CBFF" w:rsidR="00151FAD" w:rsidRDefault="00C169FD" w:rsidP="00151FAD">
      <w:pPr>
        <w:pStyle w:val="Normalny1"/>
        <w:numPr>
          <w:ilvl w:val="1"/>
          <w:numId w:val="66"/>
        </w:numPr>
        <w:spacing w:line="240" w:lineRule="auto"/>
        <w:jc w:val="both"/>
        <w:rPr>
          <w:rFonts w:asciiTheme="majorHAnsi" w:hAnsiTheme="majorHAnsi" w:cstheme="majorHAnsi"/>
        </w:rPr>
      </w:pPr>
      <w:r w:rsidRPr="00151FAD">
        <w:rPr>
          <w:rFonts w:asciiTheme="majorHAnsi" w:hAnsiTheme="majorHAnsi" w:cstheme="majorHAnsi"/>
        </w:rPr>
        <w:t xml:space="preserve">dokonania wszelkich starań zmierzających do uzyskania przedłużenia terminów ważności dokumentów dopuszczających dostarczone wyroby do obrotu i stosowania przez cały okres trwania umowy. </w:t>
      </w:r>
    </w:p>
    <w:p w14:paraId="15460550" w14:textId="7B2882E3" w:rsidR="00C169FD" w:rsidRDefault="00C169FD" w:rsidP="00151FAD">
      <w:pPr>
        <w:pStyle w:val="Normalny1"/>
        <w:numPr>
          <w:ilvl w:val="1"/>
          <w:numId w:val="66"/>
        </w:numPr>
        <w:spacing w:line="240" w:lineRule="auto"/>
        <w:jc w:val="both"/>
        <w:rPr>
          <w:rFonts w:asciiTheme="majorHAnsi" w:hAnsiTheme="majorHAnsi" w:cstheme="majorHAnsi"/>
        </w:rPr>
      </w:pPr>
      <w:r w:rsidRPr="00151FAD">
        <w:rPr>
          <w:rFonts w:asciiTheme="majorHAnsi" w:hAnsiTheme="majorHAnsi" w:cstheme="majorHAnsi"/>
        </w:rPr>
        <w:t>Powyższe działania zobowiązujemy się podjąć w terminie umożliwiającym zachowanie ciągłości tych dokumentów.</w:t>
      </w:r>
    </w:p>
    <w:p w14:paraId="3A46989E" w14:textId="1A64478D" w:rsidR="00C169FD" w:rsidRPr="00151FAD" w:rsidRDefault="00C169FD" w:rsidP="00151FAD">
      <w:pPr>
        <w:pStyle w:val="Normalny1"/>
        <w:numPr>
          <w:ilvl w:val="0"/>
          <w:numId w:val="66"/>
        </w:numPr>
        <w:spacing w:line="240" w:lineRule="auto"/>
        <w:jc w:val="both"/>
        <w:rPr>
          <w:rFonts w:asciiTheme="majorHAnsi" w:hAnsiTheme="majorHAnsi" w:cstheme="majorHAnsi"/>
        </w:rPr>
      </w:pPr>
      <w:r w:rsidRPr="00151FAD">
        <w:rPr>
          <w:rFonts w:asciiTheme="majorHAnsi" w:hAnsiTheme="majorHAnsi" w:cstheme="majorHAnsi"/>
        </w:rPr>
        <w:t xml:space="preserve">Oświadczam, że dla ………………………………………………………………….. nie są wymagane </w:t>
      </w:r>
      <w:r w:rsidR="00151FAD">
        <w:rPr>
          <w:rFonts w:asciiTheme="majorHAnsi" w:hAnsiTheme="majorHAnsi" w:cstheme="majorHAnsi"/>
        </w:rPr>
        <w:t xml:space="preserve">                            </w:t>
      </w:r>
      <w:r w:rsidRPr="00151FAD">
        <w:rPr>
          <w:rFonts w:asciiTheme="majorHAnsi" w:hAnsiTheme="majorHAnsi" w:cstheme="majorHAnsi"/>
        </w:rPr>
        <w:t xml:space="preserve">w/w dokumenty. </w:t>
      </w:r>
    </w:p>
    <w:p w14:paraId="56E2DE80"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587EB84E"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10716015"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687FADA3"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3EE43FD7" w14:textId="77777777" w:rsidR="004F231F" w:rsidRPr="004F231F" w:rsidRDefault="004F231F" w:rsidP="004F231F">
      <w:pPr>
        <w:rPr>
          <w:rFonts w:hint="eastAsia"/>
        </w:rPr>
      </w:pPr>
    </w:p>
    <w:p w14:paraId="13A129F4" w14:textId="28D341C5" w:rsidR="007B0F1B" w:rsidRPr="008C7849" w:rsidRDefault="007B0F1B" w:rsidP="007B0F1B">
      <w:pPr>
        <w:rPr>
          <w:rFonts w:asciiTheme="majorHAnsi" w:hAnsiTheme="majorHAnsi" w:cstheme="majorHAnsi"/>
          <w:i/>
          <w:iCs/>
          <w:sz w:val="18"/>
          <w:szCs w:val="18"/>
        </w:rPr>
      </w:pPr>
    </w:p>
    <w:p w14:paraId="4B8EEB06" w14:textId="350990C8" w:rsidR="007B0F1B" w:rsidRPr="008C7849" w:rsidRDefault="008C7849" w:rsidP="008C7849">
      <w:pPr>
        <w:rPr>
          <w:rFonts w:asciiTheme="majorHAnsi" w:hAnsiTheme="majorHAnsi" w:cstheme="majorHAnsi"/>
          <w:i/>
          <w:iCs/>
          <w:sz w:val="18"/>
          <w:szCs w:val="18"/>
        </w:rPr>
      </w:pPr>
      <w:r w:rsidRPr="008C7849">
        <w:rPr>
          <w:rFonts w:asciiTheme="majorHAnsi" w:hAnsiTheme="majorHAnsi" w:cstheme="majorHAnsi"/>
          <w:i/>
          <w:iCs/>
          <w:sz w:val="18"/>
          <w:szCs w:val="18"/>
        </w:rPr>
        <w:t>*</w:t>
      </w:r>
      <w:r w:rsidR="0071550D">
        <w:rPr>
          <w:rFonts w:asciiTheme="majorHAnsi" w:hAnsiTheme="majorHAnsi" w:cstheme="majorHAnsi"/>
          <w:i/>
          <w:iCs/>
          <w:sz w:val="18"/>
          <w:szCs w:val="18"/>
        </w:rPr>
        <w:t>n</w:t>
      </w:r>
      <w:r w:rsidRPr="008C7849">
        <w:rPr>
          <w:rFonts w:asciiTheme="majorHAnsi" w:hAnsiTheme="majorHAnsi" w:cstheme="majorHAnsi"/>
          <w:i/>
          <w:iCs/>
          <w:sz w:val="18"/>
          <w:szCs w:val="18"/>
        </w:rPr>
        <w:t>iepotrzebne skreślić</w:t>
      </w:r>
    </w:p>
    <w:p w14:paraId="23398BE6" w14:textId="71B8BA96" w:rsidR="007B0F1B" w:rsidRDefault="007B0F1B" w:rsidP="007B0F1B">
      <w:pPr>
        <w:rPr>
          <w:rFonts w:hint="eastAsia"/>
        </w:rPr>
      </w:pPr>
    </w:p>
    <w:p w14:paraId="56DB09FF" w14:textId="2C1B5F11" w:rsidR="007B0F1B" w:rsidRDefault="007B0F1B" w:rsidP="007B0F1B">
      <w:pPr>
        <w:rPr>
          <w:rFonts w:hint="eastAsia"/>
        </w:rPr>
      </w:pPr>
    </w:p>
    <w:p w14:paraId="311AEA71" w14:textId="70A0ADAA" w:rsidR="007B0F1B" w:rsidRDefault="007B0F1B" w:rsidP="007B0F1B">
      <w:pPr>
        <w:rPr>
          <w:rFonts w:hint="eastAsia"/>
        </w:rPr>
      </w:pPr>
    </w:p>
    <w:p w14:paraId="63D1BA10" w14:textId="60081BBD" w:rsidR="00193916" w:rsidRDefault="002A55DC" w:rsidP="00193916">
      <w:pPr>
        <w:pStyle w:val="Standard"/>
        <w:widowControl w:val="0"/>
        <w:autoSpaceDE w:val="0"/>
        <w:rPr>
          <w:rFonts w:asciiTheme="majorHAnsi" w:hAnsiTheme="majorHAnsi" w:cstheme="majorHAnsi"/>
          <w:b/>
          <w:bCs/>
          <w:i/>
          <w:iCs/>
        </w:rPr>
      </w:pPr>
      <w:r w:rsidRPr="0021528E">
        <w:rPr>
          <w:rFonts w:asciiTheme="majorHAnsi" w:hAnsiTheme="majorHAnsi" w:cstheme="majorHAnsi"/>
          <w:b/>
          <w:bCs/>
          <w:i/>
          <w:iCs/>
          <w:color w:val="FF0000"/>
        </w:rPr>
        <w:lastRenderedPageBreak/>
        <w:tab/>
      </w:r>
      <w:r w:rsidRPr="0021528E">
        <w:rPr>
          <w:rFonts w:asciiTheme="majorHAnsi" w:hAnsiTheme="majorHAnsi" w:cstheme="majorHAnsi"/>
          <w:b/>
          <w:bCs/>
          <w:i/>
          <w:iCs/>
          <w:color w:val="FF0000"/>
        </w:rPr>
        <w:tab/>
      </w:r>
      <w:r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5821CB">
        <w:rPr>
          <w:rFonts w:asciiTheme="majorHAnsi" w:hAnsiTheme="majorHAnsi" w:cstheme="majorHAnsi"/>
          <w:b/>
          <w:bCs/>
          <w:i/>
          <w:iCs/>
        </w:rPr>
        <w:t xml:space="preserve">Załącznik nr 4 do SWZ </w:t>
      </w:r>
    </w:p>
    <w:p w14:paraId="321CFD99" w14:textId="77777777" w:rsidR="00390FF3" w:rsidRPr="0021528E" w:rsidRDefault="00390FF3" w:rsidP="00193916">
      <w:pPr>
        <w:pStyle w:val="Standard"/>
        <w:widowControl w:val="0"/>
        <w:autoSpaceDE w:val="0"/>
        <w:rPr>
          <w:rFonts w:asciiTheme="majorHAnsi" w:hAnsiTheme="majorHAnsi" w:cstheme="majorHAnsi"/>
        </w:rPr>
      </w:pPr>
    </w:p>
    <w:p w14:paraId="48771950" w14:textId="0130FB75" w:rsidR="00390FF3" w:rsidRPr="00F06DB3" w:rsidRDefault="00193916" w:rsidP="00F06DB3">
      <w:pPr>
        <w:pStyle w:val="Nagwek8"/>
        <w:spacing w:before="0"/>
        <w:jc w:val="center"/>
        <w:rPr>
          <w:rFonts w:asciiTheme="majorHAnsi" w:hAnsiTheme="majorHAnsi" w:cstheme="majorHAnsi"/>
          <w:b/>
          <w:bCs/>
          <w:color w:val="auto"/>
          <w:sz w:val="24"/>
          <w:szCs w:val="24"/>
        </w:rPr>
      </w:pPr>
      <w:r w:rsidRPr="0021528E">
        <w:rPr>
          <w:rFonts w:asciiTheme="majorHAnsi" w:hAnsiTheme="majorHAnsi" w:cstheme="majorHAnsi"/>
          <w:b/>
          <w:bCs/>
          <w:color w:val="auto"/>
          <w:sz w:val="24"/>
          <w:szCs w:val="24"/>
        </w:rPr>
        <w:t>Projekt umowy</w:t>
      </w:r>
    </w:p>
    <w:p w14:paraId="317F28E4"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zawarta w dniu ……………………………… w Andrychowie pomiędzy:</w:t>
      </w:r>
    </w:p>
    <w:p w14:paraId="76507416"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07827837" w14:textId="77777777" w:rsidR="00193916" w:rsidRPr="0021528E" w:rsidRDefault="00193916" w:rsidP="00193916">
      <w:pPr>
        <w:pStyle w:val="Standarduser"/>
        <w:widowControl w:val="0"/>
        <w:autoSpaceDE w:val="0"/>
        <w:rPr>
          <w:rFonts w:asciiTheme="majorHAnsi" w:hAnsiTheme="majorHAnsi" w:cstheme="majorHAnsi"/>
        </w:rPr>
      </w:pPr>
      <w:r w:rsidRPr="0021528E">
        <w:rPr>
          <w:rFonts w:asciiTheme="majorHAnsi" w:hAnsiTheme="majorHAnsi" w:cstheme="majorHAnsi"/>
          <w:b/>
          <w:bCs/>
        </w:rPr>
        <w:t xml:space="preserve">Piotr </w:t>
      </w:r>
      <w:proofErr w:type="spellStart"/>
      <w:r w:rsidRPr="0021528E">
        <w:rPr>
          <w:rFonts w:asciiTheme="majorHAnsi" w:hAnsiTheme="majorHAnsi" w:cstheme="majorHAnsi"/>
          <w:b/>
          <w:bCs/>
        </w:rPr>
        <w:t>Kopijasz</w:t>
      </w:r>
      <w:proofErr w:type="spellEnd"/>
      <w:r w:rsidRPr="0021528E">
        <w:rPr>
          <w:rFonts w:asciiTheme="majorHAnsi" w:hAnsiTheme="majorHAnsi" w:cstheme="majorHAnsi"/>
          <w:b/>
          <w:bCs/>
        </w:rPr>
        <w:t xml:space="preserve"> – Dyrektor Szpitala</w:t>
      </w:r>
      <w:r w:rsidRPr="0021528E">
        <w:rPr>
          <w:rFonts w:asciiTheme="majorHAnsi" w:hAnsiTheme="majorHAnsi" w:cstheme="majorHAnsi"/>
        </w:rPr>
        <w:t>, zwanym w dalszej części umowy „Zamawiającym”,</w:t>
      </w:r>
    </w:p>
    <w:p w14:paraId="334A9226" w14:textId="77777777" w:rsidR="00193916" w:rsidRPr="0021528E" w:rsidRDefault="00193916" w:rsidP="00193916">
      <w:pPr>
        <w:pStyle w:val="Standarduser"/>
        <w:widowControl w:val="0"/>
        <w:autoSpaceDE w:val="0"/>
        <w:rPr>
          <w:rFonts w:asciiTheme="majorHAnsi" w:hAnsiTheme="majorHAnsi" w:cstheme="majorHAnsi"/>
        </w:rPr>
      </w:pPr>
      <w:r w:rsidRPr="0021528E">
        <w:rPr>
          <w:rFonts w:asciiTheme="majorHAnsi" w:hAnsiTheme="majorHAnsi" w:cstheme="majorHAnsi"/>
        </w:rPr>
        <w:t>a</w:t>
      </w:r>
    </w:p>
    <w:p w14:paraId="4ED5902C"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 reprezentowanym przez:</w:t>
      </w:r>
    </w:p>
    <w:p w14:paraId="7208D60D"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b/>
          <w:bCs/>
        </w:rPr>
        <w:t xml:space="preserve">………………………………………………………., </w:t>
      </w:r>
      <w:r w:rsidRPr="0021528E">
        <w:rPr>
          <w:rFonts w:asciiTheme="majorHAnsi" w:hAnsiTheme="majorHAnsi" w:cstheme="majorHAnsi"/>
        </w:rPr>
        <w:t>zwanym w dalszej części umowy „Wykonawcą”,</w:t>
      </w:r>
    </w:p>
    <w:p w14:paraId="5808AA68" w14:textId="77777777" w:rsidR="00193916" w:rsidRPr="0021528E" w:rsidRDefault="00193916" w:rsidP="00193916">
      <w:pPr>
        <w:pStyle w:val="Standard"/>
        <w:jc w:val="both"/>
        <w:rPr>
          <w:rFonts w:asciiTheme="majorHAnsi" w:hAnsiTheme="majorHAnsi" w:cstheme="majorHAnsi"/>
          <w:bCs/>
          <w:i/>
        </w:rPr>
      </w:pPr>
    </w:p>
    <w:p w14:paraId="5F7E3105" w14:textId="77777777" w:rsidR="00193916" w:rsidRPr="0021528E" w:rsidRDefault="00193916" w:rsidP="00193916">
      <w:pPr>
        <w:pStyle w:val="Standard"/>
        <w:tabs>
          <w:tab w:val="left" w:pos="360"/>
        </w:tabs>
        <w:autoSpaceDE w:val="0"/>
        <w:jc w:val="center"/>
        <w:rPr>
          <w:rFonts w:asciiTheme="majorHAnsi" w:hAnsiTheme="majorHAnsi" w:cstheme="majorHAnsi"/>
        </w:rPr>
      </w:pPr>
      <w:r w:rsidRPr="0021528E">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2021 r. poz. 1129 ze zm.)                                        </w:t>
      </w:r>
      <w:r w:rsidRPr="0021528E">
        <w:rPr>
          <w:rFonts w:asciiTheme="majorHAnsi" w:eastAsia="SimSun, 宋体" w:hAnsiTheme="majorHAnsi" w:cstheme="majorHAnsi"/>
          <w:i/>
        </w:rPr>
        <w:t xml:space="preserve">znak: </w:t>
      </w:r>
      <w:r w:rsidRPr="0021528E">
        <w:rPr>
          <w:rFonts w:asciiTheme="majorHAnsi" w:hAnsiTheme="majorHAnsi" w:cstheme="majorHAnsi"/>
          <w:i/>
        </w:rPr>
        <w:t>TZ/2500/3/2022</w:t>
      </w:r>
    </w:p>
    <w:p w14:paraId="072B7379" w14:textId="77777777" w:rsidR="00193916" w:rsidRPr="0021528E" w:rsidRDefault="00193916" w:rsidP="00193916">
      <w:pPr>
        <w:pStyle w:val="Standard"/>
        <w:tabs>
          <w:tab w:val="left" w:pos="360"/>
        </w:tabs>
        <w:autoSpaceDE w:val="0"/>
        <w:jc w:val="center"/>
        <w:rPr>
          <w:rFonts w:asciiTheme="majorHAnsi" w:hAnsiTheme="majorHAnsi" w:cstheme="majorHAnsi"/>
        </w:rPr>
      </w:pPr>
      <w:r w:rsidRPr="0021528E">
        <w:rPr>
          <w:rFonts w:asciiTheme="majorHAnsi" w:eastAsia="Calibri Light" w:hAnsiTheme="majorHAnsi" w:cstheme="majorHAnsi"/>
          <w:i/>
          <w:iCs/>
        </w:rPr>
        <w:t xml:space="preserve"> </w:t>
      </w:r>
      <w:r w:rsidRPr="0021528E">
        <w:rPr>
          <w:rFonts w:asciiTheme="majorHAnsi" w:eastAsia="SimSun, 宋体" w:hAnsiTheme="majorHAnsi" w:cstheme="majorHAnsi"/>
          <w:i/>
          <w:iCs/>
        </w:rPr>
        <w:t>Strony zawierają umowę o następującej treści:</w:t>
      </w:r>
    </w:p>
    <w:p w14:paraId="28F99697" w14:textId="77777777" w:rsidR="00193916" w:rsidRPr="0021528E" w:rsidRDefault="00193916" w:rsidP="00193916">
      <w:pPr>
        <w:autoSpaceDE w:val="0"/>
        <w:jc w:val="center"/>
        <w:rPr>
          <w:rFonts w:asciiTheme="majorHAnsi" w:hAnsiTheme="majorHAnsi" w:cstheme="majorHAnsi"/>
          <w:b/>
          <w:bCs/>
        </w:rPr>
      </w:pPr>
    </w:p>
    <w:p w14:paraId="0A12EA16" w14:textId="77777777"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1</w:t>
      </w:r>
    </w:p>
    <w:p w14:paraId="12AB0F8F" w14:textId="77777777" w:rsidR="00193916" w:rsidRPr="0021528E" w:rsidRDefault="00193916" w:rsidP="00193916">
      <w:pPr>
        <w:pStyle w:val="Standard"/>
        <w:widowControl w:val="0"/>
        <w:jc w:val="both"/>
        <w:rPr>
          <w:rFonts w:asciiTheme="majorHAnsi" w:hAnsiTheme="majorHAnsi" w:cstheme="majorHAnsi"/>
        </w:rPr>
      </w:pPr>
      <w:r w:rsidRPr="0021528E">
        <w:rPr>
          <w:rFonts w:asciiTheme="majorHAnsi" w:hAnsiTheme="majorHAnsi" w:cstheme="majorHAnsi"/>
        </w:rPr>
        <w:t xml:space="preserve">Zamawiający zamawia a Wykonawca dostarcza </w:t>
      </w:r>
      <w:r w:rsidRPr="0021528E">
        <w:rPr>
          <w:rFonts w:asciiTheme="majorHAnsi" w:hAnsiTheme="majorHAnsi" w:cstheme="majorHAnsi"/>
          <w:b/>
          <w:bCs/>
        </w:rPr>
        <w:t xml:space="preserve">drobny sprzęt medyczny/środki ochrony indywidualnej/rękawiczki/sprzęt i materiały medyczne/pojemniki na odpady medyczne/gaziki do dezynfekcji/pozostały sprzęt medyczny**, </w:t>
      </w:r>
      <w:r w:rsidRPr="0021528E">
        <w:rPr>
          <w:rFonts w:asciiTheme="majorHAnsi" w:hAnsiTheme="majorHAnsi" w:cstheme="majorHAnsi"/>
          <w:i/>
          <w:iCs/>
          <w:sz w:val="18"/>
          <w:szCs w:val="18"/>
        </w:rPr>
        <w:t>zgodnie ze złożoną ofertą i wyborem Wykonawcy</w:t>
      </w:r>
      <w:r w:rsidRPr="0021528E">
        <w:rPr>
          <w:rFonts w:asciiTheme="majorHAnsi" w:hAnsiTheme="majorHAnsi" w:cstheme="majorHAnsi"/>
        </w:rPr>
        <w:t xml:space="preserve"> (</w:t>
      </w:r>
      <w:r w:rsidRPr="0021528E">
        <w:rPr>
          <w:rFonts w:asciiTheme="majorHAnsi" w:hAnsiTheme="majorHAnsi" w:cstheme="majorHAnsi"/>
          <w:b/>
          <w:bCs/>
        </w:rPr>
        <w:t>Pakiet I, II, III, IV, V, VI, VII **</w:t>
      </w:r>
      <w:r w:rsidRPr="0021528E">
        <w:rPr>
          <w:rFonts w:asciiTheme="majorHAnsi" w:hAnsiTheme="majorHAnsi" w:cstheme="majorHAnsi"/>
        </w:rPr>
        <w:t xml:space="preserve"> </w:t>
      </w:r>
      <w:r w:rsidRPr="0021528E">
        <w:rPr>
          <w:rFonts w:asciiTheme="majorHAnsi" w:hAnsiTheme="majorHAnsi" w:cstheme="majorHAnsi"/>
          <w:i/>
          <w:iCs/>
          <w:sz w:val="18"/>
          <w:szCs w:val="18"/>
        </w:rPr>
        <w:t>zgodnie ze złożoną ofertą i wyborem Wykonawcy</w:t>
      </w:r>
      <w:r w:rsidRPr="0021528E">
        <w:rPr>
          <w:rFonts w:asciiTheme="majorHAnsi" w:hAnsiTheme="majorHAnsi" w:cstheme="majorHAnsi"/>
        </w:rPr>
        <w:t xml:space="preserve">), dalej „towar”, „asortyment”, określone w Specyfikacji Warunków Zamówienia stanowiącej integralną część niniejszej umowy a także w ofercie cenowej Wykonawcy stanowiącej Załącznik nr 1 do niniejszej umowy. </w:t>
      </w:r>
    </w:p>
    <w:p w14:paraId="478091F4" w14:textId="77777777" w:rsidR="00193916" w:rsidRPr="0021528E" w:rsidRDefault="00193916" w:rsidP="00193916">
      <w:pPr>
        <w:autoSpaceDE w:val="0"/>
        <w:rPr>
          <w:rFonts w:asciiTheme="majorHAnsi" w:hAnsiTheme="majorHAnsi" w:cstheme="majorHAnsi"/>
          <w:b/>
          <w:bCs/>
          <w:color w:val="FF0000"/>
        </w:rPr>
      </w:pPr>
    </w:p>
    <w:p w14:paraId="2A6C0F8A" w14:textId="77777777"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2</w:t>
      </w:r>
    </w:p>
    <w:p w14:paraId="0E9CE911" w14:textId="77777777" w:rsidR="00193916" w:rsidRPr="0021528E" w:rsidRDefault="00193916" w:rsidP="00B508AA">
      <w:pPr>
        <w:widowControl/>
        <w:numPr>
          <w:ilvl w:val="0"/>
          <w:numId w:val="54"/>
        </w:numPr>
        <w:suppressAutoHyphens w:val="0"/>
        <w:autoSpaceDE w:val="0"/>
        <w:spacing w:after="100"/>
        <w:jc w:val="both"/>
        <w:textAlignment w:val="auto"/>
        <w:rPr>
          <w:rFonts w:asciiTheme="majorHAnsi" w:hAnsiTheme="majorHAnsi" w:cstheme="majorHAnsi"/>
        </w:rPr>
      </w:pPr>
      <w:r w:rsidRPr="0021528E">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40% </w:t>
      </w:r>
      <w:r w:rsidRPr="0021528E">
        <w:rPr>
          <w:rFonts w:asciiTheme="majorHAnsi" w:hAnsiTheme="majorHAnsi" w:cstheme="majorHAnsi"/>
          <w:i/>
          <w:iCs/>
          <w:sz w:val="18"/>
          <w:szCs w:val="18"/>
        </w:rPr>
        <w:t>(**dla Pakietu I, II, IV, VI, VI, VII)</w:t>
      </w:r>
      <w:r w:rsidRPr="0021528E">
        <w:rPr>
          <w:rFonts w:asciiTheme="majorHAnsi" w:hAnsiTheme="majorHAnsi" w:cstheme="majorHAnsi"/>
        </w:rPr>
        <w:t xml:space="preserve"> / 10% </w:t>
      </w:r>
      <w:r w:rsidRPr="0021528E">
        <w:rPr>
          <w:rFonts w:asciiTheme="majorHAnsi" w:hAnsiTheme="majorHAnsi" w:cstheme="majorHAnsi"/>
          <w:i/>
          <w:iCs/>
          <w:sz w:val="18"/>
          <w:szCs w:val="18"/>
        </w:rPr>
        <w:t>(**dla Pakietu III)</w:t>
      </w:r>
      <w:r w:rsidRPr="0021528E">
        <w:rPr>
          <w:rFonts w:asciiTheme="majorHAnsi" w:hAnsiTheme="majorHAnsi" w:cstheme="majorHAnsi"/>
        </w:rPr>
        <w:t xml:space="preserve"> wartości brutto umowy, o której mowa powyżej.</w:t>
      </w:r>
      <w:r w:rsidRPr="0021528E">
        <w:rPr>
          <w:rFonts w:asciiTheme="majorHAnsi" w:hAnsiTheme="majorHAnsi" w:cstheme="majorHAnsi"/>
          <w:b/>
          <w:bCs/>
        </w:rPr>
        <w:t xml:space="preserve"> </w:t>
      </w:r>
      <w:r w:rsidRPr="0021528E">
        <w:rPr>
          <w:rFonts w:asciiTheme="majorHAnsi" w:hAnsiTheme="majorHAnsi" w:cstheme="majorHAnsi"/>
        </w:rPr>
        <w:t xml:space="preserve">  </w:t>
      </w:r>
    </w:p>
    <w:p w14:paraId="34A5F30A"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Wynagrodzenie, o którym mowa w ust. 1 obejmuje wszelkie koszty związane z realizacją                           przedmiotu umowy.  </w:t>
      </w:r>
    </w:p>
    <w:p w14:paraId="5D699382"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Wykonawca zobowiązuje się do zabezpieczenia terminowych dostaw asortymentu,                             nie obciążając przy tym Zamawiającego żadnymi dodatkowymi kosztami. </w:t>
      </w:r>
    </w:p>
    <w:p w14:paraId="364CCA01"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Wykonawcy należy się wynagrodzenie wyłącznie za zrealizowane dostawy. </w:t>
      </w:r>
    </w:p>
    <w:p w14:paraId="3AEE51CB"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63C4B2E2"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3</w:t>
      </w:r>
    </w:p>
    <w:p w14:paraId="0C0F75A6"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1. W ramach realizacji przedmiotu niniejszej umowy, Wykonawca zobowiązuje się: </w:t>
      </w:r>
    </w:p>
    <w:p w14:paraId="48212A36" w14:textId="15105094"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1.1 </w:t>
      </w:r>
      <w:r w:rsidRPr="0021528E">
        <w:rPr>
          <w:rFonts w:asciiTheme="majorHAnsi" w:eastAsia="Times New Roman" w:hAnsiTheme="majorHAnsi" w:cstheme="majorHAnsi"/>
          <w:lang w:eastAsia="pl-PL"/>
        </w:rPr>
        <w:t>dostarczać asortyment dopuszczony do obrotu</w:t>
      </w:r>
      <w:r w:rsidR="00F42F41">
        <w:rPr>
          <w:rFonts w:asciiTheme="majorHAnsi" w:eastAsia="Times New Roman" w:hAnsiTheme="majorHAnsi" w:cstheme="majorHAnsi"/>
          <w:lang w:eastAsia="pl-PL"/>
        </w:rPr>
        <w:t xml:space="preserve"> i stosowania</w:t>
      </w:r>
      <w:r w:rsidRPr="0021528E">
        <w:rPr>
          <w:rFonts w:asciiTheme="majorHAnsi" w:eastAsia="Times New Roman" w:hAnsiTheme="majorHAnsi" w:cstheme="majorHAnsi"/>
          <w:lang w:eastAsia="pl-PL"/>
        </w:rPr>
        <w:t xml:space="preserve"> na terenie RP;</w:t>
      </w:r>
    </w:p>
    <w:p w14:paraId="3B5D2957" w14:textId="77777777" w:rsidR="00193916" w:rsidRPr="0021528E" w:rsidRDefault="00193916" w:rsidP="00193916">
      <w:pPr>
        <w:autoSpaceDE w:val="0"/>
        <w:jc w:val="both"/>
        <w:rPr>
          <w:rFonts w:asciiTheme="majorHAnsi" w:hAnsiTheme="majorHAnsi" w:cstheme="majorHAnsi"/>
        </w:rPr>
      </w:pPr>
      <w:r w:rsidRPr="0021528E">
        <w:rPr>
          <w:rFonts w:asciiTheme="majorHAnsi" w:eastAsia="Times New Roman" w:hAnsiTheme="majorHAnsi" w:cstheme="majorHAnsi"/>
          <w:lang w:eastAsia="pl-PL"/>
        </w:rPr>
        <w:t>1.2 dostarczać asortyme</w:t>
      </w:r>
      <w:r w:rsidRPr="0021528E">
        <w:rPr>
          <w:rFonts w:asciiTheme="majorHAnsi" w:hAnsiTheme="majorHAnsi" w:cstheme="majorHAnsi"/>
        </w:rPr>
        <w:t>nt z terminem ważności nie krótszym niż 12 miesięcy, licząc                                      od daty dostawy;</w:t>
      </w:r>
      <w:r w:rsidRPr="0021528E">
        <w:rPr>
          <w:rFonts w:asciiTheme="majorHAnsi" w:eastAsia="Times New Roman" w:hAnsiTheme="majorHAnsi" w:cstheme="majorHAnsi"/>
          <w:lang w:eastAsia="pl-PL"/>
        </w:rPr>
        <w:t xml:space="preserve"> </w:t>
      </w:r>
    </w:p>
    <w:p w14:paraId="0007D2A4" w14:textId="77777777" w:rsidR="00193916" w:rsidRPr="0021528E" w:rsidRDefault="00193916" w:rsidP="00193916">
      <w:pPr>
        <w:autoSpaceDE w:val="0"/>
        <w:jc w:val="both"/>
        <w:rPr>
          <w:rFonts w:asciiTheme="majorHAnsi" w:eastAsia="Times New Roman" w:hAnsiTheme="majorHAnsi" w:cstheme="majorHAnsi"/>
          <w:lang w:eastAsia="pl-PL"/>
        </w:rPr>
      </w:pPr>
      <w:r w:rsidRPr="0021528E">
        <w:rPr>
          <w:rFonts w:asciiTheme="majorHAnsi" w:eastAsia="Times New Roman" w:hAnsiTheme="majorHAnsi" w:cstheme="majorHAnsi"/>
          <w:lang w:eastAsia="pl-PL"/>
        </w:rPr>
        <w:lastRenderedPageBreak/>
        <w:t xml:space="preserve">1.3 dostarczać asortyment (w zależności od rodzaju asortymentu) w zamkniętych i nieuszkodzonych opakowaniach, które będą posiadać nadrukowaną informację m.in. o nazwie produktu,  nazwie producenta, dacie ważności; </w:t>
      </w:r>
    </w:p>
    <w:p w14:paraId="47287D7F" w14:textId="77777777" w:rsidR="00193916" w:rsidRPr="0021528E" w:rsidRDefault="00193916" w:rsidP="00193916">
      <w:pPr>
        <w:autoSpaceDE w:val="0"/>
        <w:rPr>
          <w:rFonts w:asciiTheme="majorHAnsi" w:eastAsia="Times New Roman" w:hAnsiTheme="majorHAnsi" w:cstheme="majorHAnsi"/>
          <w:lang w:eastAsia="pl-PL"/>
        </w:rPr>
      </w:pPr>
      <w:r w:rsidRPr="0021528E">
        <w:rPr>
          <w:rFonts w:asciiTheme="majorHAnsi" w:eastAsia="Times New Roman" w:hAnsiTheme="majorHAnsi" w:cstheme="majorHAnsi"/>
          <w:lang w:eastAsia="pl-PL"/>
        </w:rPr>
        <w:t>1.4 dostarczać asortyment własnym transportem, na swój koszt w ilościach i terminach wskazanych w zamówieniu złożonym przez Zamawiającego;</w:t>
      </w:r>
    </w:p>
    <w:p w14:paraId="77635983" w14:textId="77777777" w:rsidR="00193916" w:rsidRPr="0021528E" w:rsidRDefault="00193916" w:rsidP="00193916">
      <w:pPr>
        <w:autoSpaceDE w:val="0"/>
        <w:jc w:val="both"/>
        <w:rPr>
          <w:rFonts w:asciiTheme="majorHAnsi" w:hAnsiTheme="majorHAnsi" w:cstheme="majorHAnsi"/>
        </w:rPr>
      </w:pPr>
      <w:r w:rsidRPr="0021528E">
        <w:rPr>
          <w:rFonts w:asciiTheme="majorHAnsi" w:eastAsia="Times New Roman" w:hAnsiTheme="majorHAnsi" w:cstheme="majorHAnsi"/>
          <w:lang w:eastAsia="pl-PL"/>
        </w:rPr>
        <w:t>1.5 realizować zamówienia do siedziby Zamawiającego środkami transportowymi dostosowanymi                               do przewozu wyrobów medycznych z jednoczesnym zachowaniem zasad tzw. „dobrej praktyki higienicznej” (dotyczy to m.in.: stanu higienicznego samochodu, higieny osobistej kierowcy, temperatury przewozu).</w:t>
      </w:r>
    </w:p>
    <w:p w14:paraId="396DDF0A" w14:textId="77777777" w:rsidR="00193916" w:rsidRPr="0021528E" w:rsidRDefault="00193916" w:rsidP="00193916">
      <w:pPr>
        <w:autoSpaceDE w:val="0"/>
        <w:jc w:val="both"/>
        <w:rPr>
          <w:rFonts w:asciiTheme="majorHAnsi" w:hAnsiTheme="majorHAnsi" w:cstheme="majorHAnsi"/>
        </w:rPr>
      </w:pPr>
      <w:r w:rsidRPr="0021528E">
        <w:rPr>
          <w:rFonts w:asciiTheme="majorHAnsi" w:eastAsia="Calibri" w:hAnsiTheme="majorHAnsi" w:cstheme="majorHAnsi"/>
        </w:rPr>
        <w:t xml:space="preserve">2. </w:t>
      </w:r>
      <w:r w:rsidRPr="0021528E">
        <w:rPr>
          <w:rFonts w:asciiTheme="majorHAnsi" w:hAnsiTheme="majorHAnsi" w:cstheme="majorHAnsi"/>
        </w:rPr>
        <w:t xml:space="preserve">Wykonawca zobowiązuje się dostarczać zamówiony asortyment w godzinach 08.00 – 13.00                              od poniedziałku do piątku (za wyjątkiem dni ustawowo wolnych od pracy) w terminie do ………….. dni </w:t>
      </w:r>
      <w:r w:rsidRPr="0021528E">
        <w:rPr>
          <w:rFonts w:asciiTheme="majorHAnsi" w:hAnsiTheme="majorHAnsi" w:cstheme="majorHAnsi"/>
          <w:i/>
          <w:iCs/>
          <w:sz w:val="18"/>
          <w:szCs w:val="18"/>
        </w:rPr>
        <w:t>** zgodnie ze złożoną ofertą</w:t>
      </w:r>
      <w:r w:rsidRPr="0021528E">
        <w:rPr>
          <w:rFonts w:asciiTheme="majorHAnsi" w:hAnsiTheme="majorHAnsi" w:cstheme="majorHAnsi"/>
        </w:rPr>
        <w:t xml:space="preserve"> od złożenia (w formie telefonicznej bądź mailowej) zamówienia przez Zamawiającego.</w:t>
      </w:r>
    </w:p>
    <w:p w14:paraId="47126490"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2.1 Wykonawca zobowiązuje się każdorazowo uzgadniać z Zamawiającym termin </w:t>
      </w:r>
      <w:r w:rsidRPr="0021528E">
        <w:rPr>
          <w:rFonts w:asciiTheme="majorHAnsi" w:hAnsiTheme="majorHAnsi" w:cstheme="majorHAnsi"/>
        </w:rPr>
        <w:br/>
        <w:t xml:space="preserve">i godzinę dostawy. </w:t>
      </w:r>
    </w:p>
    <w:p w14:paraId="27A8D1AA"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3. W ramach dostawy asortymentu będącego przedmiotem niniejszej umowy, Wykonawca                  zobowiązuje się wnosić przedmiot zamówienia do pomieszczenia apteki szpitalnej (I piętro, bez windy) lub innego miejsca wskazanego przez Zamawiającego (bez windy), w jego siedzibie. </w:t>
      </w:r>
    </w:p>
    <w:p w14:paraId="12802913"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4. Wykonawca zobowiązuje się do zabezpieczenia we własnym zakresie dostaw zamówionego asortymentu również w przypadku wystąpienia braków we własnym magazynie.  </w:t>
      </w:r>
    </w:p>
    <w:p w14:paraId="59B467DC"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5. Towar winien być dostarczony wraz z oryginałem faktury VAT z wyszczególnieniem ilości                                        i asortymentu, jak również z ulotką w języku polskim zawierającą wszystkie niezbędne dla bezpośredniego użytkownika informacje. </w:t>
      </w:r>
    </w:p>
    <w:p w14:paraId="79015855"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6. Dostawa asortymentu musi być dokonana jednorazowo, zgodnie ze złożonym zamówieniem                                                   (pod względem asortymentowym, ilościowym i jakościowym). Dzielenie dostawy jest możliwe tylko pod warunkiem uzyskania uprzedniej zgody Zamawiającego.</w:t>
      </w:r>
    </w:p>
    <w:p w14:paraId="43A6A6EB"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7. Na Wykonawcy ciąży odpowiedzialność z tytułu uszkodzenia lub utraty towaru do chwili                    potwierdzenia odbioru przez Zamawiającego.</w:t>
      </w:r>
    </w:p>
    <w:p w14:paraId="6B5E70E4"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8. Zamawiający zobowiązuje się do:</w:t>
      </w:r>
    </w:p>
    <w:p w14:paraId="211DCDC5"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8.1 zapłaty za dostarczony asortyment na podstawie wystawionej i dostarczonej faktury VAT;</w:t>
      </w:r>
    </w:p>
    <w:p w14:paraId="0F6BCA9F"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8.2 pisemnego potwierdzenia odbioru dostawy. </w:t>
      </w:r>
    </w:p>
    <w:p w14:paraId="3548F740" w14:textId="77777777" w:rsidR="00193916" w:rsidRPr="0021528E" w:rsidRDefault="00193916" w:rsidP="00193916">
      <w:pPr>
        <w:autoSpaceDE w:val="0"/>
        <w:jc w:val="both"/>
        <w:rPr>
          <w:rFonts w:asciiTheme="majorHAnsi" w:hAnsiTheme="majorHAnsi" w:cstheme="majorHAnsi"/>
        </w:rPr>
      </w:pPr>
    </w:p>
    <w:p w14:paraId="4B4222A6" w14:textId="77777777" w:rsidR="00193916" w:rsidRPr="0021528E" w:rsidRDefault="00193916" w:rsidP="00193916">
      <w:pPr>
        <w:pStyle w:val="Standard"/>
        <w:widowControl w:val="0"/>
        <w:autoSpaceDE w:val="0"/>
        <w:jc w:val="center"/>
        <w:rPr>
          <w:rFonts w:asciiTheme="majorHAnsi" w:hAnsiTheme="majorHAnsi" w:cstheme="majorHAnsi"/>
          <w:b/>
          <w:bCs/>
        </w:rPr>
      </w:pPr>
      <w:r w:rsidRPr="0021528E">
        <w:rPr>
          <w:rFonts w:asciiTheme="majorHAnsi" w:hAnsiTheme="majorHAnsi" w:cstheme="majorHAnsi"/>
          <w:b/>
          <w:bCs/>
        </w:rPr>
        <w:t>§ 3A **</w:t>
      </w:r>
    </w:p>
    <w:p w14:paraId="43381053" w14:textId="77777777" w:rsidR="00193916" w:rsidRPr="0021528E" w:rsidRDefault="00193916" w:rsidP="00193916">
      <w:pPr>
        <w:tabs>
          <w:tab w:val="left" w:pos="284"/>
        </w:tabs>
        <w:jc w:val="both"/>
        <w:rPr>
          <w:rFonts w:asciiTheme="majorHAnsi" w:hAnsiTheme="majorHAnsi" w:cstheme="majorHAnsi"/>
        </w:rPr>
      </w:pPr>
      <w:r w:rsidRPr="0021528E">
        <w:rPr>
          <w:rFonts w:asciiTheme="majorHAnsi" w:hAnsiTheme="majorHAnsi" w:cstheme="majorHAnsi"/>
        </w:rPr>
        <w:t>1. Wykonawca oświadcza, że powierzy Podwykonawcy wykonanie następującej części                                zamówienia: .......................................................</w:t>
      </w:r>
    </w:p>
    <w:p w14:paraId="58D707B5" w14:textId="77777777" w:rsidR="00193916" w:rsidRPr="0021528E" w:rsidRDefault="00193916" w:rsidP="00193916">
      <w:pPr>
        <w:tabs>
          <w:tab w:val="left" w:pos="0"/>
          <w:tab w:val="left" w:pos="284"/>
        </w:tabs>
        <w:jc w:val="both"/>
        <w:rPr>
          <w:rFonts w:asciiTheme="majorHAnsi" w:hAnsiTheme="majorHAnsi" w:cstheme="majorHAnsi"/>
        </w:rPr>
      </w:pPr>
      <w:r w:rsidRPr="0021528E">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066FCE43" w14:textId="506628D6" w:rsidR="00F06DB3" w:rsidRDefault="00193916" w:rsidP="00F06DB3">
      <w:pPr>
        <w:jc w:val="both"/>
        <w:rPr>
          <w:rFonts w:asciiTheme="majorHAnsi" w:hAnsiTheme="majorHAnsi" w:cstheme="majorHAnsi"/>
        </w:rPr>
      </w:pPr>
      <w:r w:rsidRPr="0021528E">
        <w:rPr>
          <w:rFonts w:asciiTheme="majorHAnsi" w:hAnsiTheme="majorHAnsi" w:cstheme="majorHAnsi"/>
          <w:i/>
          <w:iCs/>
          <w:sz w:val="20"/>
          <w:szCs w:val="20"/>
        </w:rPr>
        <w:t xml:space="preserve">** w przypadku zadeklarowania w ofercie, że Wykonawca nie powierzy podwykonawcom żadnej części zamówienia                </w:t>
      </w:r>
      <w:r w:rsidRPr="0021528E">
        <w:rPr>
          <w:rFonts w:asciiTheme="majorHAnsi" w:hAnsiTheme="majorHAnsi" w:cstheme="majorHAnsi"/>
          <w:b/>
          <w:i/>
          <w:iCs/>
          <w:sz w:val="20"/>
          <w:szCs w:val="20"/>
        </w:rPr>
        <w:t xml:space="preserve">§ 3 A </w:t>
      </w:r>
      <w:r w:rsidRPr="0021528E">
        <w:rPr>
          <w:rFonts w:asciiTheme="majorHAnsi" w:hAnsiTheme="majorHAnsi" w:cstheme="majorHAnsi"/>
          <w:bCs/>
          <w:i/>
          <w:iCs/>
          <w:sz w:val="20"/>
          <w:szCs w:val="20"/>
        </w:rPr>
        <w:t>zostanie usunięty.</w:t>
      </w:r>
    </w:p>
    <w:p w14:paraId="7A398BA1" w14:textId="77777777" w:rsidR="00F06DB3" w:rsidRPr="0021528E" w:rsidRDefault="00F06DB3" w:rsidP="00F06DB3">
      <w:pPr>
        <w:jc w:val="both"/>
        <w:rPr>
          <w:rFonts w:asciiTheme="majorHAnsi" w:hAnsiTheme="majorHAnsi" w:cstheme="majorHAnsi"/>
        </w:rPr>
      </w:pPr>
    </w:p>
    <w:p w14:paraId="4E4CBC16" w14:textId="77777777" w:rsidR="00193916" w:rsidRPr="0021528E" w:rsidRDefault="00193916" w:rsidP="00193916">
      <w:pPr>
        <w:pStyle w:val="Standard"/>
        <w:widowControl w:val="0"/>
        <w:autoSpaceDE w:val="0"/>
        <w:jc w:val="center"/>
        <w:rPr>
          <w:rFonts w:asciiTheme="majorHAnsi" w:hAnsiTheme="majorHAnsi" w:cstheme="majorHAnsi"/>
          <w:b/>
        </w:rPr>
      </w:pPr>
      <w:r w:rsidRPr="0021528E">
        <w:rPr>
          <w:rFonts w:asciiTheme="majorHAnsi" w:hAnsiTheme="majorHAnsi" w:cstheme="majorHAnsi"/>
          <w:b/>
        </w:rPr>
        <w:t>§ 4</w:t>
      </w:r>
    </w:p>
    <w:p w14:paraId="70D87307"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zastrzega sobie prawo do realizacji zamówienia w zależności od bieżących                            potrzeb. </w:t>
      </w:r>
    </w:p>
    <w:p w14:paraId="3AC1C7FB"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lang w:eastAsia="pl-PL"/>
        </w:rPr>
        <w:t xml:space="preserve">Zamawiający zastrzega sobie prawo do niewykorzystania pełnego limitu ilościowego                                             i wartościowego przedmiotu umowy bez prawa do roszczeń z tego tytułu przez Wykonawcę,                           </w:t>
      </w:r>
      <w:r w:rsidRPr="0021528E">
        <w:rPr>
          <w:rFonts w:asciiTheme="majorHAnsi" w:hAnsiTheme="majorHAnsi" w:cstheme="majorHAnsi"/>
          <w:lang w:eastAsia="pl-PL"/>
        </w:rPr>
        <w:lastRenderedPageBreak/>
        <w:t xml:space="preserve">z zastrzeżeniem, iż minimalny zakres umowy przewidziany przez Zamawiającego do realizacji                 wynosi </w:t>
      </w:r>
      <w:r w:rsidRPr="0021528E">
        <w:rPr>
          <w:rFonts w:asciiTheme="majorHAnsi" w:hAnsiTheme="majorHAnsi" w:cstheme="majorHAnsi"/>
        </w:rPr>
        <w:t xml:space="preserve">40% </w:t>
      </w:r>
      <w:r w:rsidRPr="0021528E">
        <w:rPr>
          <w:rFonts w:asciiTheme="majorHAnsi" w:hAnsiTheme="majorHAnsi" w:cstheme="majorHAnsi"/>
          <w:i/>
          <w:iCs/>
          <w:sz w:val="18"/>
          <w:szCs w:val="18"/>
        </w:rPr>
        <w:t>(**dla Pakietu I, II, IV, VI, VI, VII)</w:t>
      </w:r>
      <w:r w:rsidRPr="0021528E">
        <w:rPr>
          <w:rFonts w:asciiTheme="majorHAnsi" w:hAnsiTheme="majorHAnsi" w:cstheme="majorHAnsi"/>
        </w:rPr>
        <w:t xml:space="preserve"> / 10% </w:t>
      </w:r>
      <w:r w:rsidRPr="0021528E">
        <w:rPr>
          <w:rFonts w:asciiTheme="majorHAnsi" w:hAnsiTheme="majorHAnsi" w:cstheme="majorHAnsi"/>
          <w:i/>
          <w:iCs/>
          <w:sz w:val="18"/>
          <w:szCs w:val="18"/>
        </w:rPr>
        <w:t>(**dla Pakietu III)</w:t>
      </w:r>
      <w:r w:rsidRPr="0021528E">
        <w:rPr>
          <w:rFonts w:asciiTheme="majorHAnsi" w:hAnsiTheme="majorHAnsi" w:cstheme="majorHAnsi"/>
        </w:rPr>
        <w:t xml:space="preserve"> wartości brutto umowy, o której                        mowa w §2 ust. 1.  </w:t>
      </w:r>
    </w:p>
    <w:p w14:paraId="3721CC83"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1. </w:t>
      </w:r>
    </w:p>
    <w:p w14:paraId="26AF9FBF"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Wykonawca odpowiada za ilość i jakość dostarczonego asortymentu. </w:t>
      </w:r>
    </w:p>
    <w:p w14:paraId="3A903A47"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zobowiązuje się do zbadania asortymentu pod względem ilości i jakości. </w:t>
      </w:r>
    </w:p>
    <w:p w14:paraId="4A18921B"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2BA9E742"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21528E">
        <w:rPr>
          <w:rFonts w:asciiTheme="majorHAnsi" w:hAnsiTheme="majorHAnsi" w:cstheme="majorHAnsi"/>
          <w:iCs/>
        </w:rPr>
        <w:t>.</w:t>
      </w:r>
    </w:p>
    <w:p w14:paraId="30199376"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bCs/>
          <w:iCs/>
        </w:rPr>
      </w:pPr>
      <w:r w:rsidRPr="0021528E">
        <w:rPr>
          <w:rFonts w:asciiTheme="majorHAnsi" w:hAnsiTheme="majorHAnsi" w:cstheme="majorHAnsi"/>
          <w:bCs/>
          <w:iCs/>
        </w:rPr>
        <w:t xml:space="preserve"> Wykonawca reklamację zgłoszoną w sposób określony w ust. 7 rozpatrzy niezwłocznie,                       nie później jednak niż w ciągu 14 dni od daty pisemnego powiadomienia. Brak odpowiedzi                          w w/w terminie uznaje się za przyjęcie reklamacji.</w:t>
      </w:r>
    </w:p>
    <w:p w14:paraId="603AF074"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bCs/>
        </w:rPr>
        <w:t>W przypadku uwzględnienia reklamacji, Wykonawca zobowiązuje się, przy najbliższej dostawie,               dostarczyć brakujący towar lub dokonać jego wymiany na wolny od wad.</w:t>
      </w:r>
    </w:p>
    <w:p w14:paraId="50278322"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bCs/>
          <w:iCs/>
        </w:rPr>
      </w:pPr>
      <w:r w:rsidRPr="0021528E">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16DE85E6" w14:textId="77777777" w:rsidR="00193916" w:rsidRPr="0021528E" w:rsidRDefault="00193916" w:rsidP="00193916">
      <w:pPr>
        <w:suppressAutoHyphens w:val="0"/>
        <w:autoSpaceDE w:val="0"/>
        <w:ind w:left="284"/>
        <w:jc w:val="both"/>
        <w:textAlignment w:val="auto"/>
        <w:rPr>
          <w:rFonts w:asciiTheme="majorHAnsi" w:hAnsiTheme="majorHAnsi" w:cstheme="majorHAnsi"/>
          <w:color w:val="FF0000"/>
        </w:rPr>
      </w:pPr>
    </w:p>
    <w:p w14:paraId="71C37429"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5</w:t>
      </w:r>
    </w:p>
    <w:p w14:paraId="724C3E28"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Zapłata za otrzymany towar będzie realizowana przelewem bankowym na nr rachunku   wskazany na fakturze w terminie do 30 </w:t>
      </w:r>
      <w:r w:rsidRPr="0021528E">
        <w:rPr>
          <w:rFonts w:asciiTheme="majorHAnsi" w:hAnsiTheme="majorHAnsi" w:cstheme="majorHAnsi"/>
          <w:bCs/>
        </w:rPr>
        <w:t xml:space="preserve">dni </w:t>
      </w:r>
      <w:r w:rsidRPr="0021528E">
        <w:rPr>
          <w:rFonts w:asciiTheme="majorHAnsi" w:hAnsiTheme="majorHAnsi" w:cstheme="majorHAnsi"/>
        </w:rPr>
        <w:t xml:space="preserve">od daty dostarczenia Zamawiającemu                                                                  prawidłowo wystawionej faktury VAT i potwierdzenia odbioru dostawy przez Zamawiającego. </w:t>
      </w:r>
    </w:p>
    <w:p w14:paraId="71F968B5"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W przypadku, gdy Zamawiającego oraz Wykonawcę łączy więcej niż jedna umowa,                                        Wykonawca zobowiązuje się do wystawiania faktur odrębnie dla każdej z umów.</w:t>
      </w:r>
    </w:p>
    <w:p w14:paraId="0832E26A"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Za termin zapłaty faktury VAT przyjmuje się datę złożenia polecenia przelewu przez                                       Zamawiającego.</w:t>
      </w:r>
    </w:p>
    <w:p w14:paraId="2324BD53"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oświadcza, że nie jest podatnikiem podatku VAT i posiada </w:t>
      </w:r>
      <w:r w:rsidRPr="0021528E">
        <w:rPr>
          <w:rFonts w:asciiTheme="majorHAnsi" w:hAnsiTheme="majorHAnsi" w:cstheme="majorHAnsi"/>
        </w:rPr>
        <w:br/>
        <w:t>NIP 551-21-23-091.</w:t>
      </w:r>
    </w:p>
    <w:p w14:paraId="537FD133"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Wykonawca oświadcza, że </w:t>
      </w:r>
      <w:r w:rsidRPr="0021528E">
        <w:rPr>
          <w:rFonts w:asciiTheme="majorHAnsi" w:hAnsiTheme="majorHAnsi" w:cstheme="majorHAnsi"/>
          <w:b/>
        </w:rPr>
        <w:t>jest/nie jest*)</w:t>
      </w:r>
      <w:r w:rsidRPr="0021528E">
        <w:rPr>
          <w:rFonts w:asciiTheme="majorHAnsi" w:hAnsiTheme="majorHAnsi" w:cstheme="majorHAnsi"/>
        </w:rPr>
        <w:t xml:space="preserve"> podatnikiem podatku VAT i posiada NIP ………………….</w:t>
      </w:r>
    </w:p>
    <w:p w14:paraId="1C7874D1" w14:textId="77777777" w:rsidR="00F06DB3" w:rsidRDefault="00F06DB3" w:rsidP="00193916">
      <w:pPr>
        <w:autoSpaceDE w:val="0"/>
        <w:jc w:val="center"/>
        <w:rPr>
          <w:rFonts w:asciiTheme="majorHAnsi" w:hAnsiTheme="majorHAnsi" w:cstheme="majorHAnsi"/>
          <w:b/>
          <w:bCs/>
        </w:rPr>
      </w:pPr>
    </w:p>
    <w:p w14:paraId="57254F9D" w14:textId="0A488DE6"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6</w:t>
      </w:r>
    </w:p>
    <w:p w14:paraId="4D6C1F1D"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47F276A6"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2. Zamawiający dopuszcza możliwość zmiany ceny brutto w przypadku:</w:t>
      </w:r>
    </w:p>
    <w:p w14:paraId="3BBE9359"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eastAsia="Calibri Light" w:hAnsiTheme="majorHAnsi" w:cstheme="majorHAnsi"/>
        </w:rPr>
        <w:t xml:space="preserve">2.1 urzędowej </w:t>
      </w:r>
      <w:r w:rsidRPr="0021528E">
        <w:rPr>
          <w:rFonts w:asciiTheme="majorHAnsi" w:hAnsiTheme="majorHAnsi" w:cstheme="majorHAnsi"/>
        </w:rPr>
        <w:t>zmiany stawki podatku VAT,</w:t>
      </w:r>
    </w:p>
    <w:p w14:paraId="19279D65"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hAnsiTheme="majorHAnsi" w:cstheme="majorHAnsi"/>
        </w:rPr>
        <w:lastRenderedPageBreak/>
        <w:t>2.2 obniżenia cen przez Wykonawcę;</w:t>
      </w:r>
    </w:p>
    <w:p w14:paraId="1FCDD9ED"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372E0F59"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7D0F9049"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4. Zmiany, o których mowa w ust. 2 następują automatycznie i nie wymagają sporządzenia aneksu do umowy.</w:t>
      </w:r>
    </w:p>
    <w:p w14:paraId="591F413F" w14:textId="77777777" w:rsidR="00193916" w:rsidRPr="0021528E" w:rsidRDefault="00193916" w:rsidP="00193916">
      <w:pPr>
        <w:pStyle w:val="Standard"/>
        <w:widowControl w:val="0"/>
        <w:suppressAutoHyphens w:val="0"/>
        <w:autoSpaceDE w:val="0"/>
        <w:jc w:val="both"/>
        <w:rPr>
          <w:rFonts w:asciiTheme="majorHAnsi" w:eastAsia="Calibri" w:hAnsiTheme="majorHAnsi" w:cstheme="majorHAnsi"/>
          <w:lang w:eastAsia="en-US"/>
        </w:rPr>
      </w:pPr>
      <w:r w:rsidRPr="0021528E">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1F16EA20" w14:textId="77777777" w:rsidR="00193916" w:rsidRPr="0021528E" w:rsidRDefault="00193916" w:rsidP="00193916">
      <w:pPr>
        <w:pStyle w:val="Standard"/>
        <w:widowControl w:val="0"/>
        <w:suppressAutoHyphens w:val="0"/>
        <w:autoSpaceDE w:val="0"/>
        <w:jc w:val="both"/>
        <w:rPr>
          <w:rFonts w:asciiTheme="majorHAnsi" w:hAnsiTheme="majorHAnsi" w:cstheme="majorHAnsi"/>
        </w:rPr>
      </w:pPr>
      <w:r w:rsidRPr="0021528E">
        <w:rPr>
          <w:rFonts w:asciiTheme="majorHAnsi" w:hAnsiTheme="majorHAnsi" w:cstheme="majorHAnsi"/>
        </w:rPr>
        <w:t>6. Obniżenie ceny jednostkowej towaru nie wymaga formy pisemnej i jest dopuszczalne                                      na każdym etapie realizacji niniejszej umowy.</w:t>
      </w:r>
    </w:p>
    <w:p w14:paraId="4D20981A" w14:textId="77777777" w:rsidR="00193916" w:rsidRPr="0021528E" w:rsidRDefault="00193916" w:rsidP="00193916">
      <w:pPr>
        <w:suppressAutoHyphens w:val="0"/>
        <w:autoSpaceDE w:val="0"/>
        <w:jc w:val="both"/>
        <w:textAlignment w:val="auto"/>
        <w:rPr>
          <w:rFonts w:asciiTheme="majorHAnsi" w:hAnsiTheme="majorHAnsi" w:cstheme="majorHAnsi"/>
          <w:color w:val="FF0000"/>
        </w:rPr>
      </w:pPr>
    </w:p>
    <w:p w14:paraId="76780C69"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7</w:t>
      </w:r>
    </w:p>
    <w:p w14:paraId="768118B8" w14:textId="77777777" w:rsidR="00193916" w:rsidRPr="0021528E" w:rsidRDefault="00193916" w:rsidP="00193916">
      <w:pPr>
        <w:autoSpaceDE w:val="0"/>
        <w:jc w:val="both"/>
        <w:rPr>
          <w:rFonts w:asciiTheme="majorHAnsi" w:hAnsiTheme="majorHAnsi" w:cstheme="majorHAnsi"/>
          <w:lang w:eastAsia="pl-PL"/>
        </w:rPr>
      </w:pPr>
      <w:r w:rsidRPr="0021528E">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519E3F5B" w14:textId="77777777" w:rsidR="00193916" w:rsidRPr="0021528E" w:rsidRDefault="00193916" w:rsidP="00193916">
      <w:pPr>
        <w:autoSpaceDE w:val="0"/>
        <w:jc w:val="both"/>
        <w:rPr>
          <w:rFonts w:asciiTheme="majorHAnsi" w:hAnsiTheme="majorHAnsi" w:cstheme="majorHAnsi"/>
          <w:lang w:eastAsia="pl-PL"/>
        </w:rPr>
      </w:pPr>
      <w:r w:rsidRPr="0021528E">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EF17148"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lang w:eastAsia="pl-PL"/>
        </w:rPr>
        <w:t xml:space="preserve">3. </w:t>
      </w:r>
      <w:r w:rsidRPr="0021528E">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4F93AE39" w14:textId="77777777" w:rsidR="00193916" w:rsidRPr="0021528E" w:rsidRDefault="00193916" w:rsidP="00193916">
      <w:pPr>
        <w:autoSpaceDE w:val="0"/>
        <w:jc w:val="both"/>
        <w:rPr>
          <w:rFonts w:asciiTheme="majorHAnsi" w:hAnsiTheme="majorHAnsi" w:cstheme="majorHAnsi"/>
        </w:rPr>
      </w:pPr>
    </w:p>
    <w:p w14:paraId="6F8F9D17"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8</w:t>
      </w:r>
    </w:p>
    <w:p w14:paraId="738A7A22" w14:textId="77777777" w:rsidR="00193916" w:rsidRPr="0021528E" w:rsidRDefault="00193916" w:rsidP="00B508AA">
      <w:pPr>
        <w:widowControl/>
        <w:numPr>
          <w:ilvl w:val="0"/>
          <w:numId w:val="57"/>
        </w:numPr>
        <w:suppressAutoHyphens w:val="0"/>
        <w:autoSpaceDE w:val="0"/>
        <w:contextualSpacing/>
        <w:jc w:val="both"/>
        <w:textAlignment w:val="auto"/>
        <w:rPr>
          <w:rFonts w:asciiTheme="majorHAnsi" w:hAnsiTheme="majorHAnsi" w:cstheme="majorHAnsi"/>
          <w:bCs/>
        </w:rPr>
      </w:pPr>
      <w:r w:rsidRPr="0021528E">
        <w:rPr>
          <w:rFonts w:asciiTheme="majorHAnsi" w:hAnsiTheme="majorHAnsi" w:cstheme="majorHAnsi"/>
          <w:bCs/>
        </w:rPr>
        <w:t>W razie niewykonania lub nienależytego wykonania umowy, Wykonawca zapłaci                                      Zamawiającemu karę umowną w przypadku:</w:t>
      </w:r>
    </w:p>
    <w:p w14:paraId="227C5115" w14:textId="77777777" w:rsidR="00193916" w:rsidRPr="0021528E" w:rsidRDefault="00193916" w:rsidP="00B508AA">
      <w:pPr>
        <w:widowControl/>
        <w:numPr>
          <w:ilvl w:val="0"/>
          <w:numId w:val="58"/>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zwłoki w dostawie asortymentu w terminie określonym niniejszą umową, w wysokości                               5% wartości brutto niedostarczonego asortymentu za każdy dzień zwłoki;</w:t>
      </w:r>
    </w:p>
    <w:p w14:paraId="163F474E" w14:textId="77777777" w:rsidR="00193916" w:rsidRPr="0021528E" w:rsidRDefault="00193916" w:rsidP="00B508AA">
      <w:pPr>
        <w:widowControl/>
        <w:numPr>
          <w:ilvl w:val="0"/>
          <w:numId w:val="58"/>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 xml:space="preserve">odstąpienia od umowy przez Zamawiającego z przyczyn, za które odpowiedzialność                                   ponosi Wykonawca, w wysokości 10% wartości brutto umowy;              </w:t>
      </w:r>
    </w:p>
    <w:p w14:paraId="149F496A" w14:textId="77777777" w:rsidR="00193916" w:rsidRPr="0021528E" w:rsidRDefault="00193916" w:rsidP="00B508AA">
      <w:pPr>
        <w:widowControl/>
        <w:numPr>
          <w:ilvl w:val="0"/>
          <w:numId w:val="57"/>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Zamawiający zapłaci Wykonawcy karę umowną w przypadku:</w:t>
      </w:r>
    </w:p>
    <w:p w14:paraId="3DD02553" w14:textId="77777777" w:rsidR="00193916" w:rsidRPr="0021528E" w:rsidRDefault="00193916" w:rsidP="00B508AA">
      <w:pPr>
        <w:pStyle w:val="Akapitzlist"/>
        <w:numPr>
          <w:ilvl w:val="0"/>
          <w:numId w:val="59"/>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odstąpienia od umowy przez Wykonawcę z przyczyn leżących po stronie Zamawiającego                    w wysokości 10% wartości brutto umowy.</w:t>
      </w:r>
    </w:p>
    <w:p w14:paraId="7534B55E"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021EDDA6"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Łączna maksymalna wysokość kar umownych, której mogą dochodzić strony w związku                                      z realizacją niniejszej umowy nie może przekroczyć 20% wartości brutto umowy. </w:t>
      </w:r>
    </w:p>
    <w:p w14:paraId="7529DE93"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624CB33A"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rPr>
      </w:pPr>
      <w:r w:rsidRPr="0021528E">
        <w:rPr>
          <w:rFonts w:asciiTheme="majorHAnsi" w:hAnsiTheme="majorHAnsi" w:cstheme="majorHAnsi"/>
          <w:iCs/>
          <w:sz w:val="24"/>
          <w:szCs w:val="24"/>
        </w:rPr>
        <w:t xml:space="preserve">W przypadku niezrealizowania dostawy asortymentu w terminie określonym niniejszą umową,       Zamawiającemu przysługuje prawo dokonania zakupu asortymentu u innego                                          podmiotu na koszt Wykonawcy, po wcześniejszym pisemnym wezwaniu Wykonawcy do należytej                                        </w:t>
      </w:r>
      <w:r w:rsidRPr="0021528E">
        <w:rPr>
          <w:rFonts w:asciiTheme="majorHAnsi" w:hAnsiTheme="majorHAnsi" w:cstheme="majorHAnsi"/>
          <w:iCs/>
          <w:sz w:val="24"/>
          <w:szCs w:val="24"/>
        </w:rPr>
        <w:lastRenderedPageBreak/>
        <w:t xml:space="preserve">realizacji umowy. Zamawiający o tym fakcie niezwłocznie poinformuje Wykonawcę pisemnie lub za pośrednictwem poczty elektronicznej (e-mail). </w:t>
      </w:r>
    </w:p>
    <w:p w14:paraId="3384925C"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rPr>
      </w:pPr>
      <w:r w:rsidRPr="0021528E">
        <w:rPr>
          <w:rFonts w:asciiTheme="majorHAnsi" w:hAnsiTheme="majorHAnsi" w:cstheme="majorHAnsi"/>
          <w:iCs/>
          <w:sz w:val="24"/>
          <w:szCs w:val="24"/>
        </w:rPr>
        <w:t xml:space="preserve">W przypadku, o którym mowa w ust. 6 Wykonawca zostanie obciążony różnicą kosztów                                      a złożone wcześniej zamówienie z chwilą powiadomienia Wykonawcy zostanie anulowane. </w:t>
      </w:r>
    </w:p>
    <w:p w14:paraId="7FEFA889" w14:textId="77777777" w:rsidR="00193916" w:rsidRPr="0021528E" w:rsidRDefault="00193916" w:rsidP="000D6C6D">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 9</w:t>
      </w:r>
    </w:p>
    <w:p w14:paraId="28219D29" w14:textId="77777777" w:rsidR="00193916" w:rsidRPr="0021528E" w:rsidRDefault="00193916" w:rsidP="00B508AA">
      <w:pPr>
        <w:pStyle w:val="Akapitzlist"/>
        <w:numPr>
          <w:ilvl w:val="0"/>
          <w:numId w:val="60"/>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Zamawiający  przewiduje możliwość dokonania zmian postanowień zawartej umowy                             w zakresie: </w:t>
      </w:r>
    </w:p>
    <w:p w14:paraId="2C96FE72"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p>
    <w:p w14:paraId="37AC1902"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6048210A"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rPr>
      </w:pPr>
      <w:r w:rsidRPr="0021528E">
        <w:rPr>
          <w:rFonts w:asciiTheme="majorHAnsi" w:hAnsiTheme="majorHAnsi" w:cstheme="majorHAnsi"/>
          <w:bCs/>
          <w:sz w:val="24"/>
          <w:szCs w:val="24"/>
        </w:rPr>
        <w:t>zmiany nazwy asortymentu, pod warunkiem zachowania tożsamości asortymentu i ceny                  jednostkowej;</w:t>
      </w:r>
    </w:p>
    <w:p w14:paraId="4A286921"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rPr>
      </w:pPr>
      <w:r w:rsidRPr="0021528E">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7B1BC5A6"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danych teleadresowych Stron zapisanych w umowie;</w:t>
      </w:r>
    </w:p>
    <w:p w14:paraId="737A7673"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wydłużenia terminu obowiązywania umowy do czasu wyczerpania kwoty                                          wynagrodzenia Wykonawcy określonego w §2 ust. 1 umowy;</w:t>
      </w:r>
    </w:p>
    <w:p w14:paraId="3C1F1170" w14:textId="77777777" w:rsidR="00193916" w:rsidRPr="0021528E" w:rsidRDefault="00193916" w:rsidP="00B508AA">
      <w:pPr>
        <w:pStyle w:val="Akapitzlist"/>
        <w:numPr>
          <w:ilvl w:val="0"/>
          <w:numId w:val="60"/>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Zmiany, o których mowa w niniejszej umowie nie mogą być niekorzystne dla                                            Zamawiającego. </w:t>
      </w:r>
    </w:p>
    <w:p w14:paraId="0EECD2AD" w14:textId="77777777" w:rsidR="00193916" w:rsidRPr="0021528E" w:rsidRDefault="00193916" w:rsidP="00B508AA">
      <w:pPr>
        <w:pStyle w:val="Akapitzlist"/>
        <w:numPr>
          <w:ilvl w:val="0"/>
          <w:numId w:val="60"/>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Zamawiający dopuszcza również możliwość zmiany zapisów umowy w przypadku zmiany                     powszechnie obowiązujących przepisów prawa. </w:t>
      </w:r>
      <w:bookmarkStart w:id="2" w:name="_Hlk531153172"/>
    </w:p>
    <w:bookmarkEnd w:id="2"/>
    <w:p w14:paraId="2E5AFA49" w14:textId="77777777" w:rsidR="00193916" w:rsidRPr="0021528E" w:rsidRDefault="00193916" w:rsidP="000D6C6D">
      <w:pPr>
        <w:pStyle w:val="Standard"/>
        <w:widowControl w:val="0"/>
        <w:autoSpaceDE w:val="0"/>
        <w:contextualSpacing/>
        <w:jc w:val="center"/>
        <w:rPr>
          <w:rFonts w:asciiTheme="majorHAnsi" w:hAnsiTheme="majorHAnsi" w:cstheme="majorHAnsi"/>
          <w:b/>
          <w:bCs/>
          <w:color w:val="00B050"/>
        </w:rPr>
      </w:pPr>
    </w:p>
    <w:p w14:paraId="73408846" w14:textId="77777777" w:rsidR="00193916" w:rsidRPr="0021528E" w:rsidRDefault="00193916" w:rsidP="000D6C6D">
      <w:pPr>
        <w:autoSpaceDE w:val="0"/>
        <w:contextualSpacing/>
        <w:jc w:val="center"/>
        <w:rPr>
          <w:rFonts w:asciiTheme="majorHAnsi" w:hAnsiTheme="majorHAnsi" w:cstheme="majorHAnsi"/>
          <w:b/>
          <w:bCs/>
        </w:rPr>
      </w:pPr>
      <w:r w:rsidRPr="0021528E">
        <w:rPr>
          <w:rFonts w:asciiTheme="majorHAnsi" w:hAnsiTheme="majorHAnsi" w:cstheme="majorHAnsi"/>
          <w:b/>
          <w:bCs/>
        </w:rPr>
        <w:t>§ 10</w:t>
      </w:r>
    </w:p>
    <w:p w14:paraId="0DB8E9C2" w14:textId="77777777" w:rsidR="00193916" w:rsidRPr="0021528E" w:rsidRDefault="00193916" w:rsidP="000D6C6D">
      <w:pPr>
        <w:pStyle w:val="NormalnyWeb"/>
        <w:shd w:val="clear" w:color="auto" w:fill="FFFFFF"/>
        <w:contextualSpacing/>
        <w:jc w:val="both"/>
        <w:rPr>
          <w:rFonts w:asciiTheme="majorHAnsi" w:hAnsiTheme="majorHAnsi" w:cstheme="majorHAnsi"/>
        </w:rPr>
      </w:pPr>
      <w:r w:rsidRPr="0021528E">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21528E">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21528E">
        <w:rPr>
          <w:rFonts w:asciiTheme="majorHAnsi" w:hAnsiTheme="majorHAnsi" w:cstheme="majorHAnsi"/>
        </w:rPr>
        <w:br/>
        <w:t xml:space="preserve">Wykonawca zobowiązuje się do realizacji dostaw asortymentu również w czasie: </w:t>
      </w:r>
    </w:p>
    <w:p w14:paraId="09EC6290"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 xml:space="preserve">1.1 nadzwyczajnych zdarzeń w czasie pokoju, </w:t>
      </w:r>
    </w:p>
    <w:p w14:paraId="4C8DF2CC"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1.2 zagrożenia bezpieczeństwa państwa,</w:t>
      </w:r>
    </w:p>
    <w:p w14:paraId="7CA856B2"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1.3 wojny.</w:t>
      </w:r>
    </w:p>
    <w:p w14:paraId="6099A3E2" w14:textId="77777777" w:rsidR="00F06DB3" w:rsidRDefault="00F06DB3" w:rsidP="000D6C6D">
      <w:pPr>
        <w:pStyle w:val="Standard"/>
        <w:widowControl w:val="0"/>
        <w:autoSpaceDE w:val="0"/>
        <w:contextualSpacing/>
        <w:jc w:val="center"/>
        <w:rPr>
          <w:rFonts w:asciiTheme="majorHAnsi" w:hAnsiTheme="majorHAnsi" w:cstheme="majorHAnsi"/>
          <w:b/>
          <w:bCs/>
        </w:rPr>
      </w:pPr>
    </w:p>
    <w:p w14:paraId="6112DBA7" w14:textId="280B9D2E"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11</w:t>
      </w:r>
    </w:p>
    <w:p w14:paraId="2B819293" w14:textId="77777777" w:rsidR="00193916" w:rsidRPr="0021528E" w:rsidRDefault="00193916" w:rsidP="00B508AA">
      <w:pPr>
        <w:widowControl/>
        <w:numPr>
          <w:ilvl w:val="0"/>
          <w:numId w:val="61"/>
        </w:numPr>
        <w:suppressAutoHyphens w:val="0"/>
        <w:autoSpaceDE w:val="0"/>
        <w:contextualSpacing/>
        <w:jc w:val="both"/>
        <w:textAlignment w:val="auto"/>
        <w:rPr>
          <w:rFonts w:asciiTheme="majorHAnsi" w:hAnsiTheme="majorHAnsi" w:cstheme="majorHAnsi"/>
        </w:rPr>
      </w:pPr>
      <w:r w:rsidRPr="0021528E">
        <w:rPr>
          <w:rFonts w:asciiTheme="majorHAnsi" w:hAnsiTheme="majorHAnsi" w:cstheme="majorHAnsi"/>
          <w:bCs/>
        </w:rPr>
        <w:t xml:space="preserve">Umowa niniejsza zostaje zawarta na czas określony 12 miesięcy i obowiązuje od dnia…….….                       do dnia……………………. </w:t>
      </w:r>
      <w:r w:rsidRPr="0021528E">
        <w:rPr>
          <w:rFonts w:asciiTheme="majorHAnsi" w:hAnsiTheme="majorHAnsi" w:cstheme="majorHAnsi"/>
          <w:bCs/>
          <w:i/>
          <w:iCs/>
          <w:sz w:val="18"/>
          <w:szCs w:val="18"/>
        </w:rPr>
        <w:t xml:space="preserve">Realizacja począwszy od 01.06.2022 r. </w:t>
      </w:r>
    </w:p>
    <w:p w14:paraId="24E0E360" w14:textId="77777777" w:rsidR="00193916" w:rsidRPr="0021528E" w:rsidRDefault="00193916" w:rsidP="00B508AA">
      <w:pPr>
        <w:widowControl/>
        <w:numPr>
          <w:ilvl w:val="0"/>
          <w:numId w:val="61"/>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 xml:space="preserve">Zamawiającemu przysługuje prawo do odstąpienia od umowy w przypadku: </w:t>
      </w:r>
    </w:p>
    <w:p w14:paraId="627FA8C6"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gdy Wykonawca nie rozpoczął realizacji przedmiotu umowy bez uzasadnionych przyczyn;</w:t>
      </w:r>
    </w:p>
    <w:p w14:paraId="567A9808"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dwukrotnej nieterminowej realizacji zamówienia z przyczyn, za które wyłączną                              odpowiedzialność ponosi Wykonawca;</w:t>
      </w:r>
    </w:p>
    <w:p w14:paraId="38275E85"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dwukrotnej reklamacji jakościowej dostarczonego asortymentu;</w:t>
      </w:r>
    </w:p>
    <w:p w14:paraId="5961F892"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lastRenderedPageBreak/>
        <w:t>zmiany cen, za wyjątkiem sytuacji przewidzianych w §6 ust. 2;</w:t>
      </w:r>
    </w:p>
    <w:p w14:paraId="1E89D43B"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zaistnienia </w:t>
      </w:r>
      <w:r w:rsidRPr="0021528E">
        <w:rPr>
          <w:rFonts w:asciiTheme="majorHAnsi" w:hAnsiTheme="majorHAnsi" w:cstheme="majorHAnsi"/>
          <w:sz w:val="24"/>
          <w:szCs w:val="24"/>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następuje w trybie                          i na zasadach określonych w art. 456 ustawy Prawo Zamówień Publicznych.</w:t>
      </w:r>
    </w:p>
    <w:p w14:paraId="289F9116"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Odstąpienie od umowy, o którym mowa w §12 ust. 2 pkt. a, b, c i d, następuje w ciągu 30 dni od daty zaistnienia zdarzeń stanowiących podstawy do odstąpienia od umowy,                                                         </w:t>
      </w:r>
      <w:r w:rsidRPr="0021528E">
        <w:rPr>
          <w:rFonts w:asciiTheme="majorHAnsi" w:hAnsiTheme="majorHAnsi" w:cstheme="majorHAnsi"/>
          <w:sz w:val="24"/>
          <w:szCs w:val="24"/>
        </w:rPr>
        <w:t>po wcześniejszym pisemnym wezwaniu Wykonawcy do należytej realizacji umowy.</w:t>
      </w:r>
    </w:p>
    <w:p w14:paraId="0C8DAE92"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W przypadku, o którym mowa w §12 ust. 2 pkt. e, odstąpienie następuje w terminie 30 dni od powzięcia informacji o tych okolicznościach. </w:t>
      </w:r>
    </w:p>
    <w:p w14:paraId="326EC5A5"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W przypadku, o którym mowa w §12 ust. 2 pkt. e, Wykonawca może żądać wyłącznie                                     wynagrodzenia należnego z tytułu wykonania części umowy.</w:t>
      </w:r>
    </w:p>
    <w:p w14:paraId="5EA12408"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Umowa wygasa lub rozwiązuje się:</w:t>
      </w:r>
    </w:p>
    <w:p w14:paraId="66F01F9F"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z upływem okresu obowiązywania;</w:t>
      </w:r>
    </w:p>
    <w:p w14:paraId="24F9F300"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z chwilą wyczerpania się łącznej kwoty przeznaczonej na dostawy określonej                                                 w § 2 ust. 1, z zastrzeżeniem wynikającym z §10 a także możliwościami przewidzianymi </w:t>
      </w:r>
      <w:r w:rsidRPr="0021528E">
        <w:rPr>
          <w:rFonts w:asciiTheme="majorHAnsi" w:hAnsiTheme="majorHAnsi" w:cstheme="majorHAnsi"/>
          <w:bCs/>
          <w:sz w:val="24"/>
          <w:szCs w:val="24"/>
        </w:rPr>
        <w:br/>
        <w:t>w Ustawie Prawo Zamówień Publicznych;</w:t>
      </w:r>
    </w:p>
    <w:p w14:paraId="23EC117B"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na skutek porozumienia Stron lub odstąpienia od umowy przez jedną ze Stron umowy                           w przypadkach przewidzianych w niniejszej umowie i powszechnie obowiązujących                przepisach prawa.</w:t>
      </w:r>
    </w:p>
    <w:p w14:paraId="3267644A" w14:textId="77777777"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12</w:t>
      </w:r>
    </w:p>
    <w:p w14:paraId="437F4519" w14:textId="77777777" w:rsidR="00193916" w:rsidRPr="0021528E" w:rsidRDefault="00193916" w:rsidP="00B508AA">
      <w:pPr>
        <w:pStyle w:val="Akapitzlist"/>
        <w:numPr>
          <w:ilvl w:val="0"/>
          <w:numId w:val="6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rPr>
      </w:pPr>
      <w:r w:rsidRPr="0021528E">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21528E">
        <w:rPr>
          <w:rFonts w:asciiTheme="majorHAnsi" w:hAnsiTheme="majorHAnsi" w:cstheme="majorHAnsi"/>
          <w:kern w:val="0"/>
          <w:sz w:val="24"/>
          <w:szCs w:val="24"/>
          <w:lang w:eastAsia="en-US"/>
        </w:rPr>
        <w:t>z zastrzeżeniem wyjątków umową                  przewidzianych</w:t>
      </w:r>
      <w:r w:rsidRPr="0021528E">
        <w:rPr>
          <w:rFonts w:asciiTheme="majorHAnsi" w:hAnsiTheme="majorHAnsi" w:cstheme="majorHAnsi"/>
          <w:sz w:val="24"/>
          <w:szCs w:val="24"/>
          <w:lang w:val="en-US"/>
        </w:rPr>
        <w:t>.</w:t>
      </w:r>
    </w:p>
    <w:p w14:paraId="048A9E3C" w14:textId="77777777" w:rsidR="00193916" w:rsidRPr="0021528E" w:rsidRDefault="00193916" w:rsidP="00B508AA">
      <w:pPr>
        <w:pStyle w:val="Akapitzlist"/>
        <w:numPr>
          <w:ilvl w:val="0"/>
          <w:numId w:val="6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rPr>
      </w:pPr>
      <w:r w:rsidRPr="0021528E">
        <w:rPr>
          <w:rFonts w:asciiTheme="majorHAnsi" w:hAnsiTheme="majorHAnsi" w:cstheme="majorHAnsi"/>
          <w:bCs/>
          <w:iCs/>
          <w:sz w:val="24"/>
          <w:szCs w:val="24"/>
        </w:rPr>
        <w:t>W sprawach nieuregulowanych w niniejszej umowie mają zastosowanie przepisy Kodeksu                         Cywilnego i Ustawy Prawo Zamówień Publicznych.</w:t>
      </w:r>
    </w:p>
    <w:p w14:paraId="54E52895" w14:textId="77777777" w:rsidR="00193916" w:rsidRPr="0021528E" w:rsidRDefault="00193916" w:rsidP="00B508AA">
      <w:pPr>
        <w:widowControl/>
        <w:numPr>
          <w:ilvl w:val="0"/>
          <w:numId w:val="64"/>
        </w:numPr>
        <w:tabs>
          <w:tab w:val="left" w:pos="0"/>
          <w:tab w:val="left" w:pos="360"/>
        </w:tabs>
        <w:suppressAutoHyphens w:val="0"/>
        <w:ind w:left="0" w:firstLine="0"/>
        <w:contextualSpacing/>
        <w:jc w:val="both"/>
        <w:textAlignment w:val="auto"/>
        <w:rPr>
          <w:rFonts w:asciiTheme="majorHAnsi" w:hAnsiTheme="majorHAnsi" w:cstheme="majorHAnsi"/>
          <w:bCs/>
          <w:iCs/>
        </w:rPr>
      </w:pPr>
      <w:r w:rsidRPr="0021528E">
        <w:rPr>
          <w:rFonts w:asciiTheme="majorHAnsi" w:hAnsiTheme="majorHAnsi" w:cstheme="majorHAnsi"/>
          <w:bCs/>
          <w:iCs/>
        </w:rPr>
        <w:t xml:space="preserve">Ewentualne spory wynikłe na tle niniejszej umowy rozstrzygać będzie Sąd właściwy dla                                 siedziby Zamawiającego. </w:t>
      </w:r>
    </w:p>
    <w:p w14:paraId="7652AC39" w14:textId="77777777" w:rsidR="00193916" w:rsidRPr="0021528E" w:rsidRDefault="00193916" w:rsidP="000D6C6D">
      <w:pPr>
        <w:pStyle w:val="Standard"/>
        <w:widowControl w:val="0"/>
        <w:autoSpaceDE w:val="0"/>
        <w:contextualSpacing/>
        <w:rPr>
          <w:rFonts w:asciiTheme="majorHAnsi" w:hAnsiTheme="majorHAnsi" w:cstheme="majorHAnsi"/>
          <w:b/>
          <w:bCs/>
        </w:rPr>
      </w:pPr>
    </w:p>
    <w:p w14:paraId="5CA60D94" w14:textId="77777777"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13</w:t>
      </w:r>
    </w:p>
    <w:p w14:paraId="6963BECE" w14:textId="77777777" w:rsidR="00193916" w:rsidRPr="0021528E" w:rsidRDefault="00193916" w:rsidP="000D6C6D">
      <w:pPr>
        <w:pStyle w:val="Standard"/>
        <w:widowControl w:val="0"/>
        <w:autoSpaceDE w:val="0"/>
        <w:contextualSpacing/>
        <w:jc w:val="both"/>
        <w:rPr>
          <w:rFonts w:asciiTheme="majorHAnsi" w:hAnsiTheme="majorHAnsi" w:cstheme="majorHAnsi"/>
        </w:rPr>
      </w:pPr>
      <w:r w:rsidRPr="0021528E">
        <w:rPr>
          <w:rFonts w:asciiTheme="majorHAnsi" w:hAnsiTheme="majorHAnsi" w:cstheme="majorHAnsi"/>
        </w:rPr>
        <w:t xml:space="preserve">Umowę sporządzono w trzech jednobrzmiących egzemplarzach, dwa egzemplarze dla Zamawiającego, jeden egzemplarz dla Wykonawcy. </w:t>
      </w:r>
    </w:p>
    <w:p w14:paraId="329BCF16" w14:textId="77777777" w:rsidR="00193916" w:rsidRPr="0021528E" w:rsidRDefault="00193916" w:rsidP="000D6C6D">
      <w:pPr>
        <w:pStyle w:val="Standard"/>
        <w:widowControl w:val="0"/>
        <w:autoSpaceDE w:val="0"/>
        <w:contextualSpacing/>
        <w:jc w:val="both"/>
        <w:rPr>
          <w:rFonts w:asciiTheme="majorHAnsi" w:hAnsiTheme="majorHAnsi" w:cstheme="majorHAnsi"/>
          <w:lang w:eastAsia="ar-SA"/>
        </w:rPr>
      </w:pPr>
    </w:p>
    <w:p w14:paraId="1E644833" w14:textId="77777777" w:rsidR="00193916" w:rsidRPr="0021528E" w:rsidRDefault="00193916" w:rsidP="000D6C6D">
      <w:pPr>
        <w:pStyle w:val="Standard"/>
        <w:contextualSpacing/>
        <w:rPr>
          <w:rFonts w:asciiTheme="majorHAnsi" w:hAnsiTheme="majorHAnsi" w:cstheme="majorHAnsi"/>
          <w:b/>
          <w:bCs/>
        </w:rPr>
      </w:pPr>
      <w:r w:rsidRPr="0021528E">
        <w:rPr>
          <w:rFonts w:asciiTheme="majorHAnsi" w:hAnsiTheme="majorHAnsi" w:cstheme="majorHAnsi"/>
          <w:b/>
          <w:bCs/>
        </w:rPr>
        <w:t>WYKONAWCA:</w:t>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t>ZAMAWIAJĄCY:</w:t>
      </w:r>
    </w:p>
    <w:p w14:paraId="083291C4" w14:textId="77777777" w:rsidR="00193916" w:rsidRPr="0021528E" w:rsidRDefault="00193916" w:rsidP="000D6C6D">
      <w:pPr>
        <w:pStyle w:val="Standard"/>
        <w:contextualSpacing/>
        <w:rPr>
          <w:rFonts w:asciiTheme="majorHAnsi" w:hAnsiTheme="majorHAnsi" w:cstheme="majorHAnsi"/>
          <w:sz w:val="16"/>
          <w:szCs w:val="16"/>
        </w:rPr>
      </w:pPr>
    </w:p>
    <w:p w14:paraId="170EB963" w14:textId="77777777" w:rsidR="00193916" w:rsidRPr="0021528E" w:rsidRDefault="00193916" w:rsidP="000D6C6D">
      <w:pPr>
        <w:pStyle w:val="Standard"/>
        <w:contextualSpacing/>
        <w:rPr>
          <w:rFonts w:asciiTheme="majorHAnsi" w:hAnsiTheme="majorHAnsi" w:cstheme="majorHAnsi"/>
          <w:sz w:val="16"/>
          <w:szCs w:val="16"/>
        </w:rPr>
      </w:pPr>
    </w:p>
    <w:p w14:paraId="2AEAD2BF" w14:textId="77777777" w:rsidR="00193916" w:rsidRPr="0021528E" w:rsidRDefault="00193916" w:rsidP="000D6C6D">
      <w:pPr>
        <w:pStyle w:val="Standard"/>
        <w:contextualSpacing/>
        <w:rPr>
          <w:rFonts w:asciiTheme="majorHAnsi" w:hAnsiTheme="majorHAnsi" w:cstheme="majorHAnsi"/>
          <w:sz w:val="16"/>
          <w:szCs w:val="16"/>
        </w:rPr>
      </w:pPr>
    </w:p>
    <w:p w14:paraId="0DA3C3AE" w14:textId="77777777" w:rsidR="00193916" w:rsidRPr="0021528E" w:rsidRDefault="00193916" w:rsidP="000D6C6D">
      <w:pPr>
        <w:pStyle w:val="Standard"/>
        <w:contextualSpacing/>
        <w:rPr>
          <w:rFonts w:asciiTheme="majorHAnsi" w:hAnsiTheme="majorHAnsi" w:cstheme="majorHAnsi"/>
          <w:sz w:val="16"/>
          <w:szCs w:val="16"/>
        </w:rPr>
      </w:pPr>
    </w:p>
    <w:p w14:paraId="5E9698F7" w14:textId="77777777" w:rsidR="00193916" w:rsidRPr="0021528E" w:rsidRDefault="00193916" w:rsidP="000D6C6D">
      <w:pPr>
        <w:pStyle w:val="Standard"/>
        <w:contextualSpacing/>
        <w:rPr>
          <w:rFonts w:asciiTheme="majorHAnsi" w:hAnsiTheme="majorHAnsi" w:cstheme="majorHAnsi"/>
          <w:sz w:val="16"/>
          <w:szCs w:val="16"/>
        </w:rPr>
      </w:pPr>
    </w:p>
    <w:p w14:paraId="527722C2" w14:textId="77777777" w:rsidR="00193916" w:rsidRPr="0021528E" w:rsidRDefault="00193916" w:rsidP="000D6C6D">
      <w:pPr>
        <w:pStyle w:val="Standard"/>
        <w:contextualSpacing/>
        <w:rPr>
          <w:rFonts w:asciiTheme="majorHAnsi" w:hAnsiTheme="majorHAnsi" w:cstheme="majorHAnsi"/>
          <w:sz w:val="16"/>
          <w:szCs w:val="16"/>
        </w:rPr>
      </w:pPr>
    </w:p>
    <w:p w14:paraId="3F7D3CF3" w14:textId="77777777" w:rsidR="00193916" w:rsidRPr="0021528E" w:rsidRDefault="00193916" w:rsidP="000D6C6D">
      <w:pPr>
        <w:pStyle w:val="Standard"/>
        <w:contextualSpacing/>
        <w:rPr>
          <w:rFonts w:asciiTheme="majorHAnsi" w:hAnsiTheme="majorHAnsi" w:cstheme="majorHAnsi"/>
          <w:sz w:val="16"/>
          <w:szCs w:val="16"/>
        </w:rPr>
      </w:pPr>
      <w:r w:rsidRPr="0021528E">
        <w:rPr>
          <w:rFonts w:asciiTheme="majorHAnsi" w:hAnsiTheme="majorHAnsi" w:cstheme="majorHAnsi"/>
          <w:sz w:val="16"/>
          <w:szCs w:val="16"/>
        </w:rPr>
        <w:t>Załączniki:</w:t>
      </w:r>
    </w:p>
    <w:p w14:paraId="42981343" w14:textId="77777777" w:rsidR="00193916" w:rsidRPr="0021528E" w:rsidRDefault="00193916" w:rsidP="000D6C6D">
      <w:pPr>
        <w:pStyle w:val="Standard"/>
        <w:contextualSpacing/>
        <w:rPr>
          <w:rFonts w:asciiTheme="majorHAnsi" w:hAnsiTheme="majorHAnsi" w:cstheme="majorHAnsi"/>
          <w:sz w:val="16"/>
          <w:szCs w:val="16"/>
        </w:rPr>
      </w:pPr>
      <w:r w:rsidRPr="0021528E">
        <w:rPr>
          <w:rFonts w:asciiTheme="majorHAnsi" w:hAnsiTheme="majorHAnsi" w:cstheme="majorHAnsi"/>
          <w:sz w:val="16"/>
          <w:szCs w:val="16"/>
        </w:rPr>
        <w:t>Zał. nr 1 – Oferta Wykonawcy</w:t>
      </w:r>
    </w:p>
    <w:p w14:paraId="5F27DB23" w14:textId="77777777" w:rsidR="00193916" w:rsidRPr="0021528E" w:rsidRDefault="00193916" w:rsidP="000D6C6D">
      <w:pPr>
        <w:autoSpaceDE w:val="0"/>
        <w:contextualSpacing/>
        <w:jc w:val="both"/>
        <w:rPr>
          <w:rFonts w:asciiTheme="majorHAnsi" w:hAnsiTheme="majorHAnsi" w:cstheme="majorHAnsi"/>
        </w:rPr>
      </w:pPr>
    </w:p>
    <w:p w14:paraId="170EB9D7" w14:textId="77777777" w:rsidR="00193916" w:rsidRPr="0021528E" w:rsidRDefault="00193916" w:rsidP="000D6C6D">
      <w:pPr>
        <w:autoSpaceDE w:val="0"/>
        <w:contextualSpacing/>
        <w:jc w:val="both"/>
        <w:rPr>
          <w:rFonts w:asciiTheme="majorHAnsi" w:hAnsiTheme="majorHAnsi" w:cstheme="majorHAnsi"/>
        </w:rPr>
      </w:pPr>
    </w:p>
    <w:p w14:paraId="2AFC24B4" w14:textId="77777777" w:rsidR="00193916" w:rsidRPr="0021528E" w:rsidRDefault="00193916" w:rsidP="000D6C6D">
      <w:pPr>
        <w:contextualSpacing/>
        <w:rPr>
          <w:rFonts w:asciiTheme="majorHAnsi" w:hAnsiTheme="majorHAnsi" w:cstheme="majorHAnsi"/>
          <w:color w:val="FF0000"/>
        </w:rPr>
      </w:pPr>
    </w:p>
    <w:p w14:paraId="2618DEB1" w14:textId="77777777" w:rsidR="00193916" w:rsidRPr="0021528E" w:rsidRDefault="00193916" w:rsidP="000D6C6D">
      <w:pPr>
        <w:contextualSpacing/>
        <w:rPr>
          <w:rFonts w:asciiTheme="majorHAnsi" w:hAnsiTheme="majorHAnsi" w:cstheme="majorHAnsi"/>
          <w:color w:val="FF0000"/>
        </w:rPr>
      </w:pPr>
    </w:p>
    <w:p w14:paraId="07F1D249" w14:textId="77777777" w:rsidR="00763684" w:rsidRPr="0021528E" w:rsidRDefault="00763684" w:rsidP="000D6C6D">
      <w:pPr>
        <w:pStyle w:val="Standard"/>
        <w:contextualSpacing/>
        <w:rPr>
          <w:rFonts w:asciiTheme="majorHAnsi" w:hAnsiTheme="majorHAnsi" w:cstheme="majorHAnsi"/>
          <w:b/>
          <w:bCs/>
          <w:color w:val="FF0000"/>
        </w:rPr>
      </w:pPr>
    </w:p>
    <w:sectPr w:rsidR="00763684" w:rsidRPr="0021528E">
      <w:headerReference w:type="default" r:id="rId35"/>
      <w:footerReference w:type="default" r:id="rId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90B0" w14:textId="77777777" w:rsidR="00BA5B2F" w:rsidRDefault="00BA5B2F">
      <w:pPr>
        <w:rPr>
          <w:rFonts w:hint="eastAsia"/>
        </w:rPr>
      </w:pPr>
      <w:r>
        <w:separator/>
      </w:r>
    </w:p>
  </w:endnote>
  <w:endnote w:type="continuationSeparator" w:id="0">
    <w:p w14:paraId="7BCE12CE" w14:textId="77777777" w:rsidR="00BA5B2F" w:rsidRDefault="00BA5B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MS Mincho'">
    <w:charset w:val="00"/>
    <w:family w:val="auto"/>
    <w:pitch w:val="default"/>
  </w:font>
  <w:font w:name="Humanist777L2-RomanB">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4DF1"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02CCE29B" w14:textId="311EFB49" w:rsidR="00BE2B8D" w:rsidRDefault="00BA5B2F">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BF2F1B">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30</w:t>
    </w:r>
    <w:r w:rsidR="00EE21D2">
      <w:rPr>
        <w:rStyle w:val="Numerstrony"/>
        <w:rFonts w:ascii="Calibri Light" w:hAnsi="Calibri Light" w:cs="Calibri Light"/>
        <w:lang w:val="en-US"/>
      </w:rPr>
      <w:fldChar w:fldCharType="end"/>
    </w:r>
  </w:p>
  <w:p w14:paraId="091E15CD" w14:textId="77777777" w:rsidR="00BE2B8D" w:rsidRDefault="00BA5B2F">
    <w:pPr>
      <w:pStyle w:val="Stopka"/>
      <w:rPr>
        <w:rFonts w:hint="eastAsia"/>
        <w:lang w:val="de-DE"/>
      </w:rPr>
    </w:pPr>
  </w:p>
  <w:p w14:paraId="62370382" w14:textId="77777777" w:rsidR="00BE2B8D" w:rsidRDefault="00BA5B2F">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BA5B2F">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BA5B2F">
    <w:pPr>
      <w:pStyle w:val="Stopka"/>
      <w:rPr>
        <w:rFonts w:hint="eastAsia"/>
        <w:lang w:val="de-DE"/>
      </w:rPr>
    </w:pPr>
  </w:p>
  <w:p w14:paraId="34D74B14" w14:textId="77777777" w:rsidR="00BE2B8D" w:rsidRDefault="00BA5B2F">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2E37" w14:textId="77777777" w:rsidR="00BA5B2F" w:rsidRDefault="00BA5B2F">
      <w:pPr>
        <w:rPr>
          <w:rFonts w:hint="eastAsia"/>
        </w:rPr>
      </w:pPr>
      <w:r>
        <w:rPr>
          <w:color w:val="000000"/>
        </w:rPr>
        <w:separator/>
      </w:r>
    </w:p>
  </w:footnote>
  <w:footnote w:type="continuationSeparator" w:id="0">
    <w:p w14:paraId="2261AD2E" w14:textId="77777777" w:rsidR="00BA5B2F" w:rsidRDefault="00BA5B2F">
      <w:pPr>
        <w:rPr>
          <w:rFonts w:hint="eastAsia"/>
        </w:rPr>
      </w:pPr>
      <w:r>
        <w:continuationSeparator/>
      </w:r>
    </w:p>
  </w:footnote>
  <w:footnote w:id="1">
    <w:p w14:paraId="19EB1314" w14:textId="77777777" w:rsidR="00452F32" w:rsidRPr="00CF2E45" w:rsidRDefault="00452F32" w:rsidP="00452F32">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CF34" w14:textId="1AD0FAB7" w:rsidR="00BE2B8D" w:rsidRPr="003574D0" w:rsidRDefault="00EE21D2">
    <w:pPr>
      <w:pStyle w:val="Nagwek6"/>
      <w:tabs>
        <w:tab w:val="left" w:pos="0"/>
      </w:tabs>
    </w:pPr>
    <w:r w:rsidRPr="003574D0">
      <w:rPr>
        <w:rFonts w:ascii="Calibri Light" w:hAnsi="Calibri Light" w:cs="Calibri Light"/>
        <w:b w:val="0"/>
        <w:sz w:val="24"/>
      </w:rPr>
      <w:t>Postępowanie znak: TZ/2500/</w:t>
    </w:r>
    <w:r w:rsidR="00BF2F1B">
      <w:rPr>
        <w:rFonts w:ascii="Calibri Light" w:hAnsi="Calibri Light" w:cs="Calibri Light"/>
        <w:b w:val="0"/>
        <w:sz w:val="24"/>
      </w:rPr>
      <w:t>3</w:t>
    </w:r>
    <w:r w:rsidR="001C1014" w:rsidRPr="003574D0">
      <w:rPr>
        <w:rFonts w:ascii="Calibri Light" w:hAnsi="Calibri Light" w:cs="Calibri Light"/>
        <w:b w:val="0"/>
        <w:sz w:val="24"/>
      </w:rPr>
      <w:t>/2022</w:t>
    </w:r>
    <w:r w:rsidRPr="003574D0">
      <w:rPr>
        <w:rFonts w:ascii="Calibri Light" w:hAnsi="Calibri Light" w:cs="Calibri Light"/>
        <w:b w:val="0"/>
        <w:sz w:val="24"/>
      </w:rPr>
      <w:tab/>
    </w:r>
    <w:r w:rsidRPr="003574D0">
      <w:rPr>
        <w:rFonts w:ascii="Calibri Light" w:hAnsi="Calibri Light" w:cs="Calibri Light"/>
        <w:b w:val="0"/>
        <w:sz w:val="24"/>
      </w:rPr>
      <w:tab/>
    </w:r>
    <w:r w:rsidRPr="005625BA">
      <w:rPr>
        <w:rFonts w:ascii="Calibri Light" w:hAnsi="Calibri Light" w:cs="Calibri Light"/>
        <w:b w:val="0"/>
        <w:color w:val="FF0000"/>
        <w:sz w:val="20"/>
        <w:szCs w:val="20"/>
        <w:highlight w:val="yellow"/>
      </w:rPr>
      <w:t xml:space="preserve">Andrychów dn., </w:t>
    </w:r>
    <w:r w:rsidR="00BF2F1B" w:rsidRPr="005625BA">
      <w:rPr>
        <w:rFonts w:ascii="Calibri Light" w:hAnsi="Calibri Light" w:cs="Calibri Light"/>
        <w:b w:val="0"/>
        <w:color w:val="FF0000"/>
        <w:sz w:val="20"/>
        <w:szCs w:val="20"/>
        <w:highlight w:val="yellow"/>
      </w:rPr>
      <w:t>31</w:t>
    </w:r>
    <w:r w:rsidR="001C1014" w:rsidRPr="005625BA">
      <w:rPr>
        <w:rFonts w:ascii="Calibri Light" w:hAnsi="Calibri Light" w:cs="Calibri Light"/>
        <w:b w:val="0"/>
        <w:color w:val="FF0000"/>
        <w:sz w:val="20"/>
        <w:szCs w:val="20"/>
        <w:highlight w:val="yellow"/>
      </w:rPr>
      <w:t>.03.2022 r.</w:t>
    </w:r>
    <w:r w:rsidR="005625BA" w:rsidRPr="005625BA">
      <w:rPr>
        <w:rFonts w:ascii="Calibri Light" w:hAnsi="Calibri Light" w:cs="Calibri Light"/>
        <w:b w:val="0"/>
        <w:color w:val="FF0000"/>
        <w:sz w:val="20"/>
        <w:szCs w:val="20"/>
        <w:highlight w:val="yellow"/>
      </w:rPr>
      <w:t xml:space="preserve"> – MODYFIKACJA 08.04.2022 r.</w:t>
    </w:r>
  </w:p>
  <w:p w14:paraId="5686E6A4" w14:textId="77777777" w:rsidR="00BE2B8D" w:rsidRDefault="00BA5B2F">
    <w:pPr>
      <w:pStyle w:val="Heading"/>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1082E8AB" w:rsidR="00BE2B8D" w:rsidRDefault="00EE21D2">
    <w:pPr>
      <w:pStyle w:val="Nagwek6"/>
      <w:tabs>
        <w:tab w:val="left" w:pos="0"/>
      </w:tabs>
    </w:pPr>
    <w:r>
      <w:rPr>
        <w:rFonts w:ascii="Calibri Light" w:hAnsi="Calibri Light" w:cs="Calibri Light"/>
        <w:b w:val="0"/>
        <w:sz w:val="24"/>
      </w:rPr>
      <w:t>Postępowanie znak: TZ/2500/</w:t>
    </w:r>
    <w:r w:rsidR="005978D4">
      <w:rPr>
        <w:rFonts w:ascii="Calibri Light" w:hAnsi="Calibri Light" w:cs="Calibri Light"/>
        <w:b w:val="0"/>
        <w:sz w:val="24"/>
      </w:rPr>
      <w:t>3</w:t>
    </w:r>
    <w:r w:rsidR="00353882">
      <w:rPr>
        <w:rFonts w:ascii="Calibri Light" w:hAnsi="Calibri Light" w:cs="Calibri Light"/>
        <w:b w:val="0"/>
        <w:sz w:val="24"/>
      </w:rPr>
      <w:t>/2022</w:t>
    </w:r>
    <w:r w:rsidR="00353882">
      <w:rPr>
        <w:rFonts w:ascii="Calibri Light" w:hAnsi="Calibri Light" w:cs="Calibri Light"/>
        <w:b w:val="0"/>
        <w:sz w:val="24"/>
      </w:rPr>
      <w:tab/>
    </w:r>
    <w:r>
      <w:rPr>
        <w:rFonts w:ascii="Calibri Light" w:hAnsi="Calibri Light" w:cs="Calibri Light"/>
        <w:b w:val="0"/>
        <w:sz w:val="24"/>
      </w:rPr>
      <w:tab/>
    </w:r>
    <w:r w:rsidR="006A43D4" w:rsidRPr="005625BA">
      <w:rPr>
        <w:rFonts w:ascii="Calibri Light" w:hAnsi="Calibri Light" w:cs="Calibri Light"/>
        <w:b w:val="0"/>
        <w:color w:val="FF0000"/>
        <w:sz w:val="20"/>
        <w:szCs w:val="20"/>
        <w:highlight w:val="yellow"/>
      </w:rPr>
      <w:t>Andrychów dn., 31.03.2022 r. – MODYFIKACJA 08.04.2022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8717DE"/>
    <w:multiLevelType w:val="multilevel"/>
    <w:tmpl w:val="A8CC0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2"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11A1BF5"/>
    <w:multiLevelType w:val="multilevel"/>
    <w:tmpl w:val="7ED41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53809D4"/>
    <w:multiLevelType w:val="hybridMultilevel"/>
    <w:tmpl w:val="47B2C674"/>
    <w:lvl w:ilvl="0" w:tplc="DE4E0B5C">
      <w:start w:val="1"/>
      <w:numFmt w:val="bullet"/>
      <w:lvlText w:val=""/>
      <w:lvlJc w:val="left"/>
      <w:pPr>
        <w:ind w:left="720" w:hanging="360"/>
      </w:pPr>
      <w:rPr>
        <w:rFonts w:ascii="Symbol" w:eastAsia="N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7"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89F5B0A"/>
    <w:multiLevelType w:val="multilevel"/>
    <w:tmpl w:val="D6260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5"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BE56549"/>
    <w:multiLevelType w:val="multilevel"/>
    <w:tmpl w:val="C1BE30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4"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3C62B44"/>
    <w:multiLevelType w:val="multilevel"/>
    <w:tmpl w:val="0B88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7"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9"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1"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6"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2"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3"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846044982">
    <w:abstractNumId w:val="8"/>
  </w:num>
  <w:num w:numId="2" w16cid:durableId="21631053">
    <w:abstractNumId w:val="21"/>
  </w:num>
  <w:num w:numId="3" w16cid:durableId="592057589">
    <w:abstractNumId w:val="57"/>
  </w:num>
  <w:num w:numId="4" w16cid:durableId="1281646018">
    <w:abstractNumId w:val="28"/>
  </w:num>
  <w:num w:numId="5" w16cid:durableId="592739886">
    <w:abstractNumId w:val="4"/>
  </w:num>
  <w:num w:numId="6" w16cid:durableId="1767647726">
    <w:abstractNumId w:val="64"/>
  </w:num>
  <w:num w:numId="7" w16cid:durableId="1088844734">
    <w:abstractNumId w:val="58"/>
  </w:num>
  <w:num w:numId="8" w16cid:durableId="501164669">
    <w:abstractNumId w:val="10"/>
  </w:num>
  <w:num w:numId="9" w16cid:durableId="1414627250">
    <w:abstractNumId w:val="32"/>
  </w:num>
  <w:num w:numId="10" w16cid:durableId="1651791930">
    <w:abstractNumId w:val="12"/>
  </w:num>
  <w:num w:numId="11" w16cid:durableId="2145661507">
    <w:abstractNumId w:val="35"/>
  </w:num>
  <w:num w:numId="12" w16cid:durableId="993947496">
    <w:abstractNumId w:val="40"/>
  </w:num>
  <w:num w:numId="13" w16cid:durableId="145363120">
    <w:abstractNumId w:val="65"/>
  </w:num>
  <w:num w:numId="14" w16cid:durableId="203489619">
    <w:abstractNumId w:val="2"/>
  </w:num>
  <w:num w:numId="15" w16cid:durableId="1268585168">
    <w:abstractNumId w:val="23"/>
  </w:num>
  <w:num w:numId="16" w16cid:durableId="947197168">
    <w:abstractNumId w:val="9"/>
  </w:num>
  <w:num w:numId="17" w16cid:durableId="509955786">
    <w:abstractNumId w:val="11"/>
  </w:num>
  <w:num w:numId="18" w16cid:durableId="367032115">
    <w:abstractNumId w:val="33"/>
  </w:num>
  <w:num w:numId="19" w16cid:durableId="941767885">
    <w:abstractNumId w:val="37"/>
  </w:num>
  <w:num w:numId="20" w16cid:durableId="832179208">
    <w:abstractNumId w:val="52"/>
  </w:num>
  <w:num w:numId="21" w16cid:durableId="155414425">
    <w:abstractNumId w:val="56"/>
  </w:num>
  <w:num w:numId="22" w16cid:durableId="2110809088">
    <w:abstractNumId w:val="26"/>
  </w:num>
  <w:num w:numId="23" w16cid:durableId="669258494">
    <w:abstractNumId w:val="48"/>
  </w:num>
  <w:num w:numId="24" w16cid:durableId="1491166860">
    <w:abstractNumId w:val="19"/>
  </w:num>
  <w:num w:numId="25" w16cid:durableId="1581060657">
    <w:abstractNumId w:val="50"/>
  </w:num>
  <w:num w:numId="26" w16cid:durableId="1743138316">
    <w:abstractNumId w:val="53"/>
  </w:num>
  <w:num w:numId="27" w16cid:durableId="912737966">
    <w:abstractNumId w:val="34"/>
  </w:num>
  <w:num w:numId="28" w16cid:durableId="687871101">
    <w:abstractNumId w:val="62"/>
  </w:num>
  <w:num w:numId="29" w16cid:durableId="1053114041">
    <w:abstractNumId w:val="46"/>
  </w:num>
  <w:num w:numId="30" w16cid:durableId="1295716938">
    <w:abstractNumId w:val="20"/>
  </w:num>
  <w:num w:numId="31" w16cid:durableId="705519124">
    <w:abstractNumId w:val="51"/>
  </w:num>
  <w:num w:numId="32" w16cid:durableId="470245273">
    <w:abstractNumId w:val="13"/>
  </w:num>
  <w:num w:numId="33" w16cid:durableId="924072624">
    <w:abstractNumId w:val="55"/>
  </w:num>
  <w:num w:numId="34" w16cid:durableId="67582303">
    <w:abstractNumId w:val="36"/>
  </w:num>
  <w:num w:numId="35" w16cid:durableId="1330792938">
    <w:abstractNumId w:val="3"/>
  </w:num>
  <w:num w:numId="36" w16cid:durableId="2146772934">
    <w:abstractNumId w:val="29"/>
  </w:num>
  <w:num w:numId="37" w16cid:durableId="2043170318">
    <w:abstractNumId w:val="31"/>
  </w:num>
  <w:num w:numId="38" w16cid:durableId="1701777683">
    <w:abstractNumId w:val="66"/>
  </w:num>
  <w:num w:numId="39" w16cid:durableId="1392272199">
    <w:abstractNumId w:val="7"/>
  </w:num>
  <w:num w:numId="40" w16cid:durableId="1359893987">
    <w:abstractNumId w:val="47"/>
  </w:num>
  <w:num w:numId="41" w16cid:durableId="1917277844">
    <w:abstractNumId w:val="0"/>
  </w:num>
  <w:num w:numId="42" w16cid:durableId="1677078656">
    <w:abstractNumId w:val="39"/>
  </w:num>
  <w:num w:numId="43" w16cid:durableId="664628270">
    <w:abstractNumId w:val="15"/>
  </w:num>
  <w:num w:numId="44" w16cid:durableId="548341240">
    <w:abstractNumId w:val="60"/>
  </w:num>
  <w:num w:numId="45" w16cid:durableId="1203441209">
    <w:abstractNumId w:val="38"/>
  </w:num>
  <w:num w:numId="46" w16cid:durableId="2098939467">
    <w:abstractNumId w:val="42"/>
  </w:num>
  <w:num w:numId="47" w16cid:durableId="121730134">
    <w:abstractNumId w:val="1"/>
  </w:num>
  <w:num w:numId="48" w16cid:durableId="1430202329">
    <w:abstractNumId w:val="43"/>
  </w:num>
  <w:num w:numId="49" w16cid:durableId="1066221409">
    <w:abstractNumId w:val="44"/>
  </w:num>
  <w:num w:numId="50" w16cid:durableId="319576321">
    <w:abstractNumId w:val="59"/>
  </w:num>
  <w:num w:numId="51" w16cid:durableId="439448131">
    <w:abstractNumId w:val="49"/>
  </w:num>
  <w:num w:numId="52" w16cid:durableId="691952087">
    <w:abstractNumId w:val="16"/>
  </w:num>
  <w:num w:numId="53" w16cid:durableId="1724059677">
    <w:abstractNumId w:val="54"/>
  </w:num>
  <w:num w:numId="54" w16cid:durableId="1551501205">
    <w:abstractNumId w:val="25"/>
  </w:num>
  <w:num w:numId="55" w16cid:durableId="190605153">
    <w:abstractNumId w:val="27"/>
  </w:num>
  <w:num w:numId="56" w16cid:durableId="102114046">
    <w:abstractNumId w:val="24"/>
  </w:num>
  <w:num w:numId="57" w16cid:durableId="846288772">
    <w:abstractNumId w:val="14"/>
  </w:num>
  <w:num w:numId="58" w16cid:durableId="318581429">
    <w:abstractNumId w:val="45"/>
  </w:num>
  <w:num w:numId="59" w16cid:durableId="164059472">
    <w:abstractNumId w:val="5"/>
  </w:num>
  <w:num w:numId="60" w16cid:durableId="535852398">
    <w:abstractNumId w:val="61"/>
  </w:num>
  <w:num w:numId="61" w16cid:durableId="2020156806">
    <w:abstractNumId w:val="17"/>
  </w:num>
  <w:num w:numId="62" w16cid:durableId="39476593">
    <w:abstractNumId w:val="30"/>
  </w:num>
  <w:num w:numId="63" w16cid:durableId="1086616557">
    <w:abstractNumId w:val="18"/>
  </w:num>
  <w:num w:numId="64" w16cid:durableId="1923299654">
    <w:abstractNumId w:val="6"/>
  </w:num>
  <w:num w:numId="65" w16cid:durableId="341593274">
    <w:abstractNumId w:val="63"/>
  </w:num>
  <w:num w:numId="66" w16cid:durableId="742610134">
    <w:abstractNumId w:val="41"/>
  </w:num>
  <w:num w:numId="67" w16cid:durableId="1934240070">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679E"/>
    <w:rsid w:val="00011A16"/>
    <w:rsid w:val="00011E12"/>
    <w:rsid w:val="00012C73"/>
    <w:rsid w:val="0001387C"/>
    <w:rsid w:val="00017960"/>
    <w:rsid w:val="00017CC2"/>
    <w:rsid w:val="00017D94"/>
    <w:rsid w:val="000243F5"/>
    <w:rsid w:val="00027F5A"/>
    <w:rsid w:val="0003662E"/>
    <w:rsid w:val="00045800"/>
    <w:rsid w:val="00060DAE"/>
    <w:rsid w:val="00063212"/>
    <w:rsid w:val="000662D9"/>
    <w:rsid w:val="00071E50"/>
    <w:rsid w:val="00073D0C"/>
    <w:rsid w:val="00083526"/>
    <w:rsid w:val="00090341"/>
    <w:rsid w:val="00092EC2"/>
    <w:rsid w:val="00093CC3"/>
    <w:rsid w:val="00093E2C"/>
    <w:rsid w:val="000972F4"/>
    <w:rsid w:val="000979DE"/>
    <w:rsid w:val="00097AE6"/>
    <w:rsid w:val="00097CAE"/>
    <w:rsid w:val="000A428F"/>
    <w:rsid w:val="000A472F"/>
    <w:rsid w:val="000B576A"/>
    <w:rsid w:val="000D202B"/>
    <w:rsid w:val="000D39DC"/>
    <w:rsid w:val="000D6C6D"/>
    <w:rsid w:val="000E2EA9"/>
    <w:rsid w:val="000F12D1"/>
    <w:rsid w:val="000F175F"/>
    <w:rsid w:val="000F1996"/>
    <w:rsid w:val="000F40EE"/>
    <w:rsid w:val="000F58E8"/>
    <w:rsid w:val="00113A73"/>
    <w:rsid w:val="00113CD6"/>
    <w:rsid w:val="001168D6"/>
    <w:rsid w:val="001176B6"/>
    <w:rsid w:val="00124EC9"/>
    <w:rsid w:val="00130029"/>
    <w:rsid w:val="00131446"/>
    <w:rsid w:val="0013789E"/>
    <w:rsid w:val="00143295"/>
    <w:rsid w:val="00150C99"/>
    <w:rsid w:val="00151FAD"/>
    <w:rsid w:val="00152E2F"/>
    <w:rsid w:val="00154947"/>
    <w:rsid w:val="001652CC"/>
    <w:rsid w:val="00172805"/>
    <w:rsid w:val="001766B3"/>
    <w:rsid w:val="001827BB"/>
    <w:rsid w:val="001840CB"/>
    <w:rsid w:val="0018508F"/>
    <w:rsid w:val="00193916"/>
    <w:rsid w:val="00193A86"/>
    <w:rsid w:val="001965DA"/>
    <w:rsid w:val="0019683B"/>
    <w:rsid w:val="001A1D6F"/>
    <w:rsid w:val="001A64F8"/>
    <w:rsid w:val="001B108F"/>
    <w:rsid w:val="001B10B8"/>
    <w:rsid w:val="001B56DF"/>
    <w:rsid w:val="001C1014"/>
    <w:rsid w:val="001C2913"/>
    <w:rsid w:val="001C5056"/>
    <w:rsid w:val="001C5299"/>
    <w:rsid w:val="001C5AF0"/>
    <w:rsid w:val="001D43DD"/>
    <w:rsid w:val="001D5026"/>
    <w:rsid w:val="001E0C52"/>
    <w:rsid w:val="001E1BA4"/>
    <w:rsid w:val="001E28C6"/>
    <w:rsid w:val="001E2D68"/>
    <w:rsid w:val="001E3B2F"/>
    <w:rsid w:val="001E44A1"/>
    <w:rsid w:val="001F230F"/>
    <w:rsid w:val="001F6491"/>
    <w:rsid w:val="00201AC8"/>
    <w:rsid w:val="00203120"/>
    <w:rsid w:val="00205785"/>
    <w:rsid w:val="00207FAE"/>
    <w:rsid w:val="00210874"/>
    <w:rsid w:val="00214273"/>
    <w:rsid w:val="00214816"/>
    <w:rsid w:val="0021528E"/>
    <w:rsid w:val="00215FEB"/>
    <w:rsid w:val="002218DA"/>
    <w:rsid w:val="00221F78"/>
    <w:rsid w:val="002238C1"/>
    <w:rsid w:val="00224364"/>
    <w:rsid w:val="0022661E"/>
    <w:rsid w:val="00230C11"/>
    <w:rsid w:val="00232B30"/>
    <w:rsid w:val="002358A4"/>
    <w:rsid w:val="00240D16"/>
    <w:rsid w:val="0024206D"/>
    <w:rsid w:val="0024405D"/>
    <w:rsid w:val="00246A64"/>
    <w:rsid w:val="002509ED"/>
    <w:rsid w:val="0025363A"/>
    <w:rsid w:val="002570BA"/>
    <w:rsid w:val="00257EC1"/>
    <w:rsid w:val="00272254"/>
    <w:rsid w:val="00272CC8"/>
    <w:rsid w:val="00273E13"/>
    <w:rsid w:val="0028249C"/>
    <w:rsid w:val="00283373"/>
    <w:rsid w:val="00283415"/>
    <w:rsid w:val="002836E5"/>
    <w:rsid w:val="002838B2"/>
    <w:rsid w:val="00286B0E"/>
    <w:rsid w:val="00290F8A"/>
    <w:rsid w:val="00290F8D"/>
    <w:rsid w:val="002A55DC"/>
    <w:rsid w:val="002B3279"/>
    <w:rsid w:val="002B6285"/>
    <w:rsid w:val="002B6B73"/>
    <w:rsid w:val="002C010A"/>
    <w:rsid w:val="002C282D"/>
    <w:rsid w:val="002C3381"/>
    <w:rsid w:val="002C62E7"/>
    <w:rsid w:val="002C7011"/>
    <w:rsid w:val="002D1476"/>
    <w:rsid w:val="002E1174"/>
    <w:rsid w:val="002E53B2"/>
    <w:rsid w:val="002E77EA"/>
    <w:rsid w:val="002F1D7D"/>
    <w:rsid w:val="002F237C"/>
    <w:rsid w:val="002F406B"/>
    <w:rsid w:val="002F501D"/>
    <w:rsid w:val="002F70C0"/>
    <w:rsid w:val="002F7184"/>
    <w:rsid w:val="003026BE"/>
    <w:rsid w:val="0030736A"/>
    <w:rsid w:val="00307C9C"/>
    <w:rsid w:val="003119E9"/>
    <w:rsid w:val="00316E0E"/>
    <w:rsid w:val="00320711"/>
    <w:rsid w:val="003243D7"/>
    <w:rsid w:val="003272D9"/>
    <w:rsid w:val="003322C0"/>
    <w:rsid w:val="003326C8"/>
    <w:rsid w:val="00336397"/>
    <w:rsid w:val="003515EE"/>
    <w:rsid w:val="00353882"/>
    <w:rsid w:val="00356BFD"/>
    <w:rsid w:val="003574D0"/>
    <w:rsid w:val="00360F15"/>
    <w:rsid w:val="0036688D"/>
    <w:rsid w:val="00367F95"/>
    <w:rsid w:val="00382107"/>
    <w:rsid w:val="00382DDF"/>
    <w:rsid w:val="003854E2"/>
    <w:rsid w:val="00390FF3"/>
    <w:rsid w:val="00392946"/>
    <w:rsid w:val="00393E93"/>
    <w:rsid w:val="00396663"/>
    <w:rsid w:val="003966A0"/>
    <w:rsid w:val="0039780C"/>
    <w:rsid w:val="003A1451"/>
    <w:rsid w:val="003A4182"/>
    <w:rsid w:val="003A76CA"/>
    <w:rsid w:val="003B1594"/>
    <w:rsid w:val="003B2C73"/>
    <w:rsid w:val="003B5FDB"/>
    <w:rsid w:val="003C4493"/>
    <w:rsid w:val="003C5531"/>
    <w:rsid w:val="003C6E46"/>
    <w:rsid w:val="003D41BD"/>
    <w:rsid w:val="003D683E"/>
    <w:rsid w:val="003D78F7"/>
    <w:rsid w:val="003E26E6"/>
    <w:rsid w:val="003E4EB7"/>
    <w:rsid w:val="003E5755"/>
    <w:rsid w:val="003F0491"/>
    <w:rsid w:val="003F1855"/>
    <w:rsid w:val="003F40FA"/>
    <w:rsid w:val="003F7276"/>
    <w:rsid w:val="00410CEA"/>
    <w:rsid w:val="00420025"/>
    <w:rsid w:val="004207BB"/>
    <w:rsid w:val="00421B95"/>
    <w:rsid w:val="0042334D"/>
    <w:rsid w:val="00430159"/>
    <w:rsid w:val="0044202F"/>
    <w:rsid w:val="00442863"/>
    <w:rsid w:val="004439BD"/>
    <w:rsid w:val="00443A84"/>
    <w:rsid w:val="00443CD0"/>
    <w:rsid w:val="00450022"/>
    <w:rsid w:val="00450C78"/>
    <w:rsid w:val="00452B99"/>
    <w:rsid w:val="00452F32"/>
    <w:rsid w:val="004572E5"/>
    <w:rsid w:val="004668CE"/>
    <w:rsid w:val="00466DF6"/>
    <w:rsid w:val="004671E4"/>
    <w:rsid w:val="00470132"/>
    <w:rsid w:val="00471048"/>
    <w:rsid w:val="00474809"/>
    <w:rsid w:val="00476100"/>
    <w:rsid w:val="00482BDA"/>
    <w:rsid w:val="00484082"/>
    <w:rsid w:val="00486397"/>
    <w:rsid w:val="00487FB6"/>
    <w:rsid w:val="004950CC"/>
    <w:rsid w:val="004955AD"/>
    <w:rsid w:val="004961D6"/>
    <w:rsid w:val="004A144E"/>
    <w:rsid w:val="004A2A5C"/>
    <w:rsid w:val="004A6C06"/>
    <w:rsid w:val="004A7BC4"/>
    <w:rsid w:val="004B0836"/>
    <w:rsid w:val="004B10C9"/>
    <w:rsid w:val="004B2721"/>
    <w:rsid w:val="004B70F8"/>
    <w:rsid w:val="004B7902"/>
    <w:rsid w:val="004B7C33"/>
    <w:rsid w:val="004C3C45"/>
    <w:rsid w:val="004E05F9"/>
    <w:rsid w:val="004E10F8"/>
    <w:rsid w:val="004E1813"/>
    <w:rsid w:val="004E1C02"/>
    <w:rsid w:val="004E5D24"/>
    <w:rsid w:val="004E72C4"/>
    <w:rsid w:val="004F03E0"/>
    <w:rsid w:val="004F231F"/>
    <w:rsid w:val="00502A98"/>
    <w:rsid w:val="00504786"/>
    <w:rsid w:val="005063A3"/>
    <w:rsid w:val="00512E97"/>
    <w:rsid w:val="0051477D"/>
    <w:rsid w:val="005149E9"/>
    <w:rsid w:val="00521A5A"/>
    <w:rsid w:val="00524EB3"/>
    <w:rsid w:val="00537B10"/>
    <w:rsid w:val="005456F7"/>
    <w:rsid w:val="00547407"/>
    <w:rsid w:val="00553017"/>
    <w:rsid w:val="005611A7"/>
    <w:rsid w:val="005625BA"/>
    <w:rsid w:val="00566681"/>
    <w:rsid w:val="00574093"/>
    <w:rsid w:val="0057471B"/>
    <w:rsid w:val="00575C71"/>
    <w:rsid w:val="005821CB"/>
    <w:rsid w:val="00595644"/>
    <w:rsid w:val="00596BA3"/>
    <w:rsid w:val="005978D4"/>
    <w:rsid w:val="005A128C"/>
    <w:rsid w:val="005A604B"/>
    <w:rsid w:val="005B1904"/>
    <w:rsid w:val="005B45CE"/>
    <w:rsid w:val="005C0EF8"/>
    <w:rsid w:val="005D0032"/>
    <w:rsid w:val="005D6E67"/>
    <w:rsid w:val="005D74A2"/>
    <w:rsid w:val="005E402B"/>
    <w:rsid w:val="005F068A"/>
    <w:rsid w:val="005F1301"/>
    <w:rsid w:val="005F2F12"/>
    <w:rsid w:val="005F7EEE"/>
    <w:rsid w:val="00600647"/>
    <w:rsid w:val="00602745"/>
    <w:rsid w:val="006037ED"/>
    <w:rsid w:val="006072D8"/>
    <w:rsid w:val="0062003F"/>
    <w:rsid w:val="00623D72"/>
    <w:rsid w:val="00626585"/>
    <w:rsid w:val="00626A81"/>
    <w:rsid w:val="00627A05"/>
    <w:rsid w:val="00631CA4"/>
    <w:rsid w:val="00633432"/>
    <w:rsid w:val="00635C73"/>
    <w:rsid w:val="006400D1"/>
    <w:rsid w:val="0064466C"/>
    <w:rsid w:val="0064648A"/>
    <w:rsid w:val="00652EB3"/>
    <w:rsid w:val="006564A6"/>
    <w:rsid w:val="0065662B"/>
    <w:rsid w:val="00657D52"/>
    <w:rsid w:val="00662743"/>
    <w:rsid w:val="00666736"/>
    <w:rsid w:val="006923C7"/>
    <w:rsid w:val="00693EE7"/>
    <w:rsid w:val="006A1702"/>
    <w:rsid w:val="006A43D4"/>
    <w:rsid w:val="006A45A5"/>
    <w:rsid w:val="006A4CC0"/>
    <w:rsid w:val="006B2DE0"/>
    <w:rsid w:val="006B68C7"/>
    <w:rsid w:val="006C0D0C"/>
    <w:rsid w:val="006C1595"/>
    <w:rsid w:val="006C174E"/>
    <w:rsid w:val="006C57A1"/>
    <w:rsid w:val="006C726A"/>
    <w:rsid w:val="006D0A11"/>
    <w:rsid w:val="006D3FBC"/>
    <w:rsid w:val="006D4B72"/>
    <w:rsid w:val="006D7491"/>
    <w:rsid w:val="006E6C46"/>
    <w:rsid w:val="0070009C"/>
    <w:rsid w:val="00700CA6"/>
    <w:rsid w:val="00703D1A"/>
    <w:rsid w:val="00710863"/>
    <w:rsid w:val="007139A4"/>
    <w:rsid w:val="00714D00"/>
    <w:rsid w:val="0071550D"/>
    <w:rsid w:val="00722055"/>
    <w:rsid w:val="007244B7"/>
    <w:rsid w:val="00730104"/>
    <w:rsid w:val="00730468"/>
    <w:rsid w:val="00730E01"/>
    <w:rsid w:val="00731891"/>
    <w:rsid w:val="0073295A"/>
    <w:rsid w:val="007334A6"/>
    <w:rsid w:val="007338E9"/>
    <w:rsid w:val="0074147B"/>
    <w:rsid w:val="00744054"/>
    <w:rsid w:val="007474DA"/>
    <w:rsid w:val="00751B92"/>
    <w:rsid w:val="007558A9"/>
    <w:rsid w:val="00763684"/>
    <w:rsid w:val="00767DF9"/>
    <w:rsid w:val="0077299B"/>
    <w:rsid w:val="00786A5D"/>
    <w:rsid w:val="007A15DA"/>
    <w:rsid w:val="007A51F2"/>
    <w:rsid w:val="007A6BAE"/>
    <w:rsid w:val="007A7D9D"/>
    <w:rsid w:val="007B0F1B"/>
    <w:rsid w:val="007B1AEA"/>
    <w:rsid w:val="007B6920"/>
    <w:rsid w:val="007C1F58"/>
    <w:rsid w:val="007C32E7"/>
    <w:rsid w:val="007C427E"/>
    <w:rsid w:val="007C5826"/>
    <w:rsid w:val="007D12B3"/>
    <w:rsid w:val="007D2463"/>
    <w:rsid w:val="007D412F"/>
    <w:rsid w:val="007E08B1"/>
    <w:rsid w:val="007F648B"/>
    <w:rsid w:val="00801616"/>
    <w:rsid w:val="00802EC3"/>
    <w:rsid w:val="008063FA"/>
    <w:rsid w:val="00812085"/>
    <w:rsid w:val="00815164"/>
    <w:rsid w:val="008161DF"/>
    <w:rsid w:val="008219FC"/>
    <w:rsid w:val="00821B5C"/>
    <w:rsid w:val="00821C27"/>
    <w:rsid w:val="00824D3A"/>
    <w:rsid w:val="00825DF8"/>
    <w:rsid w:val="0082767C"/>
    <w:rsid w:val="008326EF"/>
    <w:rsid w:val="008342EC"/>
    <w:rsid w:val="00846767"/>
    <w:rsid w:val="00851ED2"/>
    <w:rsid w:val="008536E9"/>
    <w:rsid w:val="0085420A"/>
    <w:rsid w:val="00861A8B"/>
    <w:rsid w:val="00861E28"/>
    <w:rsid w:val="00867279"/>
    <w:rsid w:val="0087655E"/>
    <w:rsid w:val="0088509D"/>
    <w:rsid w:val="008A1D60"/>
    <w:rsid w:val="008A3395"/>
    <w:rsid w:val="008A534B"/>
    <w:rsid w:val="008B04E4"/>
    <w:rsid w:val="008B1D2A"/>
    <w:rsid w:val="008B5232"/>
    <w:rsid w:val="008C6807"/>
    <w:rsid w:val="008C7849"/>
    <w:rsid w:val="008E5F04"/>
    <w:rsid w:val="008F4C4C"/>
    <w:rsid w:val="008F5C53"/>
    <w:rsid w:val="0090180D"/>
    <w:rsid w:val="00902CF6"/>
    <w:rsid w:val="009037B7"/>
    <w:rsid w:val="0090779D"/>
    <w:rsid w:val="00911E86"/>
    <w:rsid w:val="0091360E"/>
    <w:rsid w:val="00921164"/>
    <w:rsid w:val="009259F6"/>
    <w:rsid w:val="00925DFD"/>
    <w:rsid w:val="00935F68"/>
    <w:rsid w:val="00944E8E"/>
    <w:rsid w:val="00946FFA"/>
    <w:rsid w:val="0095072E"/>
    <w:rsid w:val="0095386D"/>
    <w:rsid w:val="009542DA"/>
    <w:rsid w:val="00957637"/>
    <w:rsid w:val="00961119"/>
    <w:rsid w:val="00963771"/>
    <w:rsid w:val="00970919"/>
    <w:rsid w:val="009719A6"/>
    <w:rsid w:val="00972E81"/>
    <w:rsid w:val="00983094"/>
    <w:rsid w:val="00994DC8"/>
    <w:rsid w:val="00995577"/>
    <w:rsid w:val="00996F45"/>
    <w:rsid w:val="009A0C57"/>
    <w:rsid w:val="009A3817"/>
    <w:rsid w:val="009A498F"/>
    <w:rsid w:val="009A4BD4"/>
    <w:rsid w:val="009A6481"/>
    <w:rsid w:val="009B02DE"/>
    <w:rsid w:val="009B0510"/>
    <w:rsid w:val="009B104D"/>
    <w:rsid w:val="009C171E"/>
    <w:rsid w:val="009C5D8E"/>
    <w:rsid w:val="009C6F4B"/>
    <w:rsid w:val="009D19C7"/>
    <w:rsid w:val="009D5367"/>
    <w:rsid w:val="009D6B73"/>
    <w:rsid w:val="009D733E"/>
    <w:rsid w:val="009E0A23"/>
    <w:rsid w:val="009E37F9"/>
    <w:rsid w:val="009E4853"/>
    <w:rsid w:val="009E5DFE"/>
    <w:rsid w:val="009F1533"/>
    <w:rsid w:val="009F2072"/>
    <w:rsid w:val="009F351E"/>
    <w:rsid w:val="009F7D9A"/>
    <w:rsid w:val="00A03688"/>
    <w:rsid w:val="00A036B5"/>
    <w:rsid w:val="00A079F3"/>
    <w:rsid w:val="00A146FC"/>
    <w:rsid w:val="00A17794"/>
    <w:rsid w:val="00A20A4F"/>
    <w:rsid w:val="00A21E0D"/>
    <w:rsid w:val="00A276DD"/>
    <w:rsid w:val="00A3157B"/>
    <w:rsid w:val="00A32BE8"/>
    <w:rsid w:val="00A375FC"/>
    <w:rsid w:val="00A40B85"/>
    <w:rsid w:val="00A40DD2"/>
    <w:rsid w:val="00A530B9"/>
    <w:rsid w:val="00A61E55"/>
    <w:rsid w:val="00A6233F"/>
    <w:rsid w:val="00A66455"/>
    <w:rsid w:val="00A67ABA"/>
    <w:rsid w:val="00A77DF5"/>
    <w:rsid w:val="00A8308D"/>
    <w:rsid w:val="00A846B1"/>
    <w:rsid w:val="00A91932"/>
    <w:rsid w:val="00A93674"/>
    <w:rsid w:val="00A94198"/>
    <w:rsid w:val="00A9771B"/>
    <w:rsid w:val="00AA0619"/>
    <w:rsid w:val="00AA0D76"/>
    <w:rsid w:val="00AA3843"/>
    <w:rsid w:val="00AA59F7"/>
    <w:rsid w:val="00AA5D96"/>
    <w:rsid w:val="00AA6E52"/>
    <w:rsid w:val="00AB03EC"/>
    <w:rsid w:val="00AB1DE0"/>
    <w:rsid w:val="00AB40D6"/>
    <w:rsid w:val="00AB48F2"/>
    <w:rsid w:val="00AB530B"/>
    <w:rsid w:val="00AB70E6"/>
    <w:rsid w:val="00AB7F78"/>
    <w:rsid w:val="00AC0F3F"/>
    <w:rsid w:val="00AC2378"/>
    <w:rsid w:val="00AC51F7"/>
    <w:rsid w:val="00AC5893"/>
    <w:rsid w:val="00AC70FB"/>
    <w:rsid w:val="00AC796F"/>
    <w:rsid w:val="00AD0561"/>
    <w:rsid w:val="00AD0BF7"/>
    <w:rsid w:val="00AD2735"/>
    <w:rsid w:val="00AE12A9"/>
    <w:rsid w:val="00AE26B0"/>
    <w:rsid w:val="00AF6F54"/>
    <w:rsid w:val="00B026CA"/>
    <w:rsid w:val="00B02A96"/>
    <w:rsid w:val="00B109DE"/>
    <w:rsid w:val="00B1721B"/>
    <w:rsid w:val="00B17781"/>
    <w:rsid w:val="00B30631"/>
    <w:rsid w:val="00B31D29"/>
    <w:rsid w:val="00B3204D"/>
    <w:rsid w:val="00B32744"/>
    <w:rsid w:val="00B37ABF"/>
    <w:rsid w:val="00B50494"/>
    <w:rsid w:val="00B508AA"/>
    <w:rsid w:val="00B50C84"/>
    <w:rsid w:val="00B51F53"/>
    <w:rsid w:val="00B621FE"/>
    <w:rsid w:val="00B70D95"/>
    <w:rsid w:val="00B718AE"/>
    <w:rsid w:val="00B727AB"/>
    <w:rsid w:val="00B766D6"/>
    <w:rsid w:val="00B77818"/>
    <w:rsid w:val="00B80E2C"/>
    <w:rsid w:val="00B81223"/>
    <w:rsid w:val="00B91996"/>
    <w:rsid w:val="00B9242A"/>
    <w:rsid w:val="00B934DC"/>
    <w:rsid w:val="00BA083E"/>
    <w:rsid w:val="00BA48F1"/>
    <w:rsid w:val="00BA5A22"/>
    <w:rsid w:val="00BA5B2F"/>
    <w:rsid w:val="00BA5CEA"/>
    <w:rsid w:val="00BB6915"/>
    <w:rsid w:val="00BC1E57"/>
    <w:rsid w:val="00BC448A"/>
    <w:rsid w:val="00BC5DE3"/>
    <w:rsid w:val="00BC5E6F"/>
    <w:rsid w:val="00BC631E"/>
    <w:rsid w:val="00BD2390"/>
    <w:rsid w:val="00BD71C5"/>
    <w:rsid w:val="00BE0A43"/>
    <w:rsid w:val="00BF10CF"/>
    <w:rsid w:val="00BF13AB"/>
    <w:rsid w:val="00BF1F24"/>
    <w:rsid w:val="00BF27F9"/>
    <w:rsid w:val="00BF2F1B"/>
    <w:rsid w:val="00BF76A4"/>
    <w:rsid w:val="00C006F3"/>
    <w:rsid w:val="00C01CF4"/>
    <w:rsid w:val="00C01EBD"/>
    <w:rsid w:val="00C051CF"/>
    <w:rsid w:val="00C063BF"/>
    <w:rsid w:val="00C064AB"/>
    <w:rsid w:val="00C169FD"/>
    <w:rsid w:val="00C22D0E"/>
    <w:rsid w:val="00C265B5"/>
    <w:rsid w:val="00C335AD"/>
    <w:rsid w:val="00C33FA9"/>
    <w:rsid w:val="00C3410F"/>
    <w:rsid w:val="00C3449F"/>
    <w:rsid w:val="00C40FD2"/>
    <w:rsid w:val="00C43196"/>
    <w:rsid w:val="00C53ACA"/>
    <w:rsid w:val="00C56A12"/>
    <w:rsid w:val="00C601B2"/>
    <w:rsid w:val="00C628BD"/>
    <w:rsid w:val="00C66825"/>
    <w:rsid w:val="00C67697"/>
    <w:rsid w:val="00C717BE"/>
    <w:rsid w:val="00C71B42"/>
    <w:rsid w:val="00C736B1"/>
    <w:rsid w:val="00C75295"/>
    <w:rsid w:val="00C75447"/>
    <w:rsid w:val="00C76113"/>
    <w:rsid w:val="00C776FB"/>
    <w:rsid w:val="00C802C2"/>
    <w:rsid w:val="00C844B4"/>
    <w:rsid w:val="00C87D4C"/>
    <w:rsid w:val="00C926A0"/>
    <w:rsid w:val="00C94106"/>
    <w:rsid w:val="00C96454"/>
    <w:rsid w:val="00CA1859"/>
    <w:rsid w:val="00CB22EF"/>
    <w:rsid w:val="00CB604D"/>
    <w:rsid w:val="00CB6CDC"/>
    <w:rsid w:val="00CC1B32"/>
    <w:rsid w:val="00CC4C62"/>
    <w:rsid w:val="00CC4D5F"/>
    <w:rsid w:val="00CC4E60"/>
    <w:rsid w:val="00CD46B9"/>
    <w:rsid w:val="00CD5336"/>
    <w:rsid w:val="00CD559B"/>
    <w:rsid w:val="00CD6C3E"/>
    <w:rsid w:val="00CE52AF"/>
    <w:rsid w:val="00CF0EBD"/>
    <w:rsid w:val="00CF18E9"/>
    <w:rsid w:val="00CF3CA0"/>
    <w:rsid w:val="00CF5064"/>
    <w:rsid w:val="00D005C2"/>
    <w:rsid w:val="00D02619"/>
    <w:rsid w:val="00D0287F"/>
    <w:rsid w:val="00D04121"/>
    <w:rsid w:val="00D11E9F"/>
    <w:rsid w:val="00D15930"/>
    <w:rsid w:val="00D229AD"/>
    <w:rsid w:val="00D22C99"/>
    <w:rsid w:val="00D2304D"/>
    <w:rsid w:val="00D24DDC"/>
    <w:rsid w:val="00D432B8"/>
    <w:rsid w:val="00D44070"/>
    <w:rsid w:val="00D443DE"/>
    <w:rsid w:val="00D46572"/>
    <w:rsid w:val="00D51873"/>
    <w:rsid w:val="00D52CEC"/>
    <w:rsid w:val="00D57170"/>
    <w:rsid w:val="00D61A7D"/>
    <w:rsid w:val="00D67D04"/>
    <w:rsid w:val="00D714FD"/>
    <w:rsid w:val="00D721F2"/>
    <w:rsid w:val="00D761AE"/>
    <w:rsid w:val="00D8412C"/>
    <w:rsid w:val="00D85A4B"/>
    <w:rsid w:val="00D95EA4"/>
    <w:rsid w:val="00D978CF"/>
    <w:rsid w:val="00D97D34"/>
    <w:rsid w:val="00DA000B"/>
    <w:rsid w:val="00DA2EBB"/>
    <w:rsid w:val="00DB0801"/>
    <w:rsid w:val="00DB7813"/>
    <w:rsid w:val="00DC3E0A"/>
    <w:rsid w:val="00DD0B4D"/>
    <w:rsid w:val="00DD33B7"/>
    <w:rsid w:val="00DD74A1"/>
    <w:rsid w:val="00DD7539"/>
    <w:rsid w:val="00DE0346"/>
    <w:rsid w:val="00DE647F"/>
    <w:rsid w:val="00E04502"/>
    <w:rsid w:val="00E10545"/>
    <w:rsid w:val="00E115EB"/>
    <w:rsid w:val="00E11857"/>
    <w:rsid w:val="00E16814"/>
    <w:rsid w:val="00E203F5"/>
    <w:rsid w:val="00E22651"/>
    <w:rsid w:val="00E23DD4"/>
    <w:rsid w:val="00E2505A"/>
    <w:rsid w:val="00E354E8"/>
    <w:rsid w:val="00E56560"/>
    <w:rsid w:val="00E60D4D"/>
    <w:rsid w:val="00E639E7"/>
    <w:rsid w:val="00E64AC3"/>
    <w:rsid w:val="00E72DF2"/>
    <w:rsid w:val="00E73300"/>
    <w:rsid w:val="00E7511B"/>
    <w:rsid w:val="00E82F07"/>
    <w:rsid w:val="00E84955"/>
    <w:rsid w:val="00E96434"/>
    <w:rsid w:val="00E97A42"/>
    <w:rsid w:val="00EA56E6"/>
    <w:rsid w:val="00EB34DF"/>
    <w:rsid w:val="00EC4436"/>
    <w:rsid w:val="00EC69C2"/>
    <w:rsid w:val="00ED08C9"/>
    <w:rsid w:val="00ED09FF"/>
    <w:rsid w:val="00ED2A10"/>
    <w:rsid w:val="00ED2C4B"/>
    <w:rsid w:val="00ED2E33"/>
    <w:rsid w:val="00ED41D7"/>
    <w:rsid w:val="00EE1798"/>
    <w:rsid w:val="00EE21D2"/>
    <w:rsid w:val="00EE2E81"/>
    <w:rsid w:val="00EE6315"/>
    <w:rsid w:val="00EE78E2"/>
    <w:rsid w:val="00EF0DF4"/>
    <w:rsid w:val="00EF4A82"/>
    <w:rsid w:val="00EF53D7"/>
    <w:rsid w:val="00EF5FCE"/>
    <w:rsid w:val="00EF6BED"/>
    <w:rsid w:val="00EF6D60"/>
    <w:rsid w:val="00F06DB3"/>
    <w:rsid w:val="00F12538"/>
    <w:rsid w:val="00F13B33"/>
    <w:rsid w:val="00F15675"/>
    <w:rsid w:val="00F156A8"/>
    <w:rsid w:val="00F207D7"/>
    <w:rsid w:val="00F23935"/>
    <w:rsid w:val="00F27DE4"/>
    <w:rsid w:val="00F32AAF"/>
    <w:rsid w:val="00F405B7"/>
    <w:rsid w:val="00F42F41"/>
    <w:rsid w:val="00F45798"/>
    <w:rsid w:val="00F50988"/>
    <w:rsid w:val="00F5108B"/>
    <w:rsid w:val="00F5212B"/>
    <w:rsid w:val="00F5329A"/>
    <w:rsid w:val="00F561A5"/>
    <w:rsid w:val="00F652EC"/>
    <w:rsid w:val="00F66274"/>
    <w:rsid w:val="00F671AA"/>
    <w:rsid w:val="00F87145"/>
    <w:rsid w:val="00F97F93"/>
    <w:rsid w:val="00FA223E"/>
    <w:rsid w:val="00FA3932"/>
    <w:rsid w:val="00FA3F7B"/>
    <w:rsid w:val="00FB1E3C"/>
    <w:rsid w:val="00FB38D2"/>
    <w:rsid w:val="00FB7C53"/>
    <w:rsid w:val="00FC0B25"/>
    <w:rsid w:val="00FC1D83"/>
    <w:rsid w:val="00FC76C2"/>
    <w:rsid w:val="00FD1BF1"/>
    <w:rsid w:val="00FD36F5"/>
    <w:rsid w:val="00FD4F0E"/>
    <w:rsid w:val="00FD56C7"/>
    <w:rsid w:val="00FE72C8"/>
    <w:rsid w:val="00FF2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31</Pages>
  <Words>12580</Words>
  <Characters>75483</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1892</cp:revision>
  <cp:lastPrinted>2022-03-31T09:41:00Z</cp:lastPrinted>
  <dcterms:created xsi:type="dcterms:W3CDTF">2022-03-14T12:45:00Z</dcterms:created>
  <dcterms:modified xsi:type="dcterms:W3CDTF">2022-04-08T09:23:00Z</dcterms:modified>
</cp:coreProperties>
</file>