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B91F" w14:textId="77777777" w:rsidR="00B551AC" w:rsidRPr="00831CD9" w:rsidRDefault="00B551AC" w:rsidP="00B551AC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31CD9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69F443B4" wp14:editId="5AD63ED5">
            <wp:extent cx="2096135" cy="530225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7A770" w14:textId="77777777" w:rsidR="00B551AC" w:rsidRPr="00831CD9" w:rsidRDefault="00B551AC" w:rsidP="00B551AC">
      <w:pPr>
        <w:tabs>
          <w:tab w:val="center" w:pos="4536"/>
          <w:tab w:val="right" w:pos="9072"/>
        </w:tabs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31CD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Adres: ul. </w:t>
      </w:r>
      <w:proofErr w:type="spellStart"/>
      <w:r w:rsidRPr="00831CD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Artwińskiego</w:t>
      </w:r>
      <w:proofErr w:type="spellEnd"/>
      <w:r w:rsidRPr="00831CD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3C, 25-734 Kielce, Sekcja Zamówień Publicznych</w:t>
      </w:r>
    </w:p>
    <w:p w14:paraId="7D7F50F8" w14:textId="77777777" w:rsidR="00B551AC" w:rsidRPr="00831CD9" w:rsidRDefault="007B01A2" w:rsidP="00B551AC">
      <w:pPr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831C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nr </w:t>
      </w:r>
      <w:r w:rsidR="00B551AC" w:rsidRPr="00831C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tel.</w:t>
      </w:r>
      <w:r w:rsidRPr="00831C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: 0</w:t>
      </w:r>
      <w:r w:rsidR="00B551AC" w:rsidRPr="00831C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41</w:t>
      </w:r>
      <w:r w:rsidRPr="00831C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/</w:t>
      </w:r>
      <w:r w:rsidR="00B551AC" w:rsidRPr="00831C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36</w:t>
      </w:r>
      <w:r w:rsidRPr="00831C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-</w:t>
      </w:r>
      <w:r w:rsidR="00B551AC" w:rsidRPr="00831C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74</w:t>
      </w:r>
      <w:r w:rsidRPr="00831C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-</w:t>
      </w:r>
      <w:r w:rsidR="00B551AC" w:rsidRPr="00831CD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474   </w:t>
      </w:r>
    </w:p>
    <w:p w14:paraId="18523FC5" w14:textId="77777777" w:rsidR="00B551AC" w:rsidRPr="00831CD9" w:rsidRDefault="00B551AC" w:rsidP="00B551AC">
      <w:pPr>
        <w:tabs>
          <w:tab w:val="center" w:pos="4536"/>
          <w:tab w:val="right" w:pos="9072"/>
        </w:tabs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US" w:eastAsia="en-US"/>
        </w:rPr>
      </w:pPr>
      <w:proofErr w:type="spellStart"/>
      <w:r w:rsidRPr="00831CD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US" w:eastAsia="en-US"/>
        </w:rPr>
        <w:t>strona</w:t>
      </w:r>
      <w:proofErr w:type="spellEnd"/>
      <w:r w:rsidRPr="00831CD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US" w:eastAsia="en-US"/>
        </w:rPr>
        <w:t xml:space="preserve"> www: </w:t>
      </w:r>
      <w:hyperlink r:id="rId6" w:history="1">
        <w:r w:rsidRPr="00831CD9">
          <w:rPr>
            <w:rStyle w:val="Hipercze"/>
            <w:rFonts w:asciiTheme="minorHAnsi" w:eastAsia="Calibri" w:hAnsiTheme="minorHAnsi" w:cstheme="minorHAnsi"/>
            <w:b/>
            <w:bCs/>
            <w:sz w:val="22"/>
            <w:szCs w:val="22"/>
            <w:lang w:val="en-US" w:eastAsia="en-US"/>
          </w:rPr>
          <w:t>http://www.onkol.kielce.pl/</w:t>
        </w:r>
      </w:hyperlink>
      <w:r w:rsidRPr="00831CD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US" w:eastAsia="en-US"/>
        </w:rPr>
        <w:t xml:space="preserve"> </w:t>
      </w:r>
      <w:r w:rsidR="007B01A2" w:rsidRPr="00831CD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US" w:eastAsia="en-US"/>
        </w:rPr>
        <w:t xml:space="preserve">; </w:t>
      </w:r>
      <w:r w:rsidR="007B01A2" w:rsidRPr="00831CD9">
        <w:rPr>
          <w:rFonts w:asciiTheme="minorHAnsi" w:hAnsiTheme="minorHAnsi" w:cstheme="minorHAnsi"/>
          <w:color w:val="0070C0"/>
          <w:sz w:val="22"/>
          <w:szCs w:val="22"/>
        </w:rPr>
        <w:t>https://</w:t>
      </w:r>
      <w:hyperlink r:id="rId7" w:tooltip="blocked::http://platformazakupowa.pl/pn/onkol_kielce" w:history="1">
        <w:r w:rsidR="007B01A2" w:rsidRPr="00831CD9">
          <w:rPr>
            <w:rFonts w:asciiTheme="minorHAnsi" w:hAnsiTheme="minorHAnsi" w:cstheme="minorHAnsi"/>
            <w:color w:val="0070C0"/>
            <w:sz w:val="22"/>
            <w:szCs w:val="22"/>
            <w:u w:val="single"/>
          </w:rPr>
          <w:t>platformazakupowa.pl/pn/onkol_kielce</w:t>
        </w:r>
      </w:hyperlink>
    </w:p>
    <w:p w14:paraId="26651DD8" w14:textId="77777777" w:rsidR="00B551AC" w:rsidRPr="00831CD9" w:rsidRDefault="00B551AC" w:rsidP="00B551AC">
      <w:pPr>
        <w:pStyle w:val="Tekstpodstawowy3"/>
        <w:jc w:val="both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p w14:paraId="1036A091" w14:textId="778B0674" w:rsidR="00B551AC" w:rsidRPr="00831CD9" w:rsidRDefault="00B551AC" w:rsidP="00B551AC">
      <w:pPr>
        <w:autoSpaceDE w:val="0"/>
        <w:autoSpaceDN w:val="0"/>
        <w:adjustRightInd w:val="0"/>
        <w:spacing w:afterLines="10" w:after="2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1CD9">
        <w:rPr>
          <w:rFonts w:asciiTheme="minorHAnsi" w:hAnsiTheme="minorHAnsi" w:cstheme="minorHAnsi"/>
          <w:b/>
          <w:sz w:val="22"/>
          <w:szCs w:val="22"/>
        </w:rPr>
        <w:t>AZP.2411.</w:t>
      </w:r>
      <w:r w:rsidR="00833831" w:rsidRPr="00831CD9">
        <w:rPr>
          <w:rFonts w:asciiTheme="minorHAnsi" w:hAnsiTheme="minorHAnsi" w:cstheme="minorHAnsi"/>
          <w:b/>
          <w:sz w:val="22"/>
          <w:szCs w:val="22"/>
        </w:rPr>
        <w:t>1</w:t>
      </w:r>
      <w:r w:rsidR="00831CD9" w:rsidRPr="00831CD9">
        <w:rPr>
          <w:rFonts w:asciiTheme="minorHAnsi" w:hAnsiTheme="minorHAnsi" w:cstheme="minorHAnsi"/>
          <w:b/>
          <w:sz w:val="22"/>
          <w:szCs w:val="22"/>
        </w:rPr>
        <w:t>56</w:t>
      </w:r>
      <w:r w:rsidRPr="00831CD9">
        <w:rPr>
          <w:rFonts w:asciiTheme="minorHAnsi" w:hAnsiTheme="minorHAnsi" w:cstheme="minorHAnsi"/>
          <w:b/>
          <w:sz w:val="22"/>
          <w:szCs w:val="22"/>
        </w:rPr>
        <w:t>.202</w:t>
      </w:r>
      <w:r w:rsidR="00406B63" w:rsidRPr="00831CD9">
        <w:rPr>
          <w:rFonts w:asciiTheme="minorHAnsi" w:hAnsiTheme="minorHAnsi" w:cstheme="minorHAnsi"/>
          <w:b/>
          <w:sz w:val="22"/>
          <w:szCs w:val="22"/>
        </w:rPr>
        <w:t>3</w:t>
      </w:r>
      <w:r w:rsidRPr="00831CD9">
        <w:rPr>
          <w:rFonts w:asciiTheme="minorHAnsi" w:hAnsiTheme="minorHAnsi" w:cstheme="minorHAnsi"/>
          <w:b/>
          <w:sz w:val="22"/>
          <w:szCs w:val="22"/>
        </w:rPr>
        <w:t xml:space="preserve">.BK                                                           </w:t>
      </w:r>
      <w:r w:rsidRPr="00831CD9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7B01A2" w:rsidRPr="00831CD9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831CD9">
        <w:rPr>
          <w:rFonts w:asciiTheme="minorHAnsi" w:hAnsiTheme="minorHAnsi" w:cstheme="minorHAnsi"/>
          <w:sz w:val="22"/>
          <w:szCs w:val="22"/>
        </w:rPr>
        <w:t xml:space="preserve"> Kielce, dn. </w:t>
      </w:r>
      <w:r w:rsidR="00831CD9" w:rsidRPr="00831CD9">
        <w:rPr>
          <w:rFonts w:asciiTheme="minorHAnsi" w:hAnsiTheme="minorHAnsi" w:cstheme="minorHAnsi"/>
          <w:sz w:val="22"/>
          <w:szCs w:val="22"/>
        </w:rPr>
        <w:t>24</w:t>
      </w:r>
      <w:r w:rsidRPr="00831CD9">
        <w:rPr>
          <w:rFonts w:asciiTheme="minorHAnsi" w:hAnsiTheme="minorHAnsi" w:cstheme="minorHAnsi"/>
          <w:sz w:val="22"/>
          <w:szCs w:val="22"/>
        </w:rPr>
        <w:t>.</w:t>
      </w:r>
      <w:r w:rsidR="00406B63" w:rsidRPr="00831CD9">
        <w:rPr>
          <w:rFonts w:asciiTheme="minorHAnsi" w:hAnsiTheme="minorHAnsi" w:cstheme="minorHAnsi"/>
          <w:sz w:val="22"/>
          <w:szCs w:val="22"/>
        </w:rPr>
        <w:t>0</w:t>
      </w:r>
      <w:r w:rsidR="00DF7D3D" w:rsidRPr="00831CD9">
        <w:rPr>
          <w:rFonts w:asciiTheme="minorHAnsi" w:hAnsiTheme="minorHAnsi" w:cstheme="minorHAnsi"/>
          <w:sz w:val="22"/>
          <w:szCs w:val="22"/>
        </w:rPr>
        <w:t>7</w:t>
      </w:r>
      <w:r w:rsidRPr="00831CD9">
        <w:rPr>
          <w:rFonts w:asciiTheme="minorHAnsi" w:hAnsiTheme="minorHAnsi" w:cstheme="minorHAnsi"/>
          <w:sz w:val="22"/>
          <w:szCs w:val="22"/>
        </w:rPr>
        <w:t>.202</w:t>
      </w:r>
      <w:r w:rsidR="00406B63" w:rsidRPr="00831CD9">
        <w:rPr>
          <w:rFonts w:asciiTheme="minorHAnsi" w:hAnsiTheme="minorHAnsi" w:cstheme="minorHAnsi"/>
          <w:sz w:val="22"/>
          <w:szCs w:val="22"/>
        </w:rPr>
        <w:t>3</w:t>
      </w:r>
      <w:r w:rsidRPr="00831CD9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ABA9DE4" w14:textId="77777777" w:rsidR="00B551AC" w:rsidRPr="00831CD9" w:rsidRDefault="00B551AC" w:rsidP="00B551A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47E4AF" w14:textId="77777777" w:rsidR="00B551AC" w:rsidRPr="00831CD9" w:rsidRDefault="00B551AC" w:rsidP="00B551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CD9">
        <w:rPr>
          <w:rFonts w:asciiTheme="minorHAnsi" w:hAnsiTheme="minorHAnsi" w:cstheme="minorHAnsi"/>
          <w:b/>
          <w:sz w:val="22"/>
          <w:szCs w:val="22"/>
        </w:rPr>
        <w:t>DO WSZYSTKICH ZAINTERESOWANYCH</w:t>
      </w:r>
    </w:p>
    <w:p w14:paraId="551CD189" w14:textId="77777777" w:rsidR="007B01A2" w:rsidRPr="00831CD9" w:rsidRDefault="00B551AC" w:rsidP="007B01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CD9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14:paraId="70B063D5" w14:textId="77777777" w:rsidR="00070A86" w:rsidRPr="00831CD9" w:rsidRDefault="00070A86" w:rsidP="007B01A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9F44F1" w14:textId="77777777" w:rsidR="00A8627F" w:rsidRPr="00831CD9" w:rsidRDefault="00A8627F" w:rsidP="007B01A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2F7486" w14:textId="723DADC1" w:rsidR="00DF7D3D" w:rsidRPr="00831CD9" w:rsidRDefault="00B551AC" w:rsidP="00DF7D3D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31CD9">
        <w:rPr>
          <w:rFonts w:asciiTheme="minorHAnsi" w:hAnsiTheme="minorHAnsi" w:cstheme="minorHAnsi"/>
          <w:b/>
          <w:sz w:val="22"/>
          <w:szCs w:val="22"/>
        </w:rPr>
        <w:t xml:space="preserve">Dot.: </w:t>
      </w:r>
      <w:r w:rsidR="00831CD9" w:rsidRPr="00831CD9">
        <w:rPr>
          <w:rFonts w:asciiTheme="minorHAnsi" w:eastAsiaTheme="minorEastAsia" w:hAnsiTheme="minorHAnsi" w:cstheme="minorHAnsi"/>
          <w:sz w:val="22"/>
          <w:szCs w:val="22"/>
        </w:rPr>
        <w:t xml:space="preserve">zakup </w:t>
      </w:r>
      <w:r w:rsidR="00831CD9" w:rsidRPr="00831CD9">
        <w:rPr>
          <w:rFonts w:asciiTheme="minorHAnsi" w:hAnsiTheme="minorHAnsi" w:cstheme="minorHAnsi"/>
          <w:color w:val="000000"/>
          <w:sz w:val="22"/>
          <w:szCs w:val="22"/>
        </w:rPr>
        <w:t>licencji farmaceutycznej (KHAPO) dla istniejącej u Zamawiającego  wersji oprogramowania CATO.</w:t>
      </w:r>
    </w:p>
    <w:p w14:paraId="7634D635" w14:textId="77777777" w:rsidR="00DF7D3D" w:rsidRPr="00831CD9" w:rsidRDefault="00DF7D3D" w:rsidP="00DF7D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4B5EBC" w14:textId="77777777" w:rsidR="00DF7D3D" w:rsidRPr="00831CD9" w:rsidRDefault="00DF7D3D" w:rsidP="00DF7D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3126F4" w14:textId="2F2B0616" w:rsidR="009F417B" w:rsidRPr="00831CD9" w:rsidRDefault="00DF7D3D" w:rsidP="00424A6C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CD9">
        <w:rPr>
          <w:rFonts w:asciiTheme="minorHAnsi" w:hAnsiTheme="minorHAnsi" w:cstheme="minorHAnsi"/>
          <w:sz w:val="22"/>
          <w:szCs w:val="22"/>
        </w:rPr>
        <w:t xml:space="preserve">1. </w:t>
      </w:r>
      <w:r w:rsidR="00831CD9" w:rsidRPr="00831CD9">
        <w:rPr>
          <w:rFonts w:asciiTheme="minorHAnsi" w:hAnsiTheme="minorHAnsi" w:cstheme="minorHAnsi"/>
          <w:sz w:val="22"/>
          <w:szCs w:val="22"/>
        </w:rPr>
        <w:t>Cz. I pkt. Zapytania ofertowego – forma złożenia oferty Czy Zamawiający wyrazi zgodę na złożenie oferty formie elektronicznej, podpisanej kwalifikowanym podpisem elektronicznym?</w:t>
      </w:r>
    </w:p>
    <w:p w14:paraId="3ED971AD" w14:textId="2A28DDF7" w:rsidR="00831CD9" w:rsidRPr="00831CD9" w:rsidRDefault="00DF7D3D" w:rsidP="00424A6C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1CD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Ad.1)  </w:t>
      </w:r>
      <w:r w:rsidR="00831CD9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wyraża zgodę nas powyższe.</w:t>
      </w:r>
    </w:p>
    <w:p w14:paraId="54286C33" w14:textId="77777777" w:rsidR="00831CD9" w:rsidRPr="00831CD9" w:rsidRDefault="00831CD9" w:rsidP="00424A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DFB"/>
        </w:rPr>
      </w:pPr>
    </w:p>
    <w:p w14:paraId="7E209E24" w14:textId="209BF049" w:rsidR="00831CD9" w:rsidRPr="00831CD9" w:rsidRDefault="00831CD9" w:rsidP="00424A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1CD9">
        <w:rPr>
          <w:rFonts w:asciiTheme="minorHAnsi" w:hAnsiTheme="minorHAnsi" w:cstheme="minorHAnsi"/>
          <w:sz w:val="22"/>
          <w:szCs w:val="22"/>
          <w:shd w:val="clear" w:color="auto" w:fill="FFFDFB"/>
        </w:rPr>
        <w:t xml:space="preserve">2. </w:t>
      </w:r>
      <w:r w:rsidRPr="00831CD9">
        <w:rPr>
          <w:rFonts w:asciiTheme="minorHAnsi" w:hAnsiTheme="minorHAnsi" w:cstheme="minorHAnsi"/>
          <w:sz w:val="22"/>
          <w:szCs w:val="22"/>
        </w:rPr>
        <w:t>§ 5 ust. 1 wzoru umowy Zwracamy się z prośbą do Zamawiającego o zmniejszenie wysokości kar umownych do 10% wartości brutto umowy.</w:t>
      </w:r>
    </w:p>
    <w:p w14:paraId="0F4DDBFC" w14:textId="4C211400" w:rsidR="00831CD9" w:rsidRPr="00831CD9" w:rsidRDefault="00831CD9" w:rsidP="00424A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1CD9">
        <w:rPr>
          <w:rFonts w:asciiTheme="minorHAnsi" w:hAnsiTheme="minorHAnsi" w:cstheme="minorHAnsi"/>
          <w:sz w:val="22"/>
          <w:szCs w:val="22"/>
        </w:rPr>
        <w:t>Ad.2) Zamawiający nie wyraża zgody na zmniejszenie wysokości kar umownych.</w:t>
      </w:r>
    </w:p>
    <w:p w14:paraId="61CCD973" w14:textId="77777777" w:rsidR="00831CD9" w:rsidRPr="00831CD9" w:rsidRDefault="00831CD9" w:rsidP="00424A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4C6946" w14:textId="1B3A8EC9" w:rsidR="00831CD9" w:rsidRPr="00831CD9" w:rsidRDefault="00831CD9" w:rsidP="00424A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1CD9">
        <w:rPr>
          <w:rFonts w:asciiTheme="minorHAnsi" w:hAnsiTheme="minorHAnsi" w:cstheme="minorHAnsi"/>
          <w:sz w:val="22"/>
          <w:szCs w:val="22"/>
        </w:rPr>
        <w:t xml:space="preserve">3. </w:t>
      </w:r>
      <w:r w:rsidRPr="00831CD9">
        <w:rPr>
          <w:rFonts w:asciiTheme="minorHAnsi" w:hAnsiTheme="minorHAnsi" w:cstheme="minorHAnsi"/>
          <w:sz w:val="22"/>
          <w:szCs w:val="22"/>
        </w:rPr>
        <w:t>Załącznik nr 2 do zapytania ofertowego Zwracamy się z prośbą do Zamawiającego o potwierdzenie, że nadzór serwisowy i autorski ma być zwarty na 12 miesięcy. W opisie nie jest to doprecyzowane – sformułowanie „co najmniej”. W celu skalkulowania oferty wykonawca musi wiedzieć na jaki okres ma być wystawiona opieka serwisowa i autorska.</w:t>
      </w:r>
    </w:p>
    <w:p w14:paraId="6261C50A" w14:textId="6734CA56" w:rsidR="00831CD9" w:rsidRPr="00831CD9" w:rsidRDefault="00831CD9" w:rsidP="00424A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1CD9">
        <w:rPr>
          <w:rFonts w:asciiTheme="minorHAnsi" w:hAnsiTheme="minorHAnsi" w:cstheme="minorHAnsi"/>
          <w:sz w:val="22"/>
          <w:szCs w:val="22"/>
        </w:rPr>
        <w:t xml:space="preserve">Ad.3)Zamawiający potwierdza, że nadzór serwisowy i autorski ma być zawarty na 12 miesięcy. </w:t>
      </w:r>
    </w:p>
    <w:p w14:paraId="0D211041" w14:textId="7E898241" w:rsidR="00F407CA" w:rsidRPr="00831CD9" w:rsidRDefault="00F407CA" w:rsidP="008338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027FF9" w14:textId="4F7CAA8E" w:rsidR="007B01A2" w:rsidRPr="00A33A85" w:rsidRDefault="007B01A2" w:rsidP="00B551AC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831CD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</w:t>
      </w:r>
      <w:r w:rsidRPr="00A33A85">
        <w:rPr>
          <w:rFonts w:asciiTheme="minorHAnsi" w:hAnsiTheme="minorHAnsi" w:cstheme="minorHAnsi"/>
          <w:sz w:val="22"/>
          <w:szCs w:val="22"/>
        </w:rPr>
        <w:t>Z poważaniem</w:t>
      </w:r>
    </w:p>
    <w:p w14:paraId="479A3755" w14:textId="77777777" w:rsidR="00070A86" w:rsidRPr="00A33A85" w:rsidRDefault="00070A86" w:rsidP="00B551AC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39D1829C" w14:textId="77777777" w:rsidR="00424A6C" w:rsidRPr="00A33A85" w:rsidRDefault="00070A86" w:rsidP="00424A6C">
      <w:pPr>
        <w:ind w:left="1776" w:firstLine="348"/>
        <w:rPr>
          <w:rFonts w:asciiTheme="minorHAnsi" w:hAnsiTheme="minorHAnsi" w:cstheme="minorHAnsi"/>
          <w:iCs/>
          <w:sz w:val="22"/>
          <w:szCs w:val="22"/>
        </w:rPr>
      </w:pPr>
      <w:r w:rsidRPr="00A33A85">
        <w:rPr>
          <w:rFonts w:asciiTheme="minorHAnsi" w:hAnsiTheme="minorHAnsi" w:cstheme="minorHAnsi"/>
          <w:iCs/>
          <w:sz w:val="22"/>
          <w:szCs w:val="22"/>
        </w:rPr>
        <w:tab/>
      </w:r>
      <w:r w:rsidRPr="00A33A85">
        <w:rPr>
          <w:rFonts w:asciiTheme="minorHAnsi" w:hAnsiTheme="minorHAnsi" w:cstheme="minorHAnsi"/>
          <w:iCs/>
          <w:sz w:val="22"/>
          <w:szCs w:val="22"/>
        </w:rPr>
        <w:tab/>
      </w:r>
      <w:r w:rsidRPr="00A33A85">
        <w:rPr>
          <w:rFonts w:asciiTheme="minorHAnsi" w:hAnsiTheme="minorHAnsi" w:cstheme="minorHAnsi"/>
          <w:iCs/>
          <w:sz w:val="22"/>
          <w:szCs w:val="22"/>
        </w:rPr>
        <w:tab/>
      </w:r>
      <w:r w:rsidRPr="00A33A85">
        <w:rPr>
          <w:rFonts w:asciiTheme="minorHAnsi" w:hAnsiTheme="minorHAnsi" w:cstheme="minorHAnsi"/>
          <w:iCs/>
          <w:sz w:val="22"/>
          <w:szCs w:val="22"/>
        </w:rPr>
        <w:tab/>
      </w:r>
      <w:r w:rsidR="00424A6C" w:rsidRPr="00A33A85">
        <w:rPr>
          <w:rFonts w:asciiTheme="minorHAnsi" w:hAnsiTheme="minorHAnsi" w:cstheme="minorHAnsi"/>
          <w:iCs/>
          <w:sz w:val="22"/>
          <w:szCs w:val="22"/>
        </w:rPr>
        <w:t>Kierownik Działu Zamówień Publicznych</w:t>
      </w:r>
    </w:p>
    <w:p w14:paraId="358C757C" w14:textId="0256E951" w:rsidR="00424A6C" w:rsidRPr="00A33A85" w:rsidRDefault="00424A6C" w:rsidP="00424A6C">
      <w:pPr>
        <w:ind w:left="1776" w:firstLine="348"/>
        <w:rPr>
          <w:rFonts w:asciiTheme="minorHAnsi" w:hAnsiTheme="minorHAnsi" w:cstheme="minorHAnsi"/>
          <w:iCs/>
          <w:sz w:val="22"/>
          <w:szCs w:val="22"/>
        </w:rPr>
      </w:pPr>
      <w:r w:rsidRPr="00A33A85">
        <w:rPr>
          <w:rFonts w:asciiTheme="minorHAnsi" w:hAnsiTheme="minorHAnsi" w:cstheme="minorHAnsi"/>
          <w:iCs/>
          <w:sz w:val="22"/>
          <w:szCs w:val="22"/>
        </w:rPr>
        <w:tab/>
      </w:r>
      <w:r w:rsidRPr="00A33A85">
        <w:rPr>
          <w:rFonts w:asciiTheme="minorHAnsi" w:hAnsiTheme="minorHAnsi" w:cstheme="minorHAnsi"/>
          <w:iCs/>
          <w:sz w:val="22"/>
          <w:szCs w:val="22"/>
        </w:rPr>
        <w:tab/>
      </w:r>
      <w:r w:rsidRPr="00A33A85">
        <w:rPr>
          <w:rFonts w:asciiTheme="minorHAnsi" w:hAnsiTheme="minorHAnsi" w:cstheme="minorHAnsi"/>
          <w:iCs/>
          <w:sz w:val="22"/>
          <w:szCs w:val="22"/>
        </w:rPr>
        <w:tab/>
      </w:r>
      <w:r w:rsidRPr="00A33A85">
        <w:rPr>
          <w:rFonts w:asciiTheme="minorHAnsi" w:hAnsiTheme="minorHAnsi" w:cstheme="minorHAnsi"/>
          <w:iCs/>
          <w:sz w:val="22"/>
          <w:szCs w:val="22"/>
        </w:rPr>
        <w:tab/>
      </w:r>
      <w:r w:rsidRPr="00A33A85">
        <w:rPr>
          <w:rFonts w:asciiTheme="minorHAnsi" w:hAnsiTheme="minorHAnsi" w:cstheme="minorHAnsi"/>
          <w:iCs/>
          <w:sz w:val="22"/>
          <w:szCs w:val="22"/>
        </w:rPr>
        <w:tab/>
        <w:t xml:space="preserve">    Mariusz Klimczak</w:t>
      </w:r>
    </w:p>
    <w:p w14:paraId="36DDC7BF" w14:textId="6883F594" w:rsidR="001C1C3E" w:rsidRPr="00A33A85" w:rsidRDefault="001C1C3E" w:rsidP="00DF7D3D">
      <w:pPr>
        <w:ind w:left="1776" w:firstLine="348"/>
        <w:rPr>
          <w:rFonts w:asciiTheme="minorHAnsi" w:hAnsiTheme="minorHAnsi" w:cstheme="minorHAnsi"/>
          <w:iCs/>
          <w:sz w:val="22"/>
          <w:szCs w:val="22"/>
        </w:rPr>
      </w:pPr>
    </w:p>
    <w:p w14:paraId="6558F0AC" w14:textId="7544CB91" w:rsidR="00671A1B" w:rsidRPr="00A33A85" w:rsidRDefault="00671A1B" w:rsidP="009F417B">
      <w:pPr>
        <w:ind w:left="1776" w:firstLine="348"/>
        <w:rPr>
          <w:rFonts w:asciiTheme="minorHAnsi" w:hAnsiTheme="minorHAnsi" w:cstheme="minorHAnsi"/>
          <w:iCs/>
          <w:sz w:val="22"/>
          <w:szCs w:val="22"/>
        </w:rPr>
      </w:pPr>
    </w:p>
    <w:p w14:paraId="7F4CD9AF" w14:textId="2015D785" w:rsidR="00070A86" w:rsidRPr="00A33A85" w:rsidRDefault="00070A86" w:rsidP="00677E69">
      <w:pPr>
        <w:ind w:left="1776" w:firstLine="348"/>
        <w:rPr>
          <w:rFonts w:asciiTheme="minorHAnsi" w:hAnsiTheme="minorHAnsi" w:cstheme="minorHAnsi"/>
          <w:iCs/>
          <w:sz w:val="22"/>
          <w:szCs w:val="22"/>
        </w:rPr>
      </w:pPr>
    </w:p>
    <w:p w14:paraId="5C652A46" w14:textId="77777777" w:rsidR="00070A86" w:rsidRPr="00831CD9" w:rsidRDefault="00070A86" w:rsidP="00B551AC">
      <w:pPr>
        <w:pStyle w:val="Nagwek"/>
        <w:rPr>
          <w:rFonts w:asciiTheme="minorHAnsi" w:hAnsiTheme="minorHAnsi" w:cstheme="minorHAnsi"/>
          <w:sz w:val="22"/>
          <w:szCs w:val="22"/>
        </w:rPr>
      </w:pPr>
    </w:p>
    <w:sectPr w:rsidR="00070A86" w:rsidRPr="00831CD9" w:rsidSect="007B01A2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16D0"/>
    <w:multiLevelType w:val="hybridMultilevel"/>
    <w:tmpl w:val="C8F4F4B2"/>
    <w:lvl w:ilvl="0" w:tplc="AF1EC1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45B8E"/>
    <w:multiLevelType w:val="multilevel"/>
    <w:tmpl w:val="2CA8A6FE"/>
    <w:styleLink w:val="WW8Num2"/>
    <w:lvl w:ilvl="0">
      <w:start w:val="1"/>
      <w:numFmt w:val="decimal"/>
      <w:lvlText w:val="%1."/>
      <w:lvlJc w:val="left"/>
      <w:pPr>
        <w:ind w:left="862" w:hanging="360"/>
      </w:pPr>
      <w:rPr>
        <w:rFonts w:ascii="Symbol" w:eastAsia="Times New Roman" w:hAnsi="Symbol" w:cs="OpenSymbol, 'Arial Unicode MS'"/>
        <w:b w:val="0"/>
        <w:bCs/>
        <w:i w:val="0"/>
        <w:iCs w:val="0"/>
        <w:strike w:val="0"/>
        <w:dstrike w:val="0"/>
        <w:outline w:val="0"/>
        <w:color w:val="000000"/>
        <w:spacing w:val="-3"/>
        <w:sz w:val="24"/>
        <w:szCs w:val="24"/>
        <w:em w:val="none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" w15:restartNumberingAfterBreak="0">
    <w:nsid w:val="2E98318B"/>
    <w:multiLevelType w:val="hybridMultilevel"/>
    <w:tmpl w:val="D36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F74E5"/>
    <w:multiLevelType w:val="hybridMultilevel"/>
    <w:tmpl w:val="459E3DD2"/>
    <w:lvl w:ilvl="0" w:tplc="59884F9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2F421F"/>
    <w:multiLevelType w:val="hybridMultilevel"/>
    <w:tmpl w:val="BB449E36"/>
    <w:lvl w:ilvl="0" w:tplc="6DAA7C9A">
      <w:start w:val="4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6CFF3DED"/>
    <w:multiLevelType w:val="hybridMultilevel"/>
    <w:tmpl w:val="D262A74E"/>
    <w:lvl w:ilvl="0" w:tplc="59E62C52">
      <w:start w:val="4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4779214">
    <w:abstractNumId w:val="3"/>
  </w:num>
  <w:num w:numId="2" w16cid:durableId="1229998364">
    <w:abstractNumId w:val="0"/>
  </w:num>
  <w:num w:numId="3" w16cid:durableId="1661883029">
    <w:abstractNumId w:val="5"/>
  </w:num>
  <w:num w:numId="4" w16cid:durableId="612901086">
    <w:abstractNumId w:val="4"/>
  </w:num>
  <w:num w:numId="5" w16cid:durableId="1911497864">
    <w:abstractNumId w:val="2"/>
  </w:num>
  <w:num w:numId="6" w16cid:durableId="347215916">
    <w:abstractNumId w:val="1"/>
  </w:num>
  <w:num w:numId="7" w16cid:durableId="132627470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AC"/>
    <w:rsid w:val="00015C7B"/>
    <w:rsid w:val="00070A86"/>
    <w:rsid w:val="001C1C3E"/>
    <w:rsid w:val="00212D65"/>
    <w:rsid w:val="002728BA"/>
    <w:rsid w:val="00294A69"/>
    <w:rsid w:val="002A6705"/>
    <w:rsid w:val="002C1733"/>
    <w:rsid w:val="002F315E"/>
    <w:rsid w:val="002F76F5"/>
    <w:rsid w:val="003131AA"/>
    <w:rsid w:val="003442AB"/>
    <w:rsid w:val="00360953"/>
    <w:rsid w:val="003E23DF"/>
    <w:rsid w:val="003E76BE"/>
    <w:rsid w:val="00406B63"/>
    <w:rsid w:val="00424A6C"/>
    <w:rsid w:val="004437A3"/>
    <w:rsid w:val="004C6837"/>
    <w:rsid w:val="005041ED"/>
    <w:rsid w:val="0058003B"/>
    <w:rsid w:val="006569FB"/>
    <w:rsid w:val="00671A1B"/>
    <w:rsid w:val="00677E69"/>
    <w:rsid w:val="00690814"/>
    <w:rsid w:val="00730C66"/>
    <w:rsid w:val="007863E8"/>
    <w:rsid w:val="007B01A2"/>
    <w:rsid w:val="007C3906"/>
    <w:rsid w:val="00831CD9"/>
    <w:rsid w:val="00833831"/>
    <w:rsid w:val="009032F1"/>
    <w:rsid w:val="009F417B"/>
    <w:rsid w:val="00A04374"/>
    <w:rsid w:val="00A26C93"/>
    <w:rsid w:val="00A33A85"/>
    <w:rsid w:val="00A8627F"/>
    <w:rsid w:val="00AC1744"/>
    <w:rsid w:val="00AD148A"/>
    <w:rsid w:val="00B551AC"/>
    <w:rsid w:val="00C12D10"/>
    <w:rsid w:val="00D71180"/>
    <w:rsid w:val="00DB5389"/>
    <w:rsid w:val="00DF7D3D"/>
    <w:rsid w:val="00E04922"/>
    <w:rsid w:val="00E346D6"/>
    <w:rsid w:val="00E616AD"/>
    <w:rsid w:val="00F407CA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0421"/>
  <w15:docId w15:val="{572D48F2-AB2C-4F0F-AB83-AFC7969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1A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51A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B551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551AC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51A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51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1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1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B551AC"/>
    <w:rPr>
      <w:rFonts w:ascii="Arial" w:hAnsi="Arial" w:cs="Arial"/>
      <w:sz w:val="24"/>
      <w:szCs w:val="24"/>
    </w:rPr>
  </w:style>
  <w:style w:type="paragraph" w:styleId="Akapitzlist">
    <w:name w:val="List Paragraph"/>
    <w:aliases w:val="maz_wyliczenie,opis dzialania,K-P_odwolanie,A_wyliczenie,Akapit z listą 1,CW_Lista,normalny tekst,L1,Numerowanie,Akapit z listą5,T_SZ_List Paragraph,Normalny1,Akapit z listą31,Wypunktowanie,Normal2,sw tekst,Akapit z listą3,Lista num,lp1"/>
    <w:basedOn w:val="Normalny"/>
    <w:link w:val="AkapitzlistZnak"/>
    <w:uiPriority w:val="34"/>
    <w:qFormat/>
    <w:rsid w:val="002F76F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CW_Lista Znak,normalny tekst Znak,L1 Znak,Numerowanie Znak,Akapit z listą5 Znak,T_SZ_List Paragraph Znak,Normalny1 Znak,Normal2 Znak"/>
    <w:link w:val="Akapitzlist"/>
    <w:uiPriority w:val="34"/>
    <w:qFormat/>
    <w:locked/>
    <w:rsid w:val="007B01A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">
    <w:name w:val="Standard"/>
    <w:rsid w:val="008338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83383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nkol_kie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SCO Kielce</cp:lastModifiedBy>
  <cp:revision>5</cp:revision>
  <cp:lastPrinted>2023-07-24T06:02:00Z</cp:lastPrinted>
  <dcterms:created xsi:type="dcterms:W3CDTF">2023-07-24T05:57:00Z</dcterms:created>
  <dcterms:modified xsi:type="dcterms:W3CDTF">2023-07-24T06:42:00Z</dcterms:modified>
</cp:coreProperties>
</file>