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3F" w:rsidRDefault="00E83E84" w:rsidP="003958C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15</w:t>
      </w:r>
      <w:r w:rsidR="003958C9">
        <w:t>.12.2020 r.</w:t>
      </w:r>
    </w:p>
    <w:p w:rsidR="003958C9" w:rsidRDefault="003958C9" w:rsidP="003958C9">
      <w:pPr>
        <w:spacing w:after="0"/>
        <w:jc w:val="both"/>
      </w:pPr>
      <w:r>
        <w:t>Samodzielny Publiczny</w:t>
      </w:r>
    </w:p>
    <w:p w:rsidR="003958C9" w:rsidRDefault="003958C9" w:rsidP="003958C9">
      <w:pPr>
        <w:spacing w:after="0"/>
        <w:jc w:val="both"/>
      </w:pPr>
      <w:r>
        <w:t>Zakład Opieki Zdrowotnej</w:t>
      </w:r>
    </w:p>
    <w:p w:rsidR="003958C9" w:rsidRDefault="003958C9" w:rsidP="003958C9">
      <w:pPr>
        <w:spacing w:after="0"/>
        <w:jc w:val="both"/>
      </w:pPr>
      <w:r>
        <w:t>ul. Kościuszki 15</w:t>
      </w:r>
    </w:p>
    <w:p w:rsidR="003958C9" w:rsidRDefault="003958C9" w:rsidP="003958C9">
      <w:pPr>
        <w:spacing w:after="0"/>
        <w:jc w:val="both"/>
      </w:pPr>
      <w:r>
        <w:t>07-100 Węgrów</w:t>
      </w:r>
    </w:p>
    <w:p w:rsidR="003958C9" w:rsidRDefault="003958C9" w:rsidP="003958C9">
      <w:pPr>
        <w:spacing w:after="0"/>
        <w:jc w:val="both"/>
      </w:pPr>
    </w:p>
    <w:p w:rsidR="003958C9" w:rsidRDefault="003958C9" w:rsidP="003958C9">
      <w:pPr>
        <w:spacing w:after="0"/>
        <w:jc w:val="both"/>
      </w:pPr>
    </w:p>
    <w:p w:rsidR="003958C9" w:rsidRPr="003958C9" w:rsidRDefault="003958C9" w:rsidP="003958C9">
      <w:pPr>
        <w:spacing w:after="0"/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58C9">
        <w:rPr>
          <w:b/>
          <w:i/>
        </w:rPr>
        <w:t>Do wiadomości wszystkich Wykonawców</w:t>
      </w:r>
    </w:p>
    <w:p w:rsidR="003958C9" w:rsidRDefault="003958C9" w:rsidP="003958C9">
      <w:pPr>
        <w:spacing w:after="0"/>
        <w:jc w:val="both"/>
      </w:pPr>
    </w:p>
    <w:p w:rsidR="003958C9" w:rsidRPr="00752DE7" w:rsidRDefault="003958C9" w:rsidP="003958C9">
      <w:pPr>
        <w:spacing w:after="0"/>
        <w:jc w:val="center"/>
        <w:rPr>
          <w:b/>
        </w:rPr>
      </w:pPr>
      <w:r w:rsidRPr="00752DE7">
        <w:rPr>
          <w:b/>
        </w:rPr>
        <w:t>PYTANIA I ODPOWIEDZI</w:t>
      </w:r>
    </w:p>
    <w:p w:rsidR="003958C9" w:rsidRDefault="003958C9" w:rsidP="003958C9">
      <w:pPr>
        <w:spacing w:after="0"/>
        <w:jc w:val="center"/>
      </w:pPr>
    </w:p>
    <w:p w:rsidR="003958C9" w:rsidRPr="001005B0" w:rsidRDefault="003958C9" w:rsidP="003958C9">
      <w:pPr>
        <w:spacing w:after="0" w:line="276" w:lineRule="auto"/>
        <w:jc w:val="both"/>
        <w:rPr>
          <w:rFonts w:cstheme="minorHAnsi"/>
          <w:b/>
        </w:rPr>
      </w:pPr>
      <w:r w:rsidRPr="001005B0">
        <w:rPr>
          <w:rFonts w:cstheme="minorHAnsi"/>
          <w:b/>
        </w:rPr>
        <w:t>Dotyczy: przeta</w:t>
      </w:r>
      <w:r>
        <w:rPr>
          <w:rFonts w:cstheme="minorHAnsi"/>
          <w:b/>
        </w:rPr>
        <w:t>rgu nieograniczonego na dostawę</w:t>
      </w:r>
      <w:r w:rsidRPr="00EB2D5B">
        <w:rPr>
          <w:rFonts w:cstheme="minorHAnsi"/>
          <w:b/>
          <w:bCs/>
          <w:i/>
        </w:rPr>
        <w:t xml:space="preserve"> </w:t>
      </w:r>
      <w:r w:rsidRPr="00EB2D5B">
        <w:rPr>
          <w:rFonts w:cstheme="minorHAnsi"/>
          <w:b/>
          <w:bCs/>
        </w:rPr>
        <w:t>masek chirurgicznych, półmasek filtrujących, kombinezonów ochrony biologicznej, ubrań z włókniny, fartuchów chirurgicznych oraz innych wyrobów z fizeliny</w:t>
      </w:r>
      <w:r w:rsidRPr="001005B0">
        <w:rPr>
          <w:rFonts w:cstheme="minorHAnsi"/>
          <w:b/>
        </w:rPr>
        <w:t>, Znak: ZP/</w:t>
      </w:r>
      <w:r>
        <w:rPr>
          <w:rFonts w:cstheme="minorHAnsi"/>
          <w:b/>
        </w:rPr>
        <w:t>MF/15/20/20</w:t>
      </w:r>
      <w:r w:rsidRPr="001005B0">
        <w:rPr>
          <w:rFonts w:cstheme="minorHAnsi"/>
          <w:b/>
        </w:rPr>
        <w:t xml:space="preserve"> (BZP z dnia </w:t>
      </w:r>
      <w:r>
        <w:rPr>
          <w:rFonts w:cstheme="minorHAnsi"/>
          <w:b/>
        </w:rPr>
        <w:t>09.12.2020 r</w:t>
      </w:r>
      <w:r w:rsidRPr="001005B0">
        <w:rPr>
          <w:rFonts w:cstheme="minorHAnsi"/>
          <w:b/>
        </w:rPr>
        <w:t xml:space="preserve">. nr </w:t>
      </w:r>
      <w:r w:rsidRPr="00EB2D5B">
        <w:rPr>
          <w:b/>
        </w:rPr>
        <w:t>764113 – N – 2020)</w:t>
      </w:r>
    </w:p>
    <w:p w:rsidR="003958C9" w:rsidRPr="001005B0" w:rsidRDefault="003958C9" w:rsidP="003958C9">
      <w:pPr>
        <w:spacing w:after="0" w:line="276" w:lineRule="auto"/>
        <w:jc w:val="both"/>
        <w:rPr>
          <w:rFonts w:cstheme="minorHAnsi"/>
        </w:rPr>
      </w:pPr>
    </w:p>
    <w:p w:rsidR="003958C9" w:rsidRDefault="003958C9" w:rsidP="003958C9">
      <w:pPr>
        <w:spacing w:after="0" w:line="276" w:lineRule="auto"/>
        <w:jc w:val="both"/>
        <w:rPr>
          <w:rFonts w:cstheme="minorHAnsi"/>
        </w:rPr>
      </w:pPr>
      <w:r w:rsidRPr="001005B0">
        <w:rPr>
          <w:rFonts w:cstheme="minorHAnsi"/>
        </w:rPr>
        <w:t>Działając na podstawie art.</w:t>
      </w:r>
      <w:r>
        <w:rPr>
          <w:rFonts w:cstheme="minorHAnsi"/>
        </w:rPr>
        <w:t xml:space="preserve"> </w:t>
      </w:r>
      <w:r w:rsidRPr="001005B0">
        <w:rPr>
          <w:rFonts w:cstheme="minorHAnsi"/>
        </w:rPr>
        <w:t>38 ust.</w:t>
      </w:r>
      <w:r>
        <w:rPr>
          <w:rFonts w:cstheme="minorHAnsi"/>
        </w:rPr>
        <w:t xml:space="preserve"> </w:t>
      </w:r>
      <w:r w:rsidRPr="001005B0">
        <w:rPr>
          <w:rFonts w:cstheme="minorHAnsi"/>
        </w:rPr>
        <w:t>2 ustawy Prawo zamówień publicznych, Zamawiający – Samodzielny  Publiczny Zakład Opieki Zdrowotnej w Węgrowie informuje, że</w:t>
      </w:r>
      <w:r>
        <w:rPr>
          <w:rFonts w:cstheme="minorHAnsi"/>
        </w:rPr>
        <w:t xml:space="preserve"> wpłynęły następujące zapytania od Wykonawców</w:t>
      </w:r>
      <w:r w:rsidRPr="001005B0">
        <w:rPr>
          <w:rFonts w:cstheme="minorHAnsi"/>
        </w:rPr>
        <w:t>:</w:t>
      </w:r>
    </w:p>
    <w:p w:rsidR="003958C9" w:rsidRDefault="003958C9" w:rsidP="003958C9">
      <w:pPr>
        <w:spacing w:after="0" w:line="276" w:lineRule="auto"/>
        <w:jc w:val="both"/>
        <w:rPr>
          <w:rFonts w:cstheme="minorHAnsi"/>
        </w:rPr>
      </w:pPr>
    </w:p>
    <w:p w:rsidR="003958C9" w:rsidRPr="00EB2D5B" w:rsidRDefault="003958C9" w:rsidP="003958C9">
      <w:pPr>
        <w:spacing w:after="0" w:line="276" w:lineRule="auto"/>
        <w:jc w:val="both"/>
        <w:rPr>
          <w:rFonts w:cstheme="minorHAnsi"/>
          <w:b/>
          <w:u w:val="single"/>
        </w:rPr>
      </w:pPr>
      <w:r w:rsidRPr="00EB2D5B">
        <w:rPr>
          <w:rFonts w:cstheme="minorHAnsi"/>
          <w:b/>
          <w:u w:val="single"/>
        </w:rPr>
        <w:t>Dotyczy Załącznika nr 2 do SIWZ – Formularz cenowy</w:t>
      </w:r>
    </w:p>
    <w:p w:rsidR="003958C9" w:rsidRDefault="003958C9" w:rsidP="003958C9">
      <w:pPr>
        <w:spacing w:after="0"/>
        <w:jc w:val="both"/>
      </w:pPr>
    </w:p>
    <w:p w:rsidR="003958C9" w:rsidRPr="006C100A" w:rsidRDefault="003958C9" w:rsidP="003958C9">
      <w:pPr>
        <w:spacing w:after="0"/>
        <w:jc w:val="both"/>
        <w:rPr>
          <w:b/>
        </w:rPr>
      </w:pPr>
      <w:r w:rsidRPr="006C100A">
        <w:rPr>
          <w:b/>
        </w:rPr>
        <w:t>Pakiet 1</w:t>
      </w:r>
    </w:p>
    <w:p w:rsidR="003958C9" w:rsidRPr="006C100A" w:rsidRDefault="003958C9" w:rsidP="003958C9">
      <w:pPr>
        <w:spacing w:after="0"/>
        <w:jc w:val="both"/>
        <w:rPr>
          <w:b/>
        </w:rPr>
      </w:pPr>
      <w:r w:rsidRPr="006C100A">
        <w:rPr>
          <w:b/>
        </w:rPr>
        <w:t>Poz. 4</w:t>
      </w:r>
    </w:p>
    <w:p w:rsidR="003958C9" w:rsidRDefault="003958C9" w:rsidP="003958C9">
      <w:pPr>
        <w:spacing w:after="0"/>
        <w:jc w:val="both"/>
      </w:pPr>
      <w:r>
        <w:t>Czy Zamawiający dopuści koszulę dla pacjenta w rozmiarze uniwersalnym?</w:t>
      </w:r>
    </w:p>
    <w:p w:rsidR="003958C9" w:rsidRDefault="003958C9" w:rsidP="003958C9">
      <w:pPr>
        <w:spacing w:after="0"/>
        <w:jc w:val="both"/>
      </w:pPr>
      <w:r w:rsidRPr="006C100A">
        <w:rPr>
          <w:b/>
          <w:i/>
        </w:rPr>
        <w:t>Odpowiedź</w:t>
      </w:r>
      <w:r>
        <w:t>:</w:t>
      </w:r>
    </w:p>
    <w:p w:rsidR="003958C9" w:rsidRDefault="00EC25D1" w:rsidP="003958C9">
      <w:pPr>
        <w:spacing w:after="0"/>
        <w:jc w:val="both"/>
      </w:pPr>
      <w:r>
        <w:t xml:space="preserve">Zamawiający </w:t>
      </w:r>
      <w:r w:rsidRPr="004825F9">
        <w:rPr>
          <w:b/>
          <w:i/>
        </w:rPr>
        <w:t>dopuszcza</w:t>
      </w:r>
      <w:r>
        <w:t xml:space="preserve"> </w:t>
      </w:r>
      <w:r w:rsidRPr="00EC25D1">
        <w:t>koszulę dla pacjenta w rozmiarze uniwersalnym</w:t>
      </w:r>
      <w:r>
        <w:t>.</w:t>
      </w:r>
    </w:p>
    <w:p w:rsidR="00EC25D1" w:rsidRDefault="00EC25D1" w:rsidP="003958C9">
      <w:pPr>
        <w:spacing w:after="0"/>
        <w:jc w:val="both"/>
      </w:pPr>
    </w:p>
    <w:p w:rsidR="003958C9" w:rsidRDefault="003958C9" w:rsidP="003958C9">
      <w:pPr>
        <w:spacing w:after="0"/>
        <w:jc w:val="both"/>
      </w:pPr>
      <w:r>
        <w:t>Czy Zamawiający dopuści koszulę dla pacjenta o gramaturze 33g/m2?</w:t>
      </w:r>
    </w:p>
    <w:p w:rsidR="003958C9" w:rsidRDefault="006C100A" w:rsidP="003958C9">
      <w:pPr>
        <w:spacing w:after="0"/>
        <w:jc w:val="both"/>
      </w:pPr>
      <w:r w:rsidRPr="006C100A">
        <w:rPr>
          <w:b/>
          <w:i/>
        </w:rPr>
        <w:t>Odpowiedź</w:t>
      </w:r>
      <w:r>
        <w:t>:</w:t>
      </w:r>
    </w:p>
    <w:p w:rsidR="006C100A" w:rsidRDefault="00EC25D1" w:rsidP="003958C9">
      <w:pPr>
        <w:spacing w:after="0"/>
        <w:jc w:val="both"/>
      </w:pPr>
      <w:r>
        <w:t xml:space="preserve">Zamawiający </w:t>
      </w:r>
      <w:r w:rsidRPr="004825F9">
        <w:rPr>
          <w:b/>
          <w:i/>
        </w:rPr>
        <w:t>nie wyraża zgody</w:t>
      </w:r>
      <w:r>
        <w:t xml:space="preserve"> na zaoferowanie powyższego produktu.</w:t>
      </w:r>
    </w:p>
    <w:p w:rsidR="00EC25D1" w:rsidRDefault="00EC25D1" w:rsidP="003958C9">
      <w:pPr>
        <w:spacing w:after="0"/>
        <w:jc w:val="both"/>
      </w:pPr>
    </w:p>
    <w:p w:rsidR="003958C9" w:rsidRPr="006C100A" w:rsidRDefault="003958C9" w:rsidP="003958C9">
      <w:pPr>
        <w:spacing w:after="0"/>
        <w:jc w:val="both"/>
        <w:rPr>
          <w:b/>
        </w:rPr>
      </w:pPr>
      <w:r w:rsidRPr="006C100A">
        <w:rPr>
          <w:b/>
        </w:rPr>
        <w:t>Poz. 5</w:t>
      </w:r>
    </w:p>
    <w:p w:rsidR="003958C9" w:rsidRDefault="003958C9" w:rsidP="003958C9">
      <w:pPr>
        <w:spacing w:after="0"/>
        <w:jc w:val="both"/>
      </w:pPr>
      <w:r>
        <w:t>Czy Zamawiający dopuści koszulę dla pacjenta wykonaną z włókniny polipropylenowej o gramaturze 40g/m2 w kolorze granatowym?</w:t>
      </w:r>
    </w:p>
    <w:p w:rsidR="003958C9" w:rsidRDefault="003958C9" w:rsidP="003958C9">
      <w:pPr>
        <w:spacing w:after="0"/>
        <w:jc w:val="both"/>
      </w:pPr>
      <w:r w:rsidRPr="006C100A">
        <w:rPr>
          <w:b/>
          <w:i/>
        </w:rPr>
        <w:t>Odpowiedź</w:t>
      </w:r>
      <w:r>
        <w:t>:</w:t>
      </w:r>
    </w:p>
    <w:p w:rsidR="003958C9" w:rsidRDefault="00EC25D1" w:rsidP="003958C9">
      <w:pPr>
        <w:spacing w:after="0"/>
        <w:jc w:val="both"/>
      </w:pPr>
      <w:r>
        <w:t xml:space="preserve">Zamawiający </w:t>
      </w:r>
      <w:r w:rsidRPr="004825F9">
        <w:rPr>
          <w:b/>
          <w:i/>
        </w:rPr>
        <w:t>dopuszcza</w:t>
      </w:r>
      <w:r>
        <w:t xml:space="preserve"> </w:t>
      </w:r>
      <w:r w:rsidRPr="00EC25D1">
        <w:t>koszulę dla pacjenta wykonaną z włókniny polipropylenowej o gramaturze 40g/m2 w kolorze granatowym</w:t>
      </w:r>
      <w:r>
        <w:t>.</w:t>
      </w:r>
    </w:p>
    <w:p w:rsidR="00EC25D1" w:rsidRDefault="00EC25D1" w:rsidP="003958C9">
      <w:pPr>
        <w:spacing w:after="0"/>
        <w:jc w:val="both"/>
      </w:pPr>
    </w:p>
    <w:p w:rsidR="003958C9" w:rsidRDefault="003958C9" w:rsidP="003958C9">
      <w:pPr>
        <w:spacing w:after="0"/>
        <w:jc w:val="both"/>
      </w:pPr>
      <w:r>
        <w:t>Czy Zamawiający dopuści koszulę w rozmiarze uniwersalnym?</w:t>
      </w:r>
    </w:p>
    <w:p w:rsidR="003958C9" w:rsidRDefault="003958C9" w:rsidP="003958C9">
      <w:pPr>
        <w:spacing w:after="0"/>
        <w:jc w:val="both"/>
      </w:pPr>
      <w:r w:rsidRPr="006C100A">
        <w:rPr>
          <w:b/>
          <w:i/>
        </w:rPr>
        <w:t>Odpowiedź</w:t>
      </w:r>
      <w:r>
        <w:t>:</w:t>
      </w:r>
    </w:p>
    <w:p w:rsidR="003958C9" w:rsidRDefault="00EC25D1" w:rsidP="003958C9">
      <w:pPr>
        <w:spacing w:after="0"/>
        <w:jc w:val="both"/>
      </w:pPr>
      <w:r>
        <w:t xml:space="preserve">Zamawiający </w:t>
      </w:r>
      <w:r w:rsidRPr="004825F9">
        <w:rPr>
          <w:b/>
          <w:i/>
        </w:rPr>
        <w:t>dopuszcza</w:t>
      </w:r>
      <w:r>
        <w:t xml:space="preserve"> </w:t>
      </w:r>
      <w:r w:rsidRPr="00EC25D1">
        <w:t>koszulę w rozmiarze uniwersalnym</w:t>
      </w:r>
      <w:r>
        <w:t>.</w:t>
      </w:r>
    </w:p>
    <w:p w:rsidR="00EC25D1" w:rsidRDefault="00EC25D1" w:rsidP="003958C9">
      <w:pPr>
        <w:spacing w:after="0"/>
        <w:jc w:val="both"/>
      </w:pPr>
    </w:p>
    <w:p w:rsidR="003958C9" w:rsidRPr="006C100A" w:rsidRDefault="003958C9" w:rsidP="003958C9">
      <w:pPr>
        <w:spacing w:after="0"/>
        <w:jc w:val="both"/>
        <w:rPr>
          <w:b/>
        </w:rPr>
      </w:pPr>
      <w:r w:rsidRPr="006C100A">
        <w:rPr>
          <w:b/>
        </w:rPr>
        <w:t>Poz. 6</w:t>
      </w:r>
    </w:p>
    <w:p w:rsidR="003958C9" w:rsidRDefault="003958C9" w:rsidP="003958C9">
      <w:pPr>
        <w:spacing w:after="0"/>
        <w:jc w:val="both"/>
      </w:pPr>
      <w:r>
        <w:t>Czy Zamawiający dopuści koszulę dla pacjenta wykonaną z chłonnej, przyjemnej w dotyku włókniny Spunlace 45 g/m², wkładana przez głowę, z krótkim rękawem. Kolor biały. Z wycięciem V pod szyją bez zawiązywania na troki?</w:t>
      </w:r>
    </w:p>
    <w:p w:rsidR="00BE7CA3" w:rsidRDefault="00BE7CA3" w:rsidP="003958C9">
      <w:pPr>
        <w:spacing w:after="0"/>
        <w:jc w:val="both"/>
        <w:rPr>
          <w:b/>
          <w:i/>
        </w:rPr>
      </w:pPr>
    </w:p>
    <w:p w:rsidR="003958C9" w:rsidRDefault="003958C9" w:rsidP="003958C9">
      <w:pPr>
        <w:spacing w:after="0"/>
        <w:jc w:val="both"/>
      </w:pPr>
      <w:r w:rsidRPr="006C100A">
        <w:rPr>
          <w:b/>
          <w:i/>
        </w:rPr>
        <w:lastRenderedPageBreak/>
        <w:t>Odpowiedź</w:t>
      </w:r>
      <w:r>
        <w:t>:</w:t>
      </w:r>
    </w:p>
    <w:p w:rsidR="00EC25D1" w:rsidRDefault="00EC25D1" w:rsidP="003958C9">
      <w:pPr>
        <w:spacing w:after="0"/>
        <w:jc w:val="both"/>
      </w:pPr>
      <w:r>
        <w:t xml:space="preserve">Zamawiający </w:t>
      </w:r>
      <w:r w:rsidRPr="00E743EE">
        <w:rPr>
          <w:b/>
          <w:i/>
        </w:rPr>
        <w:t>dopuszcza</w:t>
      </w:r>
      <w:r>
        <w:t xml:space="preserve"> koszulę dla pacjenta wykonaną z chłonnej, przyjemnej w dotyku włókniny Spunlace 45 g/m², wkładana przez głowę, z krótkim rękawem. Kolor biały. Z wycięciem V pod szyją bez zawiązywania na troki.</w:t>
      </w:r>
    </w:p>
    <w:p w:rsidR="003958C9" w:rsidRDefault="003958C9" w:rsidP="003958C9">
      <w:pPr>
        <w:spacing w:after="0"/>
        <w:jc w:val="both"/>
      </w:pPr>
    </w:p>
    <w:p w:rsidR="003958C9" w:rsidRDefault="003958C9" w:rsidP="003958C9">
      <w:pPr>
        <w:spacing w:after="0"/>
        <w:jc w:val="both"/>
      </w:pPr>
      <w:r>
        <w:t>Czy Zamawiający dopuści koszulę wykonaną z włókniny SMS o gramaturze 35g/m2 w kolorze niebieskim, wkładana przez głowę, zawiązywana na troki przy szyi i w pasie?</w:t>
      </w:r>
    </w:p>
    <w:p w:rsidR="003958C9" w:rsidRDefault="003958C9" w:rsidP="003958C9">
      <w:pPr>
        <w:spacing w:after="0"/>
        <w:jc w:val="both"/>
      </w:pPr>
      <w:r w:rsidRPr="006C100A">
        <w:rPr>
          <w:b/>
          <w:i/>
        </w:rPr>
        <w:t>Odpowiedź</w:t>
      </w:r>
      <w:r>
        <w:t>:</w:t>
      </w:r>
    </w:p>
    <w:p w:rsidR="003958C9" w:rsidRDefault="00EC25D1" w:rsidP="003958C9">
      <w:pPr>
        <w:spacing w:after="0"/>
        <w:jc w:val="both"/>
      </w:pPr>
      <w:r w:rsidRPr="00EC25D1">
        <w:t xml:space="preserve">Zamawiający </w:t>
      </w:r>
      <w:r w:rsidRPr="00E743EE">
        <w:rPr>
          <w:b/>
          <w:i/>
        </w:rPr>
        <w:t>nie wyraża zgody</w:t>
      </w:r>
      <w:r w:rsidRPr="00EC25D1">
        <w:t xml:space="preserve"> na zaoferowanie powyższego produktu</w:t>
      </w:r>
      <w:r>
        <w:t>.</w:t>
      </w:r>
    </w:p>
    <w:p w:rsidR="003958C9" w:rsidRDefault="003958C9" w:rsidP="003958C9">
      <w:pPr>
        <w:spacing w:after="0"/>
        <w:jc w:val="both"/>
      </w:pPr>
    </w:p>
    <w:p w:rsidR="003958C9" w:rsidRPr="006C100A" w:rsidRDefault="003958C9" w:rsidP="003958C9">
      <w:pPr>
        <w:spacing w:after="0"/>
        <w:jc w:val="both"/>
        <w:rPr>
          <w:b/>
        </w:rPr>
      </w:pPr>
      <w:r w:rsidRPr="006C100A">
        <w:rPr>
          <w:b/>
        </w:rPr>
        <w:t>Poz. 7</w:t>
      </w:r>
    </w:p>
    <w:p w:rsidR="003958C9" w:rsidRDefault="003958C9" w:rsidP="003958C9">
      <w:pPr>
        <w:spacing w:after="0"/>
        <w:jc w:val="both"/>
      </w:pPr>
      <w:r>
        <w:t>Czy Zamawiający dopuści ubranie dla pacjenta wykonane z włókniny SMS o gramaturze 35g/m2, bluza z 3 kieszeniami (2 w dolnej części oraz jedna mniejsza w części górnej), spodnie z trokami, kolor niebieski?</w:t>
      </w:r>
    </w:p>
    <w:p w:rsidR="003958C9" w:rsidRDefault="003958C9" w:rsidP="003958C9">
      <w:pPr>
        <w:spacing w:after="0"/>
        <w:jc w:val="both"/>
      </w:pPr>
      <w:r w:rsidRPr="006C100A">
        <w:rPr>
          <w:b/>
          <w:i/>
        </w:rPr>
        <w:t>Odpowiedź</w:t>
      </w:r>
      <w:r>
        <w:t>:</w:t>
      </w:r>
    </w:p>
    <w:p w:rsidR="003958C9" w:rsidRDefault="00EC25D1" w:rsidP="003958C9">
      <w:pPr>
        <w:spacing w:after="0"/>
        <w:jc w:val="both"/>
      </w:pPr>
      <w:r>
        <w:t xml:space="preserve">Zamawiający </w:t>
      </w:r>
      <w:r w:rsidRPr="00E743EE">
        <w:rPr>
          <w:b/>
          <w:i/>
        </w:rPr>
        <w:t>dopuszcza</w:t>
      </w:r>
      <w:r>
        <w:t xml:space="preserve"> ubranie dla pacjenta wykonane z włókniny SMS o gramaturze 35g/m2, bluza </w:t>
      </w:r>
      <w:r w:rsidR="004825F9">
        <w:br/>
      </w:r>
      <w:r>
        <w:t>z 3 kieszeniami (2 w dolnej części oraz jedna mniejsza w części górnej), spodnie z trokami, kolor niebieski</w:t>
      </w:r>
    </w:p>
    <w:p w:rsidR="00EC25D1" w:rsidRDefault="00EC25D1" w:rsidP="003958C9">
      <w:pPr>
        <w:spacing w:after="0"/>
        <w:jc w:val="both"/>
      </w:pPr>
    </w:p>
    <w:p w:rsidR="003958C9" w:rsidRPr="006C100A" w:rsidRDefault="003958C9" w:rsidP="003958C9">
      <w:pPr>
        <w:spacing w:after="0"/>
        <w:jc w:val="both"/>
        <w:rPr>
          <w:b/>
        </w:rPr>
      </w:pPr>
      <w:r w:rsidRPr="006C100A">
        <w:rPr>
          <w:b/>
        </w:rPr>
        <w:t>Poz. 8</w:t>
      </w:r>
    </w:p>
    <w:p w:rsidR="003958C9" w:rsidRDefault="003958C9" w:rsidP="003958C9">
      <w:pPr>
        <w:spacing w:after="0"/>
        <w:jc w:val="both"/>
      </w:pPr>
      <w:r>
        <w:t>Czy Zamawiający dopuści spódnicę o wymiarach 160 cm (w pasie po rozciągnięciu), w kolorze granatowym?</w:t>
      </w:r>
    </w:p>
    <w:p w:rsidR="003958C9" w:rsidRDefault="003958C9" w:rsidP="003958C9">
      <w:pPr>
        <w:spacing w:after="0"/>
        <w:jc w:val="both"/>
      </w:pPr>
      <w:r w:rsidRPr="006C100A">
        <w:rPr>
          <w:b/>
          <w:i/>
        </w:rPr>
        <w:t>Odpowiedź</w:t>
      </w:r>
      <w:r>
        <w:t>:</w:t>
      </w:r>
    </w:p>
    <w:p w:rsidR="003958C9" w:rsidRDefault="00EC25D1" w:rsidP="003958C9">
      <w:pPr>
        <w:spacing w:after="0"/>
        <w:jc w:val="both"/>
      </w:pPr>
      <w:r>
        <w:t xml:space="preserve">Zamawiający </w:t>
      </w:r>
      <w:r w:rsidRPr="00E743EE">
        <w:rPr>
          <w:b/>
          <w:i/>
        </w:rPr>
        <w:t>dopuszcza</w:t>
      </w:r>
      <w:r>
        <w:t xml:space="preserve"> spódnicę o wymiarach 160 cm (w pasie po rozciągnięciu), w kolorze granatowym</w:t>
      </w:r>
    </w:p>
    <w:p w:rsidR="00EC25D1" w:rsidRDefault="00EC25D1" w:rsidP="003958C9">
      <w:pPr>
        <w:spacing w:after="0"/>
        <w:jc w:val="both"/>
      </w:pPr>
    </w:p>
    <w:p w:rsidR="003958C9" w:rsidRDefault="003958C9" w:rsidP="003958C9">
      <w:pPr>
        <w:spacing w:after="0"/>
        <w:jc w:val="both"/>
      </w:pPr>
      <w:r>
        <w:t>Czy Zamawiający dopuści spódnicę w opakowaniu a’10szt z jednoczesnym przeliczeniem zamawianych ilości?</w:t>
      </w:r>
    </w:p>
    <w:p w:rsidR="003958C9" w:rsidRDefault="003958C9" w:rsidP="003958C9">
      <w:pPr>
        <w:spacing w:after="0"/>
        <w:jc w:val="both"/>
      </w:pPr>
      <w:r w:rsidRPr="006C100A">
        <w:rPr>
          <w:b/>
          <w:i/>
        </w:rPr>
        <w:t>Odpowiedź</w:t>
      </w:r>
      <w:r>
        <w:t>:</w:t>
      </w:r>
    </w:p>
    <w:p w:rsidR="003958C9" w:rsidRDefault="00EC25D1" w:rsidP="003958C9">
      <w:pPr>
        <w:spacing w:after="0"/>
        <w:jc w:val="both"/>
      </w:pPr>
      <w:r>
        <w:t xml:space="preserve">Zamawiający </w:t>
      </w:r>
      <w:r w:rsidRPr="00E743EE">
        <w:rPr>
          <w:b/>
          <w:i/>
        </w:rPr>
        <w:t>dopuszcza</w:t>
      </w:r>
      <w:r>
        <w:t xml:space="preserve"> spódnicę w opakowaniu a’10szt z jednoczesnym przeliczeniem zamawianych ilości.</w:t>
      </w:r>
    </w:p>
    <w:p w:rsidR="00EC25D1" w:rsidRDefault="00EC25D1" w:rsidP="003958C9">
      <w:pPr>
        <w:spacing w:after="0"/>
        <w:jc w:val="both"/>
      </w:pPr>
    </w:p>
    <w:p w:rsidR="003958C9" w:rsidRDefault="003958C9" w:rsidP="003958C9">
      <w:pPr>
        <w:spacing w:after="0"/>
        <w:jc w:val="both"/>
      </w:pPr>
      <w:r>
        <w:t>Czy Zamawiający dopuści spódnicę tylko w kolorze zielonym?</w:t>
      </w:r>
    </w:p>
    <w:p w:rsidR="003958C9" w:rsidRDefault="003958C9" w:rsidP="003958C9">
      <w:pPr>
        <w:spacing w:after="0"/>
        <w:jc w:val="both"/>
      </w:pPr>
      <w:r w:rsidRPr="006C100A">
        <w:rPr>
          <w:b/>
          <w:i/>
        </w:rPr>
        <w:t>Odpowiedź</w:t>
      </w:r>
      <w:r>
        <w:t>:</w:t>
      </w:r>
    </w:p>
    <w:p w:rsidR="003958C9" w:rsidRDefault="00EC25D1" w:rsidP="003958C9">
      <w:pPr>
        <w:spacing w:after="0"/>
        <w:jc w:val="both"/>
      </w:pPr>
      <w:r>
        <w:t xml:space="preserve">Zamawiający </w:t>
      </w:r>
      <w:r w:rsidRPr="00E743EE">
        <w:rPr>
          <w:b/>
          <w:i/>
        </w:rPr>
        <w:t>nie wyraża zgody</w:t>
      </w:r>
      <w:r>
        <w:t xml:space="preserve"> na zaoferowanie spódnic tylko w kolorze zielonym</w:t>
      </w:r>
    </w:p>
    <w:p w:rsidR="00EC25D1" w:rsidRDefault="00EC25D1" w:rsidP="003958C9">
      <w:pPr>
        <w:spacing w:after="0"/>
        <w:jc w:val="both"/>
      </w:pPr>
    </w:p>
    <w:p w:rsidR="003958C9" w:rsidRPr="006C100A" w:rsidRDefault="003958C9" w:rsidP="003958C9">
      <w:pPr>
        <w:spacing w:after="0"/>
        <w:jc w:val="both"/>
        <w:rPr>
          <w:b/>
        </w:rPr>
      </w:pPr>
      <w:r w:rsidRPr="006C100A">
        <w:rPr>
          <w:b/>
        </w:rPr>
        <w:t xml:space="preserve">Pakiet 2 </w:t>
      </w:r>
    </w:p>
    <w:p w:rsidR="003958C9" w:rsidRPr="006C100A" w:rsidRDefault="003958C9" w:rsidP="003958C9">
      <w:pPr>
        <w:spacing w:after="0"/>
        <w:jc w:val="both"/>
        <w:rPr>
          <w:b/>
        </w:rPr>
      </w:pPr>
      <w:r w:rsidRPr="006C100A">
        <w:rPr>
          <w:b/>
        </w:rPr>
        <w:t>Poz. 1</w:t>
      </w:r>
    </w:p>
    <w:p w:rsidR="003958C9" w:rsidRDefault="003958C9" w:rsidP="003958C9">
      <w:pPr>
        <w:spacing w:after="0"/>
        <w:jc w:val="both"/>
      </w:pPr>
      <w:r>
        <w:t>Czy Zamawiający dopuści maskę chirurgiczną w kolorze niebieskim?</w:t>
      </w:r>
    </w:p>
    <w:p w:rsidR="003958C9" w:rsidRDefault="003958C9" w:rsidP="003958C9">
      <w:pPr>
        <w:spacing w:after="0"/>
        <w:jc w:val="both"/>
      </w:pPr>
      <w:r w:rsidRPr="006C100A">
        <w:rPr>
          <w:b/>
          <w:i/>
        </w:rPr>
        <w:t>Odpowiedź</w:t>
      </w:r>
      <w:r>
        <w:t>:</w:t>
      </w:r>
    </w:p>
    <w:p w:rsidR="003958C9" w:rsidRDefault="002D6805" w:rsidP="003958C9">
      <w:pPr>
        <w:spacing w:after="0"/>
        <w:jc w:val="both"/>
      </w:pPr>
      <w:r>
        <w:t xml:space="preserve">Zamawiający </w:t>
      </w:r>
      <w:r w:rsidRPr="00E743EE">
        <w:rPr>
          <w:b/>
          <w:i/>
        </w:rPr>
        <w:t>dopuszcza</w:t>
      </w:r>
      <w:r>
        <w:t xml:space="preserve"> maskę chirurgiczną w kolorze niebieskim</w:t>
      </w:r>
    </w:p>
    <w:p w:rsidR="002D6805" w:rsidRDefault="002D6805" w:rsidP="003958C9">
      <w:pPr>
        <w:spacing w:after="0"/>
        <w:jc w:val="both"/>
      </w:pPr>
    </w:p>
    <w:p w:rsidR="00BB61C2" w:rsidRDefault="00BB61C2" w:rsidP="003958C9">
      <w:pPr>
        <w:spacing w:after="0"/>
        <w:jc w:val="both"/>
      </w:pPr>
      <w:r w:rsidRPr="00BB61C2">
        <w:t xml:space="preserve">Czy Zamawiający wymaga zaoferowania masek medycznych typu II, zgodnych z wymaganiami normy PN-EN14683:2019, poziomem filtracji minimum 98% BFE, ciśnieniem różnicowym 25 Pa/cm2 +/-5 Pa/cm2  i czystością mikrobiologiczną na poziomie maximum 30 Cfu/g zgodnie z normą PN-EN ISO 11737-1?  Szczególnie ważne jest ciśnienie różnicowe, które na poziomie 25 Pa/cm2 daje gwarancję swobody w oddychaniu, co pozwala na zachowanie pełnego komfortu pracy przy zachowaniu </w:t>
      </w:r>
      <w:r w:rsidRPr="00BB61C2">
        <w:lastRenderedPageBreak/>
        <w:t>maksymalnego bezpieczeństwa użytkownika. W ostatnim czasie, na rynku medycznym  pojawiło się dużo ofert na maski, które nie spełniają wymogów wyrobu medycznego w myśl Ustawy z dnia 20 maja</w:t>
      </w:r>
      <w:r>
        <w:t xml:space="preserve"> 2010 r. o Wyrobach Medycznych.</w:t>
      </w:r>
    </w:p>
    <w:p w:rsidR="00BB61C2" w:rsidRDefault="00BB61C2" w:rsidP="003958C9">
      <w:pPr>
        <w:spacing w:after="0"/>
        <w:jc w:val="both"/>
      </w:pPr>
      <w:r w:rsidRPr="002D6805">
        <w:rPr>
          <w:b/>
          <w:i/>
        </w:rPr>
        <w:t>Odpowiedź</w:t>
      </w:r>
      <w:r>
        <w:t>:</w:t>
      </w:r>
    </w:p>
    <w:p w:rsidR="002D6805" w:rsidRDefault="00481D48" w:rsidP="003958C9">
      <w:pPr>
        <w:spacing w:after="0"/>
        <w:jc w:val="both"/>
      </w:pPr>
      <w:r>
        <w:t xml:space="preserve">Zamawiający </w:t>
      </w:r>
      <w:r w:rsidRPr="00D9082F">
        <w:rPr>
          <w:b/>
          <w:i/>
        </w:rPr>
        <w:t>wymaga</w:t>
      </w:r>
      <w:r>
        <w:t xml:space="preserve"> </w:t>
      </w:r>
      <w:r>
        <w:t>masek</w:t>
      </w:r>
      <w:r>
        <w:t xml:space="preserve"> zgodnych z Uchwałą nr 33/2020 Rady Ministrów z dnia 20 marca 2020 r. w sprawie szczególnych rozwiązań w zakresie zaopatrzenia w środki ochrony indywidualnej, które są niezbędne do przeciwdziałania rozprzestrzeniania się wirusa SARS-CoV-2 oraz z wytycznymi konsultanta krajowego w dziedzinie chorób zakaźnych z dnia 9.04.2020 r. prof. dr hab. n. med. Andrzeja Horbana</w:t>
      </w:r>
      <w:r w:rsidR="002D6805">
        <w:t>.</w:t>
      </w:r>
    </w:p>
    <w:p w:rsidR="00BB61C2" w:rsidRDefault="00BB61C2" w:rsidP="003958C9">
      <w:pPr>
        <w:spacing w:after="0"/>
        <w:jc w:val="both"/>
      </w:pPr>
    </w:p>
    <w:p w:rsidR="00BB61C2" w:rsidRDefault="00BB61C2" w:rsidP="003958C9">
      <w:pPr>
        <w:spacing w:after="0"/>
        <w:jc w:val="both"/>
      </w:pPr>
      <w:r w:rsidRPr="00BB61C2">
        <w:t xml:space="preserve">Czy Zamawiający wymaga zaoferowania masek medycznych zgodnych z wymaganiami Ustawy </w:t>
      </w:r>
      <w:r>
        <w:br/>
      </w:r>
      <w:r w:rsidRPr="00BB61C2">
        <w:t xml:space="preserve">o Wyrobach Medycznych z dnia 20 maja 2010 r., warunkującymi dopuszczenie produktów do obrotu na terytorium RP oraz złożenia dokumentów potwierdzających spełnianie tych wymogów, </w:t>
      </w:r>
      <w:proofErr w:type="spellStart"/>
      <w:r w:rsidRPr="00BB61C2">
        <w:t>tj</w:t>
      </w:r>
      <w:proofErr w:type="spellEnd"/>
      <w:r w:rsidRPr="00BB61C2">
        <w:t>:  Deklaracji Zgodności  CE wystawionej przez wytwórcę lub autoryzowanego przedstawiciela na terenie UE, Zgłoszenia do Urzędu Rejestracji Produktów Leczniczych i Wyrobów Medycznych i Produktów Biobójczych o wprowadzeniu wyrobu do obrotu? Nadmieniamy, że spełnienie powyższych wymogów wynika z obowiązujących przepisów i powinno stanowić wymaganie minimalne wobec przedmiotu zamówienia?</w:t>
      </w:r>
      <w:r>
        <w:br/>
      </w:r>
      <w:r w:rsidRPr="002D6805">
        <w:rPr>
          <w:b/>
          <w:i/>
        </w:rPr>
        <w:t>Odpowiedź</w:t>
      </w:r>
      <w:r>
        <w:t>:</w:t>
      </w:r>
    </w:p>
    <w:p w:rsidR="002D6805" w:rsidRDefault="00481D48" w:rsidP="003958C9">
      <w:pPr>
        <w:spacing w:after="0"/>
        <w:jc w:val="both"/>
      </w:pPr>
      <w:r>
        <w:t xml:space="preserve">Zamawiający </w:t>
      </w:r>
      <w:r w:rsidRPr="00D9082F">
        <w:rPr>
          <w:b/>
          <w:i/>
        </w:rPr>
        <w:t>wymaga</w:t>
      </w:r>
      <w:r>
        <w:t xml:space="preserve"> </w:t>
      </w:r>
      <w:r>
        <w:t>masek</w:t>
      </w:r>
      <w:r>
        <w:t xml:space="preserve"> zgodnych z Uchwałą nr 33/2020 Rady Ministrów z dnia 20 marca 2020 r. w sprawie szczególnych rozwiązań w zakresie zaopatrzenia w środki ochrony indywidualnej, które są niezbędne do przeciwdziałania rozprzestrzeniania się wirusa SARS-CoV-2 oraz z wytycznymi konsultanta krajowego w dziedzinie chorób zakaźnych z dnia 9.04.2020 r. prof. dr hab. n. med. Andrzeja Horbana</w:t>
      </w:r>
    </w:p>
    <w:p w:rsidR="00481D48" w:rsidRDefault="00481D48" w:rsidP="003958C9">
      <w:pPr>
        <w:spacing w:after="0"/>
        <w:jc w:val="both"/>
      </w:pPr>
    </w:p>
    <w:p w:rsidR="00BB61C2" w:rsidRDefault="00BB61C2" w:rsidP="003958C9">
      <w:pPr>
        <w:spacing w:after="0"/>
        <w:jc w:val="both"/>
      </w:pPr>
      <w:r w:rsidRPr="00BB61C2">
        <w:t>Czy Zamawiający wymaga dostarczenia na wezwanie raportu z badań z niezależnego laboratorium potwierdzającym deklarowany poziom filtracji bakteryjnej?</w:t>
      </w:r>
    </w:p>
    <w:p w:rsidR="00BB61C2" w:rsidRDefault="00BB61C2" w:rsidP="003958C9">
      <w:pPr>
        <w:spacing w:after="0"/>
        <w:jc w:val="both"/>
      </w:pPr>
      <w:r w:rsidRPr="002D6805">
        <w:rPr>
          <w:b/>
          <w:i/>
        </w:rPr>
        <w:t>Odpowiedź</w:t>
      </w:r>
      <w:r>
        <w:t>:</w:t>
      </w:r>
    </w:p>
    <w:p w:rsidR="002D6805" w:rsidRDefault="002D6805" w:rsidP="003958C9">
      <w:pPr>
        <w:spacing w:after="0"/>
        <w:jc w:val="both"/>
      </w:pPr>
      <w:r>
        <w:t xml:space="preserve">Zamawiający </w:t>
      </w:r>
      <w:r w:rsidRPr="00BE7CA3">
        <w:rPr>
          <w:b/>
          <w:i/>
        </w:rPr>
        <w:t>dopuszcza</w:t>
      </w:r>
      <w:r>
        <w:t xml:space="preserve"> dostarczenie</w:t>
      </w:r>
      <w:r w:rsidRPr="00BB61C2">
        <w:t xml:space="preserve"> na wezwanie raportu z badań z niezależnego laboratorium potwierdzającym deklarowany poziom filtracji bakteryjnej</w:t>
      </w:r>
    </w:p>
    <w:p w:rsidR="002D6805" w:rsidRDefault="002D6805" w:rsidP="003958C9">
      <w:pPr>
        <w:spacing w:after="0"/>
        <w:jc w:val="both"/>
      </w:pPr>
    </w:p>
    <w:p w:rsidR="00BB61C2" w:rsidRDefault="00BB61C2" w:rsidP="003958C9">
      <w:pPr>
        <w:spacing w:after="0"/>
        <w:jc w:val="both"/>
      </w:pPr>
      <w:r w:rsidRPr="00BB61C2">
        <w:t>Czy Zamawiający wymaga zaoferowania masek o szerokości 18 cm +/-0,5cm po całkowitym rozłożeniu zakładek dopasowujących maskę do twarzy ? Maska, zgodnie z normą, powinna być dokładnie dopasowana do nosa, ust i podbródka  - niektóre oferowane obecnie maski są wąskie mało stabilnie trzymają się na podbródku, podciągając się w kierunku ust.</w:t>
      </w:r>
    </w:p>
    <w:p w:rsidR="00BB61C2" w:rsidRDefault="00BB61C2" w:rsidP="003958C9">
      <w:pPr>
        <w:spacing w:after="0"/>
        <w:jc w:val="both"/>
      </w:pPr>
      <w:r>
        <w:t>Odpowiedź:</w:t>
      </w:r>
    </w:p>
    <w:p w:rsidR="002D6805" w:rsidRDefault="002D6805" w:rsidP="002D6805">
      <w:pPr>
        <w:spacing w:after="0"/>
        <w:jc w:val="both"/>
      </w:pPr>
      <w:r>
        <w:t xml:space="preserve">Zamawiający </w:t>
      </w:r>
      <w:r w:rsidRPr="002D6805">
        <w:rPr>
          <w:b/>
          <w:i/>
        </w:rPr>
        <w:t>nie wymaga, ale dopuszcza</w:t>
      </w:r>
      <w:r>
        <w:t xml:space="preserve"> zaoferowanie powyższych maseczek</w:t>
      </w:r>
    </w:p>
    <w:p w:rsidR="00BB61C2" w:rsidRDefault="00BB61C2" w:rsidP="003958C9">
      <w:pPr>
        <w:spacing w:after="0"/>
        <w:jc w:val="both"/>
      </w:pPr>
    </w:p>
    <w:p w:rsidR="00BB61C2" w:rsidRPr="004F0C85" w:rsidRDefault="00BB61C2" w:rsidP="003958C9">
      <w:pPr>
        <w:spacing w:after="0"/>
        <w:jc w:val="both"/>
        <w:rPr>
          <w:b/>
        </w:rPr>
      </w:pPr>
      <w:r w:rsidRPr="004F0C85">
        <w:rPr>
          <w:b/>
        </w:rPr>
        <w:t>Poz. 2</w:t>
      </w:r>
    </w:p>
    <w:p w:rsidR="00BB61C2" w:rsidRDefault="00BB61C2" w:rsidP="00BB61C2">
      <w:pPr>
        <w:spacing w:after="0"/>
        <w:jc w:val="both"/>
      </w:pPr>
      <w:r>
        <w:t>C</w:t>
      </w:r>
      <w:r w:rsidRPr="00BB61C2">
        <w:t>zy Zamawiający wyłączy pozycję do nowego pakietu?</w:t>
      </w:r>
    </w:p>
    <w:p w:rsidR="00BB61C2" w:rsidRPr="00BB61C2" w:rsidRDefault="00BB61C2" w:rsidP="00BB61C2">
      <w:pPr>
        <w:spacing w:after="0"/>
        <w:jc w:val="both"/>
      </w:pPr>
      <w:r w:rsidRPr="004F0C85">
        <w:rPr>
          <w:b/>
          <w:i/>
        </w:rPr>
        <w:t>Odpowiedź</w:t>
      </w:r>
      <w:r>
        <w:t>:</w:t>
      </w:r>
    </w:p>
    <w:p w:rsidR="00BB61C2" w:rsidRDefault="004F0C85" w:rsidP="003958C9">
      <w:pPr>
        <w:spacing w:after="0"/>
        <w:jc w:val="both"/>
      </w:pPr>
      <w:r w:rsidRPr="004F0C85">
        <w:t xml:space="preserve">Zamawiający </w:t>
      </w:r>
      <w:r w:rsidRPr="004F0C85">
        <w:rPr>
          <w:b/>
          <w:i/>
        </w:rPr>
        <w:t>nie wyraża zgody</w:t>
      </w:r>
      <w:r w:rsidRPr="004F0C85">
        <w:t xml:space="preserve"> na wydzielenie powyższ</w:t>
      </w:r>
      <w:r>
        <w:t>ej</w:t>
      </w:r>
      <w:r w:rsidRPr="004F0C85">
        <w:t xml:space="preserve"> pozycji do odrębnego pakietu</w:t>
      </w:r>
    </w:p>
    <w:p w:rsidR="004F0C85" w:rsidRDefault="004F0C85" w:rsidP="003958C9">
      <w:pPr>
        <w:spacing w:after="0"/>
        <w:jc w:val="both"/>
      </w:pPr>
    </w:p>
    <w:p w:rsidR="003958C9" w:rsidRPr="004F0C85" w:rsidRDefault="004F0C85" w:rsidP="003958C9">
      <w:pPr>
        <w:spacing w:after="0"/>
        <w:jc w:val="both"/>
        <w:rPr>
          <w:b/>
        </w:rPr>
      </w:pPr>
      <w:r w:rsidRPr="004F0C85">
        <w:rPr>
          <w:b/>
        </w:rPr>
        <w:t>Poz. 2,3</w:t>
      </w:r>
    </w:p>
    <w:p w:rsidR="004F0C85" w:rsidRDefault="004F0C85" w:rsidP="003958C9">
      <w:pPr>
        <w:spacing w:after="0"/>
        <w:jc w:val="both"/>
      </w:pPr>
      <w:r>
        <w:t>C</w:t>
      </w:r>
      <w:r w:rsidRPr="004F0C85">
        <w:t>zy możliwym jest złożenie oferty na pozycję nr 2 i 3 - bez pozycji nr 1?</w:t>
      </w:r>
    </w:p>
    <w:p w:rsidR="004F0C85" w:rsidRDefault="004F0C85" w:rsidP="003958C9">
      <w:pPr>
        <w:spacing w:after="0"/>
        <w:jc w:val="both"/>
      </w:pPr>
      <w:r w:rsidRPr="004F0C85">
        <w:rPr>
          <w:b/>
          <w:i/>
        </w:rPr>
        <w:t>Odpowiedź</w:t>
      </w:r>
      <w:r>
        <w:t>:</w:t>
      </w:r>
    </w:p>
    <w:p w:rsidR="004F0C85" w:rsidRDefault="004F0C85" w:rsidP="003958C9">
      <w:pPr>
        <w:spacing w:after="0"/>
        <w:jc w:val="both"/>
      </w:pPr>
      <w:r>
        <w:t xml:space="preserve">Zamawiający </w:t>
      </w:r>
      <w:r w:rsidRPr="004F0C85">
        <w:rPr>
          <w:b/>
          <w:i/>
        </w:rPr>
        <w:t>nie wyraża zgody</w:t>
      </w:r>
      <w:r>
        <w:t xml:space="preserve"> na wydzielenie powyższych pozycji do odrębnego pakietu</w:t>
      </w:r>
    </w:p>
    <w:p w:rsidR="004F0C85" w:rsidRDefault="004F0C85" w:rsidP="003958C9">
      <w:pPr>
        <w:spacing w:after="0"/>
        <w:jc w:val="both"/>
      </w:pPr>
    </w:p>
    <w:p w:rsidR="00BE7CA3" w:rsidRPr="00BE7CA3" w:rsidRDefault="00BE7CA3" w:rsidP="003958C9">
      <w:pPr>
        <w:spacing w:after="0"/>
        <w:jc w:val="both"/>
        <w:rPr>
          <w:b/>
        </w:rPr>
      </w:pPr>
      <w:r w:rsidRPr="00BE7CA3">
        <w:rPr>
          <w:b/>
        </w:rPr>
        <w:t>Poz. 3</w:t>
      </w:r>
    </w:p>
    <w:p w:rsidR="00BE7CA3" w:rsidRDefault="00BE7CA3" w:rsidP="003958C9">
      <w:pPr>
        <w:spacing w:after="0"/>
        <w:jc w:val="both"/>
      </w:pPr>
      <w:r w:rsidRPr="00BE7CA3">
        <w:t>Prosimy zamawiającego o dopuszczenie prześcieradła j.uż. z fizeliny w rozmiarze 210x140 cm.</w:t>
      </w:r>
    </w:p>
    <w:p w:rsidR="00BE7CA3" w:rsidRDefault="00BE7CA3" w:rsidP="003958C9">
      <w:pPr>
        <w:spacing w:after="0"/>
        <w:jc w:val="both"/>
      </w:pPr>
      <w:r w:rsidRPr="00BE7CA3">
        <w:rPr>
          <w:b/>
          <w:i/>
        </w:rPr>
        <w:t>Odpowiedź</w:t>
      </w:r>
      <w:r>
        <w:t>:</w:t>
      </w:r>
    </w:p>
    <w:p w:rsidR="00BE7CA3" w:rsidRDefault="00BE7CA3" w:rsidP="00BE7CA3">
      <w:pPr>
        <w:spacing w:after="0"/>
        <w:jc w:val="both"/>
      </w:pPr>
      <w:r w:rsidRPr="00EC25D1">
        <w:t xml:space="preserve">Zamawiający </w:t>
      </w:r>
      <w:r w:rsidRPr="00BE7CA3">
        <w:rPr>
          <w:b/>
          <w:i/>
        </w:rPr>
        <w:t>nie wyraża zgody</w:t>
      </w:r>
      <w:r w:rsidRPr="00EC25D1">
        <w:t xml:space="preserve"> na zaoferowanie powyższego produktu</w:t>
      </w:r>
      <w:r>
        <w:t>.</w:t>
      </w:r>
    </w:p>
    <w:p w:rsidR="00BE7CA3" w:rsidRDefault="00BE7CA3" w:rsidP="003958C9">
      <w:pPr>
        <w:spacing w:after="0"/>
        <w:jc w:val="both"/>
      </w:pPr>
    </w:p>
    <w:p w:rsidR="00BE7CA3" w:rsidRDefault="00BE7CA3" w:rsidP="003958C9">
      <w:pPr>
        <w:spacing w:after="0"/>
        <w:jc w:val="both"/>
      </w:pPr>
      <w:r w:rsidRPr="00BE7CA3">
        <w:t>Prosimy zamawiającego o dopuszczenie prześcieradła j.uż. z fizeliny w rozmiarze 240x160 cm.</w:t>
      </w:r>
    </w:p>
    <w:p w:rsidR="00BE7CA3" w:rsidRDefault="00BE7CA3" w:rsidP="00BE7CA3">
      <w:pPr>
        <w:spacing w:after="0"/>
        <w:jc w:val="both"/>
      </w:pPr>
      <w:r w:rsidRPr="00BE7CA3">
        <w:rPr>
          <w:b/>
          <w:i/>
        </w:rPr>
        <w:t>Odpowiedź</w:t>
      </w:r>
      <w:r>
        <w:t>:</w:t>
      </w:r>
    </w:p>
    <w:p w:rsidR="00BE7CA3" w:rsidRDefault="00BE7CA3" w:rsidP="00BE7CA3">
      <w:pPr>
        <w:spacing w:after="0"/>
        <w:jc w:val="both"/>
      </w:pPr>
      <w:r>
        <w:t xml:space="preserve">Zamawiający </w:t>
      </w:r>
      <w:r w:rsidRPr="00BE7CA3">
        <w:rPr>
          <w:b/>
          <w:i/>
        </w:rPr>
        <w:t>nie wyraża zgody</w:t>
      </w:r>
      <w:r>
        <w:t xml:space="preserve"> na zaoferowanie powyższego produktu.</w:t>
      </w:r>
    </w:p>
    <w:p w:rsidR="00BE7CA3" w:rsidRDefault="00BE7CA3" w:rsidP="003958C9">
      <w:pPr>
        <w:spacing w:after="0"/>
        <w:jc w:val="both"/>
      </w:pPr>
    </w:p>
    <w:p w:rsidR="003958C9" w:rsidRPr="006C100A" w:rsidRDefault="003958C9" w:rsidP="003958C9">
      <w:pPr>
        <w:spacing w:after="0"/>
        <w:jc w:val="both"/>
        <w:rPr>
          <w:b/>
        </w:rPr>
      </w:pPr>
      <w:r w:rsidRPr="006C100A">
        <w:rPr>
          <w:b/>
        </w:rPr>
        <w:t>Pakiet 3</w:t>
      </w:r>
    </w:p>
    <w:p w:rsidR="003958C9" w:rsidRPr="006C100A" w:rsidRDefault="003958C9" w:rsidP="003958C9">
      <w:pPr>
        <w:spacing w:after="0"/>
        <w:jc w:val="both"/>
        <w:rPr>
          <w:b/>
        </w:rPr>
      </w:pPr>
      <w:r w:rsidRPr="006C100A">
        <w:rPr>
          <w:b/>
        </w:rPr>
        <w:t>Poz. 1</w:t>
      </w:r>
    </w:p>
    <w:p w:rsidR="003958C9" w:rsidRDefault="003958C9" w:rsidP="003958C9">
      <w:pPr>
        <w:spacing w:after="0"/>
        <w:jc w:val="both"/>
      </w:pPr>
      <w:r>
        <w:t>Czy Zamawiający dopuści wycenę za opakowanie a’100szt z jednoczesnym przeliczeniem zamawianych ilości?</w:t>
      </w:r>
    </w:p>
    <w:p w:rsidR="003958C9" w:rsidRDefault="003958C9" w:rsidP="003958C9">
      <w:pPr>
        <w:spacing w:after="0"/>
        <w:jc w:val="both"/>
      </w:pPr>
      <w:r w:rsidRPr="006C100A">
        <w:rPr>
          <w:b/>
          <w:i/>
        </w:rPr>
        <w:t>Odpowiedź</w:t>
      </w:r>
      <w:r>
        <w:t>:</w:t>
      </w:r>
    </w:p>
    <w:p w:rsidR="003958C9" w:rsidRDefault="002D6805" w:rsidP="003958C9">
      <w:pPr>
        <w:spacing w:after="0"/>
        <w:jc w:val="both"/>
      </w:pPr>
      <w:r>
        <w:t xml:space="preserve">Zamawiający </w:t>
      </w:r>
      <w:r w:rsidRPr="00BE7CA3">
        <w:rPr>
          <w:b/>
          <w:i/>
        </w:rPr>
        <w:t>dopuszcza</w:t>
      </w:r>
      <w:r>
        <w:t xml:space="preserve"> wycenę za opakowanie a’100szt z jednoczesnym przeliczeniem zamawianych ilości</w:t>
      </w:r>
    </w:p>
    <w:p w:rsidR="002D6805" w:rsidRDefault="002D6805" w:rsidP="003958C9">
      <w:pPr>
        <w:spacing w:after="0"/>
        <w:jc w:val="both"/>
      </w:pPr>
    </w:p>
    <w:p w:rsidR="003958C9" w:rsidRPr="006C100A" w:rsidRDefault="003958C9" w:rsidP="003958C9">
      <w:pPr>
        <w:spacing w:after="0"/>
        <w:jc w:val="both"/>
        <w:rPr>
          <w:b/>
        </w:rPr>
      </w:pPr>
      <w:r w:rsidRPr="006C100A">
        <w:rPr>
          <w:b/>
        </w:rPr>
        <w:t>Poz. 2</w:t>
      </w:r>
    </w:p>
    <w:p w:rsidR="003958C9" w:rsidRDefault="003958C9" w:rsidP="003958C9">
      <w:pPr>
        <w:spacing w:after="0"/>
        <w:jc w:val="both"/>
      </w:pPr>
      <w:r>
        <w:t xml:space="preserve">Czy Zamawiający dopuści spodenki wykonane z włókniny polipropylenowej o gramaturze 40g/m2 </w:t>
      </w:r>
      <w:r w:rsidR="004C6589">
        <w:br/>
      </w:r>
      <w:r>
        <w:t>w kolorze granatowym?</w:t>
      </w:r>
    </w:p>
    <w:p w:rsidR="003958C9" w:rsidRDefault="003958C9" w:rsidP="003958C9">
      <w:pPr>
        <w:spacing w:after="0"/>
        <w:jc w:val="both"/>
      </w:pPr>
      <w:r w:rsidRPr="006C100A">
        <w:rPr>
          <w:b/>
          <w:i/>
        </w:rPr>
        <w:t>Odpowiedź</w:t>
      </w:r>
      <w:r>
        <w:t>:</w:t>
      </w:r>
    </w:p>
    <w:p w:rsidR="003958C9" w:rsidRDefault="002D6805" w:rsidP="003958C9">
      <w:pPr>
        <w:spacing w:after="0"/>
        <w:jc w:val="both"/>
      </w:pPr>
      <w:r w:rsidRPr="00EC25D1">
        <w:t xml:space="preserve">Zamawiający </w:t>
      </w:r>
      <w:r w:rsidRPr="00BE7CA3">
        <w:rPr>
          <w:b/>
          <w:i/>
        </w:rPr>
        <w:t>nie wyraża zgody</w:t>
      </w:r>
      <w:r w:rsidRPr="00EC25D1">
        <w:t xml:space="preserve"> na zaoferowanie powyższego produktu</w:t>
      </w:r>
    </w:p>
    <w:p w:rsidR="00BE7CA3" w:rsidRDefault="00BE7CA3" w:rsidP="003958C9">
      <w:pPr>
        <w:spacing w:after="0"/>
        <w:jc w:val="both"/>
      </w:pPr>
    </w:p>
    <w:p w:rsidR="003958C9" w:rsidRDefault="003958C9" w:rsidP="003958C9">
      <w:pPr>
        <w:spacing w:after="0"/>
        <w:jc w:val="both"/>
      </w:pPr>
      <w:r>
        <w:t>Czy Zamawiający dopuści spodenki wykonane z włókniny SMS o gramaturze 35g/m2?</w:t>
      </w:r>
    </w:p>
    <w:p w:rsidR="003958C9" w:rsidRDefault="003958C9" w:rsidP="003958C9">
      <w:pPr>
        <w:spacing w:after="0"/>
        <w:jc w:val="both"/>
      </w:pPr>
      <w:r w:rsidRPr="006C100A">
        <w:rPr>
          <w:b/>
          <w:i/>
        </w:rPr>
        <w:t>Odpowiedź</w:t>
      </w:r>
      <w:r>
        <w:t>:</w:t>
      </w:r>
    </w:p>
    <w:p w:rsidR="003958C9" w:rsidRDefault="002D6805" w:rsidP="003958C9">
      <w:pPr>
        <w:spacing w:after="0"/>
        <w:jc w:val="both"/>
      </w:pPr>
      <w:r>
        <w:t xml:space="preserve">Zamawiający </w:t>
      </w:r>
      <w:r w:rsidRPr="00BE7CA3">
        <w:rPr>
          <w:b/>
          <w:i/>
        </w:rPr>
        <w:t>dopuszcza</w:t>
      </w:r>
      <w:r>
        <w:t xml:space="preserve"> spodenki wykonane z włókniny SMS o gramaturze 35g/m2</w:t>
      </w:r>
    </w:p>
    <w:p w:rsidR="002D6805" w:rsidRDefault="002D6805" w:rsidP="003958C9">
      <w:pPr>
        <w:spacing w:after="0"/>
        <w:jc w:val="both"/>
      </w:pPr>
    </w:p>
    <w:p w:rsidR="003958C9" w:rsidRPr="006C100A" w:rsidRDefault="006C100A" w:rsidP="003958C9">
      <w:pPr>
        <w:spacing w:after="0"/>
        <w:jc w:val="both"/>
        <w:rPr>
          <w:b/>
        </w:rPr>
      </w:pPr>
      <w:r w:rsidRPr="006C100A">
        <w:rPr>
          <w:b/>
        </w:rPr>
        <w:t>Poz.</w:t>
      </w:r>
      <w:r w:rsidR="003958C9" w:rsidRPr="006C100A">
        <w:rPr>
          <w:b/>
        </w:rPr>
        <w:t xml:space="preserve"> 3, 4, 5</w:t>
      </w:r>
    </w:p>
    <w:p w:rsidR="003958C9" w:rsidRDefault="003958C9" w:rsidP="003958C9">
      <w:pPr>
        <w:spacing w:after="0"/>
        <w:jc w:val="both"/>
      </w:pPr>
      <w:r>
        <w:t>Czy Zamawiający dopuści ubranie operacyjne wykonane z włókniny typu SMS o gramaturze 35g/m2 występujące w rozmiarze od S do XXL, w kolorze niebieskim?</w:t>
      </w:r>
    </w:p>
    <w:p w:rsidR="006C100A" w:rsidRDefault="006C100A" w:rsidP="003958C9">
      <w:pPr>
        <w:spacing w:after="0"/>
        <w:jc w:val="both"/>
      </w:pPr>
      <w:r w:rsidRPr="006C100A">
        <w:rPr>
          <w:b/>
          <w:i/>
        </w:rPr>
        <w:t>Odpowiedź</w:t>
      </w:r>
      <w:r>
        <w:t>:</w:t>
      </w:r>
    </w:p>
    <w:p w:rsidR="006C100A" w:rsidRDefault="002D6805" w:rsidP="003958C9">
      <w:pPr>
        <w:spacing w:after="0"/>
        <w:jc w:val="both"/>
      </w:pPr>
      <w:r>
        <w:t xml:space="preserve">Zamawiający </w:t>
      </w:r>
      <w:r w:rsidRPr="00BE7CA3">
        <w:rPr>
          <w:b/>
          <w:i/>
        </w:rPr>
        <w:t>dopuszcza</w:t>
      </w:r>
      <w:r>
        <w:t xml:space="preserve"> ubranie operacyjne wykonane z włókniny typu SMS o gramaturze 35g/m2 występujące w rozmiarze od S do XXL, w kolorze niebieskim</w:t>
      </w:r>
    </w:p>
    <w:p w:rsidR="002D6805" w:rsidRDefault="002D6805" w:rsidP="003958C9">
      <w:pPr>
        <w:spacing w:after="0"/>
        <w:jc w:val="both"/>
      </w:pPr>
    </w:p>
    <w:p w:rsidR="00BB61C2" w:rsidRPr="001E3854" w:rsidRDefault="001E3854" w:rsidP="003958C9">
      <w:pPr>
        <w:spacing w:after="0"/>
        <w:jc w:val="both"/>
        <w:rPr>
          <w:b/>
        </w:rPr>
      </w:pPr>
      <w:r w:rsidRPr="001E3854">
        <w:rPr>
          <w:b/>
        </w:rPr>
        <w:t>Pakiet 4</w:t>
      </w:r>
    </w:p>
    <w:p w:rsidR="001E3854" w:rsidRDefault="001E3854" w:rsidP="001E3854">
      <w:pPr>
        <w:spacing w:after="0"/>
        <w:jc w:val="both"/>
      </w:pPr>
      <w:r>
        <w:t xml:space="preserve">Czy Zamawiający zgodnie z obowiązującymi przepisami prawnymi tj. </w:t>
      </w:r>
    </w:p>
    <w:p w:rsidR="001E3854" w:rsidRDefault="001E3854" w:rsidP="001E3854">
      <w:pPr>
        <w:pStyle w:val="Akapitzlist"/>
        <w:numPr>
          <w:ilvl w:val="0"/>
          <w:numId w:val="2"/>
        </w:numPr>
        <w:spacing w:after="0"/>
        <w:jc w:val="both"/>
      </w:pPr>
      <w:r>
        <w:t xml:space="preserve">ustawie o wyrobach medycznych  z dnia 20 maja 2010 r. o wyrobach medycznych, </w:t>
      </w:r>
    </w:p>
    <w:p w:rsidR="001E3854" w:rsidRDefault="001E3854" w:rsidP="001E3854">
      <w:pPr>
        <w:pStyle w:val="Akapitzlist"/>
        <w:numPr>
          <w:ilvl w:val="0"/>
          <w:numId w:val="2"/>
        </w:numPr>
        <w:spacing w:after="0"/>
        <w:jc w:val="both"/>
      </w:pPr>
      <w:r>
        <w:t>ROZPORZĄDZENIEM MINISTRA ZDROWIA z dnia 17 lutego 2016 r. w sprawie wymagań zasadniczych oraz procedur oceny zgodności wyrobów medycznych,</w:t>
      </w:r>
    </w:p>
    <w:p w:rsidR="001E3854" w:rsidRDefault="001E3854" w:rsidP="001E3854">
      <w:pPr>
        <w:pStyle w:val="Akapitzlist"/>
        <w:numPr>
          <w:ilvl w:val="0"/>
          <w:numId w:val="2"/>
        </w:numPr>
        <w:spacing w:after="0"/>
        <w:jc w:val="both"/>
      </w:pPr>
      <w:r>
        <w:t>ROZPORZĄDZENIEM PARLAMENTU EUROPEJSKIEGO I RADY (UE) 2016/425 z dnia 9 marca 2016r. w sprawie środków ochrony indywidualnej oraz w normie EN 149:2001+A1:2009,</w:t>
      </w:r>
    </w:p>
    <w:p w:rsidR="001E3854" w:rsidRDefault="001E3854" w:rsidP="001E3854">
      <w:pPr>
        <w:pStyle w:val="Akapitzlist"/>
        <w:numPr>
          <w:ilvl w:val="0"/>
          <w:numId w:val="2"/>
        </w:numPr>
        <w:spacing w:after="0"/>
        <w:jc w:val="both"/>
      </w:pPr>
      <w:r>
        <w:t>Dyrektywy Rady 93/42/EWG z dnia 14 czerwca 1993 r. dotyczącej wyrobów medycznych oraz w normie EN14683:2019+AC:2019,</w:t>
      </w:r>
    </w:p>
    <w:p w:rsidR="001E3854" w:rsidRDefault="001E3854" w:rsidP="001E3854">
      <w:pPr>
        <w:spacing w:after="0"/>
        <w:jc w:val="both"/>
      </w:pPr>
      <w:r>
        <w:t>wymaga, aby półmaski filtrujące FPP3  były zarejestrowane jako produkt medyczny i spełniały normą EN 14683:2019+AC?</w:t>
      </w:r>
    </w:p>
    <w:p w:rsidR="001E3854" w:rsidRDefault="001E3854" w:rsidP="001E3854">
      <w:pPr>
        <w:spacing w:after="0"/>
        <w:jc w:val="both"/>
      </w:pPr>
      <w:r>
        <w:lastRenderedPageBreak/>
        <w:t xml:space="preserve">Półmaski filtrujące FFP2 i FFP3 spełniające wymagania europejskiej normy EN 149:2001+A1:2009                              w przypadku użycia w środowisku medycznym, czyli w szpitalach lub innych jednostkach  o podobnym charakterze powinny dodatkowo spełniać wymogi wspomnianej ustawy o wyrobach medycznych </w:t>
      </w:r>
      <w:r>
        <w:br/>
        <w:t xml:space="preserve">i Dyrektywy Rady 93/42/EWG. </w:t>
      </w:r>
    </w:p>
    <w:p w:rsidR="001E3854" w:rsidRDefault="001E3854" w:rsidP="001E3854">
      <w:pPr>
        <w:spacing w:after="0"/>
        <w:jc w:val="both"/>
      </w:pPr>
      <w:r>
        <w:t>W związku z powyższym półmaski filtrujące FFP2 i FFP3 przeznaczone do użycia w środowisku medycznym powinny być we właściwy sposób zgłoszone do Urzędu Rejestracji Produktów Leczniczych, Wyrobów Medycznych i Wyrobów Biobójczych w Warszawie jako wyrób medyczny klasy I spełniający regułę 1.</w:t>
      </w:r>
    </w:p>
    <w:p w:rsidR="001E3854" w:rsidRDefault="001E3854" w:rsidP="001E3854">
      <w:pPr>
        <w:spacing w:after="0"/>
        <w:jc w:val="both"/>
      </w:pPr>
      <w:r>
        <w:t xml:space="preserve">Zgodnie z cytowaną wyżej Dyrektywą Rady 93/42/EWG z dnia 14 czerwca 1993 r. dotyczącą wyrobów medycznych w załączniku nr 1 pkt.8.1 szczegółowo wskazano, iż wyroby medyczne muszą spełniać wymóg czystości mikrobiologicznej. tj.  </w:t>
      </w:r>
    </w:p>
    <w:p w:rsidR="001E3854" w:rsidRPr="00BE7CA3" w:rsidRDefault="001E3854" w:rsidP="001E3854">
      <w:pPr>
        <w:spacing w:after="0"/>
        <w:jc w:val="both"/>
        <w:rPr>
          <w:i/>
        </w:rPr>
      </w:pPr>
      <w:r w:rsidRPr="001E3854">
        <w:rPr>
          <w:i/>
        </w:rPr>
        <w:t xml:space="preserve">8.1. Wyrób oraz procesy jego produkcji muszą być projektowane tak, aby eliminować lub najbardziej ograniczyć, zagrożenie infekcji pacjenta, użytkownika i osób trzecich. Konstrukcja musi być łatwa  </w:t>
      </w:r>
      <w:r>
        <w:rPr>
          <w:i/>
        </w:rPr>
        <w:br/>
      </w:r>
      <w:r w:rsidRPr="001E3854">
        <w:rPr>
          <w:i/>
        </w:rPr>
        <w:t>w obsłudze i, w miarę potrzeby, minimalizować skażenie wyrobu przez pacjenta i odwrotnie podczas używania.</w:t>
      </w:r>
      <w:r>
        <w:t xml:space="preserve">          </w:t>
      </w:r>
    </w:p>
    <w:p w:rsidR="001E3854" w:rsidRDefault="001E3854" w:rsidP="001E3854">
      <w:pPr>
        <w:spacing w:after="0"/>
        <w:jc w:val="both"/>
      </w:pPr>
      <w:r>
        <w:t xml:space="preserve"> W konsekwencji tego przepisu norma EN 14683 przewiduje takie badanie. Odpowiednie regulacje w zakresie czystości biologicznej wynikają z ROZPORZĄDZENIA MINISTRA ZDROWIA z dnia 17 lutego 2016 r. w sprawie wymagań zasadniczych oraz procedur oceny zgodności wyrobów medycznych, a zawarte są w załączniku nr 1 do rozporządzenia w szczególności: </w:t>
      </w:r>
    </w:p>
    <w:p w:rsidR="001E3854" w:rsidRDefault="001E3854" w:rsidP="001E3854">
      <w:pPr>
        <w:spacing w:after="0"/>
        <w:jc w:val="both"/>
      </w:pPr>
      <w:r w:rsidRPr="001E3854">
        <w:rPr>
          <w:i/>
        </w:rPr>
        <w:t>7.2. Wyroby medyczne muszą być zaprojektowane, wytworzone i opakowane w sposób minimalizujący ryzyko zanieczyszczenia lub skażenia, na jakie mogą być narażone osoby podczas transportu, przechowywania  i używania wyrobów medycznych, w tym pacjenci, z uwzględnieniem przewidzianego zastosowania wyrobów medycznych. Szczególną uwagę należy zwrócić na tkanki narażone na kontakt oraz na czas i częstość kontaktu</w:t>
      </w:r>
      <w:r>
        <w:t>.</w:t>
      </w:r>
    </w:p>
    <w:p w:rsidR="001E3854" w:rsidRDefault="001E3854" w:rsidP="001E3854">
      <w:pPr>
        <w:spacing w:after="0"/>
        <w:jc w:val="both"/>
      </w:pPr>
      <w:r w:rsidRPr="001E3854">
        <w:rPr>
          <w:b/>
          <w:i/>
        </w:rPr>
        <w:t>Odpowiedź</w:t>
      </w:r>
      <w:r>
        <w:t>:</w:t>
      </w:r>
    </w:p>
    <w:p w:rsidR="00D9082F" w:rsidRDefault="00D9082F" w:rsidP="00D9082F">
      <w:pPr>
        <w:spacing w:after="0"/>
        <w:jc w:val="both"/>
      </w:pPr>
      <w:r>
        <w:t xml:space="preserve">Zamawiający </w:t>
      </w:r>
      <w:r w:rsidRPr="00D9082F">
        <w:rPr>
          <w:b/>
          <w:i/>
        </w:rPr>
        <w:t>wymaga</w:t>
      </w:r>
      <w:r>
        <w:t xml:space="preserve"> półmasek filtrujących zgodnych z Uchwałą nr 33/2020 Rady Ministrów z dnia 20 marca 2020 r. w sprawie szczególnych rozwiązań w zakresie zaopatrzenia w środki ochrony indywidualnej, które są niezbędne do przeciwdziałania rozprzestrzeniania się wirusa SARS-CoV-2 oraz z wytycznymi konsultanta krajowego w dziedzinie chorób zakaźnych z dnia 9.04.2020 r. prof. dr hab. n. med. Andrzeja Horbana.</w:t>
      </w:r>
    </w:p>
    <w:p w:rsidR="001E3854" w:rsidRDefault="001E3854" w:rsidP="001E3854">
      <w:pPr>
        <w:spacing w:after="0"/>
        <w:jc w:val="both"/>
      </w:pPr>
    </w:p>
    <w:p w:rsidR="001E3854" w:rsidRDefault="001E3854" w:rsidP="001E3854">
      <w:pPr>
        <w:spacing w:after="0"/>
        <w:jc w:val="both"/>
      </w:pPr>
      <w:r w:rsidRPr="001E3854">
        <w:t>Czy w związku z ciągle niestabilną  sytuacją epidemiologiczną Zamawiający wymaga również, aby zaoferowane półmaski filtrujące posiadały badania potwierdzające skuteczność filtracji cząsteczek na poziomie wielkości cząsteczki koronawirusa?</w:t>
      </w:r>
    </w:p>
    <w:p w:rsidR="001E3854" w:rsidRDefault="001E3854" w:rsidP="001E3854">
      <w:pPr>
        <w:spacing w:after="0"/>
        <w:jc w:val="both"/>
      </w:pPr>
      <w:r w:rsidRPr="00D9082F">
        <w:rPr>
          <w:b/>
          <w:i/>
        </w:rPr>
        <w:t>Odpowiedź</w:t>
      </w:r>
      <w:r>
        <w:t>:</w:t>
      </w:r>
    </w:p>
    <w:p w:rsidR="00D9082F" w:rsidRDefault="00D9082F" w:rsidP="001E3854">
      <w:pPr>
        <w:spacing w:after="0"/>
        <w:jc w:val="both"/>
      </w:pPr>
      <w:r>
        <w:t xml:space="preserve">Zamawiający </w:t>
      </w:r>
      <w:r w:rsidRPr="00D9082F">
        <w:rPr>
          <w:b/>
          <w:i/>
        </w:rPr>
        <w:t>dopuszcza,</w:t>
      </w:r>
      <w:r>
        <w:t xml:space="preserve"> </w:t>
      </w:r>
      <w:r w:rsidRPr="001E3854">
        <w:t>aby zaoferowane półmaski filtrujące posiadały badania potwierdzające skuteczność filtracji cząsteczek na poziomie wielkości cząsteczki koronawirusa</w:t>
      </w:r>
    </w:p>
    <w:p w:rsidR="001E3854" w:rsidRDefault="001E3854" w:rsidP="001E3854">
      <w:pPr>
        <w:spacing w:after="0"/>
        <w:jc w:val="both"/>
      </w:pPr>
    </w:p>
    <w:p w:rsidR="001E3854" w:rsidRDefault="001E3854" w:rsidP="001E3854">
      <w:pPr>
        <w:spacing w:after="0"/>
        <w:jc w:val="both"/>
      </w:pPr>
      <w:r>
        <w:t>Czy Zamawiający, pod rygorem odrzucenia ofert, będzie wymagał, w celu weryfikacji  jakości oferowanych produktów przedstawienia przez  Oferentów poniższych dokumentów:</w:t>
      </w:r>
    </w:p>
    <w:p w:rsidR="001E3854" w:rsidRDefault="001E3854" w:rsidP="001E3854">
      <w:pPr>
        <w:pStyle w:val="Akapitzlist"/>
        <w:numPr>
          <w:ilvl w:val="0"/>
          <w:numId w:val="3"/>
        </w:numPr>
        <w:spacing w:after="0"/>
        <w:jc w:val="both"/>
      </w:pPr>
      <w:r>
        <w:t>Certyfikatu z badania typu UE na zgodność z norma EN 149</w:t>
      </w:r>
    </w:p>
    <w:p w:rsidR="001E3854" w:rsidRDefault="001E3854" w:rsidP="001E3854">
      <w:pPr>
        <w:pStyle w:val="Akapitzlist"/>
        <w:numPr>
          <w:ilvl w:val="0"/>
          <w:numId w:val="3"/>
        </w:numPr>
        <w:spacing w:after="0"/>
        <w:jc w:val="both"/>
      </w:pPr>
      <w:r>
        <w:t>Wyniku badań na zgodność z normą EN 14683:2019+AC w zakresie, czystości mikrobiologicznej, typu IIR,</w:t>
      </w:r>
    </w:p>
    <w:p w:rsidR="001E3854" w:rsidRDefault="001E3854" w:rsidP="001E3854">
      <w:pPr>
        <w:pStyle w:val="Akapitzlist"/>
        <w:numPr>
          <w:ilvl w:val="0"/>
          <w:numId w:val="3"/>
        </w:numPr>
        <w:spacing w:after="0"/>
        <w:jc w:val="both"/>
      </w:pPr>
      <w:r>
        <w:t xml:space="preserve">Zgłoszenia półmaski w Urzędzie Rejestracji Produktów Leczniczych, Wyrobów Medycznych </w:t>
      </w:r>
      <w:r w:rsidR="00481D48">
        <w:br/>
      </w:r>
      <w:r>
        <w:t>i Wyrobów Biobójczych w Warszawie?</w:t>
      </w:r>
    </w:p>
    <w:p w:rsidR="00E743EE" w:rsidRDefault="00E743EE" w:rsidP="001E3854">
      <w:pPr>
        <w:spacing w:after="0"/>
        <w:jc w:val="both"/>
        <w:rPr>
          <w:b/>
          <w:i/>
        </w:rPr>
      </w:pPr>
    </w:p>
    <w:p w:rsidR="00E743EE" w:rsidRDefault="00E743EE" w:rsidP="001E3854">
      <w:pPr>
        <w:spacing w:after="0"/>
        <w:jc w:val="both"/>
        <w:rPr>
          <w:b/>
          <w:i/>
        </w:rPr>
      </w:pPr>
    </w:p>
    <w:p w:rsidR="001E3854" w:rsidRDefault="001E3854" w:rsidP="001E3854">
      <w:pPr>
        <w:spacing w:after="0"/>
        <w:jc w:val="both"/>
      </w:pPr>
      <w:r w:rsidRPr="00D9082F">
        <w:rPr>
          <w:b/>
          <w:i/>
        </w:rPr>
        <w:lastRenderedPageBreak/>
        <w:t>Odpowiedź</w:t>
      </w:r>
      <w:r>
        <w:t>:</w:t>
      </w:r>
    </w:p>
    <w:p w:rsidR="001E3854" w:rsidRDefault="00481D48" w:rsidP="001E3854">
      <w:pPr>
        <w:spacing w:after="0"/>
        <w:jc w:val="both"/>
      </w:pPr>
      <w:r>
        <w:t xml:space="preserve">Zamawiający </w:t>
      </w:r>
      <w:r w:rsidRPr="00481D48">
        <w:rPr>
          <w:b/>
          <w:i/>
        </w:rPr>
        <w:t xml:space="preserve">wymaga </w:t>
      </w:r>
      <w:r>
        <w:t xml:space="preserve">złożenia wraz z ofertą </w:t>
      </w:r>
      <w:r w:rsidRPr="00481D48">
        <w:rPr>
          <w:b/>
          <w:i/>
        </w:rPr>
        <w:t>oświadczenia</w:t>
      </w:r>
      <w:r>
        <w:t xml:space="preserve"> o posiadaniu dokumentów zgodnego </w:t>
      </w:r>
      <w:r>
        <w:br/>
        <w:t xml:space="preserve">z załącznikiem nr 5 do SIWZ. W celu weryfikacji ofert </w:t>
      </w:r>
      <w:r w:rsidRPr="00481D48">
        <w:rPr>
          <w:b/>
          <w:i/>
        </w:rPr>
        <w:t>może żądać</w:t>
      </w:r>
      <w:r>
        <w:t xml:space="preserve"> przedstawienia </w:t>
      </w:r>
      <w:r w:rsidRPr="00481D48">
        <w:rPr>
          <w:b/>
          <w:i/>
        </w:rPr>
        <w:t>dokumentów</w:t>
      </w:r>
      <w:r>
        <w:t xml:space="preserve"> od Wykonawcy, którego oferta została </w:t>
      </w:r>
      <w:r w:rsidR="004825F9">
        <w:t xml:space="preserve"> oceniona </w:t>
      </w:r>
      <w:r>
        <w:t>najwyżej.</w:t>
      </w:r>
    </w:p>
    <w:p w:rsidR="001E3854" w:rsidRDefault="001E3854" w:rsidP="001E3854">
      <w:pPr>
        <w:spacing w:after="0"/>
        <w:jc w:val="both"/>
      </w:pPr>
      <w:r w:rsidRPr="001E3854">
        <w:t>Czy Zamawiający będzie wzywał Oferentów do przedstawienia bezpłatnych  próbek oferowanych produktów, by ostatecznie zweryfikować jakość i oznaczenia na opakowaniu oferowanych półmasek filtrujących?</w:t>
      </w:r>
    </w:p>
    <w:p w:rsidR="001E3854" w:rsidRDefault="001E3854" w:rsidP="001E3854">
      <w:pPr>
        <w:spacing w:after="0"/>
        <w:jc w:val="both"/>
      </w:pPr>
      <w:r w:rsidRPr="00D9082F">
        <w:rPr>
          <w:b/>
          <w:i/>
        </w:rPr>
        <w:t>Odpowiedź</w:t>
      </w:r>
      <w:r>
        <w:t>:</w:t>
      </w:r>
    </w:p>
    <w:p w:rsidR="00D9082F" w:rsidRDefault="00D9082F" w:rsidP="001E3854">
      <w:pPr>
        <w:spacing w:after="0"/>
        <w:jc w:val="both"/>
      </w:pPr>
      <w:r>
        <w:t xml:space="preserve">Zamawiający </w:t>
      </w:r>
      <w:r w:rsidRPr="00D9082F">
        <w:rPr>
          <w:b/>
          <w:i/>
        </w:rPr>
        <w:t>może wezwać</w:t>
      </w:r>
      <w:r>
        <w:t xml:space="preserve"> Wykonawcę, którego oferta została oceniona najwyżej do przedstawienia </w:t>
      </w:r>
      <w:r w:rsidRPr="001E3854">
        <w:t>bezpłatnych  próbek oferowanych produktów, by ostatecznie zweryfikować jakość i oznaczenia na opakowaniu oferowanych półmasek filtrujących</w:t>
      </w:r>
    </w:p>
    <w:p w:rsidR="00D9082F" w:rsidRDefault="00D9082F" w:rsidP="001E3854">
      <w:pPr>
        <w:spacing w:after="0"/>
        <w:jc w:val="both"/>
      </w:pPr>
    </w:p>
    <w:p w:rsidR="001E3854" w:rsidRDefault="001E3854" w:rsidP="001E3854">
      <w:pPr>
        <w:spacing w:after="0"/>
        <w:jc w:val="both"/>
      </w:pPr>
      <w:r w:rsidRPr="001E3854">
        <w:t>Czy Zamawiający wymaga by każda maska na opakowaniu jednostkowym zawierała opis zakładania maski i posiadała oznakowanie CE i spełniających norm?</w:t>
      </w:r>
    </w:p>
    <w:p w:rsidR="001E3854" w:rsidRDefault="001E3854" w:rsidP="001E3854">
      <w:pPr>
        <w:spacing w:after="0"/>
        <w:jc w:val="both"/>
      </w:pPr>
      <w:r w:rsidRPr="00546C76">
        <w:rPr>
          <w:b/>
          <w:i/>
        </w:rPr>
        <w:t>Odpowiedź</w:t>
      </w:r>
      <w:r>
        <w:t>:</w:t>
      </w:r>
    </w:p>
    <w:p w:rsidR="00546C76" w:rsidRDefault="00546C76" w:rsidP="001E3854">
      <w:pPr>
        <w:spacing w:after="0"/>
        <w:jc w:val="both"/>
      </w:pPr>
      <w:r>
        <w:t xml:space="preserve">Zamawiający </w:t>
      </w:r>
      <w:r w:rsidRPr="00546C76">
        <w:rPr>
          <w:b/>
          <w:i/>
        </w:rPr>
        <w:t>wymaga</w:t>
      </w:r>
      <w:r>
        <w:t>, aby maska była oznakowana zgodnie z wymaganiami normy stanowiącej podstawę wykazania jej właściwości ochronnych (numer normy, nazwa maski, klasa ochrony, dane producenta)</w:t>
      </w:r>
    </w:p>
    <w:p w:rsidR="001E3854" w:rsidRDefault="001E3854" w:rsidP="001E3854">
      <w:pPr>
        <w:spacing w:after="0"/>
        <w:jc w:val="both"/>
      </w:pPr>
    </w:p>
    <w:p w:rsidR="001E3854" w:rsidRDefault="001E3854" w:rsidP="001E3854">
      <w:pPr>
        <w:spacing w:after="0"/>
        <w:jc w:val="both"/>
      </w:pPr>
      <w:r w:rsidRPr="001E3854">
        <w:t>Czy Zamawiający w celu zapewnienia ścisłego przylegania maseczki do twarzy, co gwarantuje szczelność podczas użytkowania, wymaga aby regulowane usztywnienie w okolicy nosa posiadało dodatkowo piankową uszczelkę?</w:t>
      </w:r>
    </w:p>
    <w:p w:rsidR="001E3854" w:rsidRDefault="001E3854" w:rsidP="001E3854">
      <w:pPr>
        <w:spacing w:after="0"/>
        <w:jc w:val="both"/>
      </w:pPr>
      <w:r w:rsidRPr="00546C76">
        <w:rPr>
          <w:b/>
          <w:i/>
        </w:rPr>
        <w:t>Odpowiedź</w:t>
      </w:r>
      <w:r>
        <w:t>:</w:t>
      </w:r>
    </w:p>
    <w:p w:rsidR="001E3854" w:rsidRDefault="00546C76" w:rsidP="001E3854">
      <w:pPr>
        <w:spacing w:after="0"/>
        <w:jc w:val="both"/>
      </w:pPr>
      <w:r>
        <w:t xml:space="preserve">Zamawiający </w:t>
      </w:r>
      <w:r w:rsidRPr="00546C76">
        <w:rPr>
          <w:b/>
          <w:i/>
        </w:rPr>
        <w:t>dopuszcza</w:t>
      </w:r>
      <w:r>
        <w:t xml:space="preserve">,  </w:t>
      </w:r>
      <w:r w:rsidRPr="001E3854">
        <w:t>aby regulowane usztywnienie w okolicy nosa posiadało dodatkowo piankową uszczelkę</w:t>
      </w:r>
      <w:r>
        <w:t>.</w:t>
      </w:r>
    </w:p>
    <w:p w:rsidR="00BE7CA3" w:rsidRDefault="00BE7CA3" w:rsidP="001E3854">
      <w:pPr>
        <w:spacing w:after="0"/>
        <w:jc w:val="both"/>
      </w:pPr>
    </w:p>
    <w:p w:rsidR="00BE7CA3" w:rsidRPr="00546C76" w:rsidRDefault="00BE7CA3" w:rsidP="001E3854">
      <w:pPr>
        <w:spacing w:after="0"/>
        <w:jc w:val="both"/>
        <w:rPr>
          <w:b/>
        </w:rPr>
      </w:pPr>
      <w:r w:rsidRPr="00546C76">
        <w:rPr>
          <w:b/>
        </w:rPr>
        <w:t>Poz. 1</w:t>
      </w:r>
    </w:p>
    <w:p w:rsidR="00BE7CA3" w:rsidRDefault="00BE7CA3" w:rsidP="00BE7CA3">
      <w:pPr>
        <w:spacing w:after="0"/>
        <w:jc w:val="both"/>
      </w:pPr>
      <w:r>
        <w:t xml:space="preserve">Prosimy zamawiającego o dopuszczenie półmaski filtrującej FFP2 o wielowarstwowej budowie </w:t>
      </w:r>
      <w:r w:rsidR="004825F9">
        <w:br/>
      </w:r>
      <w:r>
        <w:t>z zaworem wydechowym (skuteczność filtracji &gt; 94%) do ochrony dróg oddechowych użytkownika przed szkodliwym oddziaływaniem zanieczyszczeń powietrza występujących w postaci cząstek stałych i/lub ciekłych tworzących aerozole do 10 x NDS. Maska posiada kompaktowy i anatomiczny kształt, wyposażona w zacisk nosowy dla doszczelnienia półmaski w obrębie nosa, uszczelkę nosową z pianki polietylenowej oraz  taśmy zagłowia z zapinkami do regulacji długości i lepszego dopasowania. Maksymalny czas noszenia maski - 8h. Certyfikat: wydany przez CIOP PIB zgodny z UE 2016/425. Klasa ochrony: FFP2 wg EN 149:2001+A1:2009. Oznakowanie zgodnie z wymaganiami normy  stanowiącej podstawę wykazania jej właściwości ochronnych (numer normy EN, nazwa półmaski, klasa ochrony, dane producenta).</w:t>
      </w:r>
    </w:p>
    <w:p w:rsidR="00BE7CA3" w:rsidRDefault="00BE7CA3" w:rsidP="00BE7CA3">
      <w:pPr>
        <w:spacing w:after="0"/>
        <w:jc w:val="both"/>
      </w:pPr>
      <w:r w:rsidRPr="00546C76">
        <w:rPr>
          <w:b/>
          <w:i/>
        </w:rPr>
        <w:t>Odpowiedź</w:t>
      </w:r>
      <w:r>
        <w:t>:</w:t>
      </w:r>
    </w:p>
    <w:p w:rsidR="00BE7CA3" w:rsidRDefault="00546C76" w:rsidP="00BE7CA3">
      <w:pPr>
        <w:spacing w:after="0"/>
        <w:jc w:val="both"/>
      </w:pPr>
      <w:r>
        <w:t xml:space="preserve">Zamawiający </w:t>
      </w:r>
      <w:r w:rsidRPr="00546C76">
        <w:rPr>
          <w:b/>
          <w:i/>
        </w:rPr>
        <w:t>dopuszcza</w:t>
      </w:r>
      <w:r>
        <w:t xml:space="preserve"> zaoferowanie powyższych masek</w:t>
      </w:r>
    </w:p>
    <w:p w:rsidR="00546C76" w:rsidRDefault="00546C76" w:rsidP="00BE7CA3">
      <w:pPr>
        <w:spacing w:after="0"/>
        <w:jc w:val="both"/>
      </w:pPr>
    </w:p>
    <w:p w:rsidR="00BE7CA3" w:rsidRPr="00546C76" w:rsidRDefault="00BE7CA3" w:rsidP="00BE7CA3">
      <w:pPr>
        <w:spacing w:after="0"/>
        <w:jc w:val="both"/>
        <w:rPr>
          <w:b/>
        </w:rPr>
      </w:pPr>
      <w:r w:rsidRPr="00546C76">
        <w:rPr>
          <w:b/>
        </w:rPr>
        <w:t>Poz. 2</w:t>
      </w:r>
    </w:p>
    <w:p w:rsidR="00BE7CA3" w:rsidRDefault="00BE7CA3" w:rsidP="00BE7CA3">
      <w:pPr>
        <w:spacing w:after="0"/>
        <w:jc w:val="both"/>
      </w:pPr>
      <w:r w:rsidRPr="00BE7CA3">
        <w:t xml:space="preserve">Prosimy zamawiającego o dopuszczenie półmaski filtrującej FFP3 o wielowarstwowej budowie, </w:t>
      </w:r>
      <w:r w:rsidR="004825F9">
        <w:br/>
      </w:r>
      <w:r w:rsidRPr="00BE7CA3">
        <w:t xml:space="preserve">z zaworem wydechowym (skuteczność filtracji &gt; 99%). Służy do ochrony dróg oddechowych użytkownika przed szkodliwym oddziaływaniem zanieczyszczeń powietrza występujących w postaci cząstek stałych i/lub ciekłych tworzących aerozole. Maska  posiada kompaktowy, anatomiczny kształt i przyjemny w dotyku delikatny materiał. Wyposażona w zawór wydechowy, zacisk nosowy dla doszczelnienia półmaski w obrębie nosa, uszczelkę nosową, taśmy nagłowia i zapinki taśm nagłowia do </w:t>
      </w:r>
      <w:r w:rsidRPr="00BE7CA3">
        <w:lastRenderedPageBreak/>
        <w:t xml:space="preserve">regulacji długości. Maksymalny czas noszenia maski - 8h. Certyfikat: wydany przez CIOP PIB zgodny </w:t>
      </w:r>
      <w:r w:rsidR="004825F9">
        <w:br/>
      </w:r>
      <w:r w:rsidRPr="00BE7CA3">
        <w:t>z UE 2016/425. Klasa ochrony: FFP3 wg EN 149:2001+A1:2009. Oznakowanie zgodnie z wymaganiami normy  stanowiącej podstawę wykazania jej właściwości ochronnych (numer normy EN, nazwa półmaski, klasa ochrony, dane producenta).</w:t>
      </w:r>
    </w:p>
    <w:p w:rsidR="00BE7CA3" w:rsidRDefault="00BE7CA3" w:rsidP="00BE7CA3">
      <w:pPr>
        <w:spacing w:after="0"/>
        <w:jc w:val="both"/>
      </w:pPr>
      <w:r w:rsidRPr="00546C76">
        <w:rPr>
          <w:b/>
          <w:i/>
        </w:rPr>
        <w:t>Odpowiedź</w:t>
      </w:r>
      <w:r>
        <w:t>:</w:t>
      </w:r>
    </w:p>
    <w:p w:rsidR="00546C76" w:rsidRDefault="00546C76" w:rsidP="00546C76">
      <w:pPr>
        <w:spacing w:after="0"/>
        <w:jc w:val="both"/>
      </w:pPr>
      <w:r>
        <w:t xml:space="preserve">Zamawiający </w:t>
      </w:r>
      <w:r w:rsidRPr="00546C76">
        <w:rPr>
          <w:b/>
          <w:i/>
        </w:rPr>
        <w:t>dopuszcza</w:t>
      </w:r>
      <w:r>
        <w:t xml:space="preserve"> zaoferowanie powyższych masek</w:t>
      </w:r>
    </w:p>
    <w:p w:rsidR="00BE7CA3" w:rsidRDefault="00BE7CA3" w:rsidP="00BE7CA3">
      <w:pPr>
        <w:spacing w:after="0"/>
        <w:jc w:val="both"/>
      </w:pPr>
    </w:p>
    <w:p w:rsidR="00BE7CA3" w:rsidRPr="00546C76" w:rsidRDefault="00BE7CA3" w:rsidP="001E3854">
      <w:pPr>
        <w:spacing w:after="0"/>
        <w:jc w:val="both"/>
        <w:rPr>
          <w:b/>
        </w:rPr>
      </w:pPr>
      <w:r w:rsidRPr="00546C76">
        <w:rPr>
          <w:b/>
        </w:rPr>
        <w:t>Pakiet 5</w:t>
      </w:r>
    </w:p>
    <w:p w:rsidR="001E3854" w:rsidRDefault="00EC25D1" w:rsidP="00EC25D1">
      <w:pPr>
        <w:spacing w:after="0"/>
        <w:jc w:val="both"/>
      </w:pPr>
      <w:r>
        <w:t>Czy zamawiający dopuszcza następujący produkt do wyboru w rozmiarze M,L, XL ? Mocny kombinezon jednorazowy o zwiększonej ochronie biologicznej – kat. III, typ 4, 5, 6. Zabezpiecza przed pyłami, cieczami oraz cząstkami rozpylonej cieczy. „Oddychająca” włóknina, gramatura 55 g/m2. Zamek błyskawiczny oraz kaptur.</w:t>
      </w:r>
      <w:r w:rsidR="0040769B">
        <w:t xml:space="preserve"> </w:t>
      </w:r>
      <w:r>
        <w:t>Produkt spełnia następujące normy: Ochrona chemiczna CAT III, 2016/425 / UE, EN 14126, ISO 9001</w:t>
      </w:r>
      <w:r w:rsidR="0040769B">
        <w:t xml:space="preserve"> </w:t>
      </w:r>
      <w:r>
        <w:t>EN 1149 właściwości elektrostatyczne, EN 14126 odzież ochron</w:t>
      </w:r>
      <w:r w:rsidR="0040769B">
        <w:t xml:space="preserve">na przed czynnikami zakaźnymi, </w:t>
      </w:r>
      <w:r>
        <w:t>EN 13034 ochrona przed niewielkimi rozpryskami chemikaliów kombinezon typu 6, EN 13982-1</w:t>
      </w:r>
    </w:p>
    <w:p w:rsidR="00EC25D1" w:rsidRDefault="00EC25D1" w:rsidP="00EC25D1">
      <w:pPr>
        <w:spacing w:after="0"/>
        <w:jc w:val="both"/>
      </w:pPr>
      <w:r w:rsidRPr="008D5DFD">
        <w:rPr>
          <w:b/>
          <w:i/>
        </w:rPr>
        <w:t>Odpowiedź</w:t>
      </w:r>
      <w:r>
        <w:t>:</w:t>
      </w:r>
      <w:bookmarkStart w:id="0" w:name="_GoBack"/>
      <w:bookmarkEnd w:id="0"/>
    </w:p>
    <w:p w:rsidR="00EC25D1" w:rsidRDefault="00481D48" w:rsidP="00EC25D1">
      <w:pPr>
        <w:spacing w:after="0"/>
        <w:jc w:val="both"/>
      </w:pPr>
      <w:r>
        <w:t xml:space="preserve">Zamawiający </w:t>
      </w:r>
      <w:r w:rsidRPr="00481D48">
        <w:rPr>
          <w:b/>
          <w:i/>
        </w:rPr>
        <w:t>dopuszcza</w:t>
      </w:r>
      <w:r>
        <w:t xml:space="preserve"> zaoferowanie powyższych kombinezonów.</w:t>
      </w:r>
    </w:p>
    <w:p w:rsidR="00481D48" w:rsidRDefault="00481D48" w:rsidP="00EC25D1">
      <w:pPr>
        <w:spacing w:after="0"/>
        <w:jc w:val="both"/>
      </w:pPr>
    </w:p>
    <w:p w:rsidR="00EC25D1" w:rsidRDefault="00BE7CA3" w:rsidP="00BE7CA3">
      <w:pPr>
        <w:spacing w:after="0"/>
        <w:jc w:val="both"/>
      </w:pPr>
      <w:r>
        <w:t>Prosimy zamawiającego o dopuszczenie kombinezonu ochronnego jednoczęściowego z zamkiem błyskawicznym zakrytym patką na całej długości, kaptur, talia, mankiety przy nadgarstkach i kostkach ściągnięte elastyczną gumką zapewniającą lepsze dopasowanie, co wzmacnia efekt ochronny oraz komfort ruchów, szwy typu overlock dodatkowo zabezpieczone taśmą. Kombinezon zapewnia ochronę przed czynnikami biologicznymi i substancjami chemicznymi, zgodnie z kategorią III Ś.O.O. wg Rozporządzenie EU 2016/425. Zgodny z normami:</w:t>
      </w:r>
      <w:r w:rsidR="0040769B">
        <w:t xml:space="preserve"> </w:t>
      </w:r>
      <w:r>
        <w:t xml:space="preserve">PN-EN </w:t>
      </w:r>
      <w:r w:rsidR="0040769B">
        <w:t xml:space="preserve">ISO 13688:2013-12, EN </w:t>
      </w:r>
      <w:r>
        <w:t>14126:2003+AC:2004, EN 14605:2005+A1:2009 - Typ 3B, EN 14605:2005+A1:2009 - Typ 4B ,EN 14325:2018. Wykonany z polipropylenu laminowanego folią PE, materiał miękki, przyjazny dla skory, niepylący i jednocześnie wytrzymały, kolor biały. Dostępne rozmiary: S - M - L - XL - 2XL. Na opakowaniu jednostkowym i zbiorczym i  bezpośrednio na samym kombinezonie naniesione: nazwa, numer katalogowy,  rozmiar, typ, kategoria, wymagane normy (piktogramy), data ważności, oznaczenie CE wraz z numerem jednostki notyfikowanej, producent. Sposób pakownia: torebka foliowa.</w:t>
      </w:r>
    </w:p>
    <w:p w:rsidR="00BE7CA3" w:rsidRDefault="00BE7CA3" w:rsidP="00BE7CA3">
      <w:pPr>
        <w:spacing w:after="0"/>
        <w:jc w:val="both"/>
      </w:pPr>
      <w:r w:rsidRPr="00481D48">
        <w:rPr>
          <w:b/>
          <w:i/>
        </w:rPr>
        <w:t>Odpowiedź</w:t>
      </w:r>
      <w:r>
        <w:t>:</w:t>
      </w:r>
    </w:p>
    <w:p w:rsidR="00BE7CA3" w:rsidRDefault="00481D48" w:rsidP="00BE7CA3">
      <w:pPr>
        <w:spacing w:after="0"/>
        <w:jc w:val="both"/>
      </w:pPr>
      <w:r>
        <w:t xml:space="preserve">Zamawiający </w:t>
      </w:r>
      <w:r w:rsidRPr="00481D48">
        <w:rPr>
          <w:b/>
          <w:i/>
        </w:rPr>
        <w:t>dopuszcza</w:t>
      </w:r>
      <w:r>
        <w:t xml:space="preserve"> zaoferowanie powyższych kombinezonów</w:t>
      </w:r>
    </w:p>
    <w:p w:rsidR="00BE7CA3" w:rsidRDefault="00BE7CA3" w:rsidP="00BE7CA3">
      <w:pPr>
        <w:spacing w:after="0"/>
        <w:jc w:val="both"/>
      </w:pPr>
    </w:p>
    <w:p w:rsidR="00BB61C2" w:rsidRDefault="00BB61C2" w:rsidP="003958C9">
      <w:pPr>
        <w:spacing w:after="0"/>
        <w:jc w:val="both"/>
        <w:rPr>
          <w:b/>
          <w:u w:val="single"/>
        </w:rPr>
      </w:pPr>
      <w:r w:rsidRPr="004F0C85">
        <w:rPr>
          <w:b/>
          <w:u w:val="single"/>
        </w:rPr>
        <w:t>Dotyczy Załącznika nr 6 do SIWZ – Projekt umowy</w:t>
      </w:r>
    </w:p>
    <w:p w:rsidR="004F0C85" w:rsidRPr="004F0C85" w:rsidRDefault="004F0C85" w:rsidP="003958C9">
      <w:pPr>
        <w:spacing w:after="0"/>
        <w:jc w:val="both"/>
      </w:pPr>
    </w:p>
    <w:p w:rsidR="00BB61C2" w:rsidRPr="004F0C85" w:rsidRDefault="00BB61C2" w:rsidP="003958C9">
      <w:pPr>
        <w:spacing w:after="0"/>
        <w:jc w:val="both"/>
        <w:rPr>
          <w:b/>
        </w:rPr>
      </w:pPr>
      <w:r w:rsidRPr="004F0C85">
        <w:rPr>
          <w:rFonts w:cstheme="minorHAnsi"/>
          <w:b/>
        </w:rPr>
        <w:t>§</w:t>
      </w:r>
      <w:r w:rsidRPr="004F0C85">
        <w:rPr>
          <w:b/>
        </w:rPr>
        <w:t xml:space="preserve"> 7 ust. 1.1)</w:t>
      </w:r>
    </w:p>
    <w:p w:rsidR="00BB61C2" w:rsidRDefault="00BB61C2" w:rsidP="003958C9">
      <w:pPr>
        <w:spacing w:after="0"/>
        <w:jc w:val="both"/>
      </w:pPr>
      <w:r>
        <w:t>C</w:t>
      </w:r>
      <w:r w:rsidRPr="00BB61C2">
        <w:t>zy Zamawiający wyrazi zgodę, aby słowo „opóźnienia” zostało zastąpione słowem „Zwłoki”?</w:t>
      </w:r>
    </w:p>
    <w:p w:rsidR="004F0C85" w:rsidRDefault="004F0C85" w:rsidP="003958C9">
      <w:pPr>
        <w:spacing w:after="0"/>
        <w:jc w:val="both"/>
      </w:pPr>
      <w:r w:rsidRPr="004F0C85">
        <w:rPr>
          <w:b/>
          <w:i/>
        </w:rPr>
        <w:t>Odpowiedź</w:t>
      </w:r>
      <w:r>
        <w:t>:</w:t>
      </w:r>
    </w:p>
    <w:p w:rsidR="004F0C85" w:rsidRDefault="002D6805" w:rsidP="003958C9">
      <w:pPr>
        <w:spacing w:after="0"/>
        <w:jc w:val="both"/>
      </w:pPr>
      <w:r>
        <w:t xml:space="preserve">Zamawiający </w:t>
      </w:r>
      <w:r w:rsidRPr="002D6805">
        <w:rPr>
          <w:b/>
          <w:i/>
        </w:rPr>
        <w:t>nie wyraża zgody</w:t>
      </w:r>
      <w:r>
        <w:t xml:space="preserve"> na powyższy zapis.</w:t>
      </w:r>
    </w:p>
    <w:p w:rsidR="004825F9" w:rsidRDefault="004825F9" w:rsidP="003958C9">
      <w:pPr>
        <w:spacing w:after="0"/>
        <w:jc w:val="both"/>
      </w:pPr>
    </w:p>
    <w:p w:rsidR="004825F9" w:rsidRDefault="004825F9" w:rsidP="003958C9">
      <w:pPr>
        <w:spacing w:after="0"/>
        <w:jc w:val="both"/>
      </w:pPr>
      <w:r w:rsidRPr="004825F9">
        <w:rPr>
          <w:b/>
          <w:i/>
        </w:rPr>
        <w:t>W związku z udzielonymi odpowiedziami zmodyfikowano Załącznik nr 2 do SIWZ – Formularz cenowy</w:t>
      </w:r>
      <w:r>
        <w:t>.</w:t>
      </w:r>
    </w:p>
    <w:p w:rsidR="004825F9" w:rsidRDefault="004825F9" w:rsidP="003958C9">
      <w:pPr>
        <w:spacing w:after="0"/>
        <w:jc w:val="both"/>
      </w:pPr>
    </w:p>
    <w:p w:rsidR="004825F9" w:rsidRPr="004825F9" w:rsidRDefault="004825F9" w:rsidP="003958C9">
      <w:pPr>
        <w:spacing w:after="0"/>
        <w:jc w:val="both"/>
        <w:rPr>
          <w:b/>
          <w:i/>
        </w:rPr>
      </w:pPr>
      <w:r>
        <w:tab/>
      </w:r>
      <w:r>
        <w:tab/>
      </w:r>
      <w:r>
        <w:tab/>
      </w:r>
      <w:r w:rsidRPr="004825F9">
        <w:rPr>
          <w:b/>
          <w:i/>
        </w:rPr>
        <w:t>Podpisał:</w:t>
      </w:r>
    </w:p>
    <w:p w:rsidR="004825F9" w:rsidRPr="004825F9" w:rsidRDefault="004825F9" w:rsidP="003958C9">
      <w:pPr>
        <w:spacing w:after="0"/>
        <w:jc w:val="both"/>
        <w:rPr>
          <w:b/>
          <w:i/>
        </w:rPr>
      </w:pPr>
      <w:r w:rsidRPr="004825F9">
        <w:rPr>
          <w:b/>
          <w:i/>
        </w:rPr>
        <w:tab/>
      </w:r>
      <w:r w:rsidRPr="004825F9">
        <w:rPr>
          <w:b/>
          <w:i/>
        </w:rPr>
        <w:tab/>
      </w:r>
      <w:r w:rsidRPr="004825F9">
        <w:rPr>
          <w:b/>
          <w:i/>
        </w:rPr>
        <w:tab/>
        <w:t>Dyrektor SPZOZ w Węgrowie</w:t>
      </w:r>
    </w:p>
    <w:p w:rsidR="004825F9" w:rsidRDefault="004825F9" w:rsidP="003958C9">
      <w:pPr>
        <w:spacing w:after="0"/>
        <w:jc w:val="both"/>
      </w:pPr>
      <w:r w:rsidRPr="004825F9">
        <w:rPr>
          <w:b/>
          <w:i/>
        </w:rPr>
        <w:tab/>
      </w:r>
      <w:r w:rsidRPr="004825F9">
        <w:rPr>
          <w:b/>
          <w:i/>
        </w:rPr>
        <w:tab/>
      </w:r>
      <w:r w:rsidRPr="004825F9">
        <w:rPr>
          <w:b/>
          <w:i/>
        </w:rPr>
        <w:tab/>
        <w:t>Lek. med. Artur Skóra</w:t>
      </w:r>
    </w:p>
    <w:sectPr w:rsidR="004825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8C9" w:rsidRDefault="003958C9" w:rsidP="003958C9">
      <w:pPr>
        <w:spacing w:after="0" w:line="240" w:lineRule="auto"/>
      </w:pPr>
      <w:r>
        <w:separator/>
      </w:r>
    </w:p>
  </w:endnote>
  <w:endnote w:type="continuationSeparator" w:id="0">
    <w:p w:rsidR="003958C9" w:rsidRDefault="003958C9" w:rsidP="0039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8C9" w:rsidRDefault="003958C9" w:rsidP="003958C9">
      <w:pPr>
        <w:spacing w:after="0" w:line="240" w:lineRule="auto"/>
      </w:pPr>
      <w:r>
        <w:separator/>
      </w:r>
    </w:p>
  </w:footnote>
  <w:footnote w:type="continuationSeparator" w:id="0">
    <w:p w:rsidR="003958C9" w:rsidRDefault="003958C9" w:rsidP="0039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C9" w:rsidRDefault="003958C9">
    <w:pPr>
      <w:pStyle w:val="Nagwek"/>
    </w:pPr>
    <w:r w:rsidRPr="000B3BA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092E30F" wp14:editId="2E1DA1D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4C6"/>
    <w:multiLevelType w:val="hybridMultilevel"/>
    <w:tmpl w:val="F6A6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1682"/>
    <w:multiLevelType w:val="hybridMultilevel"/>
    <w:tmpl w:val="437C3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6479E"/>
    <w:multiLevelType w:val="hybridMultilevel"/>
    <w:tmpl w:val="7E7E1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23"/>
    <w:rsid w:val="001E3854"/>
    <w:rsid w:val="002D6805"/>
    <w:rsid w:val="003958C9"/>
    <w:rsid w:val="0040769B"/>
    <w:rsid w:val="00414E3F"/>
    <w:rsid w:val="00481D48"/>
    <w:rsid w:val="004825F9"/>
    <w:rsid w:val="004C6589"/>
    <w:rsid w:val="004F0C85"/>
    <w:rsid w:val="00546C76"/>
    <w:rsid w:val="006C100A"/>
    <w:rsid w:val="008D5DFD"/>
    <w:rsid w:val="00B1386F"/>
    <w:rsid w:val="00BB61C2"/>
    <w:rsid w:val="00BE7CA3"/>
    <w:rsid w:val="00D54423"/>
    <w:rsid w:val="00D9082F"/>
    <w:rsid w:val="00E743EE"/>
    <w:rsid w:val="00E83E84"/>
    <w:rsid w:val="00E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E003"/>
  <w15:chartTrackingRefBased/>
  <w15:docId w15:val="{CC9EEB9A-A9EC-4BDC-9E4A-9F317926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8C9"/>
  </w:style>
  <w:style w:type="paragraph" w:styleId="Stopka">
    <w:name w:val="footer"/>
    <w:basedOn w:val="Normalny"/>
    <w:link w:val="StopkaZnak"/>
    <w:uiPriority w:val="99"/>
    <w:unhideWhenUsed/>
    <w:rsid w:val="0039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8C9"/>
  </w:style>
  <w:style w:type="paragraph" w:styleId="Akapitzlist">
    <w:name w:val="List Paragraph"/>
    <w:basedOn w:val="Normalny"/>
    <w:uiPriority w:val="34"/>
    <w:qFormat/>
    <w:rsid w:val="001E38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2445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2020-12-15T09:20:00Z</cp:lastPrinted>
  <dcterms:created xsi:type="dcterms:W3CDTF">2020-12-14T08:13:00Z</dcterms:created>
  <dcterms:modified xsi:type="dcterms:W3CDTF">2020-12-15T13:14:00Z</dcterms:modified>
</cp:coreProperties>
</file>