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19E8B" w14:textId="7518411C" w:rsidR="005A0903" w:rsidRDefault="005A0903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86D2D2" w14:textId="77777777" w:rsidR="005A0903" w:rsidRDefault="005A0903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A65310" w14:textId="77777777" w:rsidR="005A0903" w:rsidRPr="005A0903" w:rsidRDefault="005A0903" w:rsidP="005A0903">
      <w:pPr>
        <w:overflowPunct w:val="0"/>
        <w:autoSpaceDE w:val="0"/>
        <w:spacing w:line="240" w:lineRule="atLeast"/>
        <w:jc w:val="center"/>
        <w:rPr>
          <w:rFonts w:ascii="Cambria" w:hAnsi="Cambria"/>
        </w:rPr>
      </w:pPr>
      <w:r w:rsidRPr="005A0903">
        <w:rPr>
          <w:rFonts w:ascii="Cambria" w:hAnsi="Cambria"/>
          <w:b/>
          <w:sz w:val="28"/>
        </w:rPr>
        <w:t>FORMULARZ OFERTY</w:t>
      </w:r>
    </w:p>
    <w:p w14:paraId="0ACD7A10" w14:textId="77777777" w:rsidR="005A0903" w:rsidRPr="00A34413" w:rsidRDefault="005A0903" w:rsidP="005A0903">
      <w:pPr>
        <w:overflowPunct w:val="0"/>
        <w:autoSpaceDE w:val="0"/>
        <w:jc w:val="both"/>
        <w:rPr>
          <w:sz w:val="48"/>
          <w:szCs w:val="48"/>
        </w:rPr>
      </w:pPr>
    </w:p>
    <w:p w14:paraId="07D064D9" w14:textId="77777777" w:rsidR="005A0903" w:rsidRPr="0068049D" w:rsidRDefault="005A0903" w:rsidP="005A0903">
      <w:pPr>
        <w:overflowPunct w:val="0"/>
        <w:autoSpaceDE w:val="0"/>
        <w:jc w:val="both"/>
        <w:rPr>
          <w:sz w:val="32"/>
          <w:szCs w:val="32"/>
        </w:rPr>
      </w:pPr>
    </w:p>
    <w:p w14:paraId="60B992AD" w14:textId="523688E7" w:rsidR="005A0903" w:rsidRPr="003C3F68" w:rsidRDefault="005A0903" w:rsidP="005A0903">
      <w:pPr>
        <w:overflowPunct w:val="0"/>
        <w:autoSpaceDE w:val="0"/>
        <w:autoSpaceDN w:val="0"/>
        <w:adjustRightInd w:val="0"/>
        <w:spacing w:line="360" w:lineRule="atLeast"/>
        <w:jc w:val="both"/>
      </w:pPr>
      <w:r w:rsidRPr="006034CD">
        <w:rPr>
          <w:rFonts w:ascii="Cambria" w:hAnsi="Cambria"/>
          <w:sz w:val="22"/>
          <w:szCs w:val="22"/>
        </w:rPr>
        <w:t>Nazwa wykonawcy</w:t>
      </w:r>
      <w:r w:rsidRPr="003C3F68">
        <w:t xml:space="preserve">: </w:t>
      </w:r>
      <w:r w:rsidRPr="00F23D9F">
        <w:rPr>
          <w:szCs w:val="16"/>
        </w:rPr>
        <w:t>……………………………………………</w:t>
      </w:r>
      <w:r>
        <w:rPr>
          <w:szCs w:val="16"/>
        </w:rPr>
        <w:t>………………</w:t>
      </w:r>
      <w:r w:rsidRPr="00F23D9F">
        <w:rPr>
          <w:szCs w:val="16"/>
        </w:rPr>
        <w:t>…………………</w:t>
      </w:r>
      <w:r w:rsidR="00A34413">
        <w:rPr>
          <w:szCs w:val="16"/>
        </w:rPr>
        <w:t>..</w:t>
      </w:r>
      <w:r w:rsidRPr="00F23D9F">
        <w:rPr>
          <w:szCs w:val="16"/>
        </w:rPr>
        <w:t>…………….</w:t>
      </w:r>
    </w:p>
    <w:p w14:paraId="4A3CD961" w14:textId="77777777" w:rsidR="005A0903" w:rsidRPr="00F23D9F" w:rsidRDefault="005A0903" w:rsidP="005A0903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16"/>
        </w:rPr>
      </w:pPr>
      <w:r w:rsidRPr="00F23D9F">
        <w:rPr>
          <w:szCs w:val="16"/>
        </w:rPr>
        <w:t>……………………………………..………………….…</w:t>
      </w:r>
      <w:r>
        <w:rPr>
          <w:szCs w:val="16"/>
        </w:rPr>
        <w:t>…………………..</w:t>
      </w:r>
      <w:r w:rsidRPr="00F23D9F">
        <w:rPr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690"/>
        <w:gridCol w:w="108"/>
      </w:tblGrid>
      <w:tr w:rsidR="005A0903" w:rsidRPr="00327260" w14:paraId="20DE5261" w14:textId="77777777" w:rsidTr="00B32104">
        <w:trPr>
          <w:trHeight w:val="454"/>
          <w:jc w:val="center"/>
        </w:trPr>
        <w:tc>
          <w:tcPr>
            <w:tcW w:w="9250" w:type="dxa"/>
            <w:gridSpan w:val="8"/>
            <w:vAlign w:val="center"/>
          </w:tcPr>
          <w:p w14:paraId="1B6C329C" w14:textId="77777777" w:rsidR="005A0903" w:rsidRPr="00327260" w:rsidRDefault="005A0903" w:rsidP="00B32104">
            <w:pPr>
              <w:overflowPunct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6034CD">
              <w:rPr>
                <w:rFonts w:ascii="Cambria" w:hAnsi="Cambria"/>
                <w:sz w:val="22"/>
                <w:szCs w:val="22"/>
              </w:rPr>
              <w:t>Adres wykonawcy</w:t>
            </w:r>
            <w:r w:rsidRPr="00327260">
              <w:t>:</w:t>
            </w:r>
          </w:p>
        </w:tc>
      </w:tr>
      <w:tr w:rsidR="005A0903" w:rsidRPr="00327260" w14:paraId="406DF6EC" w14:textId="77777777" w:rsidTr="00B32104">
        <w:trPr>
          <w:trHeight w:val="397"/>
          <w:jc w:val="center"/>
        </w:trPr>
        <w:tc>
          <w:tcPr>
            <w:tcW w:w="1287" w:type="dxa"/>
          </w:tcPr>
          <w:p w14:paraId="0C0B2690" w14:textId="77777777" w:rsidR="005A0903" w:rsidRPr="00327260" w:rsidRDefault="005A0903" w:rsidP="00B32104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  <w:szCs w:val="16"/>
              </w:rPr>
              <w:t>….</w:t>
            </w:r>
            <w:r w:rsidRPr="003F61AD">
              <w:rPr>
                <w:bCs/>
                <w:szCs w:val="16"/>
              </w:rPr>
              <w:t>....</w:t>
            </w:r>
            <w:r w:rsidRPr="00327260">
              <w:rPr>
                <w:bCs/>
              </w:rPr>
              <w:t>-</w:t>
            </w:r>
            <w:r w:rsidRPr="003F61AD">
              <w:rPr>
                <w:bCs/>
                <w:szCs w:val="16"/>
              </w:rPr>
              <w:t>……</w:t>
            </w:r>
            <w:r>
              <w:rPr>
                <w:bCs/>
                <w:szCs w:val="16"/>
              </w:rPr>
              <w:t>.</w:t>
            </w:r>
            <w:r w:rsidRPr="003F61AD">
              <w:rPr>
                <w:bCs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22D31531" w14:textId="77777777" w:rsidR="005A0903" w:rsidRPr="00327260" w:rsidRDefault="005A0903" w:rsidP="00B3210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</w:rPr>
            </w:pPr>
            <w:r w:rsidRPr="003F61AD">
              <w:rPr>
                <w:bCs/>
                <w:szCs w:val="16"/>
              </w:rPr>
              <w:t>...........................</w:t>
            </w:r>
            <w:r>
              <w:rPr>
                <w:bCs/>
                <w:szCs w:val="16"/>
              </w:rPr>
              <w:t>...........</w:t>
            </w:r>
            <w:r w:rsidRPr="003F61AD">
              <w:rPr>
                <w:bCs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16E0B918" w14:textId="77777777" w:rsidR="005A0903" w:rsidRPr="003F61AD" w:rsidRDefault="005A0903" w:rsidP="00B3210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16"/>
              </w:rPr>
            </w:pPr>
            <w:r w:rsidRPr="003F61AD">
              <w:rPr>
                <w:bCs/>
                <w:szCs w:val="16"/>
              </w:rPr>
              <w:t>...........</w:t>
            </w:r>
            <w:r>
              <w:rPr>
                <w:bCs/>
                <w:szCs w:val="16"/>
              </w:rPr>
              <w:t>..........</w:t>
            </w:r>
            <w:r w:rsidRPr="003F61AD">
              <w:rPr>
                <w:bCs/>
                <w:szCs w:val="16"/>
              </w:rPr>
              <w:t>................................................</w:t>
            </w:r>
          </w:p>
        </w:tc>
        <w:tc>
          <w:tcPr>
            <w:tcW w:w="798" w:type="dxa"/>
            <w:gridSpan w:val="2"/>
          </w:tcPr>
          <w:p w14:paraId="46297B5A" w14:textId="77777777" w:rsidR="005A0903" w:rsidRPr="003F61AD" w:rsidRDefault="005A0903" w:rsidP="00B3210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16"/>
              </w:rPr>
            </w:pPr>
            <w:r w:rsidRPr="003F61AD">
              <w:rPr>
                <w:bCs/>
                <w:szCs w:val="16"/>
              </w:rPr>
              <w:t>...</w:t>
            </w:r>
            <w:r>
              <w:rPr>
                <w:bCs/>
                <w:szCs w:val="16"/>
              </w:rPr>
              <w:t>...</w:t>
            </w:r>
            <w:r w:rsidRPr="003F61AD">
              <w:rPr>
                <w:bCs/>
                <w:szCs w:val="16"/>
              </w:rPr>
              <w:t>.......</w:t>
            </w:r>
          </w:p>
        </w:tc>
      </w:tr>
      <w:tr w:rsidR="005A0903" w:rsidRPr="005A0903" w14:paraId="358399F4" w14:textId="77777777" w:rsidTr="00B32104">
        <w:trPr>
          <w:trHeight w:val="284"/>
          <w:jc w:val="center"/>
        </w:trPr>
        <w:tc>
          <w:tcPr>
            <w:tcW w:w="1287" w:type="dxa"/>
          </w:tcPr>
          <w:p w14:paraId="55A6A3A9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 xml:space="preserve">        kod</w:t>
            </w:r>
            <w:r w:rsidRPr="005A0903">
              <w:rPr>
                <w:rFonts w:ascii="Cambria" w:hAnsi="Cambria"/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74E161C2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57047BE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  <w:gridSpan w:val="2"/>
          </w:tcPr>
          <w:p w14:paraId="3F7CE5AB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nr</w:t>
            </w:r>
          </w:p>
        </w:tc>
      </w:tr>
      <w:tr w:rsidR="005A0903" w:rsidRPr="00327260" w14:paraId="4366A461" w14:textId="77777777" w:rsidTr="00B32104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4B5EE66" w14:textId="77777777" w:rsidR="005A0903" w:rsidRPr="003F61AD" w:rsidRDefault="005A0903" w:rsidP="00B3210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16"/>
              </w:rPr>
            </w:pPr>
            <w:r w:rsidRPr="003F61AD">
              <w:rPr>
                <w:bCs/>
                <w:szCs w:val="16"/>
              </w:rPr>
              <w:t>............</w:t>
            </w:r>
            <w:r>
              <w:rPr>
                <w:bCs/>
                <w:szCs w:val="16"/>
              </w:rPr>
              <w:t>.............</w:t>
            </w:r>
            <w:r w:rsidRPr="003F61AD">
              <w:rPr>
                <w:bCs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6"/>
            <w:vAlign w:val="bottom"/>
          </w:tcPr>
          <w:p w14:paraId="228780D8" w14:textId="77777777" w:rsidR="005A0903" w:rsidRPr="00327260" w:rsidRDefault="005A0903" w:rsidP="00B3210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</w:rPr>
            </w:pPr>
            <w:r w:rsidRPr="003F61AD">
              <w:rPr>
                <w:bCs/>
                <w:szCs w:val="16"/>
              </w:rPr>
              <w:t>...............</w:t>
            </w:r>
            <w:r>
              <w:rPr>
                <w:bCs/>
                <w:szCs w:val="16"/>
              </w:rPr>
              <w:t>...</w:t>
            </w:r>
            <w:r w:rsidRPr="003F61AD">
              <w:rPr>
                <w:bCs/>
                <w:szCs w:val="16"/>
              </w:rPr>
              <w:t>.....</w:t>
            </w:r>
            <w:r>
              <w:rPr>
                <w:bCs/>
                <w:szCs w:val="16"/>
              </w:rPr>
              <w:t>..</w:t>
            </w:r>
            <w:r w:rsidRPr="003F61AD">
              <w:rPr>
                <w:bCs/>
                <w:szCs w:val="16"/>
              </w:rPr>
              <w:t>.....................</w:t>
            </w:r>
            <w:r>
              <w:rPr>
                <w:bCs/>
                <w:szCs w:val="16"/>
              </w:rPr>
              <w:t>.......</w:t>
            </w:r>
            <w:r w:rsidRPr="003F61AD">
              <w:rPr>
                <w:bCs/>
                <w:szCs w:val="16"/>
              </w:rPr>
              <w:t>...........</w:t>
            </w:r>
            <w:r w:rsidRPr="00327260">
              <w:rPr>
                <w:bCs/>
              </w:rPr>
              <w:t>@</w:t>
            </w:r>
            <w:r w:rsidRPr="003F61AD">
              <w:rPr>
                <w:bCs/>
                <w:szCs w:val="16"/>
              </w:rPr>
              <w:t>...............</w:t>
            </w:r>
            <w:r>
              <w:rPr>
                <w:bCs/>
                <w:szCs w:val="16"/>
              </w:rPr>
              <w:t>....</w:t>
            </w:r>
            <w:r w:rsidRPr="003F61AD">
              <w:rPr>
                <w:bCs/>
                <w:szCs w:val="16"/>
              </w:rPr>
              <w:t>.</w:t>
            </w:r>
            <w:r>
              <w:rPr>
                <w:bCs/>
                <w:szCs w:val="16"/>
              </w:rPr>
              <w:t>.......</w:t>
            </w:r>
            <w:r w:rsidRPr="003F61AD">
              <w:rPr>
                <w:bCs/>
                <w:szCs w:val="16"/>
              </w:rPr>
              <w:t>...................</w:t>
            </w:r>
          </w:p>
        </w:tc>
      </w:tr>
      <w:tr w:rsidR="005A0903" w:rsidRPr="005A0903" w14:paraId="16FE3736" w14:textId="77777777" w:rsidTr="00B32104">
        <w:trPr>
          <w:trHeight w:val="308"/>
          <w:jc w:val="center"/>
        </w:trPr>
        <w:tc>
          <w:tcPr>
            <w:tcW w:w="3776" w:type="dxa"/>
            <w:gridSpan w:val="3"/>
          </w:tcPr>
          <w:p w14:paraId="53BCE2C5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5"/>
          </w:tcPr>
          <w:p w14:paraId="10548EFD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e-mail</w:t>
            </w:r>
          </w:p>
        </w:tc>
      </w:tr>
      <w:tr w:rsidR="005A0903" w:rsidRPr="00327260" w14:paraId="6473FF57" w14:textId="77777777" w:rsidTr="00B32104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3198C80B" w14:textId="77777777" w:rsidR="005A0903" w:rsidRPr="00327260" w:rsidRDefault="005A0903" w:rsidP="00B3210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</w:rPr>
            </w:pPr>
            <w:r w:rsidRPr="00245EE8">
              <w:t xml:space="preserve"> ……………</w:t>
            </w:r>
            <w:r>
              <w:t>………..</w:t>
            </w:r>
            <w:r w:rsidRPr="00245EE8">
              <w:t>……</w:t>
            </w:r>
            <w:r>
              <w:t>…..</w:t>
            </w:r>
            <w:r w:rsidRPr="00245EE8">
              <w:t>…</w:t>
            </w:r>
            <w: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4D3F1507" w14:textId="77777777" w:rsidR="005A0903" w:rsidRPr="003F61AD" w:rsidRDefault="005A0903" w:rsidP="00B3210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16"/>
              </w:rPr>
            </w:pPr>
            <w:r w:rsidRPr="003F61AD">
              <w:rPr>
                <w:bCs/>
                <w:szCs w:val="16"/>
              </w:rPr>
              <w:t>...........</w:t>
            </w:r>
            <w:r>
              <w:rPr>
                <w:bCs/>
                <w:szCs w:val="16"/>
              </w:rPr>
              <w:t>..</w:t>
            </w:r>
            <w:r w:rsidRPr="003F61AD">
              <w:rPr>
                <w:bCs/>
                <w:szCs w:val="16"/>
              </w:rPr>
              <w:t>.</w:t>
            </w:r>
            <w:r>
              <w:rPr>
                <w:bCs/>
                <w:szCs w:val="16"/>
              </w:rPr>
              <w:t>.....</w:t>
            </w:r>
            <w:r w:rsidRPr="003F61AD">
              <w:rPr>
                <w:bCs/>
                <w:szCs w:val="16"/>
              </w:rPr>
              <w:t>..</w:t>
            </w:r>
          </w:p>
        </w:tc>
        <w:tc>
          <w:tcPr>
            <w:tcW w:w="4057" w:type="dxa"/>
            <w:gridSpan w:val="3"/>
            <w:vAlign w:val="bottom"/>
          </w:tcPr>
          <w:p w14:paraId="08168EE1" w14:textId="77777777" w:rsidR="005A0903" w:rsidRPr="003F61AD" w:rsidRDefault="005A0903" w:rsidP="00B3210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16"/>
              </w:rPr>
            </w:pPr>
            <w:r w:rsidRPr="003F61AD">
              <w:rPr>
                <w:bCs/>
                <w:szCs w:val="16"/>
              </w:rPr>
              <w:t>..........</w:t>
            </w:r>
            <w:r>
              <w:rPr>
                <w:bCs/>
                <w:szCs w:val="16"/>
              </w:rPr>
              <w:t>..........................</w:t>
            </w:r>
            <w:r w:rsidRPr="003F61AD">
              <w:rPr>
                <w:bCs/>
                <w:szCs w:val="16"/>
              </w:rPr>
              <w:t>........</w:t>
            </w:r>
            <w:r>
              <w:rPr>
                <w:bCs/>
                <w:szCs w:val="16"/>
              </w:rPr>
              <w:t>.....</w:t>
            </w:r>
            <w:r w:rsidRPr="003F61AD">
              <w:rPr>
                <w:bCs/>
                <w:szCs w:val="16"/>
              </w:rPr>
              <w:t>......</w:t>
            </w:r>
            <w:r>
              <w:rPr>
                <w:bCs/>
                <w:szCs w:val="16"/>
              </w:rPr>
              <w:t>.</w:t>
            </w:r>
            <w:r w:rsidRPr="003F61AD">
              <w:rPr>
                <w:bCs/>
                <w:szCs w:val="16"/>
              </w:rPr>
              <w:t>.....</w:t>
            </w:r>
            <w:r>
              <w:rPr>
                <w:bCs/>
                <w:szCs w:val="16"/>
              </w:rPr>
              <w:t>..</w:t>
            </w:r>
            <w:r w:rsidRPr="003F61AD">
              <w:rPr>
                <w:bCs/>
                <w:szCs w:val="16"/>
              </w:rPr>
              <w:t>...........</w:t>
            </w:r>
          </w:p>
        </w:tc>
      </w:tr>
      <w:tr w:rsidR="005A0903" w:rsidRPr="005A0903" w14:paraId="14316561" w14:textId="77777777" w:rsidTr="00B32104">
        <w:trPr>
          <w:trHeight w:val="304"/>
          <w:jc w:val="center"/>
        </w:trPr>
        <w:tc>
          <w:tcPr>
            <w:tcW w:w="3776" w:type="dxa"/>
            <w:gridSpan w:val="3"/>
          </w:tcPr>
          <w:p w14:paraId="51178FE2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sz w:val="16"/>
              </w:rPr>
              <w:t>NIP</w:t>
            </w:r>
          </w:p>
        </w:tc>
        <w:tc>
          <w:tcPr>
            <w:tcW w:w="1417" w:type="dxa"/>
            <w:gridSpan w:val="2"/>
          </w:tcPr>
          <w:p w14:paraId="0FF7C4CB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3"/>
          </w:tcPr>
          <w:p w14:paraId="2F45649B" w14:textId="77777777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5A0903">
              <w:rPr>
                <w:rFonts w:ascii="Cambria" w:hAnsi="Cambria"/>
                <w:bCs/>
                <w:sz w:val="16"/>
                <w:szCs w:val="16"/>
              </w:rPr>
              <w:t>telefon</w:t>
            </w:r>
          </w:p>
        </w:tc>
      </w:tr>
      <w:tr w:rsidR="005A0903" w:rsidRPr="005A0903" w14:paraId="2D712A70" w14:textId="77777777" w:rsidTr="006034CD">
        <w:trPr>
          <w:gridAfter w:val="1"/>
          <w:wAfter w:w="108" w:type="dxa"/>
          <w:trHeight w:val="475"/>
          <w:jc w:val="center"/>
        </w:trPr>
        <w:tc>
          <w:tcPr>
            <w:tcW w:w="3351" w:type="dxa"/>
            <w:gridSpan w:val="2"/>
            <w:vAlign w:val="center"/>
          </w:tcPr>
          <w:p w14:paraId="1766D26A" w14:textId="77777777" w:rsidR="005A0903" w:rsidRPr="005A0903" w:rsidRDefault="005A0903" w:rsidP="006034CD">
            <w:pPr>
              <w:overflowPunct w:val="0"/>
              <w:autoSpaceDE w:val="0"/>
              <w:autoSpaceDN w:val="0"/>
              <w:adjustRightInd w:val="0"/>
              <w:spacing w:before="200"/>
              <w:ind w:left="-57" w:right="-57"/>
              <w:rPr>
                <w:rFonts w:ascii="Cambria" w:hAnsi="Cambria"/>
                <w:spacing w:val="-4"/>
                <w:szCs w:val="22"/>
              </w:rPr>
            </w:pPr>
            <w:r w:rsidRPr="006034CD">
              <w:rPr>
                <w:rFonts w:ascii="Cambria" w:hAnsi="Cambria"/>
                <w:spacing w:val="-4"/>
                <w:sz w:val="22"/>
                <w:szCs w:val="24"/>
              </w:rPr>
              <w:t>Osoba do kontaktu w sprawie oferty</w:t>
            </w:r>
            <w:r w:rsidRPr="005A0903">
              <w:rPr>
                <w:rFonts w:ascii="Cambria" w:hAnsi="Cambria"/>
                <w:spacing w:val="-4"/>
                <w:szCs w:val="22"/>
              </w:rPr>
              <w:t>:</w:t>
            </w:r>
          </w:p>
        </w:tc>
        <w:tc>
          <w:tcPr>
            <w:tcW w:w="5791" w:type="dxa"/>
            <w:gridSpan w:val="5"/>
            <w:vAlign w:val="bottom"/>
          </w:tcPr>
          <w:p w14:paraId="5EA2FA82" w14:textId="31B9BE51" w:rsidR="005A0903" w:rsidRPr="005A0903" w:rsidRDefault="005A0903" w:rsidP="00B32104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Cambria" w:hAnsi="Cambria"/>
                <w:sz w:val="22"/>
                <w:szCs w:val="22"/>
              </w:rPr>
            </w:pPr>
            <w:r w:rsidRPr="005A0903">
              <w:rPr>
                <w:rFonts w:ascii="Cambria" w:hAnsi="Cambria"/>
              </w:rPr>
              <w:t>..……</w:t>
            </w:r>
            <w:r w:rsidR="006034CD">
              <w:rPr>
                <w:rFonts w:ascii="Cambria" w:hAnsi="Cambria"/>
              </w:rPr>
              <w:t>…………….………..</w:t>
            </w:r>
            <w:r w:rsidRPr="005A0903">
              <w:rPr>
                <w:rFonts w:ascii="Cambria" w:hAnsi="Cambria"/>
              </w:rPr>
              <w:t>……….……………</w:t>
            </w:r>
            <w:r w:rsidR="006034CD">
              <w:rPr>
                <w:rFonts w:ascii="Cambria" w:hAnsi="Cambria"/>
              </w:rPr>
              <w:t>.…..</w:t>
            </w:r>
            <w:r w:rsidRPr="005A0903">
              <w:rPr>
                <w:rFonts w:ascii="Cambria" w:hAnsi="Cambria"/>
              </w:rPr>
              <w:t>…</w:t>
            </w:r>
            <w:r w:rsidRPr="005A0903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5A0903">
              <w:rPr>
                <w:rFonts w:ascii="Cambria" w:hAnsi="Cambria"/>
                <w:szCs w:val="22"/>
              </w:rPr>
              <w:t>tel.</w:t>
            </w:r>
            <w:r w:rsidRPr="005A090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A0903">
              <w:rPr>
                <w:rFonts w:ascii="Cambria" w:hAnsi="Cambria"/>
              </w:rPr>
              <w:t>……</w:t>
            </w:r>
            <w:r w:rsidR="006034CD">
              <w:rPr>
                <w:rFonts w:ascii="Cambria" w:hAnsi="Cambria"/>
              </w:rPr>
              <w:t>……</w:t>
            </w:r>
            <w:r w:rsidRPr="005A0903">
              <w:rPr>
                <w:rFonts w:ascii="Cambria" w:hAnsi="Cambria"/>
              </w:rPr>
              <w:t>……</w:t>
            </w:r>
            <w:r w:rsidR="006034CD">
              <w:rPr>
                <w:rFonts w:ascii="Cambria" w:hAnsi="Cambria"/>
              </w:rPr>
              <w:t>…</w:t>
            </w:r>
            <w:r w:rsidRPr="005A0903">
              <w:rPr>
                <w:rFonts w:ascii="Cambria" w:hAnsi="Cambria"/>
              </w:rPr>
              <w:t>……</w:t>
            </w:r>
            <w:r w:rsidR="006034CD">
              <w:rPr>
                <w:rFonts w:ascii="Cambria" w:hAnsi="Cambria"/>
              </w:rPr>
              <w:t>…</w:t>
            </w:r>
            <w:r w:rsidRPr="005A0903">
              <w:rPr>
                <w:rFonts w:ascii="Cambria" w:hAnsi="Cambria"/>
              </w:rPr>
              <w:t>…..……</w:t>
            </w:r>
          </w:p>
        </w:tc>
      </w:tr>
    </w:tbl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A302893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95E59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95E59">
        <w:rPr>
          <w:rFonts w:ascii="Cambria" w:hAnsi="Cambria" w:cs="Arial"/>
          <w:bCs/>
          <w:sz w:val="22"/>
          <w:szCs w:val="22"/>
        </w:rPr>
        <w:t>202</w:t>
      </w:r>
      <w:r w:rsidR="002B7DCB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” składamy niniejszym ofertę na Pakiet</w:t>
      </w:r>
      <w:r w:rsidR="00F152DC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</w:t>
      </w:r>
      <w:r w:rsidR="002B7DCB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153B6B56" w:rsidR="006A63A5" w:rsidRDefault="006A63A5" w:rsidP="009633B1">
      <w:pPr>
        <w:spacing w:before="18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</w:t>
      </w:r>
      <w:r w:rsidR="00551D58">
        <w:rPr>
          <w:rFonts w:ascii="Cambria" w:hAnsi="Cambria" w:cs="Arial"/>
          <w:bCs/>
          <w:sz w:val="22"/>
          <w:szCs w:val="22"/>
        </w:rPr>
        <w:t>formularza wyceny</w:t>
      </w:r>
      <w:r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ten Pakiet.</w:t>
      </w:r>
    </w:p>
    <w:p w14:paraId="5484D68C" w14:textId="77777777" w:rsidR="006A63A5" w:rsidRDefault="006A63A5" w:rsidP="009633B1">
      <w:pPr>
        <w:spacing w:before="18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28B47946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8C33FFD" w:rsidR="006A63A5" w:rsidRDefault="006A63A5" w:rsidP="009633B1">
      <w:pPr>
        <w:spacing w:before="18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 </w:t>
      </w:r>
      <w:r w:rsidR="002B7DCB">
        <w:rPr>
          <w:rFonts w:ascii="Cambria" w:hAnsi="Cambria" w:cs="Arial"/>
          <w:bCs/>
          <w:sz w:val="22"/>
          <w:szCs w:val="22"/>
        </w:rPr>
        <w:t>projektowanymi postanowieniami umowy</w:t>
      </w:r>
      <w:r>
        <w:rPr>
          <w:rFonts w:ascii="Cambria" w:hAnsi="Cambria" w:cs="Arial"/>
          <w:bCs/>
          <w:sz w:val="22"/>
          <w:szCs w:val="22"/>
        </w:rPr>
        <w:t xml:space="preserve"> i uzyskaliśmy wszelkie informacje niezbędne do przygotowania niniejszej oferty. W przypadku wyboru naszej oferty zobowiązujemy </w:t>
      </w:r>
      <w:r>
        <w:rPr>
          <w:rFonts w:ascii="Cambria" w:hAnsi="Cambria" w:cs="Arial"/>
          <w:bCs/>
          <w:sz w:val="22"/>
          <w:szCs w:val="22"/>
        </w:rPr>
        <w:lastRenderedPageBreak/>
        <w:t>się do zawarcia umowy zgodnej z niniejszą ofertą, na warunkach określonych w specyfikacji warunków zamówienia oraz w miejscu i terminie wyznaczonym przez Zamawiającego.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6D108CD4" w14:textId="303F46E4" w:rsidR="00E766B5" w:rsidRPr="00E766B5" w:rsidRDefault="006A63A5" w:rsidP="00E766B5">
      <w:pPr>
        <w:spacing w:before="120"/>
        <w:ind w:left="709" w:hanging="709"/>
        <w:jc w:val="both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zamierzamy zlecić następującym podwykonawcom</w:t>
      </w:r>
      <w:r w:rsidR="00E766B5">
        <w:rPr>
          <w:rFonts w:ascii="Cambria" w:hAnsi="Cambria" w:cs="Arial"/>
          <w:bCs/>
          <w:sz w:val="22"/>
          <w:szCs w:val="22"/>
        </w:rPr>
        <w:t xml:space="preserve"> </w:t>
      </w:r>
      <w:r w:rsidR="00E766B5" w:rsidRPr="00E766B5">
        <w:rPr>
          <w:rFonts w:ascii="Cambria" w:hAnsi="Cambria" w:cs="Arial"/>
          <w:bCs/>
          <w:i/>
          <w:iCs/>
          <w:spacing w:val="-2"/>
          <w:sz w:val="18"/>
          <w:szCs w:val="18"/>
        </w:rPr>
        <w:t>(</w:t>
      </w:r>
      <w:r w:rsidR="00E766B5" w:rsidRPr="00E766B5">
        <w:rPr>
          <w:rFonts w:ascii="Cambria" w:hAnsi="Cambria" w:cs="Arial"/>
          <w:bCs/>
          <w:i/>
          <w:spacing w:val="-2"/>
          <w:sz w:val="18"/>
          <w:szCs w:val="18"/>
        </w:rPr>
        <w:t>należy wskazać części zamówienia, których wykonanie wykonawca zamierza powierzyć do realizacji podwykonawcom wraz z podaniem nazw podwykonawców, jeżeli są już znani)</w:t>
      </w:r>
      <w:r w:rsidR="00E766B5">
        <w:rPr>
          <w:rFonts w:ascii="Cambria" w:hAnsi="Cambria" w:cs="Arial"/>
          <w:bCs/>
          <w:iCs/>
          <w:sz w:val="22"/>
          <w:szCs w:val="22"/>
        </w:rPr>
        <w:t>:</w:t>
      </w:r>
    </w:p>
    <w:p w14:paraId="7ED53ABB" w14:textId="2EF797DA" w:rsidR="006A63A5" w:rsidRPr="00E766B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E766B5">
        <w:trPr>
          <w:trHeight w:val="683"/>
        </w:trPr>
        <w:tc>
          <w:tcPr>
            <w:tcW w:w="3260" w:type="dxa"/>
            <w:vAlign w:val="center"/>
          </w:tcPr>
          <w:p w14:paraId="55CC5776" w14:textId="6BA8EE56" w:rsidR="006A63A5" w:rsidRDefault="006A63A5" w:rsidP="00E766B5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  <w:vAlign w:val="center"/>
          </w:tcPr>
          <w:p w14:paraId="1B443BE9" w14:textId="3FCEDFCF" w:rsidR="006A63A5" w:rsidRDefault="006A63A5" w:rsidP="00E766B5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2E9D4AFF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</w:p>
    <w:p w14:paraId="36EC4C5C" w14:textId="150EEDD0" w:rsidR="006A63A5" w:rsidRDefault="00E766B5" w:rsidP="00E766B5">
      <w:pPr>
        <w:spacing w:before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6BE4E510" w14:textId="5D8FEBE4" w:rsidR="006A63A5" w:rsidRDefault="006034CD" w:rsidP="005A0903">
      <w:pPr>
        <w:suppressAutoHyphens w:val="0"/>
        <w:spacing w:before="18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EFBD56A" w:rsidR="006A63A5" w:rsidRDefault="006034CD" w:rsidP="005A0903">
      <w:pPr>
        <w:suppressAutoHyphens w:val="0"/>
        <w:spacing w:before="18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211F7A7" w:rsidR="001F1F09" w:rsidRPr="001F1F09" w:rsidRDefault="001F1F09" w:rsidP="005A0903">
      <w:pPr>
        <w:suppressAutoHyphens w:val="0"/>
        <w:spacing w:before="18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6034CD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7E86A50" w:rsidR="006A63A5" w:rsidRDefault="006A63A5" w:rsidP="005A0903">
      <w:pPr>
        <w:spacing w:before="18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034CD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5A0903">
      <w:pPr>
        <w:spacing w:before="8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5A0903">
      <w:pPr>
        <w:spacing w:before="8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5A0903">
      <w:pPr>
        <w:spacing w:before="8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5A0903">
      <w:pPr>
        <w:spacing w:before="8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Hlk43743043"/>
      <w:bookmarkStart w:id="1" w:name="_Hlk43743063"/>
    </w:p>
    <w:p w14:paraId="40D9A7EA" w14:textId="794054A7" w:rsidR="00F65997" w:rsidRPr="00F65997" w:rsidRDefault="00F65997" w:rsidP="00E766B5">
      <w:pPr>
        <w:jc w:val="right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F65997">
        <w:rPr>
          <w:rFonts w:ascii="Cambria" w:hAnsi="Cambria" w:cs="Arial"/>
          <w:bCs/>
          <w:i/>
          <w:sz w:val="18"/>
          <w:szCs w:val="18"/>
        </w:rPr>
        <w:t xml:space="preserve">                          </w:t>
      </w:r>
      <w:bookmarkStart w:id="3" w:name="_Hlk117802470"/>
      <w:r>
        <w:rPr>
          <w:rFonts w:ascii="Cambria" w:hAnsi="Cambria" w:cs="Arial"/>
          <w:bCs/>
          <w:i/>
          <w:sz w:val="18"/>
          <w:szCs w:val="18"/>
        </w:rPr>
        <w:t xml:space="preserve">                                                  </w:t>
      </w:r>
      <w:r w:rsidR="006A63A5" w:rsidRPr="00F65997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F65997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F65997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F65997">
        <w:rPr>
          <w:rFonts w:ascii="Cambria" w:hAnsi="Cambria" w:cs="Arial"/>
          <w:bCs/>
          <w:i/>
          <w:sz w:val="18"/>
          <w:szCs w:val="18"/>
        </w:rPr>
        <w:tab/>
      </w:r>
      <w:r w:rsidR="006360F0" w:rsidRPr="00F65997">
        <w:rPr>
          <w:rFonts w:ascii="Cambria" w:hAnsi="Cambria" w:cs="Arial"/>
          <w:bCs/>
          <w:i/>
          <w:sz w:val="18"/>
          <w:szCs w:val="18"/>
        </w:rPr>
        <w:br/>
      </w:r>
      <w:r w:rsidR="00C8710A" w:rsidRPr="00F65997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9633B1" w:rsidRPr="00F65997">
        <w:rPr>
          <w:rFonts w:ascii="Cambria" w:hAnsi="Cambria" w:cs="Arial"/>
          <w:bCs/>
          <w:i/>
          <w:sz w:val="18"/>
          <w:szCs w:val="18"/>
        </w:rPr>
        <w:t xml:space="preserve">, </w:t>
      </w:r>
      <w:r w:rsidR="00C8710A" w:rsidRPr="00F65997">
        <w:rPr>
          <w:rFonts w:ascii="Cambria" w:hAnsi="Cambria" w:cs="Arial"/>
          <w:bCs/>
          <w:i/>
          <w:sz w:val="18"/>
          <w:szCs w:val="18"/>
        </w:rPr>
        <w:t>tj.</w:t>
      </w:r>
      <w:r w:rsidR="003144B1" w:rsidRPr="00F65997">
        <w:rPr>
          <w:rFonts w:ascii="Cambria" w:hAnsi="Cambria" w:cs="Arial"/>
          <w:bCs/>
          <w:i/>
          <w:sz w:val="18"/>
          <w:szCs w:val="18"/>
        </w:rPr>
        <w:t xml:space="preserve"> w postaci elektronicznej </w:t>
      </w:r>
    </w:p>
    <w:p w14:paraId="436DCA13" w14:textId="790B8655" w:rsidR="006A63A5" w:rsidRPr="00F65997" w:rsidRDefault="003144B1" w:rsidP="00E766B5">
      <w:pPr>
        <w:jc w:val="right"/>
        <w:rPr>
          <w:rFonts w:ascii="Cambria" w:hAnsi="Cambria" w:cs="Arial"/>
          <w:bCs/>
          <w:i/>
          <w:sz w:val="18"/>
          <w:szCs w:val="18"/>
        </w:rPr>
      </w:pPr>
      <w:r w:rsidRPr="00F65997">
        <w:rPr>
          <w:rFonts w:ascii="Cambria" w:hAnsi="Cambria" w:cs="Arial"/>
          <w:bCs/>
          <w:i/>
          <w:sz w:val="18"/>
          <w:szCs w:val="18"/>
        </w:rPr>
        <w:t xml:space="preserve">opatrzonej </w:t>
      </w:r>
      <w:r w:rsidR="006A63A5" w:rsidRPr="00F65997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0"/>
      <w:bookmarkEnd w:id="3"/>
    </w:p>
    <w:bookmarkEnd w:id="1"/>
    <w:bookmarkEnd w:id="2"/>
    <w:p w14:paraId="33E2B1C9" w14:textId="77777777" w:rsidR="00E766B5" w:rsidRDefault="00E766B5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670714" w14:textId="2E878839" w:rsidR="00E766B5" w:rsidRDefault="00E766B5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081B339" w14:textId="77777777" w:rsidR="00E766B5" w:rsidRDefault="00E766B5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D500BA" w14:textId="1ACB2C16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AC5346">
      <w:footerReference w:type="default" r:id="rId7"/>
      <w:headerReference w:type="first" r:id="rId8"/>
      <w:footerReference w:type="first" r:id="rId9"/>
      <w:pgSz w:w="11905" w:h="16837"/>
      <w:pgMar w:top="1418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C976" w14:textId="77777777" w:rsidR="00D211C8" w:rsidRDefault="00D211C8">
      <w:r>
        <w:separator/>
      </w:r>
    </w:p>
  </w:endnote>
  <w:endnote w:type="continuationSeparator" w:id="0">
    <w:p w14:paraId="347EFAAA" w14:textId="77777777" w:rsidR="00D211C8" w:rsidRDefault="00D2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CF9739" w14:textId="484C5E6D" w:rsidR="006A63A5" w:rsidRDefault="006A63A5" w:rsidP="005A090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22A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1FC374" w14:textId="282EAF11" w:rsidR="006A63A5" w:rsidRDefault="006A63A5" w:rsidP="00551D5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22A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FA83" w14:textId="77777777" w:rsidR="00D211C8" w:rsidRDefault="00D211C8">
      <w:r>
        <w:separator/>
      </w:r>
    </w:p>
  </w:footnote>
  <w:footnote w:type="continuationSeparator" w:id="0">
    <w:p w14:paraId="0AE57437" w14:textId="77777777" w:rsidR="00D211C8" w:rsidRDefault="00D2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5373" w14:textId="4A441626" w:rsidR="002B7DCB" w:rsidRPr="002B7DCB" w:rsidRDefault="002B7DCB" w:rsidP="002B7DCB">
    <w:pPr>
      <w:pStyle w:val="Nagwek"/>
      <w:tabs>
        <w:tab w:val="clear" w:pos="4535"/>
        <w:tab w:val="clear" w:pos="9071"/>
      </w:tabs>
      <w:rPr>
        <w:rFonts w:ascii="Cambria" w:hAnsi="Cambria"/>
      </w:rPr>
    </w:pPr>
    <w:r w:rsidRPr="002B7DCB">
      <w:rPr>
        <w:rFonts w:ascii="Cambria" w:hAnsi="Cambria"/>
      </w:rPr>
      <w:t>SA.270.11.2022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Pr="002B7DCB">
      <w:rPr>
        <w:rFonts w:ascii="Cambria" w:hAnsi="Cambria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3E3141C"/>
    <w:multiLevelType w:val="hybridMultilevel"/>
    <w:tmpl w:val="AD6EFAAE"/>
    <w:lvl w:ilvl="0" w:tplc="67E63CB4">
      <w:start w:val="1"/>
      <w:numFmt w:val="bullet"/>
      <w:lvlText w:val=""/>
      <w:lvlJc w:val="left"/>
      <w:pPr>
        <w:ind w:left="1070" w:hanging="360"/>
      </w:pPr>
      <w:rPr>
        <w:rFonts w:ascii="Symbol" w:hAnsi="Symbol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543521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900945">
    <w:abstractNumId w:val="5"/>
    <w:lvlOverride w:ilvl="0">
      <w:startOverride w:val="1"/>
    </w:lvlOverride>
  </w:num>
  <w:num w:numId="3" w16cid:durableId="175507302">
    <w:abstractNumId w:val="2"/>
    <w:lvlOverride w:ilvl="0">
      <w:startOverride w:val="1"/>
    </w:lvlOverride>
  </w:num>
  <w:num w:numId="4" w16cid:durableId="13729622">
    <w:abstractNumId w:val="1"/>
    <w:lvlOverride w:ilvl="0">
      <w:startOverride w:val="1"/>
    </w:lvlOverride>
  </w:num>
  <w:num w:numId="5" w16cid:durableId="1948468834">
    <w:abstractNumId w:val="3"/>
  </w:num>
  <w:num w:numId="6" w16cid:durableId="116991477">
    <w:abstractNumId w:val="4"/>
  </w:num>
  <w:num w:numId="7" w16cid:durableId="14157834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8239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0FA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4D6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5E59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DCB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D5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903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4CD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2C3B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3B1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13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346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1B21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1C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766B5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5629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2A5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2DC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997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</cp:lastModifiedBy>
  <cp:revision>16</cp:revision>
  <cp:lastPrinted>2017-05-23T10:32:00Z</cp:lastPrinted>
  <dcterms:created xsi:type="dcterms:W3CDTF">2021-09-08T07:23:00Z</dcterms:created>
  <dcterms:modified xsi:type="dcterms:W3CDTF">2022-10-28T09:07:00Z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