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6342B8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14:paraId="7C86D3FC" w14:textId="332808B9" w:rsidR="00F0247E" w:rsidRPr="006342B8" w:rsidRDefault="00AA1A2D" w:rsidP="006342B8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 w:rsidRPr="006342B8">
        <w:rPr>
          <w:sz w:val="24"/>
        </w:rPr>
        <w:t xml:space="preserve">          </w:t>
      </w:r>
      <w:r w:rsidR="00200575" w:rsidRPr="006342B8">
        <w:rPr>
          <w:sz w:val="24"/>
        </w:rPr>
        <w:t xml:space="preserve">Przystępując </w:t>
      </w:r>
      <w:r w:rsidR="00EF6BCB" w:rsidRPr="006342B8">
        <w:rPr>
          <w:sz w:val="24"/>
        </w:rPr>
        <w:t xml:space="preserve"> </w:t>
      </w:r>
      <w:r w:rsidR="00200575" w:rsidRPr="006342B8">
        <w:rPr>
          <w:sz w:val="24"/>
        </w:rPr>
        <w:t xml:space="preserve">do </w:t>
      </w:r>
      <w:r w:rsidR="00EF6BCB" w:rsidRPr="006342B8">
        <w:rPr>
          <w:sz w:val="24"/>
        </w:rPr>
        <w:t xml:space="preserve"> </w:t>
      </w:r>
      <w:r w:rsidR="00200575" w:rsidRPr="006342B8">
        <w:rPr>
          <w:sz w:val="24"/>
        </w:rPr>
        <w:t>post</w:t>
      </w:r>
      <w:r w:rsidR="0008575E" w:rsidRPr="006342B8">
        <w:rPr>
          <w:sz w:val="24"/>
        </w:rPr>
        <w:t xml:space="preserve">ępowania w </w:t>
      </w:r>
      <w:r w:rsidR="00427E4E">
        <w:rPr>
          <w:sz w:val="24"/>
        </w:rPr>
        <w:t xml:space="preserve">trybie podstawowym </w:t>
      </w:r>
      <w:r w:rsidR="0008575E" w:rsidRPr="006342B8">
        <w:rPr>
          <w:sz w:val="24"/>
        </w:rPr>
        <w:t>na:</w:t>
      </w:r>
      <w:r w:rsidR="006342B8" w:rsidRPr="006342B8">
        <w:rPr>
          <w:sz w:val="24"/>
        </w:rPr>
        <w:t xml:space="preserve"> </w:t>
      </w:r>
      <w:r w:rsidR="00F0247E" w:rsidRPr="006342B8">
        <w:rPr>
          <w:sz w:val="24"/>
        </w:rPr>
        <w:t xml:space="preserve">Dostawę kwasu octowego technicznego </w:t>
      </w:r>
      <w:r w:rsidR="00220E14">
        <w:rPr>
          <w:sz w:val="24"/>
        </w:rPr>
        <w:t>5</w:t>
      </w:r>
      <w:r w:rsidR="00F0247E" w:rsidRPr="006342B8">
        <w:rPr>
          <w:sz w:val="24"/>
        </w:rPr>
        <w:t xml:space="preserve">0 % w okresie 90 dni od dnia podpisania umowy. </w:t>
      </w:r>
    </w:p>
    <w:p w14:paraId="76B80D48" w14:textId="77777777" w:rsidR="0008575E" w:rsidRPr="006342B8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D7099"/>
    <w:rsid w:val="00CF17FD"/>
    <w:rsid w:val="00D452E5"/>
    <w:rsid w:val="00D501D7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2023-07-05T12:19:00Z</cp:lastPrinted>
  <dcterms:created xsi:type="dcterms:W3CDTF">2023-07-05T12:19:00Z</dcterms:created>
  <dcterms:modified xsi:type="dcterms:W3CDTF">2023-07-05T12:19:00Z</dcterms:modified>
</cp:coreProperties>
</file>