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5327" w14:textId="69FCF9D7"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, dnia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81727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="009F1144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5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 w:rsidR="0081727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6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81727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4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7560D6AE" w14:textId="77777777" w:rsidR="008C611A" w:rsidRPr="007A030B" w:rsidRDefault="008C611A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1F18D769" w14:textId="563594C1" w:rsidR="008C611A" w:rsidRPr="00EA09E6" w:rsidRDefault="008C611A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750690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81727B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14:paraId="59063239" w14:textId="77777777" w:rsidR="008C611A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5DC19CC8" w14:textId="77777777"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67A889F5" w14:textId="77777777" w:rsidR="008C611A" w:rsidRPr="007A030B" w:rsidRDefault="008C611A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bookmarkStart w:id="0" w:name="_GoBack"/>
      <w:bookmarkEnd w:id="0"/>
    </w:p>
    <w:p w14:paraId="47C16C06" w14:textId="77777777" w:rsidR="008C611A" w:rsidRPr="007A030B" w:rsidRDefault="008C611A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2E93DB1B" w14:textId="77777777" w:rsidR="008C611A" w:rsidRPr="007A030B" w:rsidRDefault="008C611A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1" w:name="_Hlk62480796"/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1"/>
    <w:p w14:paraId="794964D6" w14:textId="77777777"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14:paraId="0FAE5144" w14:textId="77777777"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Pr="00416467">
        <w:rPr>
          <w:rFonts w:ascii="Tahoma" w:hAnsi="Tahoma" w:cs="Tahoma"/>
          <w:b/>
          <w:spacing w:val="20"/>
          <w:sz w:val="18"/>
          <w:szCs w:val="18"/>
        </w:rPr>
        <w:t xml:space="preserve">„Dostawa materiałów opatrunkowych, </w:t>
      </w:r>
      <w:proofErr w:type="spellStart"/>
      <w:r w:rsidRPr="00416467">
        <w:rPr>
          <w:rFonts w:ascii="Tahoma" w:hAnsi="Tahoma" w:cs="Tahoma"/>
          <w:b/>
          <w:spacing w:val="20"/>
          <w:sz w:val="18"/>
          <w:szCs w:val="18"/>
        </w:rPr>
        <w:t>pieluchomajtek</w:t>
      </w:r>
      <w:proofErr w:type="spellEnd"/>
      <w:r w:rsidRPr="00416467">
        <w:rPr>
          <w:rFonts w:ascii="Tahoma" w:hAnsi="Tahoma" w:cs="Tahoma"/>
          <w:b/>
          <w:spacing w:val="20"/>
          <w:sz w:val="18"/>
          <w:szCs w:val="18"/>
        </w:rPr>
        <w:t xml:space="preserve"> i środków ochrony osobistej do pracowni </w:t>
      </w:r>
      <w:proofErr w:type="spellStart"/>
      <w:r w:rsidRPr="00416467">
        <w:rPr>
          <w:rFonts w:ascii="Tahoma" w:hAnsi="Tahoma" w:cs="Tahoma"/>
          <w:b/>
          <w:spacing w:val="20"/>
          <w:sz w:val="18"/>
          <w:szCs w:val="18"/>
        </w:rPr>
        <w:t>cytostatyków</w:t>
      </w:r>
      <w:proofErr w:type="spellEnd"/>
      <w:r w:rsidRPr="00416467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Tahoma" w:hAnsi="Tahoma" w:cs="Tahoma"/>
          <w:b/>
          <w:spacing w:val="20"/>
          <w:sz w:val="18"/>
          <w:szCs w:val="18"/>
        </w:rPr>
        <w:t>.</w:t>
      </w:r>
    </w:p>
    <w:p w14:paraId="2D706A5B" w14:textId="77777777" w:rsidR="008C611A" w:rsidRPr="007A030B" w:rsidRDefault="008C611A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4CACF7EE" w14:textId="04DFFB19" w:rsidR="008C611A" w:rsidRDefault="008C611A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 xml:space="preserve">Działając na podstawie art. 253 ust. </w:t>
      </w:r>
      <w:r>
        <w:rPr>
          <w:rFonts w:ascii="Tahoma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</w:t>
      </w:r>
      <w:r w:rsidRPr="00D70276">
        <w:rPr>
          <w:rFonts w:ascii="Tahoma" w:hAnsi="Tahoma" w:cs="Tahoma"/>
          <w:spacing w:val="20"/>
          <w:sz w:val="18"/>
          <w:szCs w:val="18"/>
        </w:rPr>
        <w:t>Dz. U. z 202</w:t>
      </w:r>
      <w:r w:rsidR="0081727B">
        <w:rPr>
          <w:rFonts w:ascii="Tahoma" w:hAnsi="Tahoma" w:cs="Tahoma"/>
          <w:spacing w:val="20"/>
          <w:sz w:val="18"/>
          <w:szCs w:val="18"/>
        </w:rPr>
        <w:t>3</w:t>
      </w:r>
      <w:r w:rsidRPr="00D70276">
        <w:rPr>
          <w:rFonts w:ascii="Tahoma" w:hAnsi="Tahoma" w:cs="Tahoma"/>
          <w:spacing w:val="20"/>
          <w:sz w:val="18"/>
          <w:szCs w:val="18"/>
        </w:rPr>
        <w:t xml:space="preserve"> r. poz. </w:t>
      </w:r>
      <w:r w:rsidR="0081727B">
        <w:rPr>
          <w:rFonts w:ascii="Tahoma" w:hAnsi="Tahoma" w:cs="Tahoma"/>
          <w:spacing w:val="20"/>
          <w:sz w:val="18"/>
          <w:szCs w:val="18"/>
        </w:rPr>
        <w:t>1605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) – dalej: ustawa </w:t>
      </w:r>
      <w:proofErr w:type="spellStart"/>
      <w:r w:rsidRPr="00C62E9B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najkorzystniejszej</w:t>
      </w:r>
      <w:r w:rsidRPr="007A030B">
        <w:rPr>
          <w:rFonts w:ascii="Tahoma" w:hAnsi="Tahoma" w:cs="Tahoma"/>
          <w:spacing w:val="20"/>
          <w:sz w:val="18"/>
          <w:szCs w:val="18"/>
        </w:rPr>
        <w:t>:</w:t>
      </w:r>
    </w:p>
    <w:p w14:paraId="22B03B42" w14:textId="77777777"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1</w:t>
      </w:r>
    </w:p>
    <w:p w14:paraId="5DDE05A0" w14:textId="7A70018D" w:rsidR="008C611A" w:rsidRDefault="009F1144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9F1144">
        <w:rPr>
          <w:rFonts w:ascii="Tahoma" w:hAnsi="Tahoma" w:cs="Tahoma"/>
          <w:spacing w:val="20"/>
          <w:sz w:val="18"/>
          <w:szCs w:val="18"/>
        </w:rPr>
        <w:t xml:space="preserve">Zarys International </w:t>
      </w:r>
      <w:proofErr w:type="spellStart"/>
      <w:r w:rsidRPr="009F1144">
        <w:rPr>
          <w:rFonts w:ascii="Tahoma" w:hAnsi="Tahoma" w:cs="Tahoma"/>
          <w:spacing w:val="20"/>
          <w:sz w:val="18"/>
          <w:szCs w:val="18"/>
        </w:rPr>
        <w:t>Group</w:t>
      </w:r>
      <w:proofErr w:type="spellEnd"/>
      <w:r w:rsidRPr="009F1144">
        <w:rPr>
          <w:rFonts w:ascii="Tahoma" w:hAnsi="Tahoma" w:cs="Tahoma"/>
          <w:spacing w:val="20"/>
          <w:sz w:val="18"/>
          <w:szCs w:val="18"/>
        </w:rPr>
        <w:t xml:space="preserve"> Sp. z o. o. S. k. ul. Pod Borem 18, 41-808 Zabrze</w:t>
      </w:r>
      <w:r w:rsidR="008C611A">
        <w:rPr>
          <w:rFonts w:ascii="Tahoma" w:hAnsi="Tahoma" w:cs="Tahoma"/>
          <w:spacing w:val="20"/>
          <w:sz w:val="18"/>
          <w:szCs w:val="18"/>
        </w:rPr>
        <w:t>.</w:t>
      </w:r>
      <w:r w:rsidR="008C611A" w:rsidRPr="00E9277B">
        <w:rPr>
          <w:rFonts w:ascii="Tahoma" w:hAnsi="Tahoma" w:cs="Tahoma"/>
          <w:spacing w:val="20"/>
          <w:sz w:val="18"/>
          <w:szCs w:val="18"/>
        </w:rPr>
        <w:t xml:space="preserve"> </w:t>
      </w:r>
    </w:p>
    <w:p w14:paraId="298AC33D" w14:textId="77777777"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2</w:t>
      </w:r>
    </w:p>
    <w:p w14:paraId="4B70B527" w14:textId="19283FE8"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E9277B">
        <w:rPr>
          <w:rFonts w:ascii="Tahoma" w:hAnsi="Tahoma" w:cs="Tahoma"/>
          <w:spacing w:val="20"/>
          <w:sz w:val="18"/>
          <w:szCs w:val="18"/>
        </w:rPr>
        <w:t xml:space="preserve">Zarys International </w:t>
      </w:r>
      <w:proofErr w:type="spellStart"/>
      <w:r w:rsidRPr="00E9277B">
        <w:rPr>
          <w:rFonts w:ascii="Tahoma" w:hAnsi="Tahoma" w:cs="Tahoma"/>
          <w:spacing w:val="20"/>
          <w:sz w:val="18"/>
          <w:szCs w:val="18"/>
        </w:rPr>
        <w:t>Group</w:t>
      </w:r>
      <w:proofErr w:type="spellEnd"/>
      <w:r w:rsidRPr="00E9277B">
        <w:rPr>
          <w:rFonts w:ascii="Tahoma" w:hAnsi="Tahoma" w:cs="Tahoma"/>
          <w:spacing w:val="20"/>
          <w:sz w:val="18"/>
          <w:szCs w:val="18"/>
        </w:rPr>
        <w:t xml:space="preserve"> Sp. z o. o. S. k. ul. Pod Borem 18, 41-808 Zabrze</w:t>
      </w:r>
      <w:r w:rsidR="009F1144">
        <w:rPr>
          <w:rFonts w:ascii="Tahoma" w:hAnsi="Tahoma" w:cs="Tahoma"/>
          <w:spacing w:val="20"/>
          <w:sz w:val="18"/>
          <w:szCs w:val="18"/>
        </w:rPr>
        <w:t>.</w:t>
      </w:r>
    </w:p>
    <w:p w14:paraId="3DE289A3" w14:textId="77777777"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3</w:t>
      </w:r>
    </w:p>
    <w:p w14:paraId="36C6FE58" w14:textId="19958BFE" w:rsidR="008C611A" w:rsidRPr="00416467" w:rsidRDefault="009F1144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Polmil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Sp. z o. o. ul. Przemysłowa 8B, 85-758 Bydgoszcz.</w:t>
      </w:r>
    </w:p>
    <w:p w14:paraId="0B183E6E" w14:textId="77777777"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4</w:t>
      </w:r>
    </w:p>
    <w:p w14:paraId="6F341BFA" w14:textId="07843AE7" w:rsidR="009F1144" w:rsidRDefault="009F1144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9F1144">
        <w:rPr>
          <w:rFonts w:ascii="Tahoma" w:hAnsi="Tahoma" w:cs="Tahoma"/>
          <w:spacing w:val="20"/>
          <w:sz w:val="18"/>
          <w:szCs w:val="18"/>
        </w:rPr>
        <w:t>Paul Hartmann Polska Sp. z o. o. ul. Żeromskiego 17, 95-200 Pabianice</w:t>
      </w:r>
      <w:r w:rsidR="00500029">
        <w:rPr>
          <w:rFonts w:ascii="Tahoma" w:hAnsi="Tahoma" w:cs="Tahoma"/>
          <w:spacing w:val="20"/>
          <w:sz w:val="18"/>
          <w:szCs w:val="18"/>
        </w:rPr>
        <w:t>.</w:t>
      </w:r>
    </w:p>
    <w:p w14:paraId="257812C5" w14:textId="7512D9A2"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5</w:t>
      </w:r>
    </w:p>
    <w:p w14:paraId="0A74D39B" w14:textId="76D45B26" w:rsidR="008C611A" w:rsidRPr="00416467" w:rsidRDefault="00FE1C35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Lohmann &amp;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Rauscher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Polska Sp. z o. o. </w:t>
      </w:r>
      <w:r w:rsidR="008C611A" w:rsidRPr="00416467">
        <w:rPr>
          <w:rFonts w:ascii="Tahoma" w:hAnsi="Tahoma" w:cs="Tahoma"/>
          <w:spacing w:val="20"/>
          <w:sz w:val="18"/>
          <w:szCs w:val="18"/>
        </w:rPr>
        <w:t xml:space="preserve">ul. </w:t>
      </w:r>
      <w:r>
        <w:rPr>
          <w:rFonts w:ascii="Tahoma" w:hAnsi="Tahoma" w:cs="Tahoma"/>
          <w:spacing w:val="20"/>
          <w:sz w:val="18"/>
          <w:szCs w:val="18"/>
        </w:rPr>
        <w:t>Moniuszki 14</w:t>
      </w:r>
      <w:r w:rsidR="008C611A" w:rsidRPr="00416467">
        <w:rPr>
          <w:rFonts w:ascii="Tahoma" w:hAnsi="Tahoma" w:cs="Tahoma"/>
          <w:spacing w:val="20"/>
          <w:sz w:val="18"/>
          <w:szCs w:val="18"/>
        </w:rPr>
        <w:t xml:space="preserve">, </w:t>
      </w:r>
      <w:r>
        <w:rPr>
          <w:rFonts w:ascii="Tahoma" w:hAnsi="Tahoma" w:cs="Tahoma"/>
          <w:spacing w:val="20"/>
          <w:sz w:val="18"/>
          <w:szCs w:val="18"/>
        </w:rPr>
        <w:t>95-200 Pabianice</w:t>
      </w:r>
      <w:r w:rsidR="00500029">
        <w:rPr>
          <w:rFonts w:ascii="Tahoma" w:hAnsi="Tahoma" w:cs="Tahoma"/>
          <w:spacing w:val="20"/>
          <w:sz w:val="18"/>
          <w:szCs w:val="18"/>
        </w:rPr>
        <w:t>.</w:t>
      </w:r>
    </w:p>
    <w:p w14:paraId="3EE69216" w14:textId="77777777"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6</w:t>
      </w:r>
    </w:p>
    <w:p w14:paraId="3808481F" w14:textId="4BB9B997" w:rsidR="009F1144" w:rsidRDefault="009F1144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9F1144">
        <w:rPr>
          <w:rFonts w:ascii="Tahoma" w:hAnsi="Tahoma" w:cs="Tahoma"/>
          <w:spacing w:val="20"/>
          <w:sz w:val="18"/>
          <w:szCs w:val="18"/>
        </w:rPr>
        <w:t>Euro Trade Technology Sp. z o.o., ul. Siemiradzkiego 19, 64-920 Piła</w:t>
      </w:r>
      <w:r w:rsidR="00500029">
        <w:rPr>
          <w:rFonts w:ascii="Tahoma" w:hAnsi="Tahoma" w:cs="Tahoma"/>
          <w:spacing w:val="20"/>
          <w:sz w:val="18"/>
          <w:szCs w:val="18"/>
        </w:rPr>
        <w:t>.</w:t>
      </w:r>
      <w:r w:rsidRPr="009F1144">
        <w:rPr>
          <w:rFonts w:ascii="Tahoma" w:hAnsi="Tahoma" w:cs="Tahoma"/>
          <w:spacing w:val="20"/>
          <w:sz w:val="18"/>
          <w:szCs w:val="18"/>
        </w:rPr>
        <w:t xml:space="preserve"> </w:t>
      </w:r>
    </w:p>
    <w:p w14:paraId="61C7DFA0" w14:textId="1CDBD1B2" w:rsidR="008C611A" w:rsidRPr="00416467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7</w:t>
      </w:r>
    </w:p>
    <w:p w14:paraId="4BDAE43A" w14:textId="2F11A834" w:rsidR="008C611A" w:rsidRDefault="00FE1C35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J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Chodacki</w:t>
      </w:r>
      <w:proofErr w:type="spellEnd"/>
      <w:r>
        <w:rPr>
          <w:rFonts w:ascii="Tahoma" w:hAnsi="Tahoma" w:cs="Tahoma"/>
          <w:spacing w:val="20"/>
          <w:sz w:val="18"/>
          <w:szCs w:val="18"/>
        </w:rPr>
        <w:t>, A. Misztal „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Medica</w:t>
      </w:r>
      <w:proofErr w:type="spellEnd"/>
      <w:r>
        <w:rPr>
          <w:rFonts w:ascii="Tahoma" w:hAnsi="Tahoma" w:cs="Tahoma"/>
          <w:spacing w:val="20"/>
          <w:sz w:val="18"/>
          <w:szCs w:val="18"/>
        </w:rPr>
        <w:t>” S. J. ul. Przemysłowa 4A 59-300 Lubin</w:t>
      </w:r>
      <w:r w:rsidR="00500029">
        <w:rPr>
          <w:rFonts w:ascii="Tahoma" w:hAnsi="Tahoma" w:cs="Tahoma"/>
          <w:spacing w:val="20"/>
          <w:sz w:val="18"/>
          <w:szCs w:val="18"/>
        </w:rPr>
        <w:t>.</w:t>
      </w:r>
    </w:p>
    <w:p w14:paraId="27725C83" w14:textId="77777777" w:rsidR="008C611A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hAnsi="Tahoma" w:cs="Tahoma"/>
          <w:b/>
          <w:bCs/>
          <w:spacing w:val="20"/>
          <w:sz w:val="18"/>
          <w:szCs w:val="18"/>
        </w:rPr>
        <w:t>Zadanie nr 8</w:t>
      </w:r>
    </w:p>
    <w:p w14:paraId="40A51EA6" w14:textId="536E9E45" w:rsidR="009F1144" w:rsidRDefault="009F1144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9F1144">
        <w:rPr>
          <w:rFonts w:ascii="Tahoma" w:hAnsi="Tahoma" w:cs="Tahoma"/>
          <w:spacing w:val="20"/>
          <w:sz w:val="18"/>
          <w:szCs w:val="18"/>
        </w:rPr>
        <w:t>Toruńskie Zakłady Materiałów Opatrunkowych S.A. ul. Żółkiewskiego 20/26, 87-100 Toruń</w:t>
      </w:r>
      <w:r w:rsidR="00500029">
        <w:rPr>
          <w:rFonts w:ascii="Tahoma" w:hAnsi="Tahoma" w:cs="Tahoma"/>
          <w:spacing w:val="20"/>
          <w:sz w:val="18"/>
          <w:szCs w:val="18"/>
        </w:rPr>
        <w:t>.</w:t>
      </w:r>
    </w:p>
    <w:p w14:paraId="52BCDA50" w14:textId="0AD8F7BF" w:rsidR="008C611A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9</w:t>
      </w:r>
    </w:p>
    <w:p w14:paraId="321017AA" w14:textId="55BA8C90" w:rsidR="008C611A" w:rsidRPr="00E9277B" w:rsidRDefault="00BF76C0" w:rsidP="00416467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Mercator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Medical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S. A. ul. Modrzejewskiej 30, 31-327 Kraków</w:t>
      </w:r>
      <w:r w:rsidR="00500029">
        <w:rPr>
          <w:rFonts w:ascii="Tahoma" w:hAnsi="Tahoma" w:cs="Tahoma"/>
          <w:spacing w:val="20"/>
          <w:sz w:val="18"/>
          <w:szCs w:val="18"/>
        </w:rPr>
        <w:t>.</w:t>
      </w:r>
    </w:p>
    <w:p w14:paraId="2E689E1D" w14:textId="77777777" w:rsidR="008C611A" w:rsidRDefault="008C611A" w:rsidP="00416467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bookmarkStart w:id="2" w:name="_Hlk170129840"/>
      <w:r>
        <w:rPr>
          <w:rFonts w:ascii="Tahoma" w:hAnsi="Tahoma" w:cs="Tahoma"/>
          <w:b/>
          <w:bCs/>
          <w:spacing w:val="20"/>
          <w:sz w:val="18"/>
          <w:szCs w:val="18"/>
        </w:rPr>
        <w:t>Zadanie nr 10</w:t>
      </w:r>
    </w:p>
    <w:bookmarkEnd w:id="2"/>
    <w:p w14:paraId="29A3FE45" w14:textId="70AF65CC" w:rsidR="00BF76C0" w:rsidRPr="00E9277B" w:rsidRDefault="00BF76C0" w:rsidP="00BF76C0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Mercator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Medical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S. A. ul. Modrzejewskiej 30, 31-327 Kraków</w:t>
      </w:r>
      <w:r w:rsidR="00500029">
        <w:rPr>
          <w:rFonts w:ascii="Tahoma" w:hAnsi="Tahoma" w:cs="Tahoma"/>
          <w:spacing w:val="20"/>
          <w:sz w:val="18"/>
          <w:szCs w:val="18"/>
        </w:rPr>
        <w:t>.</w:t>
      </w:r>
    </w:p>
    <w:p w14:paraId="2FCDDB84" w14:textId="2CFB30DC" w:rsidR="0081727B" w:rsidRDefault="0081727B" w:rsidP="0081727B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11</w:t>
      </w:r>
    </w:p>
    <w:p w14:paraId="135E76AF" w14:textId="13E13C1F" w:rsidR="00BF76C0" w:rsidRPr="00E9277B" w:rsidRDefault="00BF76C0" w:rsidP="00BF76C0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Mercator </w:t>
      </w:r>
      <w:proofErr w:type="spellStart"/>
      <w:r>
        <w:rPr>
          <w:rFonts w:ascii="Tahoma" w:hAnsi="Tahoma" w:cs="Tahoma"/>
          <w:spacing w:val="20"/>
          <w:sz w:val="18"/>
          <w:szCs w:val="18"/>
        </w:rPr>
        <w:t>Medical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 S. A. ul. Modrzejewskiej 30, 31-327 Kraków</w:t>
      </w:r>
      <w:r w:rsidR="00500029">
        <w:rPr>
          <w:rFonts w:ascii="Tahoma" w:hAnsi="Tahoma" w:cs="Tahoma"/>
          <w:spacing w:val="20"/>
          <w:sz w:val="18"/>
          <w:szCs w:val="18"/>
        </w:rPr>
        <w:t>.</w:t>
      </w:r>
    </w:p>
    <w:p w14:paraId="3B8E3CF7" w14:textId="08E83E75" w:rsidR="0081727B" w:rsidRDefault="0081727B" w:rsidP="0081727B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12</w:t>
      </w:r>
    </w:p>
    <w:p w14:paraId="0F73BDD0" w14:textId="6645815E" w:rsidR="00721E63" w:rsidRPr="00721E63" w:rsidRDefault="00721E63" w:rsidP="0081727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</w:t>
      </w:r>
      <w:r>
        <w:rPr>
          <w:rFonts w:ascii="Tahoma" w:hAnsi="Tahoma" w:cs="Tahoma"/>
          <w:spacing w:val="20"/>
          <w:sz w:val="18"/>
          <w:szCs w:val="18"/>
        </w:rPr>
        <w:t>.</w:t>
      </w:r>
    </w:p>
    <w:p w14:paraId="35979C48" w14:textId="1380E4D1" w:rsidR="0081727B" w:rsidRDefault="0081727B" w:rsidP="0081727B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13</w:t>
      </w:r>
    </w:p>
    <w:p w14:paraId="52D6EE75" w14:textId="41298506" w:rsidR="00721E63" w:rsidRDefault="00721E63" w:rsidP="0081727B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0A6A78">
        <w:rPr>
          <w:rFonts w:ascii="Tahoma" w:hAnsi="Tahoma" w:cs="Tahoma"/>
          <w:spacing w:val="20"/>
          <w:sz w:val="18"/>
          <w:szCs w:val="18"/>
        </w:rPr>
        <w:t>Nie złożono oferty</w:t>
      </w:r>
      <w:r>
        <w:rPr>
          <w:rFonts w:ascii="Tahoma" w:hAnsi="Tahoma" w:cs="Tahoma"/>
          <w:spacing w:val="20"/>
          <w:sz w:val="18"/>
          <w:szCs w:val="18"/>
        </w:rPr>
        <w:t>.</w:t>
      </w:r>
    </w:p>
    <w:p w14:paraId="4C903500" w14:textId="6847B31E" w:rsidR="0081727B" w:rsidRDefault="0081727B" w:rsidP="0081727B">
      <w:pPr>
        <w:widowControl w:val="0"/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Zadanie nr 14</w:t>
      </w:r>
    </w:p>
    <w:p w14:paraId="534E1A8A" w14:textId="42CC323A" w:rsidR="0081727B" w:rsidRPr="00E9277B" w:rsidRDefault="00BF76C0" w:rsidP="0081727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>
        <w:rPr>
          <w:rFonts w:ascii="Tahoma" w:hAnsi="Tahoma" w:cs="Tahoma"/>
          <w:spacing w:val="20"/>
          <w:sz w:val="18"/>
          <w:szCs w:val="18"/>
        </w:rPr>
        <w:t>Con</w:t>
      </w:r>
      <w:r w:rsidR="00721E63">
        <w:rPr>
          <w:rFonts w:ascii="Tahoma" w:hAnsi="Tahoma" w:cs="Tahoma"/>
          <w:spacing w:val="20"/>
          <w:sz w:val="18"/>
          <w:szCs w:val="18"/>
        </w:rPr>
        <w:t>vaTec</w:t>
      </w:r>
      <w:proofErr w:type="spellEnd"/>
      <w:r w:rsidR="00721E63">
        <w:rPr>
          <w:rFonts w:ascii="Tahoma" w:hAnsi="Tahoma" w:cs="Tahoma"/>
          <w:spacing w:val="20"/>
          <w:sz w:val="18"/>
          <w:szCs w:val="18"/>
        </w:rPr>
        <w:t xml:space="preserve"> Polska Sp. z o. o. ul. Rondo Daszyńskiego 1, 00-843 Warszawa</w:t>
      </w:r>
      <w:r w:rsidR="00500029">
        <w:rPr>
          <w:rFonts w:ascii="Tahoma" w:hAnsi="Tahoma" w:cs="Tahoma"/>
          <w:spacing w:val="20"/>
          <w:sz w:val="18"/>
          <w:szCs w:val="18"/>
        </w:rPr>
        <w:t>.</w:t>
      </w:r>
    </w:p>
    <w:p w14:paraId="0B90980F" w14:textId="77777777" w:rsidR="008C611A" w:rsidRDefault="008C611A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526400E" w14:textId="77777777" w:rsidR="008C611A" w:rsidRDefault="008C611A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  <w:r w:rsidRPr="00E9277B">
        <w:rPr>
          <w:rFonts w:ascii="Tahoma" w:hAnsi="Tahoma" w:cs="Tahoma"/>
          <w:spacing w:val="20"/>
          <w:sz w:val="18"/>
          <w:szCs w:val="18"/>
        </w:rPr>
        <w:t>W prowadzonym postępowaniu złożono następujące oferty:</w:t>
      </w:r>
    </w:p>
    <w:p w14:paraId="6774334C" w14:textId="77777777" w:rsidR="008C611A" w:rsidRDefault="008C611A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Style w:val="Tabela-Siatka1"/>
        <w:tblpPr w:leftFromText="141" w:rightFromText="141" w:vertAnchor="text" w:tblpX="-743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4110"/>
        <w:gridCol w:w="851"/>
        <w:gridCol w:w="1559"/>
        <w:gridCol w:w="1559"/>
        <w:gridCol w:w="1702"/>
      </w:tblGrid>
      <w:tr w:rsidR="00721E63" w:rsidRPr="0081727B" w14:paraId="15C5869B" w14:textId="46367C4C" w:rsidTr="00721E63">
        <w:trPr>
          <w:trHeight w:val="563"/>
        </w:trPr>
        <w:tc>
          <w:tcPr>
            <w:tcW w:w="959" w:type="dxa"/>
            <w:vAlign w:val="center"/>
          </w:tcPr>
          <w:p w14:paraId="73B37758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46F656F1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851" w:type="dxa"/>
            <w:vAlign w:val="center"/>
          </w:tcPr>
          <w:p w14:paraId="73722BA5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59" w:type="dxa"/>
            <w:vAlign w:val="center"/>
          </w:tcPr>
          <w:p w14:paraId="7E015FCF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  <w:tc>
          <w:tcPr>
            <w:tcW w:w="1559" w:type="dxa"/>
          </w:tcPr>
          <w:p w14:paraId="5E7A6D6E" w14:textId="77777777" w:rsidR="00721E63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14:paraId="1DD21BB1" w14:textId="03AEA84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Termin Dostawy</w:t>
            </w:r>
          </w:p>
        </w:tc>
        <w:tc>
          <w:tcPr>
            <w:tcW w:w="1702" w:type="dxa"/>
          </w:tcPr>
          <w:p w14:paraId="334B4F4B" w14:textId="0F7B3A1A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492D60">
              <w:rPr>
                <w:rFonts w:ascii="Tahoma" w:hAnsi="Tahoma" w:cs="Tahoma"/>
                <w:b/>
                <w:spacing w:val="20"/>
                <w:sz w:val="18"/>
                <w:szCs w:val="18"/>
              </w:rPr>
              <w:t>Punktacja Cena/termin dostawy/razem</w:t>
            </w:r>
          </w:p>
        </w:tc>
      </w:tr>
      <w:tr w:rsidR="00721E63" w:rsidRPr="0081727B" w14:paraId="2F7371FA" w14:textId="6B2DC85C" w:rsidTr="00721E63">
        <w:trPr>
          <w:trHeight w:val="216"/>
        </w:trPr>
        <w:tc>
          <w:tcPr>
            <w:tcW w:w="959" w:type="dxa"/>
            <w:vMerge w:val="restart"/>
            <w:vAlign w:val="center"/>
          </w:tcPr>
          <w:p w14:paraId="55C9AC44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Merge w:val="restart"/>
            <w:vAlign w:val="center"/>
          </w:tcPr>
          <w:p w14:paraId="34E2A33E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Euro Trade Technology Sp. z o. o. ul. Siemiradzkiego 19, 64-920 Piła</w:t>
            </w:r>
          </w:p>
        </w:tc>
        <w:tc>
          <w:tcPr>
            <w:tcW w:w="851" w:type="dxa"/>
            <w:vAlign w:val="center"/>
          </w:tcPr>
          <w:p w14:paraId="759D42A2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2D123B23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20 822,40 zł</w:t>
            </w:r>
          </w:p>
        </w:tc>
        <w:tc>
          <w:tcPr>
            <w:tcW w:w="1559" w:type="dxa"/>
          </w:tcPr>
          <w:p w14:paraId="79281C0E" w14:textId="562E3D84" w:rsidR="00721E63" w:rsidRPr="00934E68" w:rsidRDefault="00934E6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34E6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566C62A3" w14:textId="3DE6C4AB" w:rsidR="00721E63" w:rsidRPr="0081727B" w:rsidRDefault="00012C5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4E9BE04D" w14:textId="1710F2BD" w:rsidTr="00721E63">
        <w:trPr>
          <w:trHeight w:val="216"/>
        </w:trPr>
        <w:tc>
          <w:tcPr>
            <w:tcW w:w="959" w:type="dxa"/>
            <w:vMerge/>
            <w:vAlign w:val="center"/>
          </w:tcPr>
          <w:p w14:paraId="7AE84980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C58B0DB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85970E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6D00B13A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13 608,00 zł</w:t>
            </w:r>
          </w:p>
        </w:tc>
        <w:tc>
          <w:tcPr>
            <w:tcW w:w="1559" w:type="dxa"/>
          </w:tcPr>
          <w:p w14:paraId="4D29686D" w14:textId="10C8CD7A" w:rsidR="00721E63" w:rsidRPr="005E6D9B" w:rsidRDefault="00934E6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5E6D9B">
              <w:rPr>
                <w:rFonts w:ascii="Tahoma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003D093E" w14:textId="26F85E1B" w:rsidR="00721E63" w:rsidRPr="0081727B" w:rsidRDefault="005E6D9B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46,66/40,00/ 84,66</w:t>
            </w:r>
          </w:p>
        </w:tc>
      </w:tr>
      <w:tr w:rsidR="00721E63" w:rsidRPr="0081727B" w14:paraId="32F0F079" w14:textId="40983510" w:rsidTr="00721E63">
        <w:trPr>
          <w:trHeight w:val="366"/>
        </w:trPr>
        <w:tc>
          <w:tcPr>
            <w:tcW w:w="959" w:type="dxa"/>
            <w:vMerge w:val="restart"/>
            <w:vAlign w:val="center"/>
          </w:tcPr>
          <w:p w14:paraId="4CF8C8E8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4110" w:type="dxa"/>
            <w:vMerge w:val="restart"/>
            <w:vAlign w:val="center"/>
          </w:tcPr>
          <w:p w14:paraId="7F404B70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 xml:space="preserve">Mercator </w:t>
            </w:r>
            <w:proofErr w:type="spellStart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Medical</w:t>
            </w:r>
            <w:proofErr w:type="spellEnd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 xml:space="preserve"> S. A ul. Modrzejewskiej 30, 31-327 Kraków</w:t>
            </w:r>
          </w:p>
        </w:tc>
        <w:tc>
          <w:tcPr>
            <w:tcW w:w="851" w:type="dxa"/>
            <w:vAlign w:val="center"/>
          </w:tcPr>
          <w:p w14:paraId="609AFBC0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34B8DC87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4 506,30 zł</w:t>
            </w:r>
          </w:p>
        </w:tc>
        <w:tc>
          <w:tcPr>
            <w:tcW w:w="1559" w:type="dxa"/>
          </w:tcPr>
          <w:p w14:paraId="0AF35EBB" w14:textId="7E221131" w:rsidR="00721E63" w:rsidRPr="00934E68" w:rsidRDefault="00934E6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34E6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2A3880BB" w14:textId="051C04FC" w:rsidR="00721E63" w:rsidRPr="0081727B" w:rsidRDefault="00934E6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0F436198" w14:textId="54AF4699" w:rsidTr="00721E63">
        <w:trPr>
          <w:trHeight w:val="186"/>
        </w:trPr>
        <w:tc>
          <w:tcPr>
            <w:tcW w:w="959" w:type="dxa"/>
            <w:vMerge/>
            <w:vAlign w:val="center"/>
          </w:tcPr>
          <w:p w14:paraId="60462C18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F168243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90339C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4018B779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39 744,00 zł</w:t>
            </w:r>
          </w:p>
        </w:tc>
        <w:tc>
          <w:tcPr>
            <w:tcW w:w="1559" w:type="dxa"/>
          </w:tcPr>
          <w:p w14:paraId="6CEF6445" w14:textId="3E4D31E9" w:rsidR="00721E63" w:rsidRPr="00934E68" w:rsidRDefault="00934E6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34E6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63342C0E" w14:textId="1EF7F657" w:rsidR="00721E63" w:rsidRPr="0081727B" w:rsidRDefault="00934E6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0BAAC958" w14:textId="638AF212" w:rsidTr="00721E63">
        <w:trPr>
          <w:trHeight w:val="186"/>
        </w:trPr>
        <w:tc>
          <w:tcPr>
            <w:tcW w:w="959" w:type="dxa"/>
            <w:vMerge/>
            <w:vAlign w:val="center"/>
          </w:tcPr>
          <w:p w14:paraId="2703C662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6DE5FFD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154434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46E649D2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7 948,00 zł</w:t>
            </w:r>
          </w:p>
        </w:tc>
        <w:tc>
          <w:tcPr>
            <w:tcW w:w="1559" w:type="dxa"/>
          </w:tcPr>
          <w:p w14:paraId="47CA0478" w14:textId="16CFEBFB" w:rsidR="00721E63" w:rsidRPr="00934E68" w:rsidRDefault="00934E6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34E6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64758656" w14:textId="1096D157" w:rsidR="00721E63" w:rsidRPr="0081727B" w:rsidRDefault="00934E6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306F43C6" w14:textId="0BAF7D5E" w:rsidTr="00721E63">
        <w:trPr>
          <w:trHeight w:val="737"/>
        </w:trPr>
        <w:tc>
          <w:tcPr>
            <w:tcW w:w="959" w:type="dxa"/>
            <w:vAlign w:val="center"/>
          </w:tcPr>
          <w:p w14:paraId="31FAF675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03CDB6E8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 xml:space="preserve">J. </w:t>
            </w:r>
            <w:proofErr w:type="spellStart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Chodacki</w:t>
            </w:r>
            <w:proofErr w:type="spellEnd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, A. Misztal „</w:t>
            </w:r>
            <w:proofErr w:type="spellStart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Medica</w:t>
            </w:r>
            <w:proofErr w:type="spellEnd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” Spółka Jawna ul: Przemysłowa 4A 59-300 Lubin</w:t>
            </w:r>
          </w:p>
        </w:tc>
        <w:tc>
          <w:tcPr>
            <w:tcW w:w="851" w:type="dxa"/>
            <w:vAlign w:val="center"/>
          </w:tcPr>
          <w:p w14:paraId="05EE91F1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2C616BBF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10 584,00 zł</w:t>
            </w:r>
          </w:p>
        </w:tc>
        <w:tc>
          <w:tcPr>
            <w:tcW w:w="1559" w:type="dxa"/>
          </w:tcPr>
          <w:p w14:paraId="04477500" w14:textId="77777777" w:rsidR="005E6D9B" w:rsidRDefault="005E6D9B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  <w:p w14:paraId="080712EC" w14:textId="33D16CCB" w:rsidR="00721E63" w:rsidRPr="0081727B" w:rsidRDefault="003611B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934E6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666936BE" w14:textId="5913A7F7" w:rsidR="00721E63" w:rsidRPr="0081727B" w:rsidRDefault="00012C5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759CC11C" w14:textId="6D660EAE" w:rsidTr="00721E63">
        <w:trPr>
          <w:trHeight w:val="731"/>
        </w:trPr>
        <w:tc>
          <w:tcPr>
            <w:tcW w:w="959" w:type="dxa"/>
            <w:vAlign w:val="center"/>
          </w:tcPr>
          <w:p w14:paraId="3787BE0D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6D92B842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POLMIL Sp. z o. o. ul. Przemysłowa 8B, 85-758 Bydgoszcz</w:t>
            </w:r>
          </w:p>
        </w:tc>
        <w:tc>
          <w:tcPr>
            <w:tcW w:w="851" w:type="dxa"/>
            <w:vAlign w:val="center"/>
          </w:tcPr>
          <w:p w14:paraId="30B3BD61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7A750063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9 392,00 zł</w:t>
            </w:r>
          </w:p>
        </w:tc>
        <w:tc>
          <w:tcPr>
            <w:tcW w:w="1559" w:type="dxa"/>
          </w:tcPr>
          <w:p w14:paraId="118F1C4D" w14:textId="5B62B8E8" w:rsidR="00721E63" w:rsidRPr="00500029" w:rsidRDefault="003611B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50002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7F4E2C7B" w14:textId="69B4DFC3" w:rsidR="00721E63" w:rsidRPr="0081727B" w:rsidRDefault="00012C5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015E5D20" w14:textId="750D73E0" w:rsidTr="00721E63">
        <w:trPr>
          <w:trHeight w:val="662"/>
        </w:trPr>
        <w:tc>
          <w:tcPr>
            <w:tcW w:w="959" w:type="dxa"/>
            <w:vAlign w:val="center"/>
          </w:tcPr>
          <w:p w14:paraId="19A945C9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0DE6F82E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Paul Hartmann Polska Sp. z o. o. ul. Żeromskiego 17, 95-200 Pabianice</w:t>
            </w:r>
          </w:p>
        </w:tc>
        <w:tc>
          <w:tcPr>
            <w:tcW w:w="851" w:type="dxa"/>
            <w:vAlign w:val="center"/>
          </w:tcPr>
          <w:p w14:paraId="70CBAD1D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50BD1869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16 203,30 zł</w:t>
            </w:r>
          </w:p>
        </w:tc>
        <w:tc>
          <w:tcPr>
            <w:tcW w:w="1559" w:type="dxa"/>
          </w:tcPr>
          <w:p w14:paraId="62D7BD5E" w14:textId="472BBF06" w:rsidR="00721E63" w:rsidRPr="00500029" w:rsidRDefault="003611B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50002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202348B2" w14:textId="5AF93A9E" w:rsidR="00721E63" w:rsidRPr="0081727B" w:rsidRDefault="00012C5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202080A9" w14:textId="04A892EF" w:rsidTr="00721E63">
        <w:trPr>
          <w:trHeight w:val="243"/>
        </w:trPr>
        <w:tc>
          <w:tcPr>
            <w:tcW w:w="959" w:type="dxa"/>
            <w:vMerge w:val="restart"/>
            <w:vAlign w:val="center"/>
          </w:tcPr>
          <w:p w14:paraId="1C273419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6.</w:t>
            </w:r>
          </w:p>
        </w:tc>
        <w:tc>
          <w:tcPr>
            <w:tcW w:w="4110" w:type="dxa"/>
            <w:vMerge w:val="restart"/>
            <w:vAlign w:val="center"/>
          </w:tcPr>
          <w:p w14:paraId="270661A6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Toruńskie Zakłady Materiałów Opatrunkowych S. A. ul. Żółkiewskiego 20/26, 87-100 Toruń</w:t>
            </w:r>
          </w:p>
        </w:tc>
        <w:tc>
          <w:tcPr>
            <w:tcW w:w="851" w:type="dxa"/>
            <w:vAlign w:val="center"/>
          </w:tcPr>
          <w:p w14:paraId="3ADCF5FC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49D58A1E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11 953,22 zł</w:t>
            </w:r>
          </w:p>
        </w:tc>
        <w:tc>
          <w:tcPr>
            <w:tcW w:w="1559" w:type="dxa"/>
          </w:tcPr>
          <w:p w14:paraId="5B2233E5" w14:textId="1EB8C521" w:rsidR="00721E63" w:rsidRPr="0081727B" w:rsidRDefault="003611B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52198C20" w14:textId="1D347E2C" w:rsidR="00721E63" w:rsidRPr="0081727B" w:rsidRDefault="005E6D9B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47,14/40,00/ 87,14</w:t>
            </w:r>
          </w:p>
        </w:tc>
      </w:tr>
      <w:tr w:rsidR="00721E63" w:rsidRPr="0081727B" w14:paraId="36950796" w14:textId="39219565" w:rsidTr="00721E63">
        <w:trPr>
          <w:trHeight w:val="243"/>
        </w:trPr>
        <w:tc>
          <w:tcPr>
            <w:tcW w:w="959" w:type="dxa"/>
            <w:vMerge/>
            <w:vAlign w:val="center"/>
          </w:tcPr>
          <w:p w14:paraId="19F48C1E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5B021A1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07094F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65FD0426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119 413,80 zł</w:t>
            </w:r>
          </w:p>
        </w:tc>
        <w:tc>
          <w:tcPr>
            <w:tcW w:w="1559" w:type="dxa"/>
          </w:tcPr>
          <w:p w14:paraId="59EDA238" w14:textId="54F64D5D" w:rsidR="00721E63" w:rsidRPr="003611B8" w:rsidRDefault="003611B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3611B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586D2180" w14:textId="65FF102A" w:rsidR="00721E63" w:rsidRPr="0081727B" w:rsidRDefault="00934E6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230AAADE" w14:textId="6DAB1539" w:rsidTr="00721E63">
        <w:trPr>
          <w:trHeight w:val="132"/>
        </w:trPr>
        <w:tc>
          <w:tcPr>
            <w:tcW w:w="959" w:type="dxa"/>
            <w:vAlign w:val="center"/>
          </w:tcPr>
          <w:p w14:paraId="0E50E0E8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14:paraId="4FD0EED6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ConvaTec</w:t>
            </w:r>
            <w:proofErr w:type="spellEnd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 xml:space="preserve"> Polska Sp. z o.o.</w:t>
            </w:r>
          </w:p>
          <w:p w14:paraId="1D675752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ul: Rondo Daszyńskiego 1</w:t>
            </w:r>
          </w:p>
          <w:p w14:paraId="208D9485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00-843 Warszawa</w:t>
            </w:r>
          </w:p>
        </w:tc>
        <w:tc>
          <w:tcPr>
            <w:tcW w:w="851" w:type="dxa"/>
            <w:vAlign w:val="center"/>
          </w:tcPr>
          <w:p w14:paraId="728780D7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53669FBB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5 315,17 zł</w:t>
            </w:r>
          </w:p>
        </w:tc>
        <w:tc>
          <w:tcPr>
            <w:tcW w:w="1559" w:type="dxa"/>
          </w:tcPr>
          <w:p w14:paraId="41B7C992" w14:textId="77777777" w:rsidR="00620444" w:rsidRDefault="00620444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  <w:p w14:paraId="03FF6B4F" w14:textId="3AF77106" w:rsidR="00721E63" w:rsidRPr="0081727B" w:rsidRDefault="00620444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575A10DC" w14:textId="64242EAB" w:rsidR="00721E63" w:rsidRPr="0081727B" w:rsidRDefault="00934E6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05092E78" w14:textId="3545AA27" w:rsidTr="00721E63">
        <w:trPr>
          <w:trHeight w:val="411"/>
        </w:trPr>
        <w:tc>
          <w:tcPr>
            <w:tcW w:w="959" w:type="dxa"/>
            <w:vAlign w:val="center"/>
          </w:tcPr>
          <w:p w14:paraId="6B49C9A2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Align w:val="center"/>
          </w:tcPr>
          <w:p w14:paraId="08C93488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 xml:space="preserve">Lohmann &amp; </w:t>
            </w:r>
            <w:proofErr w:type="spellStart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Rauscher</w:t>
            </w:r>
            <w:proofErr w:type="spellEnd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 xml:space="preserve"> Polska sp. z o.o.</w:t>
            </w:r>
          </w:p>
          <w:p w14:paraId="29F0EF71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ul: Moniuszki 14, 95-200 Pabianice</w:t>
            </w:r>
          </w:p>
        </w:tc>
        <w:tc>
          <w:tcPr>
            <w:tcW w:w="851" w:type="dxa"/>
            <w:vAlign w:val="center"/>
          </w:tcPr>
          <w:p w14:paraId="1B1E9812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7FBCB218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6 350,72 zł</w:t>
            </w:r>
          </w:p>
        </w:tc>
        <w:tc>
          <w:tcPr>
            <w:tcW w:w="1559" w:type="dxa"/>
          </w:tcPr>
          <w:p w14:paraId="22DB4B52" w14:textId="4B1A68F0" w:rsidR="00721E63" w:rsidRPr="0081727B" w:rsidRDefault="00620444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4C9D7907" w14:textId="264AA621" w:rsidR="00721E63" w:rsidRPr="0081727B" w:rsidRDefault="00012C5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14B08EC6" w14:textId="5038D9BC" w:rsidTr="00721E63">
        <w:trPr>
          <w:trHeight w:val="116"/>
        </w:trPr>
        <w:tc>
          <w:tcPr>
            <w:tcW w:w="959" w:type="dxa"/>
            <w:vMerge w:val="restart"/>
            <w:vAlign w:val="center"/>
          </w:tcPr>
          <w:p w14:paraId="4C486CDD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Merge w:val="restart"/>
            <w:vAlign w:val="center"/>
          </w:tcPr>
          <w:p w14:paraId="118527C4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 xml:space="preserve">Zarys International </w:t>
            </w:r>
            <w:proofErr w:type="spellStart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Group</w:t>
            </w:r>
            <w:proofErr w:type="spellEnd"/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 xml:space="preserve"> Sp. z o. o. S. k. ul. Pod Borem 18, 41-808 Zabrze</w:t>
            </w:r>
          </w:p>
        </w:tc>
        <w:tc>
          <w:tcPr>
            <w:tcW w:w="851" w:type="dxa"/>
            <w:vAlign w:val="center"/>
          </w:tcPr>
          <w:p w14:paraId="3C5336A3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F63DA0A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8 864,10 zł</w:t>
            </w:r>
          </w:p>
        </w:tc>
        <w:tc>
          <w:tcPr>
            <w:tcW w:w="1559" w:type="dxa"/>
          </w:tcPr>
          <w:p w14:paraId="67A3D08E" w14:textId="0B60229C" w:rsidR="00721E63" w:rsidRPr="0081727B" w:rsidRDefault="00620444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3005D31F" w14:textId="1AAC768A" w:rsidR="00721E63" w:rsidRPr="00012C58" w:rsidRDefault="00012C5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220B6FE9" w14:textId="6A810D39" w:rsidTr="00721E63">
        <w:trPr>
          <w:trHeight w:val="116"/>
        </w:trPr>
        <w:tc>
          <w:tcPr>
            <w:tcW w:w="959" w:type="dxa"/>
            <w:vMerge/>
            <w:vAlign w:val="center"/>
          </w:tcPr>
          <w:p w14:paraId="5461ECF0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BCB9711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6F45E2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33D8DFB8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11 523,38 zł</w:t>
            </w:r>
          </w:p>
        </w:tc>
        <w:tc>
          <w:tcPr>
            <w:tcW w:w="1559" w:type="dxa"/>
          </w:tcPr>
          <w:p w14:paraId="0B4649DB" w14:textId="67231E2D" w:rsidR="00721E63" w:rsidRPr="0081727B" w:rsidRDefault="00620444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73E5300D" w14:textId="3CF6F8D5" w:rsidR="00721E63" w:rsidRPr="0081727B" w:rsidRDefault="00012C58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012C58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60,00/40,00/ 100,00</w:t>
            </w:r>
          </w:p>
        </w:tc>
      </w:tr>
      <w:tr w:rsidR="00721E63" w:rsidRPr="0081727B" w14:paraId="791BA6BC" w14:textId="3A715597" w:rsidTr="00721E63">
        <w:trPr>
          <w:trHeight w:val="116"/>
        </w:trPr>
        <w:tc>
          <w:tcPr>
            <w:tcW w:w="959" w:type="dxa"/>
            <w:vMerge/>
            <w:vAlign w:val="center"/>
          </w:tcPr>
          <w:p w14:paraId="2BD0FDDC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BA7ADF4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C912A1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4EDC6BAD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9 991,95 zł</w:t>
            </w:r>
          </w:p>
        </w:tc>
        <w:tc>
          <w:tcPr>
            <w:tcW w:w="1559" w:type="dxa"/>
          </w:tcPr>
          <w:p w14:paraId="6FFF9D3C" w14:textId="7C853495" w:rsidR="00721E63" w:rsidRPr="0081727B" w:rsidRDefault="00620444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28ED46DE" w14:textId="6CE94CD8" w:rsidR="00721E63" w:rsidRPr="0081727B" w:rsidRDefault="00500029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53,40/40,00/ 93,40</w:t>
            </w:r>
          </w:p>
        </w:tc>
      </w:tr>
      <w:tr w:rsidR="00721E63" w:rsidRPr="0081727B" w14:paraId="0CDF0161" w14:textId="31C4714A" w:rsidTr="00721E63">
        <w:trPr>
          <w:trHeight w:val="116"/>
        </w:trPr>
        <w:tc>
          <w:tcPr>
            <w:tcW w:w="959" w:type="dxa"/>
            <w:vMerge/>
            <w:vAlign w:val="center"/>
          </w:tcPr>
          <w:p w14:paraId="34D860CD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C065E87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655AE0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0A5C2AB4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4 806,00 zł</w:t>
            </w:r>
          </w:p>
        </w:tc>
        <w:tc>
          <w:tcPr>
            <w:tcW w:w="1559" w:type="dxa"/>
          </w:tcPr>
          <w:p w14:paraId="7C9BFC4D" w14:textId="4A79F320" w:rsidR="00721E63" w:rsidRPr="0081727B" w:rsidRDefault="00620444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583AF807" w14:textId="65785943" w:rsidR="00721E63" w:rsidRPr="0081727B" w:rsidRDefault="00500029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56,23/40,00/ 96,23</w:t>
            </w:r>
          </w:p>
        </w:tc>
      </w:tr>
      <w:tr w:rsidR="00721E63" w:rsidRPr="0081727B" w14:paraId="12BB8E4B" w14:textId="6949FDB5" w:rsidTr="00721E63">
        <w:trPr>
          <w:trHeight w:val="116"/>
        </w:trPr>
        <w:tc>
          <w:tcPr>
            <w:tcW w:w="959" w:type="dxa"/>
            <w:vMerge/>
            <w:vAlign w:val="center"/>
          </w:tcPr>
          <w:p w14:paraId="62448C60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ACA2A2B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C0B805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4607028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41 796,00 zł</w:t>
            </w:r>
          </w:p>
        </w:tc>
        <w:tc>
          <w:tcPr>
            <w:tcW w:w="1559" w:type="dxa"/>
          </w:tcPr>
          <w:p w14:paraId="176F572B" w14:textId="68D3653B" w:rsidR="00721E63" w:rsidRPr="0081727B" w:rsidRDefault="00620444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5696E870" w14:textId="3A2DEEEF" w:rsidR="00721E63" w:rsidRPr="0081727B" w:rsidRDefault="00500029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57,05/40,00/ 97,05</w:t>
            </w:r>
          </w:p>
        </w:tc>
      </w:tr>
      <w:tr w:rsidR="00721E63" w:rsidRPr="0081727B" w14:paraId="143F9E91" w14:textId="765FE8CD" w:rsidTr="00721E63">
        <w:trPr>
          <w:trHeight w:val="116"/>
        </w:trPr>
        <w:tc>
          <w:tcPr>
            <w:tcW w:w="959" w:type="dxa"/>
            <w:vMerge/>
            <w:vAlign w:val="center"/>
          </w:tcPr>
          <w:p w14:paraId="404E8BF8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05C6FD4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3ADD7A" w14:textId="77777777" w:rsidR="00721E63" w:rsidRPr="0081727B" w:rsidRDefault="00721E63" w:rsidP="00721E63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0E4F5369" w14:textId="77777777" w:rsidR="00721E63" w:rsidRPr="0081727B" w:rsidRDefault="00721E63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1727B">
              <w:rPr>
                <w:rFonts w:ascii="Tahoma" w:hAnsi="Tahoma" w:cs="Tahoma"/>
                <w:spacing w:val="20"/>
                <w:sz w:val="18"/>
                <w:szCs w:val="18"/>
              </w:rPr>
              <w:t>8 359,20 zł</w:t>
            </w:r>
          </w:p>
        </w:tc>
        <w:tc>
          <w:tcPr>
            <w:tcW w:w="1559" w:type="dxa"/>
          </w:tcPr>
          <w:p w14:paraId="4D7C55FC" w14:textId="0E1E8386" w:rsidR="00721E63" w:rsidRPr="0081727B" w:rsidRDefault="00620444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702" w:type="dxa"/>
          </w:tcPr>
          <w:p w14:paraId="5872F1B0" w14:textId="64DD4868" w:rsidR="00721E63" w:rsidRPr="0081727B" w:rsidRDefault="00500029" w:rsidP="00721E6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57,05/40,00/ 97,05</w:t>
            </w:r>
          </w:p>
        </w:tc>
      </w:tr>
    </w:tbl>
    <w:p w14:paraId="69B1C7BC" w14:textId="417EAAB1" w:rsidR="008C611A" w:rsidRDefault="008C611A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p w14:paraId="64486F68" w14:textId="77777777" w:rsidR="008C611A" w:rsidRPr="007A030B" w:rsidRDefault="008C611A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49E6C924" w14:textId="77777777" w:rsidR="008C611A" w:rsidRPr="001171E5" w:rsidRDefault="008C611A" w:rsidP="001171E5">
      <w:pPr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hAnsi="Tahoma" w:cs="Tahoma"/>
          <w:b/>
          <w:bCs/>
          <w:spacing w:val="20"/>
          <w:sz w:val="18"/>
          <w:szCs w:val="18"/>
        </w:rPr>
        <w:lastRenderedPageBreak/>
        <w:t>Uzasadnienie wyboru:</w:t>
      </w:r>
    </w:p>
    <w:p w14:paraId="35BF342F" w14:textId="77777777" w:rsidR="008C611A" w:rsidRDefault="008C611A" w:rsidP="001171E5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171E5">
        <w:rPr>
          <w:rFonts w:ascii="Tahoma" w:hAnsi="Tahoma" w:cs="Tahoma"/>
          <w:spacing w:val="20"/>
          <w:sz w:val="18"/>
          <w:szCs w:val="18"/>
        </w:rPr>
        <w:t>Oferty najkorzystniejsze złożone przez ww. Wykonawców spełniają wszystkie wymogi Zamawiającego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i w toku oceny ofert dla poszczególnych ww. części zamówienia otrzymały największą ilość punktów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(100,00).</w:t>
      </w:r>
    </w:p>
    <w:p w14:paraId="0341BB35" w14:textId="77777777" w:rsidR="008C611A" w:rsidRDefault="008C611A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Zamawiający informuje, ze w niniejszym postępowaniu nie odrzucono żadnej oferty.</w:t>
      </w:r>
    </w:p>
    <w:p w14:paraId="0BB7825A" w14:textId="77777777"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1A105C9D" w14:textId="77777777" w:rsidR="008C611A" w:rsidRPr="007A030B" w:rsidRDefault="008C611A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00BDBA10" w14:textId="77777777" w:rsidR="008C611A" w:rsidRDefault="008C611A" w:rsidP="007A030B">
      <w:r>
        <w:t xml:space="preserve">                                                                                                                           Zatwierdził: </w:t>
      </w:r>
    </w:p>
    <w:p w14:paraId="0997A389" w14:textId="77777777" w:rsidR="008C611A" w:rsidRDefault="008C611A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8C611A" w:rsidSect="005000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0A95"/>
    <w:rsid w:val="00012C58"/>
    <w:rsid w:val="00040AB3"/>
    <w:rsid w:val="001171E5"/>
    <w:rsid w:val="001419C9"/>
    <w:rsid w:val="0014534E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611B8"/>
    <w:rsid w:val="003C63BA"/>
    <w:rsid w:val="00416467"/>
    <w:rsid w:val="004B24B9"/>
    <w:rsid w:val="00500029"/>
    <w:rsid w:val="00560B37"/>
    <w:rsid w:val="005A6B94"/>
    <w:rsid w:val="005E6D9B"/>
    <w:rsid w:val="00620444"/>
    <w:rsid w:val="006663CB"/>
    <w:rsid w:val="00697645"/>
    <w:rsid w:val="006E71AF"/>
    <w:rsid w:val="00721E63"/>
    <w:rsid w:val="00723603"/>
    <w:rsid w:val="00750690"/>
    <w:rsid w:val="00764648"/>
    <w:rsid w:val="007A030B"/>
    <w:rsid w:val="0081727B"/>
    <w:rsid w:val="00874A33"/>
    <w:rsid w:val="008C225A"/>
    <w:rsid w:val="008C611A"/>
    <w:rsid w:val="008E7063"/>
    <w:rsid w:val="00934E68"/>
    <w:rsid w:val="009A7D1B"/>
    <w:rsid w:val="009E1798"/>
    <w:rsid w:val="009F1144"/>
    <w:rsid w:val="00AD543C"/>
    <w:rsid w:val="00B47C33"/>
    <w:rsid w:val="00BF76C0"/>
    <w:rsid w:val="00C25C64"/>
    <w:rsid w:val="00C3227B"/>
    <w:rsid w:val="00C62E9B"/>
    <w:rsid w:val="00D00823"/>
    <w:rsid w:val="00D27516"/>
    <w:rsid w:val="00D60DB5"/>
    <w:rsid w:val="00D70276"/>
    <w:rsid w:val="00D92FBE"/>
    <w:rsid w:val="00DE33BD"/>
    <w:rsid w:val="00E35ADE"/>
    <w:rsid w:val="00E47A54"/>
    <w:rsid w:val="00E9277B"/>
    <w:rsid w:val="00EA09E6"/>
    <w:rsid w:val="00EF0A29"/>
    <w:rsid w:val="00F14FDA"/>
    <w:rsid w:val="00FB250F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DE7CC"/>
  <w15:docId w15:val="{A5F3C770-4F47-45A6-AE3A-792F761B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FD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72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3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B85CA8D2</Template>
  <TotalTime>259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11</cp:revision>
  <cp:lastPrinted>2022-05-31T06:58:00Z</cp:lastPrinted>
  <dcterms:created xsi:type="dcterms:W3CDTF">2021-03-12T06:35:00Z</dcterms:created>
  <dcterms:modified xsi:type="dcterms:W3CDTF">2024-06-25T12:11:00Z</dcterms:modified>
</cp:coreProperties>
</file>