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DA3" w:rsidRPr="00DE5DA3" w:rsidRDefault="00DE5DA3" w:rsidP="00DE5DA3">
      <w:pPr>
        <w:spacing w:after="0" w:line="240" w:lineRule="auto"/>
        <w:jc w:val="right"/>
        <w:rPr>
          <w:rFonts w:eastAsia="Times New Roman" w:cstheme="minorHAnsi"/>
          <w:lang w:eastAsia="pl-PL"/>
        </w:rPr>
      </w:pPr>
      <w:r w:rsidRPr="00DE5DA3">
        <w:rPr>
          <w:rFonts w:eastAsia="Times New Roman" w:cstheme="minorHAnsi"/>
          <w:lang w:eastAsia="pl-PL"/>
        </w:rPr>
        <w:t>Załącznik nr 1 do SWZ</w:t>
      </w:r>
    </w:p>
    <w:p w:rsidR="00DE5DA3" w:rsidRPr="00DE5DA3" w:rsidRDefault="00DE5DA3" w:rsidP="00DE5DA3">
      <w:pPr>
        <w:spacing w:after="0" w:line="240" w:lineRule="auto"/>
        <w:jc w:val="both"/>
        <w:rPr>
          <w:rFonts w:eastAsia="Times New Roman" w:cstheme="minorHAnsi"/>
          <w:lang w:eastAsia="pl-PL"/>
        </w:rPr>
      </w:pPr>
    </w:p>
    <w:p w:rsidR="00DE5DA3" w:rsidRPr="00DE5DA3" w:rsidRDefault="00DE5DA3" w:rsidP="00DE5DA3">
      <w:pPr>
        <w:spacing w:before="40" w:after="40" w:line="240" w:lineRule="auto"/>
        <w:jc w:val="center"/>
        <w:outlineLvl w:val="7"/>
        <w:rPr>
          <w:rFonts w:eastAsia="Times New Roman" w:cstheme="minorHAnsi"/>
          <w:b/>
          <w:sz w:val="24"/>
          <w:szCs w:val="24"/>
          <w:lang w:eastAsia="pl-PL"/>
        </w:rPr>
      </w:pPr>
      <w:r w:rsidRPr="00DE5DA3">
        <w:rPr>
          <w:rFonts w:eastAsia="Times New Roman" w:cstheme="minorHAnsi"/>
          <w:b/>
          <w:sz w:val="24"/>
          <w:szCs w:val="24"/>
          <w:lang w:eastAsia="pl-PL"/>
        </w:rPr>
        <w:t>FORMULARZ OFERTOWY</w:t>
      </w:r>
    </w:p>
    <w:p w:rsidR="00DE5DA3" w:rsidRPr="00DE5DA3" w:rsidRDefault="00DE5DA3" w:rsidP="00DE5DA3">
      <w:pPr>
        <w:spacing w:after="0" w:line="240" w:lineRule="auto"/>
        <w:jc w:val="both"/>
        <w:rPr>
          <w:rFonts w:eastAsia="Times New Roman" w:cstheme="minorHAnsi"/>
          <w:lang w:eastAsia="pl-PL"/>
        </w:rPr>
      </w:pPr>
    </w:p>
    <w:p w:rsidR="00DE5DA3" w:rsidRPr="00DE5DA3" w:rsidRDefault="00DE5DA3" w:rsidP="00DE5DA3">
      <w:pPr>
        <w:spacing w:after="0" w:line="240" w:lineRule="auto"/>
        <w:rPr>
          <w:rFonts w:eastAsia="Times New Roman" w:cstheme="minorHAnsi"/>
          <w:lang w:eastAsia="pl-PL"/>
        </w:rPr>
      </w:pPr>
    </w:p>
    <w:p w:rsidR="00DE5DA3" w:rsidRPr="00DE5DA3" w:rsidRDefault="00DE5DA3" w:rsidP="00DE5DA3">
      <w:pPr>
        <w:spacing w:after="0" w:line="240" w:lineRule="auto"/>
        <w:rPr>
          <w:rFonts w:eastAsia="Times New Roman" w:cstheme="minorHAnsi"/>
          <w:b/>
          <w:lang w:eastAsia="pl-PL"/>
        </w:rPr>
      </w:pPr>
      <w:r w:rsidRPr="00DE5DA3">
        <w:rPr>
          <w:rFonts w:eastAsia="Times New Roman" w:cstheme="minorHAnsi"/>
          <w:b/>
          <w:lang w:eastAsia="pl-PL"/>
        </w:rPr>
        <w:t>Wykonawca</w:t>
      </w:r>
      <w:r w:rsidRPr="00DE5DA3">
        <w:rPr>
          <w:rFonts w:eastAsia="Times New Roman" w:cstheme="minorHAnsi"/>
          <w:vertAlign w:val="superscript"/>
          <w:lang w:eastAsia="pl-PL"/>
        </w:rPr>
        <w:t>1)</w:t>
      </w:r>
      <w:r w:rsidRPr="00DE5DA3">
        <w:rPr>
          <w:rFonts w:eastAsia="Times New Roman" w:cstheme="minorHAnsi"/>
          <w:lang w:eastAsia="pl-PL"/>
        </w:rPr>
        <w:t>:</w:t>
      </w:r>
    </w:p>
    <w:p w:rsidR="00DE5DA3" w:rsidRDefault="00DE5DA3" w:rsidP="00DE5DA3">
      <w:pPr>
        <w:numPr>
          <w:ilvl w:val="0"/>
          <w:numId w:val="1"/>
        </w:numPr>
        <w:spacing w:before="80" w:after="0" w:line="240" w:lineRule="auto"/>
        <w:jc w:val="both"/>
        <w:rPr>
          <w:rFonts w:eastAsia="Times New Roman" w:cstheme="minorHAnsi"/>
          <w:lang w:eastAsia="pl-PL"/>
        </w:rPr>
      </w:pPr>
      <w:r w:rsidRPr="00DE5DA3">
        <w:rPr>
          <w:rFonts w:eastAsia="Times New Roman" w:cstheme="minorHAnsi"/>
          <w:lang w:eastAsia="pl-PL"/>
        </w:rPr>
        <w:t xml:space="preserve">Zarejestrowana nazwa </w:t>
      </w:r>
      <w:r>
        <w:rPr>
          <w:rFonts w:eastAsia="Times New Roman" w:cstheme="minorHAnsi"/>
          <w:lang w:eastAsia="pl-PL"/>
        </w:rPr>
        <w:t>Wykonawcy</w:t>
      </w:r>
      <w:r w:rsidRPr="00DE5DA3">
        <w:rPr>
          <w:rFonts w:eastAsia="Times New Roman" w:cstheme="minorHAnsi"/>
          <w:lang w:eastAsia="pl-PL"/>
        </w:rPr>
        <w:t xml:space="preserve">: </w:t>
      </w:r>
    </w:p>
    <w:p w:rsidR="00DE5DA3" w:rsidRDefault="00DE5DA3" w:rsidP="00DE5DA3">
      <w:pPr>
        <w:spacing w:before="80" w:after="0" w:line="240" w:lineRule="auto"/>
        <w:ind w:left="360"/>
        <w:jc w:val="both"/>
        <w:rPr>
          <w:rFonts w:eastAsia="Times New Roman" w:cstheme="minorHAnsi"/>
          <w:lang w:eastAsia="pl-PL"/>
        </w:rPr>
      </w:pPr>
    </w:p>
    <w:p w:rsidR="00DE5DA3" w:rsidRDefault="00DE5DA3" w:rsidP="00DE5DA3">
      <w:pPr>
        <w:spacing w:before="80" w:after="0" w:line="240" w:lineRule="auto"/>
        <w:ind w:left="360"/>
        <w:jc w:val="both"/>
        <w:rPr>
          <w:rFonts w:eastAsia="Times New Roman" w:cstheme="minorHAnsi"/>
          <w:lang w:eastAsia="pl-PL"/>
        </w:rPr>
      </w:pPr>
      <w:r>
        <w:rPr>
          <w:rFonts w:eastAsia="Times New Roman" w:cstheme="minorHAnsi"/>
          <w:lang w:eastAsia="pl-PL"/>
        </w:rPr>
        <w:t>…………………………………………………………………………………………………………………………………………………….</w:t>
      </w:r>
    </w:p>
    <w:p w:rsidR="00DE5DA3" w:rsidRDefault="00DE5DA3" w:rsidP="00DE5DA3">
      <w:pPr>
        <w:numPr>
          <w:ilvl w:val="0"/>
          <w:numId w:val="1"/>
        </w:numPr>
        <w:spacing w:before="80" w:after="0" w:line="240" w:lineRule="auto"/>
        <w:jc w:val="both"/>
        <w:rPr>
          <w:rFonts w:eastAsia="Times New Roman" w:cstheme="minorHAnsi"/>
          <w:lang w:eastAsia="pl-PL"/>
        </w:rPr>
      </w:pPr>
      <w:r>
        <w:rPr>
          <w:rFonts w:eastAsia="Times New Roman" w:cstheme="minorHAnsi"/>
          <w:lang w:eastAsia="pl-PL"/>
        </w:rPr>
        <w:t>Zarejestrowany adres Wykonawcy:</w:t>
      </w:r>
    </w:p>
    <w:p w:rsidR="00DE5DA3" w:rsidRDefault="00743702" w:rsidP="00743702">
      <w:pPr>
        <w:tabs>
          <w:tab w:val="left" w:pos="7408"/>
        </w:tabs>
        <w:spacing w:before="80" w:after="0" w:line="240" w:lineRule="auto"/>
        <w:ind w:left="360"/>
        <w:jc w:val="both"/>
        <w:rPr>
          <w:rFonts w:eastAsia="Times New Roman" w:cstheme="minorHAnsi"/>
          <w:lang w:eastAsia="pl-PL"/>
        </w:rPr>
      </w:pPr>
      <w:r>
        <w:rPr>
          <w:rFonts w:eastAsia="Times New Roman" w:cstheme="minorHAnsi"/>
          <w:lang w:eastAsia="pl-PL"/>
        </w:rPr>
        <w:tab/>
      </w:r>
    </w:p>
    <w:p w:rsidR="00DE5DA3" w:rsidRDefault="00DE5DA3" w:rsidP="00DE5DA3">
      <w:pPr>
        <w:spacing w:before="80" w:after="0" w:line="240" w:lineRule="auto"/>
        <w:ind w:left="360"/>
        <w:jc w:val="both"/>
        <w:rPr>
          <w:rFonts w:eastAsia="Times New Roman" w:cstheme="minorHAnsi"/>
          <w:lang w:eastAsia="pl-PL"/>
        </w:rPr>
      </w:pPr>
      <w:r w:rsidRPr="00DE5DA3">
        <w:rPr>
          <w:rFonts w:eastAsia="Times New Roman" w:cstheme="minorHAnsi"/>
          <w:lang w:eastAsia="pl-PL"/>
        </w:rPr>
        <w:t>…………………………………………………………………………………………………………………………………………………….</w:t>
      </w:r>
    </w:p>
    <w:p w:rsidR="00DE5DA3" w:rsidRDefault="00DE5DA3" w:rsidP="00DE5DA3">
      <w:pPr>
        <w:numPr>
          <w:ilvl w:val="0"/>
          <w:numId w:val="1"/>
        </w:numPr>
        <w:spacing w:before="80" w:after="0" w:line="240" w:lineRule="auto"/>
        <w:jc w:val="both"/>
        <w:rPr>
          <w:rFonts w:eastAsia="Times New Roman" w:cstheme="minorHAnsi"/>
          <w:lang w:eastAsia="pl-PL"/>
        </w:rPr>
      </w:pPr>
      <w:r>
        <w:rPr>
          <w:rFonts w:eastAsia="Times New Roman" w:cstheme="minorHAnsi"/>
          <w:lang w:eastAsia="pl-PL"/>
        </w:rPr>
        <w:t xml:space="preserve">REGON: </w:t>
      </w:r>
      <w:r w:rsidRPr="00DE5DA3">
        <w:rPr>
          <w:rFonts w:eastAsia="Times New Roman" w:cstheme="minorHAnsi"/>
          <w:lang w:eastAsia="pl-PL"/>
        </w:rPr>
        <w:t>………………………………………………………………………………………………………………………………………</w:t>
      </w:r>
      <w:r>
        <w:rPr>
          <w:rFonts w:eastAsia="Times New Roman" w:cstheme="minorHAnsi"/>
          <w:lang w:eastAsia="pl-PL"/>
        </w:rPr>
        <w:t>.</w:t>
      </w:r>
    </w:p>
    <w:p w:rsidR="00DE5DA3" w:rsidRDefault="00DE5DA3" w:rsidP="00DE5DA3">
      <w:pPr>
        <w:numPr>
          <w:ilvl w:val="0"/>
          <w:numId w:val="1"/>
        </w:numPr>
        <w:spacing w:before="80" w:after="0" w:line="240" w:lineRule="auto"/>
        <w:jc w:val="both"/>
        <w:rPr>
          <w:rFonts w:eastAsia="Times New Roman" w:cstheme="minorHAnsi"/>
          <w:lang w:eastAsia="pl-PL"/>
        </w:rPr>
      </w:pPr>
      <w:r>
        <w:rPr>
          <w:rFonts w:eastAsia="Times New Roman" w:cstheme="minorHAnsi"/>
          <w:lang w:eastAsia="pl-PL"/>
        </w:rPr>
        <w:t>KRS: ……………………………………………………………………………………………………………………………………………..</w:t>
      </w:r>
    </w:p>
    <w:p w:rsidR="00DE5DA3" w:rsidRDefault="00DE5DA3" w:rsidP="00DE5DA3">
      <w:pPr>
        <w:numPr>
          <w:ilvl w:val="0"/>
          <w:numId w:val="1"/>
        </w:numPr>
        <w:spacing w:before="80" w:after="0" w:line="240" w:lineRule="auto"/>
        <w:jc w:val="both"/>
        <w:rPr>
          <w:rFonts w:eastAsia="Times New Roman" w:cstheme="minorHAnsi"/>
          <w:lang w:eastAsia="pl-PL"/>
        </w:rPr>
      </w:pPr>
      <w:r>
        <w:rPr>
          <w:rFonts w:eastAsia="Times New Roman" w:cstheme="minorHAnsi"/>
          <w:lang w:eastAsia="pl-PL"/>
        </w:rPr>
        <w:t>NIP: ………………………………………………………………………………………………………………………………………………</w:t>
      </w:r>
    </w:p>
    <w:p w:rsidR="00DE5DA3" w:rsidRDefault="00DE5DA3" w:rsidP="00DE5DA3">
      <w:pPr>
        <w:numPr>
          <w:ilvl w:val="0"/>
          <w:numId w:val="1"/>
        </w:numPr>
        <w:spacing w:before="80" w:after="0" w:line="240" w:lineRule="auto"/>
        <w:jc w:val="both"/>
        <w:rPr>
          <w:rFonts w:eastAsia="Times New Roman" w:cstheme="minorHAnsi"/>
          <w:lang w:eastAsia="pl-PL"/>
        </w:rPr>
      </w:pPr>
      <w:r>
        <w:rPr>
          <w:rFonts w:eastAsia="Times New Roman" w:cstheme="minorHAnsi"/>
          <w:lang w:eastAsia="pl-PL"/>
        </w:rPr>
        <w:t>Kapitał zakładowy: ……………………………………………………………………………………………………………………….</w:t>
      </w:r>
    </w:p>
    <w:p w:rsidR="00DE5DA3" w:rsidRDefault="00DE5DA3" w:rsidP="00DE5DA3">
      <w:pPr>
        <w:numPr>
          <w:ilvl w:val="0"/>
          <w:numId w:val="1"/>
        </w:numPr>
        <w:spacing w:before="80" w:after="0" w:line="240" w:lineRule="auto"/>
        <w:jc w:val="both"/>
        <w:rPr>
          <w:rFonts w:eastAsia="Times New Roman" w:cstheme="minorHAnsi"/>
          <w:lang w:eastAsia="pl-PL"/>
        </w:rPr>
      </w:pPr>
      <w:r>
        <w:rPr>
          <w:rFonts w:eastAsia="Times New Roman" w:cstheme="minorHAnsi"/>
          <w:lang w:eastAsia="pl-PL"/>
        </w:rPr>
        <w:t>Numer konta bankowego: …………………………………………………………………………………………………………..</w:t>
      </w:r>
    </w:p>
    <w:p w:rsidR="00DE5DA3" w:rsidRDefault="00DE5DA3" w:rsidP="00DE5DA3">
      <w:pPr>
        <w:numPr>
          <w:ilvl w:val="0"/>
          <w:numId w:val="1"/>
        </w:numPr>
        <w:spacing w:before="80" w:after="0" w:line="240" w:lineRule="auto"/>
        <w:jc w:val="both"/>
        <w:rPr>
          <w:rFonts w:eastAsia="Times New Roman" w:cstheme="minorHAnsi"/>
          <w:lang w:eastAsia="pl-PL"/>
        </w:rPr>
      </w:pPr>
      <w:r>
        <w:rPr>
          <w:rFonts w:eastAsia="Times New Roman" w:cstheme="minorHAnsi"/>
          <w:lang w:eastAsia="pl-PL"/>
        </w:rPr>
        <w:t>Numer telefonu: ………………………………………………………………………………………………………………………….</w:t>
      </w:r>
    </w:p>
    <w:p w:rsidR="00DE5DA3" w:rsidRDefault="00DE5DA3" w:rsidP="00DE5DA3">
      <w:pPr>
        <w:numPr>
          <w:ilvl w:val="0"/>
          <w:numId w:val="1"/>
        </w:numPr>
        <w:spacing w:before="80" w:after="0" w:line="240" w:lineRule="auto"/>
        <w:jc w:val="both"/>
        <w:rPr>
          <w:rFonts w:eastAsia="Times New Roman" w:cstheme="minorHAnsi"/>
          <w:lang w:eastAsia="pl-PL"/>
        </w:rPr>
      </w:pPr>
      <w:r>
        <w:rPr>
          <w:rFonts w:eastAsia="Times New Roman" w:cstheme="minorHAnsi"/>
          <w:lang w:eastAsia="pl-PL"/>
        </w:rPr>
        <w:t>Adres strony internetowej: …………………………………………………………………………………………………………..</w:t>
      </w:r>
    </w:p>
    <w:p w:rsidR="00DE5DA3" w:rsidRDefault="00DE5DA3" w:rsidP="00DE5DA3">
      <w:pPr>
        <w:numPr>
          <w:ilvl w:val="0"/>
          <w:numId w:val="1"/>
        </w:numPr>
        <w:spacing w:before="80" w:after="0" w:line="240" w:lineRule="auto"/>
        <w:jc w:val="both"/>
        <w:rPr>
          <w:rFonts w:eastAsia="Times New Roman" w:cstheme="minorHAnsi"/>
          <w:lang w:eastAsia="pl-PL"/>
        </w:rPr>
      </w:pPr>
      <w:r>
        <w:rPr>
          <w:rFonts w:eastAsia="Times New Roman" w:cstheme="minorHAnsi"/>
          <w:lang w:eastAsia="pl-PL"/>
        </w:rPr>
        <w:t>Adres e-mail: ………………………………………………………………………………………………………………………………..</w:t>
      </w:r>
    </w:p>
    <w:p w:rsidR="00DE5DA3" w:rsidRDefault="00DE5DA3" w:rsidP="00DE5DA3">
      <w:pPr>
        <w:spacing w:before="80" w:after="0" w:line="240" w:lineRule="auto"/>
        <w:jc w:val="both"/>
        <w:rPr>
          <w:rFonts w:eastAsia="Times New Roman" w:cstheme="minorHAnsi"/>
          <w:lang w:eastAsia="pl-PL"/>
        </w:rPr>
      </w:pPr>
    </w:p>
    <w:p w:rsidR="00DE5DA3" w:rsidRDefault="00DE5DA3" w:rsidP="00DE5DA3">
      <w:pPr>
        <w:spacing w:before="80" w:after="0" w:line="240" w:lineRule="auto"/>
        <w:jc w:val="both"/>
        <w:rPr>
          <w:rFonts w:eastAsia="Times New Roman" w:cstheme="minorHAnsi"/>
          <w:lang w:eastAsia="pl-PL"/>
        </w:rPr>
      </w:pPr>
      <w:r>
        <w:rPr>
          <w:rFonts w:eastAsia="Times New Roman" w:cstheme="minorHAnsi"/>
          <w:lang w:eastAsia="pl-PL"/>
        </w:rPr>
        <w:t>W nawiązaniu do opublikowanego ogłoszenia o zamówieniu w postępowaniu o udzielnie zamówienia publicznego w trybie przetargu nieograniczonego na:</w:t>
      </w:r>
    </w:p>
    <w:p w:rsidR="00DE5DA3" w:rsidRDefault="00DE5DA3" w:rsidP="00DE5DA3">
      <w:pPr>
        <w:spacing w:before="80" w:after="0" w:line="240" w:lineRule="auto"/>
        <w:jc w:val="both"/>
        <w:rPr>
          <w:rFonts w:eastAsia="Times New Roman" w:cstheme="minorHAnsi"/>
          <w:lang w:eastAsia="pl-PL"/>
        </w:rPr>
      </w:pPr>
    </w:p>
    <w:p w:rsidR="00DE5DA3" w:rsidRDefault="00DE5DA3" w:rsidP="00DE5DA3">
      <w:pPr>
        <w:spacing w:before="80" w:after="0" w:line="240" w:lineRule="auto"/>
        <w:jc w:val="center"/>
        <w:rPr>
          <w:rFonts w:eastAsia="Times New Roman" w:cstheme="minorHAnsi"/>
          <w:b/>
          <w:sz w:val="24"/>
          <w:szCs w:val="24"/>
          <w:lang w:eastAsia="pl-PL"/>
        </w:rPr>
      </w:pPr>
      <w:r w:rsidRPr="00DE5DA3">
        <w:rPr>
          <w:rFonts w:eastAsia="Times New Roman" w:cstheme="minorHAnsi"/>
          <w:b/>
          <w:sz w:val="24"/>
          <w:szCs w:val="24"/>
          <w:lang w:eastAsia="pl-PL"/>
        </w:rPr>
        <w:t>Wykonanie i dostawę elementów infrastruktury przystankowej</w:t>
      </w:r>
    </w:p>
    <w:p w:rsidR="00DE5DA3" w:rsidRDefault="00DE5DA3" w:rsidP="00DE5DA3">
      <w:pPr>
        <w:spacing w:before="80" w:after="0" w:line="240" w:lineRule="auto"/>
        <w:jc w:val="both"/>
        <w:rPr>
          <w:rFonts w:eastAsia="Times New Roman" w:cstheme="minorHAnsi"/>
          <w:b/>
          <w:sz w:val="24"/>
          <w:szCs w:val="24"/>
          <w:lang w:eastAsia="pl-PL"/>
        </w:rPr>
      </w:pPr>
    </w:p>
    <w:p w:rsidR="00DE5DA3" w:rsidRPr="00DE5DA3" w:rsidRDefault="00DE5DA3" w:rsidP="00DE5DA3">
      <w:pPr>
        <w:spacing w:before="80" w:after="0" w:line="240" w:lineRule="auto"/>
        <w:jc w:val="both"/>
        <w:rPr>
          <w:rFonts w:eastAsia="Times New Roman" w:cstheme="minorHAnsi"/>
          <w:lang w:eastAsia="pl-PL"/>
        </w:rPr>
      </w:pPr>
      <w:r w:rsidRPr="00DE5DA3">
        <w:rPr>
          <w:rFonts w:eastAsia="Times New Roman" w:cstheme="minorHAnsi"/>
          <w:lang w:eastAsia="pl-PL"/>
        </w:rPr>
        <w:t>My niżej podpisani:</w:t>
      </w:r>
    </w:p>
    <w:p w:rsidR="00DE5DA3" w:rsidRDefault="00DE5DA3" w:rsidP="00DE5DA3">
      <w:pPr>
        <w:spacing w:before="80" w:after="0" w:line="240" w:lineRule="auto"/>
        <w:jc w:val="both"/>
        <w:rPr>
          <w:rFonts w:eastAsia="Times New Roman" w:cstheme="minorHAnsi"/>
          <w:lang w:eastAsia="pl-PL"/>
        </w:rPr>
      </w:pPr>
      <w:r w:rsidRPr="00DE5DA3">
        <w:rPr>
          <w:rFonts w:eastAsia="Times New Roman" w:cstheme="minorHAnsi"/>
          <w:lang w:eastAsia="pl-PL"/>
        </w:rPr>
        <w:t>……………………………………………………………………………………………………………………………………………………</w:t>
      </w:r>
      <w:r>
        <w:rPr>
          <w:rFonts w:eastAsia="Times New Roman" w:cstheme="minorHAnsi"/>
          <w:lang w:eastAsia="pl-PL"/>
        </w:rPr>
        <w:t>……….</w:t>
      </w:r>
    </w:p>
    <w:p w:rsidR="00DE5DA3" w:rsidRDefault="00DE5DA3" w:rsidP="00DE5DA3">
      <w:pPr>
        <w:widowControl w:val="0"/>
        <w:suppressAutoHyphens/>
        <w:spacing w:after="0" w:line="240" w:lineRule="auto"/>
        <w:jc w:val="both"/>
        <w:rPr>
          <w:rFonts w:ascii="Arial" w:eastAsia="Times New Roman" w:hAnsi="Arial" w:cs="Arial"/>
          <w:i/>
          <w:iCs/>
          <w:sz w:val="16"/>
          <w:szCs w:val="16"/>
          <w:lang w:eastAsia="zh-CN"/>
        </w:rPr>
      </w:pPr>
      <w:r w:rsidRPr="00DE5DA3">
        <w:rPr>
          <w:rFonts w:ascii="Arial" w:eastAsia="Times New Roman" w:hAnsi="Arial" w:cs="Arial"/>
          <w:i/>
          <w:iCs/>
          <w:sz w:val="16"/>
          <w:szCs w:val="16"/>
          <w:lang w:eastAsia="zh-CN"/>
        </w:rPr>
        <w:t>(wpisać imię/a, nazwisko/a osób upoważnionych do reprezentowania Wykonawcy/Pełnomocnika)</w:t>
      </w:r>
    </w:p>
    <w:p w:rsidR="00DE5DA3" w:rsidRDefault="00DE5DA3" w:rsidP="00DE5DA3">
      <w:pPr>
        <w:widowControl w:val="0"/>
        <w:suppressAutoHyphens/>
        <w:spacing w:after="0" w:line="240" w:lineRule="auto"/>
        <w:jc w:val="both"/>
        <w:rPr>
          <w:rFonts w:ascii="Arial" w:eastAsia="Times New Roman" w:hAnsi="Arial" w:cs="Arial"/>
          <w:i/>
          <w:iCs/>
          <w:sz w:val="16"/>
          <w:szCs w:val="16"/>
          <w:lang w:eastAsia="zh-CN"/>
        </w:rPr>
      </w:pPr>
    </w:p>
    <w:p w:rsidR="00DE5DA3" w:rsidRDefault="00DE5DA3" w:rsidP="00DE5DA3">
      <w:pPr>
        <w:widowControl w:val="0"/>
        <w:suppressAutoHyphens/>
        <w:spacing w:after="0" w:line="240" w:lineRule="auto"/>
        <w:jc w:val="both"/>
        <w:rPr>
          <w:rFonts w:ascii="Arial" w:eastAsia="Times New Roman" w:hAnsi="Arial" w:cs="Arial"/>
          <w:iCs/>
          <w:lang w:eastAsia="zh-CN"/>
        </w:rPr>
      </w:pPr>
      <w:r w:rsidRPr="00DE5DA3">
        <w:rPr>
          <w:rFonts w:ascii="Arial" w:eastAsia="Times New Roman" w:hAnsi="Arial" w:cs="Arial"/>
          <w:iCs/>
          <w:lang w:eastAsia="zh-CN"/>
        </w:rPr>
        <w:t xml:space="preserve">Działając w imieniu i na rzecz: </w:t>
      </w:r>
    </w:p>
    <w:p w:rsidR="00DE5DA3" w:rsidRDefault="00DE5DA3" w:rsidP="00DE5DA3">
      <w:pPr>
        <w:spacing w:before="80" w:after="0" w:line="240" w:lineRule="auto"/>
        <w:jc w:val="both"/>
        <w:rPr>
          <w:rFonts w:eastAsia="Times New Roman" w:cstheme="minorHAnsi"/>
          <w:lang w:eastAsia="pl-PL"/>
        </w:rPr>
      </w:pPr>
      <w:r w:rsidRPr="00DE5DA3">
        <w:rPr>
          <w:rFonts w:eastAsia="Times New Roman" w:cstheme="minorHAnsi"/>
          <w:lang w:eastAsia="pl-PL"/>
        </w:rPr>
        <w:t>……………………………………………………………………………………………………………………………………………………</w:t>
      </w:r>
      <w:r>
        <w:rPr>
          <w:rFonts w:eastAsia="Times New Roman" w:cstheme="minorHAnsi"/>
          <w:lang w:eastAsia="pl-PL"/>
        </w:rPr>
        <w:t>……….</w:t>
      </w:r>
    </w:p>
    <w:p w:rsidR="00DE5DA3" w:rsidRPr="00DE5DA3" w:rsidRDefault="00DE5DA3" w:rsidP="00DE5DA3">
      <w:pPr>
        <w:suppressAutoHyphens/>
        <w:autoSpaceDE w:val="0"/>
        <w:spacing w:after="0" w:line="240" w:lineRule="auto"/>
        <w:rPr>
          <w:rFonts w:ascii="Arial" w:eastAsia="Times New Roman" w:hAnsi="Arial" w:cs="Arial"/>
          <w:sz w:val="24"/>
          <w:szCs w:val="24"/>
          <w:lang w:eastAsia="zh-CN"/>
        </w:rPr>
      </w:pPr>
      <w:r w:rsidRPr="00DE5DA3">
        <w:rPr>
          <w:rFonts w:ascii="Arial" w:eastAsia="Times New Roman" w:hAnsi="Arial" w:cs="Arial"/>
          <w:i/>
          <w:iCs/>
          <w:sz w:val="16"/>
          <w:szCs w:val="16"/>
          <w:lang w:eastAsia="zh-CN"/>
        </w:rPr>
        <w:t xml:space="preserve">(nazwa (firma), dokładny adres Wykonawcy / Wykonawców) </w:t>
      </w:r>
    </w:p>
    <w:p w:rsidR="00DE5DA3" w:rsidRPr="00DE5DA3" w:rsidRDefault="00DE5DA3" w:rsidP="00DE5DA3">
      <w:pPr>
        <w:widowControl w:val="0"/>
        <w:suppressAutoHyphens/>
        <w:spacing w:after="0" w:line="240" w:lineRule="auto"/>
        <w:jc w:val="both"/>
        <w:rPr>
          <w:rFonts w:ascii="Arial" w:eastAsia="Times New Roman" w:hAnsi="Arial" w:cs="Arial"/>
          <w:i/>
          <w:iCs/>
          <w:sz w:val="16"/>
          <w:szCs w:val="16"/>
          <w:lang w:eastAsia="zh-CN"/>
        </w:rPr>
      </w:pPr>
      <w:r w:rsidRPr="00DE5DA3">
        <w:rPr>
          <w:rFonts w:ascii="Arial" w:eastAsia="Times New Roman" w:hAnsi="Arial" w:cs="Arial"/>
          <w:i/>
          <w:iCs/>
          <w:sz w:val="16"/>
          <w:szCs w:val="16"/>
          <w:lang w:eastAsia="zh-CN"/>
        </w:rPr>
        <w:t>(w przypadku składania oferty przez podmioty występujące wspólnie podać nazwy (firmy) i dokładne adresy wszystkich podmiotów występujących wspólnie)</w:t>
      </w:r>
    </w:p>
    <w:p w:rsidR="00DE5DA3" w:rsidRPr="004060F9" w:rsidRDefault="00DE5DA3" w:rsidP="00DE5DA3">
      <w:pPr>
        <w:widowControl w:val="0"/>
        <w:suppressAutoHyphens/>
        <w:spacing w:after="0" w:line="240" w:lineRule="auto"/>
        <w:jc w:val="both"/>
        <w:rPr>
          <w:rFonts w:eastAsia="Times New Roman" w:cstheme="minorHAnsi"/>
          <w:lang w:eastAsia="zh-CN"/>
        </w:rPr>
      </w:pPr>
    </w:p>
    <w:p w:rsidR="00DE5DA3" w:rsidRPr="004060F9" w:rsidRDefault="00DE5DA3" w:rsidP="00DE5DA3">
      <w:pPr>
        <w:widowControl w:val="0"/>
        <w:suppressAutoHyphens/>
        <w:spacing w:after="0" w:line="240" w:lineRule="auto"/>
        <w:jc w:val="both"/>
        <w:rPr>
          <w:rFonts w:eastAsia="Times New Roman" w:cstheme="minorHAnsi"/>
          <w:lang w:eastAsia="zh-CN"/>
        </w:rPr>
      </w:pPr>
      <w:r w:rsidRPr="004060F9">
        <w:rPr>
          <w:rFonts w:eastAsia="Times New Roman" w:cstheme="minorHAnsi"/>
          <w:lang w:eastAsia="zh-CN"/>
        </w:rPr>
        <w:t xml:space="preserve">Niniejszym: </w:t>
      </w:r>
    </w:p>
    <w:p w:rsidR="00DE5DA3" w:rsidRPr="004060F9" w:rsidRDefault="00FE133B" w:rsidP="00DE5DA3">
      <w:pPr>
        <w:pStyle w:val="Akapitzlist"/>
        <w:widowControl w:val="0"/>
        <w:numPr>
          <w:ilvl w:val="0"/>
          <w:numId w:val="2"/>
        </w:numPr>
        <w:suppressAutoHyphens/>
        <w:spacing w:after="0" w:line="240" w:lineRule="auto"/>
        <w:ind w:left="284" w:hanging="284"/>
        <w:jc w:val="both"/>
        <w:rPr>
          <w:rFonts w:eastAsia="Times New Roman" w:cstheme="minorHAnsi"/>
          <w:lang w:eastAsia="zh-CN"/>
        </w:rPr>
      </w:pPr>
      <w:r w:rsidRPr="004060F9">
        <w:rPr>
          <w:rFonts w:eastAsia="Times New Roman" w:cstheme="minorHAnsi"/>
          <w:lang w:eastAsia="zh-CN"/>
        </w:rPr>
        <w:t>Oferujemy wykonanie przedmiotu zamówienia zgodnie z wymogami Specyfikacji Warunków Zamówienia za:</w:t>
      </w:r>
    </w:p>
    <w:tbl>
      <w:tblPr>
        <w:tblStyle w:val="Tabela-Siatka"/>
        <w:tblW w:w="0" w:type="auto"/>
        <w:tblInd w:w="137" w:type="dxa"/>
        <w:tblLook w:val="04A0" w:firstRow="1" w:lastRow="0" w:firstColumn="1" w:lastColumn="0" w:noHBand="0" w:noVBand="1"/>
      </w:tblPr>
      <w:tblGrid>
        <w:gridCol w:w="573"/>
        <w:gridCol w:w="2419"/>
        <w:gridCol w:w="787"/>
        <w:gridCol w:w="1396"/>
        <w:gridCol w:w="1250"/>
        <w:gridCol w:w="1052"/>
        <w:gridCol w:w="1448"/>
      </w:tblGrid>
      <w:tr w:rsidR="00FE133B" w:rsidRPr="00FE133B" w:rsidTr="00C7658A">
        <w:tc>
          <w:tcPr>
            <w:tcW w:w="573" w:type="dxa"/>
          </w:tcPr>
          <w:p w:rsidR="00FE133B" w:rsidRPr="00FE133B" w:rsidRDefault="00FE133B" w:rsidP="00FE133B">
            <w:pPr>
              <w:spacing w:line="240" w:lineRule="auto"/>
              <w:rPr>
                <w:rFonts w:ascii="Arial" w:hAnsi="Arial" w:cs="Arial"/>
                <w:sz w:val="16"/>
                <w:szCs w:val="16"/>
              </w:rPr>
            </w:pPr>
            <w:r w:rsidRPr="00FE133B">
              <w:rPr>
                <w:rFonts w:ascii="Arial" w:hAnsi="Arial" w:cs="Arial"/>
                <w:sz w:val="16"/>
                <w:szCs w:val="16"/>
              </w:rPr>
              <w:t>l.p.</w:t>
            </w:r>
          </w:p>
        </w:tc>
        <w:tc>
          <w:tcPr>
            <w:tcW w:w="2687" w:type="dxa"/>
          </w:tcPr>
          <w:p w:rsidR="00FE133B" w:rsidRPr="00FE133B" w:rsidRDefault="00FE133B" w:rsidP="00FE133B">
            <w:pPr>
              <w:spacing w:line="240" w:lineRule="auto"/>
              <w:rPr>
                <w:rFonts w:ascii="Arial" w:hAnsi="Arial" w:cs="Arial"/>
                <w:sz w:val="16"/>
                <w:szCs w:val="16"/>
              </w:rPr>
            </w:pPr>
            <w:r w:rsidRPr="00FE133B">
              <w:rPr>
                <w:rFonts w:ascii="Arial" w:hAnsi="Arial" w:cs="Arial"/>
                <w:sz w:val="16"/>
                <w:szCs w:val="16"/>
              </w:rPr>
              <w:t xml:space="preserve">Nazwa </w:t>
            </w:r>
          </w:p>
        </w:tc>
        <w:tc>
          <w:tcPr>
            <w:tcW w:w="851" w:type="dxa"/>
          </w:tcPr>
          <w:p w:rsidR="00FE133B" w:rsidRPr="00FE133B" w:rsidRDefault="00FE133B" w:rsidP="00FE133B">
            <w:pPr>
              <w:spacing w:line="240" w:lineRule="auto"/>
              <w:rPr>
                <w:rFonts w:ascii="Arial" w:hAnsi="Arial" w:cs="Arial"/>
                <w:sz w:val="16"/>
                <w:szCs w:val="16"/>
              </w:rPr>
            </w:pPr>
            <w:r w:rsidRPr="00FE133B">
              <w:rPr>
                <w:rFonts w:ascii="Arial" w:hAnsi="Arial" w:cs="Arial"/>
                <w:sz w:val="16"/>
                <w:szCs w:val="16"/>
              </w:rPr>
              <w:t>Ilość szt.</w:t>
            </w:r>
          </w:p>
        </w:tc>
        <w:tc>
          <w:tcPr>
            <w:tcW w:w="1483" w:type="dxa"/>
          </w:tcPr>
          <w:p w:rsidR="00FE133B" w:rsidRPr="00FE133B" w:rsidRDefault="00FE133B" w:rsidP="00FE133B">
            <w:pPr>
              <w:spacing w:line="240" w:lineRule="auto"/>
              <w:rPr>
                <w:rFonts w:ascii="Arial" w:hAnsi="Arial" w:cs="Arial"/>
                <w:sz w:val="16"/>
                <w:szCs w:val="16"/>
              </w:rPr>
            </w:pPr>
            <w:r w:rsidRPr="00FE133B">
              <w:rPr>
                <w:rFonts w:ascii="Arial" w:hAnsi="Arial" w:cs="Arial"/>
                <w:sz w:val="16"/>
                <w:szCs w:val="16"/>
              </w:rPr>
              <w:t>Wartość jednostkowa netto zł</w:t>
            </w:r>
          </w:p>
        </w:tc>
        <w:tc>
          <w:tcPr>
            <w:tcW w:w="1394" w:type="dxa"/>
          </w:tcPr>
          <w:p w:rsidR="00FE133B" w:rsidRPr="00FE133B" w:rsidRDefault="00FE133B" w:rsidP="00FE133B">
            <w:pPr>
              <w:spacing w:line="240" w:lineRule="auto"/>
              <w:rPr>
                <w:rFonts w:ascii="Arial" w:hAnsi="Arial" w:cs="Arial"/>
                <w:sz w:val="16"/>
                <w:szCs w:val="16"/>
              </w:rPr>
            </w:pPr>
            <w:r w:rsidRPr="00FE133B">
              <w:rPr>
                <w:rFonts w:ascii="Arial" w:hAnsi="Arial" w:cs="Arial"/>
                <w:sz w:val="16"/>
                <w:szCs w:val="16"/>
              </w:rPr>
              <w:t>Łączna wartość netto zł</w:t>
            </w:r>
          </w:p>
        </w:tc>
        <w:tc>
          <w:tcPr>
            <w:tcW w:w="1126" w:type="dxa"/>
          </w:tcPr>
          <w:p w:rsidR="00FE133B" w:rsidRPr="00FE133B" w:rsidRDefault="00FE133B" w:rsidP="00FE133B">
            <w:pPr>
              <w:spacing w:line="240" w:lineRule="auto"/>
              <w:rPr>
                <w:rFonts w:ascii="Arial" w:hAnsi="Arial" w:cs="Arial"/>
                <w:sz w:val="16"/>
                <w:szCs w:val="16"/>
              </w:rPr>
            </w:pPr>
            <w:r w:rsidRPr="00FE133B">
              <w:rPr>
                <w:rFonts w:ascii="Arial" w:hAnsi="Arial" w:cs="Arial"/>
                <w:sz w:val="16"/>
                <w:szCs w:val="16"/>
              </w:rPr>
              <w:t>Podatek vat %</w:t>
            </w:r>
          </w:p>
        </w:tc>
        <w:tc>
          <w:tcPr>
            <w:tcW w:w="1662" w:type="dxa"/>
          </w:tcPr>
          <w:p w:rsidR="00FE133B" w:rsidRPr="00FE133B" w:rsidRDefault="00FE133B" w:rsidP="00FE133B">
            <w:pPr>
              <w:spacing w:line="240" w:lineRule="auto"/>
              <w:rPr>
                <w:rFonts w:ascii="Arial" w:hAnsi="Arial" w:cs="Arial"/>
                <w:sz w:val="16"/>
                <w:szCs w:val="16"/>
              </w:rPr>
            </w:pPr>
            <w:r w:rsidRPr="00FE133B">
              <w:rPr>
                <w:rFonts w:ascii="Arial" w:hAnsi="Arial" w:cs="Arial"/>
                <w:sz w:val="16"/>
                <w:szCs w:val="16"/>
              </w:rPr>
              <w:t>Łączna cena brutto</w:t>
            </w: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1</w:t>
            </w:r>
          </w:p>
        </w:tc>
        <w:tc>
          <w:tcPr>
            <w:tcW w:w="2687"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2</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w:t>
            </w:r>
          </w:p>
        </w:tc>
        <w:tc>
          <w:tcPr>
            <w:tcW w:w="148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4</w:t>
            </w:r>
          </w:p>
        </w:tc>
        <w:tc>
          <w:tcPr>
            <w:tcW w:w="1394"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5= 3x4</w:t>
            </w:r>
          </w:p>
        </w:tc>
        <w:tc>
          <w:tcPr>
            <w:tcW w:w="1126"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6</w:t>
            </w:r>
          </w:p>
        </w:tc>
        <w:tc>
          <w:tcPr>
            <w:tcW w:w="1662"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7= 5x6</w:t>
            </w: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1.</w:t>
            </w:r>
          </w:p>
        </w:tc>
        <w:tc>
          <w:tcPr>
            <w:tcW w:w="2687" w:type="dxa"/>
          </w:tcPr>
          <w:p w:rsidR="00FE133B" w:rsidRPr="00FE133B" w:rsidRDefault="00FE133B" w:rsidP="00FE133B">
            <w:pPr>
              <w:spacing w:line="240" w:lineRule="auto"/>
              <w:rPr>
                <w:rFonts w:ascii="Arial" w:hAnsi="Arial" w:cs="Arial"/>
                <w:sz w:val="16"/>
                <w:szCs w:val="16"/>
              </w:rPr>
            </w:pPr>
            <w:r w:rsidRPr="00FE133B">
              <w:rPr>
                <w:rFonts w:ascii="Arial" w:hAnsi="Arial" w:cs="Arial"/>
                <w:sz w:val="16"/>
                <w:szCs w:val="16"/>
              </w:rPr>
              <w:t>Wykonanie pełnej dokumentacji warsztatowej poszczególnych elementów</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 xml:space="preserve">1 </w:t>
            </w:r>
            <w:proofErr w:type="spellStart"/>
            <w:r w:rsidRPr="00FE133B">
              <w:rPr>
                <w:rFonts w:ascii="Arial" w:hAnsi="Arial" w:cs="Arial"/>
                <w:sz w:val="16"/>
                <w:szCs w:val="16"/>
              </w:rPr>
              <w:t>kpl</w:t>
            </w:r>
            <w:proofErr w:type="spellEnd"/>
            <w:r w:rsidRPr="00FE133B">
              <w:rPr>
                <w:rFonts w:ascii="Arial" w:hAnsi="Arial" w:cs="Arial"/>
                <w:sz w:val="16"/>
                <w:szCs w:val="16"/>
              </w:rPr>
              <w:t>.</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2.</w:t>
            </w:r>
          </w:p>
        </w:tc>
        <w:tc>
          <w:tcPr>
            <w:tcW w:w="2687" w:type="dxa"/>
          </w:tcPr>
          <w:p w:rsidR="00FE133B" w:rsidRPr="00FE133B" w:rsidRDefault="00FE133B" w:rsidP="00FE133B">
            <w:pPr>
              <w:spacing w:line="240" w:lineRule="auto"/>
              <w:rPr>
                <w:rFonts w:ascii="Arial" w:hAnsi="Arial" w:cs="Arial"/>
                <w:sz w:val="16"/>
                <w:szCs w:val="16"/>
              </w:rPr>
            </w:pPr>
            <w:r w:rsidRPr="00FE133B">
              <w:rPr>
                <w:rFonts w:ascii="Arial" w:hAnsi="Arial" w:cs="Arial"/>
                <w:sz w:val="16"/>
                <w:szCs w:val="16"/>
              </w:rPr>
              <w:t>Wykonanie prototypów</w:t>
            </w:r>
          </w:p>
          <w:p w:rsidR="00FE133B" w:rsidRPr="00FE133B" w:rsidRDefault="00FE133B" w:rsidP="00FE133B">
            <w:pPr>
              <w:spacing w:line="240" w:lineRule="auto"/>
              <w:rPr>
                <w:rFonts w:ascii="Arial" w:hAnsi="Arial" w:cs="Arial"/>
                <w:sz w:val="16"/>
                <w:szCs w:val="16"/>
              </w:rPr>
            </w:pP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 xml:space="preserve">1 </w:t>
            </w:r>
            <w:proofErr w:type="spellStart"/>
            <w:r w:rsidRPr="00FE133B">
              <w:rPr>
                <w:rFonts w:ascii="Arial" w:hAnsi="Arial" w:cs="Arial"/>
                <w:sz w:val="16"/>
                <w:szCs w:val="16"/>
              </w:rPr>
              <w:t>kpl</w:t>
            </w:r>
            <w:proofErr w:type="spellEnd"/>
            <w:r w:rsidRPr="00FE133B">
              <w:rPr>
                <w:rFonts w:ascii="Arial" w:hAnsi="Arial" w:cs="Arial"/>
                <w:sz w:val="16"/>
                <w:szCs w:val="16"/>
              </w:rPr>
              <w:t>.</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lastRenderedPageBreak/>
              <w:t>3.</w:t>
            </w:r>
          </w:p>
        </w:tc>
        <w:tc>
          <w:tcPr>
            <w:tcW w:w="2687" w:type="dxa"/>
          </w:tcPr>
          <w:p w:rsidR="00FE133B" w:rsidRPr="00FE133B" w:rsidRDefault="00FE133B" w:rsidP="00FE133B">
            <w:pPr>
              <w:spacing w:line="240" w:lineRule="auto"/>
              <w:rPr>
                <w:rFonts w:ascii="Arial" w:hAnsi="Arial" w:cs="Arial"/>
                <w:sz w:val="16"/>
                <w:szCs w:val="16"/>
              </w:rPr>
            </w:pPr>
            <w:r w:rsidRPr="00FE133B">
              <w:rPr>
                <w:rFonts w:ascii="Arial" w:hAnsi="Arial" w:cs="Arial"/>
                <w:sz w:val="16"/>
                <w:szCs w:val="16"/>
              </w:rPr>
              <w:t>Wykonanie i dostawa następujących elementów infrastruktury:</w:t>
            </w:r>
          </w:p>
        </w:tc>
        <w:tc>
          <w:tcPr>
            <w:tcW w:w="851" w:type="dxa"/>
          </w:tcPr>
          <w:p w:rsidR="00FE133B" w:rsidRPr="00FE133B" w:rsidRDefault="00FE133B" w:rsidP="00FE133B">
            <w:pPr>
              <w:spacing w:line="240" w:lineRule="auto"/>
              <w:jc w:val="center"/>
              <w:rPr>
                <w:rFonts w:ascii="Arial" w:hAnsi="Arial" w:cs="Arial"/>
                <w:sz w:val="16"/>
                <w:szCs w:val="16"/>
              </w:rPr>
            </w:pPr>
          </w:p>
        </w:tc>
        <w:tc>
          <w:tcPr>
            <w:tcW w:w="148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x</w:t>
            </w:r>
          </w:p>
        </w:tc>
        <w:tc>
          <w:tcPr>
            <w:tcW w:w="1394"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x</w:t>
            </w:r>
          </w:p>
        </w:tc>
        <w:tc>
          <w:tcPr>
            <w:tcW w:w="1126"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x</w:t>
            </w:r>
          </w:p>
        </w:tc>
        <w:tc>
          <w:tcPr>
            <w:tcW w:w="1662"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x</w:t>
            </w: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3.1.</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Słupek tylko na tabliczkę wys. 2m nad grunt (SP-P)</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3.2</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Słupek do znaku podwójnego (SP-P-B)</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20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3.3.</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Słupek do znaku pojedynczego(SP-P-A)</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950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3.4.</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Tablica z jedną kolumną dla słupka pojedynczego  (SP-2 typ1)</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920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3.5.</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Tablica z dwiema kolumnami do słupka pojedynczego (SP2 typ 2)</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40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3.6.</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Tablica z dwiema kolumnami i pomniejszonym frontem do słupka pojedynczego (SP2 typ 3)</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20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3.7.</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Tablica z jedną kolumną do słupka podwójnego (SP-P3)</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14</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3.8.</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Tablica z dwiema kolumnami do słupka podwójnego ((SP-P3)</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6</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3.9.</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Tablica na rozkład jazdy 300x500mm (pkt. 7 zał. nr 9)</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300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3.10.</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 xml:space="preserve">Tablica na rozkład jazdy 300x750mm (pkt. 7 zał. nr 9) </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150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3.11.</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Tablica na rozkład jazdy 300x1000mm (pkt. 7 zał. nr 9)</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150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3.12.</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Tablica dwustronna 300x750mm (pkt. 7 zał. nr 9)</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150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3.13.</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Tablica dwustronna 300x1000mm (pkt. 7 zał. nr 9)</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150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3.14.</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Tablica trójstronna 300x1000mm (pkt. 7 zał. nr 9)</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50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3.15.</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Tablica czterostronna  300x1000mm  (pkt. 7 zał. nr 9)</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50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3.16.</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 xml:space="preserve">Tablica na nazwą przystanku na znak podwójny (SP-P3) </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20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3.17.</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 xml:space="preserve">Tablica na nazwą przystanku na znak pojedynczy  (SP-P3) </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980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73"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 xml:space="preserve">3.18. </w:t>
            </w:r>
          </w:p>
        </w:tc>
        <w:tc>
          <w:tcPr>
            <w:tcW w:w="2687" w:type="dxa"/>
          </w:tcPr>
          <w:p w:rsidR="00FE133B" w:rsidRPr="00FE133B" w:rsidRDefault="00FE133B" w:rsidP="00FE133B">
            <w:pPr>
              <w:rPr>
                <w:rFonts w:ascii="Arial" w:hAnsi="Arial" w:cs="Arial"/>
                <w:sz w:val="16"/>
                <w:szCs w:val="16"/>
              </w:rPr>
            </w:pPr>
            <w:r w:rsidRPr="00FE133B">
              <w:rPr>
                <w:rFonts w:ascii="Arial" w:hAnsi="Arial" w:cs="Arial"/>
                <w:sz w:val="16"/>
                <w:szCs w:val="16"/>
              </w:rPr>
              <w:t>Moduł zaślepki słupka ze znakiem ZTM</w:t>
            </w:r>
          </w:p>
        </w:tc>
        <w:tc>
          <w:tcPr>
            <w:tcW w:w="851"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1000</w:t>
            </w:r>
          </w:p>
        </w:tc>
        <w:tc>
          <w:tcPr>
            <w:tcW w:w="1483" w:type="dxa"/>
          </w:tcPr>
          <w:p w:rsidR="00FE133B" w:rsidRPr="00FE133B" w:rsidRDefault="00FE133B" w:rsidP="00FE133B">
            <w:pPr>
              <w:spacing w:line="240" w:lineRule="auto"/>
              <w:rPr>
                <w:rFonts w:ascii="Arial" w:hAnsi="Arial" w:cs="Arial"/>
                <w:sz w:val="16"/>
                <w:szCs w:val="16"/>
              </w:rPr>
            </w:pP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rPr>
                <w:rFonts w:ascii="Arial" w:hAnsi="Arial" w:cs="Arial"/>
                <w:sz w:val="16"/>
                <w:szCs w:val="16"/>
              </w:rPr>
            </w:pPr>
          </w:p>
        </w:tc>
        <w:tc>
          <w:tcPr>
            <w:tcW w:w="1662" w:type="dxa"/>
          </w:tcPr>
          <w:p w:rsidR="00FE133B" w:rsidRPr="00FE133B" w:rsidRDefault="00FE133B" w:rsidP="00FE133B">
            <w:pPr>
              <w:spacing w:line="240" w:lineRule="auto"/>
              <w:rPr>
                <w:rFonts w:ascii="Arial" w:hAnsi="Arial" w:cs="Arial"/>
                <w:sz w:val="16"/>
                <w:szCs w:val="16"/>
              </w:rPr>
            </w:pPr>
          </w:p>
        </w:tc>
      </w:tr>
      <w:tr w:rsidR="00FE133B" w:rsidRPr="00FE133B" w:rsidTr="00C7658A">
        <w:tc>
          <w:tcPr>
            <w:tcW w:w="5594" w:type="dxa"/>
            <w:gridSpan w:val="4"/>
          </w:tcPr>
          <w:p w:rsidR="00FE133B" w:rsidRPr="00FE133B" w:rsidRDefault="00FE133B" w:rsidP="00FE133B">
            <w:pPr>
              <w:spacing w:line="240" w:lineRule="auto"/>
              <w:jc w:val="right"/>
              <w:rPr>
                <w:rFonts w:ascii="Arial" w:hAnsi="Arial" w:cs="Arial"/>
                <w:sz w:val="16"/>
                <w:szCs w:val="16"/>
              </w:rPr>
            </w:pPr>
          </w:p>
          <w:p w:rsidR="00FE133B" w:rsidRPr="00FE133B" w:rsidRDefault="00FE133B" w:rsidP="00FE133B">
            <w:pPr>
              <w:spacing w:line="240" w:lineRule="auto"/>
              <w:jc w:val="right"/>
              <w:rPr>
                <w:rFonts w:ascii="Arial" w:hAnsi="Arial" w:cs="Arial"/>
                <w:sz w:val="16"/>
                <w:szCs w:val="16"/>
              </w:rPr>
            </w:pPr>
            <w:r w:rsidRPr="00FE133B">
              <w:rPr>
                <w:rFonts w:ascii="Arial" w:hAnsi="Arial" w:cs="Arial"/>
                <w:sz w:val="16"/>
                <w:szCs w:val="16"/>
              </w:rPr>
              <w:t>SUMA</w:t>
            </w:r>
          </w:p>
        </w:tc>
        <w:tc>
          <w:tcPr>
            <w:tcW w:w="1394" w:type="dxa"/>
          </w:tcPr>
          <w:p w:rsidR="00FE133B" w:rsidRPr="00FE133B" w:rsidRDefault="00FE133B" w:rsidP="00FE133B">
            <w:pPr>
              <w:spacing w:line="240" w:lineRule="auto"/>
              <w:rPr>
                <w:rFonts w:ascii="Arial" w:hAnsi="Arial" w:cs="Arial"/>
                <w:sz w:val="16"/>
                <w:szCs w:val="16"/>
              </w:rPr>
            </w:pPr>
          </w:p>
        </w:tc>
        <w:tc>
          <w:tcPr>
            <w:tcW w:w="1126" w:type="dxa"/>
          </w:tcPr>
          <w:p w:rsidR="00FE133B" w:rsidRPr="00FE133B" w:rsidRDefault="00FE133B" w:rsidP="00FE133B">
            <w:pPr>
              <w:spacing w:line="240" w:lineRule="auto"/>
              <w:jc w:val="center"/>
              <w:rPr>
                <w:rFonts w:ascii="Arial" w:hAnsi="Arial" w:cs="Arial"/>
                <w:sz w:val="16"/>
                <w:szCs w:val="16"/>
              </w:rPr>
            </w:pPr>
            <w:r w:rsidRPr="00FE133B">
              <w:rPr>
                <w:rFonts w:ascii="Arial" w:hAnsi="Arial" w:cs="Arial"/>
                <w:sz w:val="16"/>
                <w:szCs w:val="16"/>
              </w:rPr>
              <w:t>x</w:t>
            </w:r>
          </w:p>
        </w:tc>
        <w:tc>
          <w:tcPr>
            <w:tcW w:w="1662" w:type="dxa"/>
          </w:tcPr>
          <w:p w:rsidR="00FE133B" w:rsidRPr="00FE133B" w:rsidRDefault="00FE133B" w:rsidP="00FE133B">
            <w:pPr>
              <w:spacing w:line="240" w:lineRule="auto"/>
              <w:rPr>
                <w:rFonts w:ascii="Arial" w:hAnsi="Arial" w:cs="Arial"/>
                <w:sz w:val="16"/>
                <w:szCs w:val="16"/>
              </w:rPr>
            </w:pPr>
          </w:p>
        </w:tc>
      </w:tr>
    </w:tbl>
    <w:p w:rsidR="00FE133B" w:rsidRDefault="00FE133B" w:rsidP="00FE133B">
      <w:pPr>
        <w:widowControl w:val="0"/>
        <w:suppressAutoHyphens/>
        <w:spacing w:after="0" w:line="240" w:lineRule="auto"/>
        <w:jc w:val="both"/>
        <w:rPr>
          <w:rFonts w:ascii="Arial" w:eastAsia="Times New Roman" w:hAnsi="Arial" w:cs="Arial"/>
          <w:lang w:eastAsia="zh-CN"/>
        </w:rPr>
      </w:pPr>
    </w:p>
    <w:p w:rsidR="00FE133B" w:rsidRPr="00FE133B" w:rsidRDefault="00FE133B" w:rsidP="00FE133B">
      <w:pPr>
        <w:widowControl w:val="0"/>
        <w:suppressAutoHyphens/>
        <w:spacing w:after="0" w:line="240" w:lineRule="auto"/>
        <w:jc w:val="both"/>
        <w:rPr>
          <w:rFonts w:eastAsia="Times New Roman" w:cstheme="minorHAnsi"/>
          <w:lang w:eastAsia="zh-CN"/>
        </w:rPr>
      </w:pPr>
      <w:r w:rsidRPr="00FE133B">
        <w:rPr>
          <w:rFonts w:eastAsia="Times New Roman" w:cstheme="minorHAnsi"/>
          <w:lang w:eastAsia="zh-CN"/>
        </w:rPr>
        <w:t xml:space="preserve">  Cena oferty brutto słownie: ………………………………………………………………………....</w:t>
      </w:r>
      <w:r>
        <w:rPr>
          <w:rFonts w:eastAsia="Times New Roman" w:cstheme="minorHAnsi"/>
          <w:lang w:eastAsia="zh-CN"/>
        </w:rPr>
        <w:t>.....................................</w:t>
      </w:r>
      <w:r w:rsidRPr="00FE133B">
        <w:rPr>
          <w:rFonts w:eastAsia="Times New Roman" w:cstheme="minorHAnsi"/>
          <w:lang w:eastAsia="zh-CN"/>
        </w:rPr>
        <w:t>..</w:t>
      </w:r>
    </w:p>
    <w:p w:rsidR="00DE5DA3" w:rsidRPr="00DE5DA3" w:rsidRDefault="00DE5DA3" w:rsidP="00DE5DA3">
      <w:pPr>
        <w:spacing w:before="80" w:after="0" w:line="240" w:lineRule="auto"/>
        <w:jc w:val="both"/>
        <w:rPr>
          <w:rFonts w:eastAsia="Times New Roman" w:cstheme="minorHAnsi"/>
          <w:sz w:val="24"/>
          <w:szCs w:val="24"/>
          <w:lang w:eastAsia="pl-PL"/>
        </w:rPr>
      </w:pPr>
    </w:p>
    <w:p w:rsidR="000920A5" w:rsidRDefault="00FE133B" w:rsidP="00FE133B">
      <w:pPr>
        <w:pStyle w:val="Akapitzlist"/>
        <w:numPr>
          <w:ilvl w:val="0"/>
          <w:numId w:val="2"/>
        </w:numPr>
        <w:ind w:left="426" w:hanging="426"/>
        <w:rPr>
          <w:rFonts w:cstheme="minorHAnsi"/>
        </w:rPr>
      </w:pPr>
      <w:r>
        <w:rPr>
          <w:rFonts w:cstheme="minorHAnsi"/>
        </w:rPr>
        <w:t xml:space="preserve">Oświadczamy, że cena oferty zawiera wszelkie koszty związane z należytą realizacją zamówienia. </w:t>
      </w:r>
    </w:p>
    <w:p w:rsidR="00FE133B" w:rsidRDefault="00FE133B" w:rsidP="00FE133B">
      <w:pPr>
        <w:pStyle w:val="Akapitzlist"/>
        <w:numPr>
          <w:ilvl w:val="0"/>
          <w:numId w:val="2"/>
        </w:numPr>
        <w:ind w:left="426" w:hanging="426"/>
        <w:rPr>
          <w:rFonts w:cstheme="minorHAnsi"/>
        </w:rPr>
      </w:pPr>
      <w:r>
        <w:rPr>
          <w:rFonts w:cstheme="minorHAnsi"/>
        </w:rPr>
        <w:t xml:space="preserve">Oświadczamy, że zapoznaliśmy się ze Specyfikacją Warunków Zamówienia i nie wnosimy do niej zastrzeżeń oraz akceptujemy wszystkie warunki w niej zawarte. </w:t>
      </w:r>
    </w:p>
    <w:p w:rsidR="00FE133B" w:rsidRDefault="00FE133B" w:rsidP="00FE133B">
      <w:pPr>
        <w:pStyle w:val="Akapitzlist"/>
        <w:numPr>
          <w:ilvl w:val="0"/>
          <w:numId w:val="2"/>
        </w:numPr>
        <w:ind w:left="426" w:hanging="426"/>
        <w:rPr>
          <w:rFonts w:cstheme="minorHAnsi"/>
        </w:rPr>
      </w:pPr>
      <w:r>
        <w:rPr>
          <w:rFonts w:cstheme="minorHAnsi"/>
        </w:rPr>
        <w:lastRenderedPageBreak/>
        <w:t>Oferujemy wykonanie przedmiotu zamówienia zgodnie z wymaganiami zawartymi w Specyfikacji warunków Zamówienia.</w:t>
      </w:r>
    </w:p>
    <w:p w:rsidR="00FE133B" w:rsidRDefault="00FE133B" w:rsidP="00FE133B">
      <w:pPr>
        <w:pStyle w:val="Akapitzlist"/>
        <w:numPr>
          <w:ilvl w:val="0"/>
          <w:numId w:val="2"/>
        </w:numPr>
        <w:ind w:left="426" w:hanging="426"/>
        <w:rPr>
          <w:rFonts w:cstheme="minorHAnsi"/>
        </w:rPr>
      </w:pPr>
      <w:r>
        <w:rPr>
          <w:rFonts w:cstheme="minorHAnsi"/>
        </w:rPr>
        <w:t>Oświadczamy, że uzyskaliśmy wszystkie informacje niezbędne do prawidłowego przygotowania i złożenia niniejszej oferty.</w:t>
      </w:r>
    </w:p>
    <w:p w:rsidR="00FE133B" w:rsidRDefault="00FE133B" w:rsidP="00C7658A">
      <w:pPr>
        <w:pStyle w:val="Akapitzlist"/>
        <w:numPr>
          <w:ilvl w:val="0"/>
          <w:numId w:val="2"/>
        </w:numPr>
        <w:ind w:left="426" w:hanging="426"/>
        <w:jc w:val="both"/>
        <w:rPr>
          <w:rFonts w:cstheme="minorHAnsi"/>
        </w:rPr>
      </w:pPr>
      <w:r>
        <w:rPr>
          <w:rFonts w:cstheme="minorHAnsi"/>
        </w:rPr>
        <w:t>Oświadcz</w:t>
      </w:r>
      <w:r w:rsidR="00C7658A">
        <w:rPr>
          <w:rFonts w:cstheme="minorHAnsi"/>
        </w:rPr>
        <w:t xml:space="preserve">amy, że uważamy się za związanych niniejszą </w:t>
      </w:r>
      <w:r>
        <w:rPr>
          <w:rFonts w:cstheme="minorHAnsi"/>
        </w:rPr>
        <w:t>ofertą</w:t>
      </w:r>
      <w:r w:rsidR="00C7658A">
        <w:rPr>
          <w:rFonts w:cstheme="minorHAnsi"/>
        </w:rPr>
        <w:t xml:space="preserve"> na czas wskazany w Specyfikacji Warunków Zamówienia. </w:t>
      </w:r>
    </w:p>
    <w:p w:rsidR="00C7658A" w:rsidRDefault="00C7658A" w:rsidP="00C7658A">
      <w:pPr>
        <w:pStyle w:val="Akapitzlist"/>
        <w:numPr>
          <w:ilvl w:val="0"/>
          <w:numId w:val="2"/>
        </w:numPr>
        <w:ind w:left="426" w:hanging="426"/>
        <w:jc w:val="both"/>
        <w:rPr>
          <w:rFonts w:cstheme="minorHAnsi"/>
        </w:rPr>
      </w:pPr>
      <w:r>
        <w:rPr>
          <w:rFonts w:cstheme="minorHAnsi"/>
        </w:rPr>
        <w:t xml:space="preserve">Oświadczamy, że zawarty w Specyfikacji Warunków Zamówienia wzór umowy został przez nas zaakceptowany i zobowiązujemy się – w przypadku wyboru naszej oferty – do zawarcia umowy w miejscu i terminie wyznaczonym przez Zamawiajacego, na zasadach przedstawionych w złożonej ofercie.  </w:t>
      </w:r>
    </w:p>
    <w:p w:rsidR="00C7658A" w:rsidRDefault="00C7658A" w:rsidP="00C7658A">
      <w:pPr>
        <w:pStyle w:val="Akapitzlist"/>
        <w:numPr>
          <w:ilvl w:val="0"/>
          <w:numId w:val="2"/>
        </w:numPr>
        <w:ind w:left="426" w:hanging="426"/>
        <w:jc w:val="both"/>
        <w:rPr>
          <w:rFonts w:cstheme="minorHAnsi"/>
        </w:rPr>
      </w:pPr>
      <w:r>
        <w:rPr>
          <w:rFonts w:cstheme="minorHAnsi"/>
        </w:rPr>
        <w:t xml:space="preserve">Wadium przetargowe zostało wniesione na rzecz Zamawiajacego w dniu ……………………… w pieniądzu przelewem na rachunek bankowy/ w formie </w:t>
      </w:r>
      <w:r w:rsidR="0035019A">
        <w:rPr>
          <w:rFonts w:cstheme="minorHAnsi"/>
        </w:rPr>
        <w:t xml:space="preserve">* </w:t>
      </w:r>
      <w:r>
        <w:rPr>
          <w:rFonts w:cstheme="minorHAnsi"/>
        </w:rPr>
        <w:t>………………………………………………………………</w:t>
      </w:r>
    </w:p>
    <w:p w:rsidR="00C7658A" w:rsidRDefault="00C7658A" w:rsidP="00C7658A">
      <w:pPr>
        <w:pStyle w:val="Akapitzlist"/>
        <w:ind w:left="426"/>
        <w:jc w:val="both"/>
        <w:rPr>
          <w:rFonts w:cstheme="minorHAnsi"/>
        </w:rPr>
      </w:pPr>
      <w:r>
        <w:rPr>
          <w:rFonts w:cstheme="minorHAnsi"/>
        </w:rPr>
        <w:t>W przypadku zaistnienia przesłanek\zwrotu wadium, prosimy o jego zwrot na konto numer: ………………………………………………………………….</w:t>
      </w:r>
    </w:p>
    <w:p w:rsidR="00C7658A" w:rsidRDefault="00C7658A" w:rsidP="00C7658A">
      <w:pPr>
        <w:pStyle w:val="Akapitzlist"/>
        <w:ind w:left="426"/>
        <w:jc w:val="both"/>
        <w:rPr>
          <w:rFonts w:cstheme="minorHAnsi"/>
        </w:rPr>
      </w:pPr>
      <w:r>
        <w:rPr>
          <w:rFonts w:cstheme="minorHAnsi"/>
        </w:rPr>
        <w:t>Wadium wniesione w formie niepieniężnej prosimy przesłać na adres: ……………………………………</w:t>
      </w:r>
      <w:r w:rsidR="009C563F">
        <w:rPr>
          <w:rFonts w:cstheme="minorHAnsi"/>
        </w:rPr>
        <w:t>…</w:t>
      </w:r>
    </w:p>
    <w:p w:rsidR="00C7658A" w:rsidRDefault="00C7658A" w:rsidP="00C7658A">
      <w:pPr>
        <w:pStyle w:val="Akapitzlist"/>
        <w:ind w:left="426"/>
        <w:jc w:val="both"/>
        <w:rPr>
          <w:rFonts w:cstheme="minorHAnsi"/>
        </w:rPr>
      </w:pPr>
      <w:r>
        <w:rPr>
          <w:rFonts w:cstheme="minorHAnsi"/>
        </w:rPr>
        <w:t xml:space="preserve">Wykonawca zobowiązany jest załączyć do oferty potwierdzenie wniesienia wymaganego wadium (potwierdzenie wpłaty) lub </w:t>
      </w:r>
      <w:r w:rsidR="0035019A">
        <w:rPr>
          <w:rFonts w:cstheme="minorHAnsi"/>
        </w:rPr>
        <w:t xml:space="preserve">dokument (oryginał) potwierdzający zobowiązanie do pokrycia wadium w formie niepieniężnej. </w:t>
      </w:r>
    </w:p>
    <w:p w:rsidR="00C7658A" w:rsidRPr="0035019A" w:rsidRDefault="0035019A" w:rsidP="00C7658A">
      <w:pPr>
        <w:pStyle w:val="Akapitzlist"/>
        <w:numPr>
          <w:ilvl w:val="0"/>
          <w:numId w:val="2"/>
        </w:numPr>
        <w:ind w:left="426" w:hanging="426"/>
        <w:jc w:val="both"/>
        <w:rPr>
          <w:rFonts w:cstheme="minorHAnsi"/>
        </w:rPr>
      </w:pPr>
      <w:r>
        <w:rPr>
          <w:rFonts w:cstheme="minorHAnsi"/>
        </w:rPr>
        <w:t xml:space="preserve">Oświadczamy, że przedmiot zamówienia wykonamy </w:t>
      </w:r>
      <w:r w:rsidRPr="0035019A">
        <w:rPr>
          <w:rFonts w:cstheme="minorHAnsi"/>
          <w:b/>
        </w:rPr>
        <w:t>sa</w:t>
      </w:r>
      <w:r w:rsidR="009C563F">
        <w:rPr>
          <w:rFonts w:cstheme="minorHAnsi"/>
          <w:b/>
        </w:rPr>
        <w:t xml:space="preserve">modzielnie/przy </w:t>
      </w:r>
      <w:bookmarkStart w:id="0" w:name="_GoBack"/>
      <w:bookmarkEnd w:id="0"/>
      <w:r w:rsidRPr="0035019A">
        <w:rPr>
          <w:rFonts w:cstheme="minorHAnsi"/>
          <w:b/>
        </w:rPr>
        <w:t>udziale podwykonawców</w:t>
      </w:r>
      <w:r>
        <w:rPr>
          <w:rFonts w:cstheme="minorHAnsi"/>
          <w:b/>
        </w:rPr>
        <w:t>*</w:t>
      </w:r>
    </w:p>
    <w:p w:rsidR="0035019A" w:rsidRDefault="0035019A" w:rsidP="0035019A">
      <w:pPr>
        <w:pStyle w:val="Akapitzlist"/>
        <w:ind w:left="426"/>
        <w:jc w:val="both"/>
        <w:rPr>
          <w:rFonts w:cstheme="minorHAnsi"/>
        </w:rPr>
      </w:pPr>
      <w:r>
        <w:rPr>
          <w:rFonts w:cstheme="minorHAnsi"/>
        </w:rPr>
        <w:t>Jednocześnie poniżej wskazujemy:</w:t>
      </w:r>
    </w:p>
    <w:tbl>
      <w:tblPr>
        <w:tblStyle w:val="Tabela-Siatka"/>
        <w:tblW w:w="0" w:type="auto"/>
        <w:tblInd w:w="426" w:type="dxa"/>
        <w:tblLook w:val="04A0" w:firstRow="1" w:lastRow="0" w:firstColumn="1" w:lastColumn="0" w:noHBand="0" w:noVBand="1"/>
      </w:tblPr>
      <w:tblGrid>
        <w:gridCol w:w="4320"/>
        <w:gridCol w:w="4316"/>
      </w:tblGrid>
      <w:tr w:rsidR="0035019A" w:rsidTr="0035019A">
        <w:tc>
          <w:tcPr>
            <w:tcW w:w="4531" w:type="dxa"/>
          </w:tcPr>
          <w:p w:rsidR="0035019A" w:rsidRPr="0035019A" w:rsidRDefault="0035019A" w:rsidP="0035019A">
            <w:pPr>
              <w:pStyle w:val="Akapitzlist"/>
              <w:ind w:left="0"/>
              <w:jc w:val="both"/>
              <w:rPr>
                <w:rFonts w:asciiTheme="minorHAnsi" w:hAnsiTheme="minorHAnsi" w:cstheme="minorHAnsi"/>
                <w:sz w:val="18"/>
                <w:szCs w:val="18"/>
              </w:rPr>
            </w:pPr>
            <w:r w:rsidRPr="0035019A">
              <w:rPr>
                <w:rFonts w:asciiTheme="minorHAnsi" w:hAnsiTheme="minorHAnsi" w:cstheme="minorHAnsi"/>
                <w:sz w:val="18"/>
                <w:szCs w:val="18"/>
              </w:rPr>
              <w:t>Część (zakresy) zamówienia, których wykonanie zamierzamy powierzyć podwykonawcom:</w:t>
            </w:r>
          </w:p>
        </w:tc>
        <w:tc>
          <w:tcPr>
            <w:tcW w:w="4531" w:type="dxa"/>
          </w:tcPr>
          <w:p w:rsidR="0035019A" w:rsidRPr="0035019A" w:rsidRDefault="0035019A" w:rsidP="0035019A">
            <w:pPr>
              <w:pStyle w:val="Akapitzlist"/>
              <w:ind w:left="0"/>
              <w:jc w:val="both"/>
              <w:rPr>
                <w:rFonts w:asciiTheme="minorHAnsi" w:hAnsiTheme="minorHAnsi" w:cstheme="minorHAnsi"/>
                <w:sz w:val="18"/>
                <w:szCs w:val="18"/>
              </w:rPr>
            </w:pPr>
            <w:r w:rsidRPr="0035019A">
              <w:rPr>
                <w:rFonts w:asciiTheme="minorHAnsi" w:hAnsiTheme="minorHAnsi" w:cstheme="minorHAnsi"/>
                <w:sz w:val="18"/>
                <w:szCs w:val="18"/>
              </w:rPr>
              <w:t>Nazwy (firmy) tych podwykonawców (o ile są wiadome na tym etapie postępowania):</w:t>
            </w:r>
          </w:p>
        </w:tc>
      </w:tr>
      <w:tr w:rsidR="0035019A" w:rsidTr="0035019A">
        <w:tc>
          <w:tcPr>
            <w:tcW w:w="4531" w:type="dxa"/>
          </w:tcPr>
          <w:p w:rsidR="0035019A" w:rsidRDefault="0035019A" w:rsidP="0035019A">
            <w:pPr>
              <w:pStyle w:val="Akapitzlist"/>
              <w:ind w:left="0"/>
              <w:jc w:val="both"/>
              <w:rPr>
                <w:rFonts w:cstheme="minorHAnsi"/>
              </w:rPr>
            </w:pPr>
          </w:p>
        </w:tc>
        <w:tc>
          <w:tcPr>
            <w:tcW w:w="4531" w:type="dxa"/>
          </w:tcPr>
          <w:p w:rsidR="0035019A" w:rsidRDefault="0035019A" w:rsidP="0035019A">
            <w:pPr>
              <w:pStyle w:val="Akapitzlist"/>
              <w:ind w:left="0"/>
              <w:jc w:val="both"/>
              <w:rPr>
                <w:rFonts w:cstheme="minorHAnsi"/>
              </w:rPr>
            </w:pPr>
          </w:p>
        </w:tc>
      </w:tr>
    </w:tbl>
    <w:p w:rsidR="0035019A" w:rsidRPr="0035019A" w:rsidRDefault="0035019A" w:rsidP="0035019A">
      <w:pPr>
        <w:pStyle w:val="Akapitzlist"/>
        <w:ind w:left="426"/>
        <w:jc w:val="both"/>
        <w:rPr>
          <w:rFonts w:cstheme="minorHAnsi"/>
        </w:rPr>
      </w:pPr>
    </w:p>
    <w:p w:rsidR="0035019A" w:rsidRPr="0035019A" w:rsidRDefault="0035019A" w:rsidP="00C7658A">
      <w:pPr>
        <w:pStyle w:val="Akapitzlist"/>
        <w:numPr>
          <w:ilvl w:val="0"/>
          <w:numId w:val="2"/>
        </w:numPr>
        <w:ind w:left="426" w:hanging="426"/>
        <w:jc w:val="both"/>
        <w:rPr>
          <w:rFonts w:cstheme="minorHAnsi"/>
        </w:rPr>
      </w:pPr>
      <w:r>
        <w:rPr>
          <w:rFonts w:cstheme="minorHAnsi"/>
        </w:rPr>
        <w:t xml:space="preserve">Na czas prowadzonego postępowania wyznaczamy osobę do bezpośrednich kontaktów </w:t>
      </w:r>
      <w:r w:rsidR="00743702">
        <w:rPr>
          <w:rFonts w:cstheme="minorHAnsi"/>
        </w:rPr>
        <w:br/>
      </w:r>
      <w:r>
        <w:rPr>
          <w:rFonts w:cstheme="minorHAnsi"/>
        </w:rPr>
        <w:t xml:space="preserve">z Zamawiającym: ……………………………………………………………………………. </w:t>
      </w:r>
      <w:r>
        <w:rPr>
          <w:rFonts w:cstheme="minorHAnsi"/>
          <w:i/>
        </w:rPr>
        <w:t>(podać imię, nazwisko, stanowisko służbowe, numer telefonu, adres e-mail).</w:t>
      </w:r>
    </w:p>
    <w:p w:rsidR="0035019A" w:rsidRPr="0035019A" w:rsidRDefault="0035019A" w:rsidP="00C7658A">
      <w:pPr>
        <w:pStyle w:val="Akapitzlist"/>
        <w:numPr>
          <w:ilvl w:val="0"/>
          <w:numId w:val="2"/>
        </w:numPr>
        <w:ind w:left="426" w:hanging="426"/>
        <w:jc w:val="both"/>
        <w:rPr>
          <w:rFonts w:cstheme="minorHAnsi"/>
        </w:rPr>
      </w:pPr>
      <w:r>
        <w:rPr>
          <w:rFonts w:cstheme="minorHAnsi"/>
        </w:rPr>
        <w:t xml:space="preserve">Informujemy, że pełnomocnikiem ustanowionym do reprezentowania w postępowaniu /reprezentowania  w postępowaniu i zawarcia umowy w sprawie zamówienia publicznego * Wykonawców wspólnie ubiegający się o udzielnie zamówienia  jest ……………………………………………. </w:t>
      </w:r>
      <w:r>
        <w:rPr>
          <w:rFonts w:cstheme="minorHAnsi"/>
          <w:i/>
        </w:rPr>
        <w:t>(podać imię i nazwisko).</w:t>
      </w:r>
    </w:p>
    <w:p w:rsidR="0035019A" w:rsidRDefault="0035019A" w:rsidP="00C7658A">
      <w:pPr>
        <w:pStyle w:val="Akapitzlist"/>
        <w:numPr>
          <w:ilvl w:val="0"/>
          <w:numId w:val="2"/>
        </w:numPr>
        <w:ind w:left="426" w:hanging="426"/>
        <w:jc w:val="both"/>
        <w:rPr>
          <w:rFonts w:cstheme="minorHAnsi"/>
        </w:rPr>
      </w:pPr>
      <w:r>
        <w:rPr>
          <w:rFonts w:cstheme="minorHAnsi"/>
        </w:rPr>
        <w:t xml:space="preserve">Deklarujemy, ze wszystkie oświadczenia, informacje, dokumenty złożone w ofercie są kompletne, prawdziwe i dokładne w każdym szczególe. </w:t>
      </w:r>
    </w:p>
    <w:p w:rsidR="0035019A" w:rsidRPr="0035019A" w:rsidRDefault="0035019A" w:rsidP="0035019A">
      <w:pPr>
        <w:pStyle w:val="Akapitzlist"/>
        <w:numPr>
          <w:ilvl w:val="0"/>
          <w:numId w:val="2"/>
        </w:numPr>
        <w:ind w:left="426" w:hanging="426"/>
        <w:jc w:val="both"/>
        <w:rPr>
          <w:rFonts w:cstheme="minorHAnsi"/>
        </w:rPr>
      </w:pPr>
      <w:r w:rsidRPr="0035019A">
        <w:rPr>
          <w:rFonts w:cstheme="minorHAnsi"/>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rsidR="0035019A" w:rsidRDefault="0035019A" w:rsidP="0035019A">
      <w:pPr>
        <w:pStyle w:val="Akapitzlist"/>
        <w:numPr>
          <w:ilvl w:val="0"/>
          <w:numId w:val="2"/>
        </w:numPr>
        <w:ind w:left="426" w:hanging="426"/>
        <w:jc w:val="both"/>
        <w:rPr>
          <w:rFonts w:cstheme="minorHAnsi"/>
        </w:rPr>
      </w:pPr>
      <w:r w:rsidRPr="0035019A">
        <w:rPr>
          <w:rFonts w:cstheme="minorHAnsi"/>
        </w:rPr>
        <w:t xml:space="preserve">Oświadczam, że żadne z informacji zawartych w niniejszej ofercie </w:t>
      </w:r>
      <w:r w:rsidRPr="00743702">
        <w:rPr>
          <w:rFonts w:cstheme="minorHAnsi"/>
          <w:b/>
        </w:rPr>
        <w:t>nie stanowią tajemnicy przedsiębiorstwa w rozumieniu przepisów o zwa</w:t>
      </w:r>
      <w:r w:rsidR="00743702" w:rsidRPr="00743702">
        <w:rPr>
          <w:rFonts w:cstheme="minorHAnsi"/>
          <w:b/>
        </w:rPr>
        <w:t>lczaniu nieuczciwej konkurencji/</w:t>
      </w:r>
      <w:r w:rsidRPr="00743702">
        <w:rPr>
          <w:rFonts w:cstheme="minorHAnsi"/>
          <w:b/>
        </w:rPr>
        <w:t>wskazane poniżej informacje zawarte w ofercie stan</w:t>
      </w:r>
      <w:r w:rsidR="00743702" w:rsidRPr="00743702">
        <w:rPr>
          <w:rFonts w:cstheme="minorHAnsi"/>
          <w:b/>
        </w:rPr>
        <w:t>owią tajemnicę przedsiębiorstwa</w:t>
      </w:r>
      <w:r w:rsidRPr="00743702">
        <w:rPr>
          <w:rFonts w:cstheme="minorHAnsi"/>
          <w:b/>
        </w:rPr>
        <w:t xml:space="preserve"> w rozumieniu przepisów o zwalczaniu nieuczciwej konkurencji</w:t>
      </w:r>
      <w:r w:rsidR="00743702">
        <w:rPr>
          <w:rFonts w:cstheme="minorHAnsi"/>
        </w:rPr>
        <w:t>*</w:t>
      </w:r>
      <w:r w:rsidRPr="0035019A">
        <w:rPr>
          <w:rFonts w:cstheme="minorHAnsi"/>
        </w:rPr>
        <w:t xml:space="preserve"> i w związku z tym nie mogą być one udostępniane</w:t>
      </w:r>
      <w:r w:rsidR="00743702">
        <w:rPr>
          <w:rFonts w:cstheme="minorHAnsi"/>
        </w:rPr>
        <w:t>:</w:t>
      </w:r>
    </w:p>
    <w:p w:rsidR="00743702" w:rsidRDefault="00743702" w:rsidP="00743702">
      <w:pPr>
        <w:pStyle w:val="Akapitzlist"/>
        <w:ind w:left="426"/>
        <w:jc w:val="both"/>
        <w:rPr>
          <w:rFonts w:cstheme="minorHAnsi"/>
        </w:rPr>
      </w:pPr>
      <w:r>
        <w:rPr>
          <w:rFonts w:cstheme="minorHAnsi"/>
        </w:rPr>
        <w:t>……………………………………………………………………………………………………………………………………………………..</w:t>
      </w:r>
    </w:p>
    <w:p w:rsidR="00743702" w:rsidRPr="00743702" w:rsidRDefault="00743702" w:rsidP="00743702">
      <w:pPr>
        <w:pStyle w:val="Akapitzlist"/>
        <w:numPr>
          <w:ilvl w:val="0"/>
          <w:numId w:val="2"/>
        </w:numPr>
        <w:ind w:left="426" w:hanging="426"/>
        <w:rPr>
          <w:rFonts w:cstheme="minorHAnsi"/>
        </w:rPr>
      </w:pPr>
      <w:r w:rsidRPr="00743702">
        <w:rPr>
          <w:rFonts w:cstheme="minorHAnsi"/>
        </w:rPr>
        <w:t xml:space="preserve">Oświadczamy, że </w:t>
      </w:r>
      <w:r w:rsidRPr="00743702">
        <w:rPr>
          <w:rFonts w:cstheme="minorHAnsi"/>
          <w:b/>
        </w:rPr>
        <w:t>jesteśmy</w:t>
      </w:r>
      <w:r>
        <w:rPr>
          <w:rFonts w:cstheme="minorHAnsi"/>
          <w:b/>
        </w:rPr>
        <w:t>/n</w:t>
      </w:r>
      <w:r w:rsidRPr="00743702">
        <w:rPr>
          <w:rFonts w:cstheme="minorHAnsi"/>
          <w:b/>
        </w:rPr>
        <w:t>ie jesteśmy</w:t>
      </w:r>
      <w:r w:rsidRPr="00743702">
        <w:rPr>
          <w:rFonts w:cstheme="minorHAnsi"/>
        </w:rPr>
        <w:t>* czynnym podatnikiem od towarów i usług VAT.</w:t>
      </w:r>
    </w:p>
    <w:p w:rsidR="00743702" w:rsidRPr="00743702" w:rsidRDefault="00743702" w:rsidP="00743702">
      <w:pPr>
        <w:pStyle w:val="Akapitzlist"/>
        <w:numPr>
          <w:ilvl w:val="0"/>
          <w:numId w:val="2"/>
        </w:numPr>
        <w:ind w:left="426" w:hanging="426"/>
        <w:jc w:val="both"/>
        <w:rPr>
          <w:rFonts w:cstheme="minorHAnsi"/>
        </w:rPr>
      </w:pPr>
      <w:r w:rsidRPr="00743702">
        <w:rPr>
          <w:rFonts w:cstheme="minorHAnsi"/>
        </w:rPr>
        <w:lastRenderedPageBreak/>
        <w:t xml:space="preserve">Oświadczamy (zgodnie z art. 225 ust. 1 ustawy </w:t>
      </w:r>
      <w:proofErr w:type="spellStart"/>
      <w:r w:rsidRPr="00743702">
        <w:rPr>
          <w:rFonts w:cstheme="minorHAnsi"/>
        </w:rPr>
        <w:t>Pzp</w:t>
      </w:r>
      <w:proofErr w:type="spellEnd"/>
      <w:r w:rsidRPr="00743702">
        <w:rPr>
          <w:rFonts w:cstheme="minorHAnsi"/>
        </w:rPr>
        <w:t>),</w:t>
      </w:r>
      <w:r>
        <w:rPr>
          <w:rFonts w:cstheme="minorHAnsi"/>
        </w:rPr>
        <w:t xml:space="preserve"> że  wybór naszej oferty</w:t>
      </w:r>
      <w:r w:rsidRPr="00743702">
        <w:rPr>
          <w:rFonts w:cstheme="minorHAnsi"/>
          <w:b/>
        </w:rPr>
        <w:t xml:space="preserve"> będzie/nie będzie</w:t>
      </w:r>
      <w:r w:rsidRPr="00743702">
        <w:rPr>
          <w:rFonts w:cstheme="minorHAnsi"/>
        </w:rPr>
        <w:t xml:space="preserve">* prowadzić do powstania u Zamawiającego obowiązku podatkowego zgodnie z przepisami </w:t>
      </w:r>
      <w:r>
        <w:rPr>
          <w:rFonts w:cstheme="minorHAnsi"/>
        </w:rPr>
        <w:br/>
      </w:r>
      <w:r w:rsidRPr="00743702">
        <w:rPr>
          <w:rFonts w:cstheme="minorHAnsi"/>
        </w:rPr>
        <w:t>o podatku od towarów i usług.</w:t>
      </w:r>
    </w:p>
    <w:p w:rsidR="00743702" w:rsidRPr="00743702" w:rsidRDefault="00743702" w:rsidP="00743702">
      <w:pPr>
        <w:pStyle w:val="Akapitzlist"/>
        <w:numPr>
          <w:ilvl w:val="0"/>
          <w:numId w:val="2"/>
        </w:numPr>
        <w:spacing w:after="0" w:line="240" w:lineRule="auto"/>
        <w:ind w:left="426" w:hanging="426"/>
        <w:jc w:val="both"/>
        <w:rPr>
          <w:rFonts w:eastAsia="Times New Roman" w:cstheme="minorHAnsi"/>
          <w:lang w:eastAsia="pl-PL"/>
        </w:rPr>
      </w:pPr>
      <w:r w:rsidRPr="00743702">
        <w:rPr>
          <w:rFonts w:eastAsia="Times New Roman" w:cstheme="minorHAnsi"/>
          <w:lang w:eastAsia="pl-PL"/>
        </w:rPr>
        <w:t>Oświadczam, że Wykonawca, którego reprezentuję jest:</w:t>
      </w:r>
      <w:r w:rsidRPr="00743702">
        <w:rPr>
          <w:rFonts w:cstheme="minorHAnsi"/>
        </w:rPr>
        <w:t xml:space="preserve"> </w:t>
      </w:r>
    </w:p>
    <w:p w:rsidR="00743702" w:rsidRPr="00743702" w:rsidRDefault="00743702" w:rsidP="00743702">
      <w:pPr>
        <w:numPr>
          <w:ilvl w:val="0"/>
          <w:numId w:val="4"/>
        </w:numPr>
        <w:spacing w:after="0" w:line="240" w:lineRule="auto"/>
        <w:jc w:val="both"/>
        <w:rPr>
          <w:rFonts w:eastAsia="Times New Roman" w:cstheme="minorHAnsi"/>
          <w:lang w:eastAsia="pl-PL"/>
        </w:rPr>
      </w:pPr>
      <w:r w:rsidRPr="00743702">
        <w:rPr>
          <w:rFonts w:eastAsia="Times New Roman" w:cstheme="minorHAnsi"/>
          <w:lang w:eastAsia="pl-PL"/>
        </w:rPr>
        <w:t>mikro przedsiębiorcą</w:t>
      </w:r>
    </w:p>
    <w:p w:rsidR="00743702" w:rsidRPr="00743702" w:rsidRDefault="00743702" w:rsidP="00743702">
      <w:pPr>
        <w:numPr>
          <w:ilvl w:val="0"/>
          <w:numId w:val="4"/>
        </w:numPr>
        <w:spacing w:after="0" w:line="240" w:lineRule="auto"/>
        <w:jc w:val="both"/>
        <w:rPr>
          <w:rFonts w:eastAsia="Times New Roman" w:cstheme="minorHAnsi"/>
          <w:lang w:eastAsia="pl-PL"/>
        </w:rPr>
      </w:pPr>
      <w:r w:rsidRPr="00743702">
        <w:rPr>
          <w:rFonts w:eastAsia="Times New Roman" w:cstheme="minorHAnsi"/>
          <w:lang w:eastAsia="pl-PL"/>
        </w:rPr>
        <w:t>małym przedsiębiorcą</w:t>
      </w:r>
    </w:p>
    <w:p w:rsidR="00743702" w:rsidRPr="00743702" w:rsidRDefault="00743702" w:rsidP="00743702">
      <w:pPr>
        <w:numPr>
          <w:ilvl w:val="0"/>
          <w:numId w:val="4"/>
        </w:numPr>
        <w:spacing w:after="0" w:line="240" w:lineRule="auto"/>
        <w:jc w:val="both"/>
        <w:rPr>
          <w:rFonts w:eastAsia="Times New Roman" w:cstheme="minorHAnsi"/>
          <w:lang w:eastAsia="pl-PL"/>
        </w:rPr>
      </w:pPr>
      <w:r w:rsidRPr="00743702">
        <w:rPr>
          <w:rFonts w:eastAsia="Times New Roman" w:cstheme="minorHAnsi"/>
          <w:lang w:eastAsia="pl-PL"/>
        </w:rPr>
        <w:t xml:space="preserve">średnim przedsiębiorcą </w:t>
      </w:r>
    </w:p>
    <w:p w:rsidR="00743702" w:rsidRPr="00743702" w:rsidRDefault="00743702" w:rsidP="00743702">
      <w:pPr>
        <w:numPr>
          <w:ilvl w:val="0"/>
          <w:numId w:val="4"/>
        </w:numPr>
        <w:spacing w:after="0" w:line="240" w:lineRule="auto"/>
        <w:jc w:val="both"/>
        <w:rPr>
          <w:rFonts w:eastAsia="Times New Roman" w:cstheme="minorHAnsi"/>
          <w:lang w:eastAsia="pl-PL"/>
        </w:rPr>
      </w:pPr>
      <w:r w:rsidRPr="00743702">
        <w:rPr>
          <w:rFonts w:eastAsia="Times New Roman" w:cstheme="minorHAnsi"/>
          <w:lang w:eastAsia="pl-PL"/>
        </w:rPr>
        <w:t xml:space="preserve">dużym przedsiębiorcą </w:t>
      </w:r>
    </w:p>
    <w:p w:rsidR="00743702" w:rsidRPr="00743702" w:rsidRDefault="00743702" w:rsidP="00743702">
      <w:pPr>
        <w:spacing w:after="0" w:line="240" w:lineRule="auto"/>
        <w:ind w:left="360"/>
        <w:jc w:val="both"/>
        <w:rPr>
          <w:rFonts w:eastAsia="Times New Roman" w:cstheme="minorHAnsi"/>
          <w:i/>
          <w:lang w:eastAsia="pl-PL"/>
        </w:rPr>
      </w:pPr>
      <w:r w:rsidRPr="00743702">
        <w:rPr>
          <w:rFonts w:eastAsia="Times New Roman" w:cstheme="minorHAnsi"/>
          <w:i/>
          <w:lang w:eastAsia="pl-PL"/>
        </w:rPr>
        <w:t xml:space="preserve"> (zaznaczyć właściwy kwadrat)</w:t>
      </w:r>
    </w:p>
    <w:p w:rsidR="00743702" w:rsidRDefault="00743702" w:rsidP="00743702">
      <w:pPr>
        <w:pStyle w:val="Akapitzlist"/>
        <w:numPr>
          <w:ilvl w:val="0"/>
          <w:numId w:val="2"/>
        </w:numPr>
        <w:spacing w:after="0" w:line="240" w:lineRule="auto"/>
        <w:ind w:left="426" w:hanging="426"/>
        <w:jc w:val="both"/>
        <w:rPr>
          <w:rFonts w:eastAsia="Times New Roman" w:cstheme="minorHAnsi"/>
          <w:szCs w:val="24"/>
          <w:lang w:eastAsia="pl-PL"/>
        </w:rPr>
      </w:pPr>
      <w:r w:rsidRPr="00743702">
        <w:rPr>
          <w:rFonts w:eastAsia="Times New Roman" w:cstheme="minorHAnsi"/>
          <w:szCs w:val="24"/>
          <w:lang w:eastAsia="pl-PL"/>
        </w:rPr>
        <w:t xml:space="preserve">Oświadczamy, że wypełniliśmy obowiązki informacyjne przewidziane w art. 13 lub art. 14 </w:t>
      </w:r>
      <w:r w:rsidRPr="00743702">
        <w:rPr>
          <w:rFonts w:eastAsia="Times New Roman" w:cstheme="minorHAnsi"/>
          <w:b/>
          <w:szCs w:val="24"/>
          <w:lang w:eastAsia="pl-PL"/>
        </w:rPr>
        <w:t>RODO</w:t>
      </w:r>
      <w:r w:rsidRPr="00743702">
        <w:rPr>
          <w:rFonts w:eastAsia="Times New Roman" w:cstheme="minorHAnsi"/>
          <w:szCs w:val="24"/>
          <w:lang w:eastAsia="pl-PL"/>
        </w:rPr>
        <w:t xml:space="preserve"> (</w:t>
      </w:r>
      <w:r w:rsidRPr="00743702">
        <w:rPr>
          <w:rFonts w:eastAsia="Times New Roman" w:cstheme="minorHAnsi"/>
          <w:i/>
          <w:iCs/>
          <w:szCs w:val="24"/>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43702">
        <w:rPr>
          <w:rFonts w:eastAsia="Times New Roman" w:cstheme="minorHAnsi"/>
          <w:szCs w:val="24"/>
          <w:lang w:eastAsia="pl-PL"/>
        </w:rPr>
        <w:t xml:space="preserve"> wobec osób fizycznych, od których dane osobowe bezpośrednio lub pośrednio pozyskałem w celu ubiegania się o udzielenie zamówienia publicznego w niniejszym postępowaniu.</w:t>
      </w:r>
    </w:p>
    <w:p w:rsidR="00743702" w:rsidRPr="00743702" w:rsidRDefault="00743702" w:rsidP="00743702">
      <w:pPr>
        <w:pStyle w:val="Akapitzlist"/>
        <w:spacing w:after="0" w:line="240" w:lineRule="auto"/>
        <w:ind w:left="426"/>
        <w:jc w:val="both"/>
        <w:rPr>
          <w:rFonts w:eastAsia="Times New Roman" w:cstheme="minorHAnsi"/>
          <w:szCs w:val="24"/>
          <w:lang w:eastAsia="pl-PL"/>
        </w:rPr>
      </w:pPr>
      <w:r w:rsidRPr="00743702">
        <w:rPr>
          <w:rFonts w:eastAsia="Times New Roman" w:cstheme="minorHAnsi"/>
          <w:iCs/>
          <w:szCs w:val="24"/>
          <w:lang w:eastAsia="pl-PL"/>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rsidR="00743702" w:rsidRPr="00743702" w:rsidRDefault="00743702" w:rsidP="00743702">
      <w:pPr>
        <w:spacing w:after="0" w:line="240" w:lineRule="auto"/>
        <w:jc w:val="both"/>
        <w:rPr>
          <w:rFonts w:ascii="Arial" w:eastAsia="Times New Roman" w:hAnsi="Arial" w:cs="Arial"/>
          <w:lang w:eastAsia="pl-PL"/>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743702" w:rsidRPr="00743702" w:rsidTr="008708FD">
        <w:trPr>
          <w:trHeight w:val="340"/>
        </w:trPr>
        <w:tc>
          <w:tcPr>
            <w:tcW w:w="3707" w:type="dxa"/>
          </w:tcPr>
          <w:p w:rsidR="00743702" w:rsidRPr="00743702" w:rsidRDefault="00743702" w:rsidP="00743702">
            <w:pPr>
              <w:spacing w:after="0" w:line="240" w:lineRule="auto"/>
              <w:jc w:val="both"/>
              <w:rPr>
                <w:rFonts w:ascii="Arial" w:eastAsia="Times New Roman" w:hAnsi="Arial" w:cs="Arial"/>
                <w:lang w:eastAsia="pl-PL"/>
              </w:rPr>
            </w:pPr>
          </w:p>
          <w:p w:rsidR="00743702" w:rsidRPr="00743702" w:rsidRDefault="00743702" w:rsidP="00743702">
            <w:pPr>
              <w:spacing w:after="0" w:line="240" w:lineRule="auto"/>
              <w:jc w:val="both"/>
              <w:rPr>
                <w:rFonts w:ascii="Arial" w:eastAsia="Times New Roman" w:hAnsi="Arial" w:cs="Arial"/>
                <w:lang w:eastAsia="pl-PL"/>
              </w:rPr>
            </w:pPr>
          </w:p>
        </w:tc>
        <w:tc>
          <w:tcPr>
            <w:tcW w:w="1283" w:type="dxa"/>
          </w:tcPr>
          <w:p w:rsidR="00743702" w:rsidRPr="00743702" w:rsidRDefault="00743702" w:rsidP="00743702">
            <w:pPr>
              <w:spacing w:after="0" w:line="240" w:lineRule="auto"/>
              <w:jc w:val="both"/>
              <w:rPr>
                <w:rFonts w:ascii="Arial" w:eastAsia="Times New Roman" w:hAnsi="Arial" w:cs="Arial"/>
                <w:lang w:eastAsia="pl-PL"/>
              </w:rPr>
            </w:pPr>
          </w:p>
        </w:tc>
        <w:tc>
          <w:tcPr>
            <w:tcW w:w="4847" w:type="dxa"/>
            <w:vAlign w:val="center"/>
          </w:tcPr>
          <w:p w:rsidR="00743702" w:rsidRPr="00743702" w:rsidRDefault="00743702" w:rsidP="00743702">
            <w:pPr>
              <w:spacing w:after="0" w:line="240" w:lineRule="auto"/>
              <w:jc w:val="center"/>
              <w:rPr>
                <w:rFonts w:eastAsia="Times New Roman" w:cstheme="minorHAnsi"/>
                <w:sz w:val="20"/>
                <w:szCs w:val="20"/>
                <w:lang w:eastAsia="pl-PL"/>
              </w:rPr>
            </w:pPr>
            <w:r w:rsidRPr="00743702">
              <w:rPr>
                <w:rFonts w:eastAsia="Times New Roman" w:cstheme="minorHAnsi"/>
                <w:sz w:val="20"/>
                <w:szCs w:val="20"/>
                <w:lang w:eastAsia="pl-PL"/>
              </w:rPr>
              <w:t>Upełnomocnieni przedstawiciele</w:t>
            </w:r>
          </w:p>
        </w:tc>
      </w:tr>
      <w:tr w:rsidR="00743702" w:rsidRPr="00743702" w:rsidTr="008708FD">
        <w:trPr>
          <w:trHeight w:val="383"/>
        </w:trPr>
        <w:tc>
          <w:tcPr>
            <w:tcW w:w="3707" w:type="dxa"/>
          </w:tcPr>
          <w:p w:rsidR="00743702" w:rsidRPr="00743702" w:rsidRDefault="00743702" w:rsidP="00743702">
            <w:pPr>
              <w:spacing w:after="0" w:line="240" w:lineRule="auto"/>
              <w:jc w:val="both"/>
              <w:rPr>
                <w:rFonts w:ascii="Arial" w:eastAsia="Times New Roman" w:hAnsi="Arial" w:cs="Arial"/>
                <w:lang w:eastAsia="pl-PL"/>
              </w:rPr>
            </w:pPr>
          </w:p>
        </w:tc>
        <w:tc>
          <w:tcPr>
            <w:tcW w:w="1283" w:type="dxa"/>
          </w:tcPr>
          <w:p w:rsidR="00743702" w:rsidRPr="00743702" w:rsidRDefault="00743702" w:rsidP="00743702">
            <w:pPr>
              <w:spacing w:after="0" w:line="240" w:lineRule="auto"/>
              <w:jc w:val="both"/>
              <w:rPr>
                <w:rFonts w:ascii="Arial" w:eastAsia="Times New Roman" w:hAnsi="Arial" w:cs="Arial"/>
                <w:lang w:eastAsia="pl-PL"/>
              </w:rPr>
            </w:pPr>
          </w:p>
        </w:tc>
        <w:tc>
          <w:tcPr>
            <w:tcW w:w="4847" w:type="dxa"/>
          </w:tcPr>
          <w:p w:rsidR="00743702" w:rsidRPr="00743702" w:rsidRDefault="00743702" w:rsidP="00743702">
            <w:pPr>
              <w:spacing w:after="0" w:line="240" w:lineRule="auto"/>
              <w:jc w:val="center"/>
              <w:rPr>
                <w:rFonts w:eastAsia="Times New Roman" w:cstheme="minorHAnsi"/>
                <w:sz w:val="20"/>
                <w:szCs w:val="20"/>
                <w:lang w:eastAsia="pl-PL"/>
              </w:rPr>
            </w:pPr>
            <w:r w:rsidRPr="00743702">
              <w:rPr>
                <w:rFonts w:eastAsia="Times New Roman" w:cstheme="minorHAnsi"/>
                <w:sz w:val="20"/>
                <w:szCs w:val="20"/>
                <w:lang w:eastAsia="pl-PL"/>
              </w:rPr>
              <w:t>Wykonawcy:</w:t>
            </w:r>
          </w:p>
        </w:tc>
      </w:tr>
      <w:tr w:rsidR="00743702" w:rsidRPr="00743702" w:rsidTr="008708FD">
        <w:trPr>
          <w:trHeight w:val="213"/>
        </w:trPr>
        <w:tc>
          <w:tcPr>
            <w:tcW w:w="3707" w:type="dxa"/>
            <w:tcBorders>
              <w:top w:val="dashed" w:sz="4" w:space="0" w:color="auto"/>
            </w:tcBorders>
          </w:tcPr>
          <w:p w:rsidR="00743702" w:rsidRPr="00743702" w:rsidRDefault="00743702" w:rsidP="00743702">
            <w:pPr>
              <w:spacing w:after="0" w:line="240" w:lineRule="auto"/>
              <w:jc w:val="center"/>
              <w:rPr>
                <w:rFonts w:eastAsia="Times New Roman" w:cstheme="minorHAnsi"/>
                <w:lang w:eastAsia="pl-PL"/>
              </w:rPr>
            </w:pPr>
            <w:r w:rsidRPr="00743702">
              <w:rPr>
                <w:rFonts w:eastAsia="Times New Roman" w:cstheme="minorHAnsi"/>
                <w:lang w:eastAsia="pl-PL"/>
              </w:rPr>
              <w:t>(data)</w:t>
            </w:r>
          </w:p>
        </w:tc>
        <w:tc>
          <w:tcPr>
            <w:tcW w:w="1283" w:type="dxa"/>
          </w:tcPr>
          <w:p w:rsidR="00743702" w:rsidRPr="00743702" w:rsidRDefault="00743702" w:rsidP="00743702">
            <w:pPr>
              <w:spacing w:after="0" w:line="240" w:lineRule="auto"/>
              <w:jc w:val="both"/>
              <w:rPr>
                <w:rFonts w:ascii="Arial" w:eastAsia="Times New Roman" w:hAnsi="Arial" w:cs="Arial"/>
                <w:lang w:eastAsia="pl-PL"/>
              </w:rPr>
            </w:pPr>
          </w:p>
        </w:tc>
        <w:tc>
          <w:tcPr>
            <w:tcW w:w="4847" w:type="dxa"/>
            <w:tcBorders>
              <w:top w:val="dashed" w:sz="4" w:space="0" w:color="auto"/>
            </w:tcBorders>
          </w:tcPr>
          <w:p w:rsidR="00743702" w:rsidRPr="00743702" w:rsidRDefault="00743702" w:rsidP="00743702">
            <w:pPr>
              <w:spacing w:after="0" w:line="240" w:lineRule="auto"/>
              <w:jc w:val="center"/>
              <w:rPr>
                <w:rFonts w:ascii="Arial" w:eastAsia="Times New Roman" w:hAnsi="Arial" w:cs="Arial"/>
                <w:i/>
                <w:sz w:val="16"/>
                <w:szCs w:val="16"/>
                <w:lang w:eastAsia="pl-PL"/>
              </w:rPr>
            </w:pPr>
            <w:r w:rsidRPr="00743702">
              <w:rPr>
                <w:rFonts w:eastAsia="Times New Roman" w:cstheme="minorHAnsi"/>
                <w:i/>
                <w:sz w:val="16"/>
                <w:szCs w:val="16"/>
                <w:lang w:eastAsia="pl-PL"/>
              </w:rPr>
              <w:t>Oferta winna być złożona w formie elektronicznej i opatrzona kwalifikowanym podpisem elektronicznym przez osobę lub osoby uprawnione do reprezentowania Wykonawcy</w:t>
            </w:r>
            <w:r w:rsidRPr="00743702">
              <w:rPr>
                <w:rFonts w:ascii="Arial" w:eastAsia="Times New Roman" w:hAnsi="Arial" w:cs="Arial"/>
                <w:i/>
                <w:sz w:val="16"/>
                <w:szCs w:val="16"/>
                <w:lang w:eastAsia="pl-PL"/>
              </w:rPr>
              <w:t>.</w:t>
            </w:r>
          </w:p>
        </w:tc>
      </w:tr>
    </w:tbl>
    <w:p w:rsidR="00743702" w:rsidRPr="00743702" w:rsidRDefault="00743702" w:rsidP="00743702">
      <w:pPr>
        <w:spacing w:after="0" w:line="360" w:lineRule="auto"/>
        <w:jc w:val="both"/>
        <w:rPr>
          <w:rFonts w:ascii="Times New Roman" w:eastAsia="Times New Roman" w:hAnsi="Times New Roman" w:cs="Times New Roman"/>
          <w:lang w:eastAsia="pl-PL"/>
        </w:rPr>
      </w:pPr>
    </w:p>
    <w:p w:rsidR="00743702" w:rsidRPr="00743702" w:rsidRDefault="00743702" w:rsidP="00743702">
      <w:pPr>
        <w:spacing w:after="0" w:line="360" w:lineRule="auto"/>
        <w:jc w:val="both"/>
        <w:rPr>
          <w:rFonts w:ascii="Times New Roman" w:eastAsia="Times New Roman" w:hAnsi="Times New Roman" w:cs="Times New Roman"/>
          <w:lang w:eastAsia="pl-PL"/>
        </w:rPr>
      </w:pPr>
    </w:p>
    <w:p w:rsidR="00743702" w:rsidRPr="00743702" w:rsidRDefault="00743702" w:rsidP="00743702">
      <w:pPr>
        <w:spacing w:after="0" w:line="360" w:lineRule="auto"/>
        <w:jc w:val="both"/>
        <w:rPr>
          <w:rFonts w:ascii="Times New Roman" w:eastAsia="Times New Roman" w:hAnsi="Times New Roman" w:cs="Times New Roman"/>
          <w:lang w:eastAsia="pl-PL"/>
        </w:rPr>
      </w:pPr>
    </w:p>
    <w:p w:rsidR="00743702" w:rsidRPr="00743702" w:rsidRDefault="00743702" w:rsidP="00743702">
      <w:pPr>
        <w:spacing w:after="0" w:line="360" w:lineRule="auto"/>
        <w:jc w:val="both"/>
        <w:rPr>
          <w:rFonts w:ascii="Times New Roman" w:eastAsia="Times New Roman" w:hAnsi="Times New Roman" w:cs="Times New Roman"/>
          <w:lang w:eastAsia="pl-PL"/>
        </w:rPr>
      </w:pPr>
    </w:p>
    <w:p w:rsidR="00743702" w:rsidRPr="00743702" w:rsidRDefault="00743702" w:rsidP="00743702">
      <w:pPr>
        <w:spacing w:after="0" w:line="360" w:lineRule="auto"/>
        <w:ind w:left="720" w:hanging="578"/>
        <w:jc w:val="both"/>
        <w:rPr>
          <w:rFonts w:eastAsia="Times New Roman" w:cstheme="minorHAnsi"/>
          <w:i/>
          <w:lang w:eastAsia="pl-PL"/>
        </w:rPr>
      </w:pPr>
      <w:r w:rsidRPr="00743702">
        <w:rPr>
          <w:rFonts w:eastAsia="Times New Roman" w:cstheme="minorHAnsi"/>
          <w:lang w:eastAsia="pl-PL"/>
        </w:rPr>
        <w:t>*</w:t>
      </w:r>
      <w:r w:rsidRPr="00743702">
        <w:rPr>
          <w:rFonts w:eastAsia="Times New Roman" w:cstheme="minorHAnsi"/>
          <w:i/>
          <w:lang w:eastAsia="pl-PL"/>
        </w:rPr>
        <w:t>Niepotrzebne skreślić</w:t>
      </w:r>
    </w:p>
    <w:p w:rsidR="00743702" w:rsidRPr="00743702" w:rsidRDefault="00743702" w:rsidP="00743702">
      <w:pPr>
        <w:spacing w:after="0" w:line="360" w:lineRule="auto"/>
        <w:ind w:left="284" w:hanging="284"/>
        <w:jc w:val="both"/>
        <w:rPr>
          <w:rFonts w:eastAsia="Times New Roman" w:cstheme="minorHAnsi"/>
          <w:i/>
          <w:sz w:val="20"/>
          <w:szCs w:val="20"/>
          <w:lang w:eastAsia="pl-PL"/>
        </w:rPr>
      </w:pPr>
      <w:r w:rsidRPr="00743702">
        <w:rPr>
          <w:rFonts w:eastAsia="Times New Roman" w:cstheme="minorHAnsi"/>
          <w:i/>
          <w:sz w:val="20"/>
          <w:szCs w:val="20"/>
          <w:lang w:eastAsia="pl-PL"/>
        </w:rPr>
        <w:t>1) W przypadku wspólnego ubiegania się o udzielenie zamówienia, w sekcji „Wykonawca” należy wskazać wszystkich Wykonawców wspólnie ubiegających się o udzielnie zamówienia (sekcje</w:t>
      </w:r>
      <w:r>
        <w:rPr>
          <w:rFonts w:eastAsia="Times New Roman" w:cstheme="minorHAnsi"/>
          <w:i/>
          <w:sz w:val="20"/>
          <w:szCs w:val="20"/>
          <w:lang w:eastAsia="pl-PL"/>
        </w:rPr>
        <w:t xml:space="preserve"> powielić stosownie do potrzeb).</w:t>
      </w:r>
    </w:p>
    <w:p w:rsidR="00743702" w:rsidRPr="00743702" w:rsidRDefault="00743702" w:rsidP="00743702">
      <w:pPr>
        <w:pStyle w:val="Akapitzlist"/>
        <w:ind w:left="426"/>
        <w:jc w:val="both"/>
        <w:rPr>
          <w:rFonts w:cstheme="minorHAnsi"/>
        </w:rPr>
      </w:pPr>
    </w:p>
    <w:sectPr w:rsidR="00743702" w:rsidRPr="00743702" w:rsidSect="00DE5DA3">
      <w:headerReference w:type="default" r:id="rId7"/>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3E4" w:rsidRDefault="008A23E4" w:rsidP="00743702">
      <w:pPr>
        <w:spacing w:after="0" w:line="240" w:lineRule="auto"/>
      </w:pPr>
      <w:r>
        <w:separator/>
      </w:r>
    </w:p>
  </w:endnote>
  <w:endnote w:type="continuationSeparator" w:id="0">
    <w:p w:rsidR="008A23E4" w:rsidRDefault="008A23E4" w:rsidP="0074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283556"/>
      <w:docPartObj>
        <w:docPartGallery w:val="Page Numbers (Bottom of Page)"/>
        <w:docPartUnique/>
      </w:docPartObj>
    </w:sdtPr>
    <w:sdtEndPr/>
    <w:sdtContent>
      <w:p w:rsidR="00743702" w:rsidRDefault="00743702">
        <w:pPr>
          <w:pStyle w:val="Stopka"/>
          <w:jc w:val="center"/>
        </w:pPr>
        <w:r>
          <w:fldChar w:fldCharType="begin"/>
        </w:r>
        <w:r>
          <w:instrText>PAGE   \* MERGEFORMAT</w:instrText>
        </w:r>
        <w:r>
          <w:fldChar w:fldCharType="separate"/>
        </w:r>
        <w:r w:rsidR="009D50A7">
          <w:rPr>
            <w:noProof/>
          </w:rPr>
          <w:t>4</w:t>
        </w:r>
        <w:r>
          <w:fldChar w:fldCharType="end"/>
        </w:r>
      </w:p>
    </w:sdtContent>
  </w:sdt>
  <w:p w:rsidR="00743702" w:rsidRDefault="007437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3E4" w:rsidRDefault="008A23E4" w:rsidP="00743702">
      <w:pPr>
        <w:spacing w:after="0" w:line="240" w:lineRule="auto"/>
      </w:pPr>
      <w:r>
        <w:separator/>
      </w:r>
    </w:p>
  </w:footnote>
  <w:footnote w:type="continuationSeparator" w:id="0">
    <w:p w:rsidR="008A23E4" w:rsidRDefault="008A23E4" w:rsidP="00743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02" w:rsidRPr="00743702" w:rsidRDefault="00743702" w:rsidP="00743702">
    <w:pPr>
      <w:spacing w:after="0" w:line="240" w:lineRule="auto"/>
      <w:jc w:val="right"/>
      <w:rPr>
        <w:rFonts w:eastAsia="Times New Roman" w:cstheme="minorHAnsi"/>
        <w:sz w:val="20"/>
        <w:szCs w:val="20"/>
        <w:lang w:eastAsia="pl-PL"/>
      </w:rPr>
    </w:pPr>
    <w:r w:rsidRPr="00743702">
      <w:rPr>
        <w:rFonts w:eastAsia="Times New Roman" w:cstheme="minorHAnsi"/>
        <w:sz w:val="20"/>
        <w:szCs w:val="20"/>
        <w:lang w:eastAsia="pl-PL"/>
      </w:rPr>
      <w:t>Post. 12/ZPS/PKMS/07/2022</w:t>
    </w:r>
  </w:p>
  <w:p w:rsidR="00743702" w:rsidRDefault="0074370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15pt;height:8.3pt;visibility:visible;mso-wrap-style:square" o:bullet="t">
        <v:imagedata r:id="rId1" o:title=""/>
      </v:shape>
    </w:pict>
  </w:numPicBullet>
  <w:abstractNum w:abstractNumId="0"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E342DA1"/>
    <w:multiLevelType w:val="hybridMultilevel"/>
    <w:tmpl w:val="5928DDFA"/>
    <w:lvl w:ilvl="0" w:tplc="3E0E103C">
      <w:start w:val="1"/>
      <w:numFmt w:val="bullet"/>
      <w:lvlText w:val=""/>
      <w:lvlPicBulletId w:val="0"/>
      <w:lvlJc w:val="left"/>
      <w:pPr>
        <w:tabs>
          <w:tab w:val="num" w:pos="720"/>
        </w:tabs>
        <w:ind w:left="720" w:hanging="360"/>
      </w:pPr>
      <w:rPr>
        <w:rFonts w:ascii="Symbol" w:hAnsi="Symbol" w:hint="default"/>
      </w:rPr>
    </w:lvl>
    <w:lvl w:ilvl="1" w:tplc="4A7ABCAC" w:tentative="1">
      <w:start w:val="1"/>
      <w:numFmt w:val="bullet"/>
      <w:lvlText w:val=""/>
      <w:lvlJc w:val="left"/>
      <w:pPr>
        <w:tabs>
          <w:tab w:val="num" w:pos="1440"/>
        </w:tabs>
        <w:ind w:left="1440" w:hanging="360"/>
      </w:pPr>
      <w:rPr>
        <w:rFonts w:ascii="Symbol" w:hAnsi="Symbol" w:hint="default"/>
      </w:rPr>
    </w:lvl>
    <w:lvl w:ilvl="2" w:tplc="83BAE4A6" w:tentative="1">
      <w:start w:val="1"/>
      <w:numFmt w:val="bullet"/>
      <w:lvlText w:val=""/>
      <w:lvlJc w:val="left"/>
      <w:pPr>
        <w:tabs>
          <w:tab w:val="num" w:pos="2160"/>
        </w:tabs>
        <w:ind w:left="2160" w:hanging="360"/>
      </w:pPr>
      <w:rPr>
        <w:rFonts w:ascii="Symbol" w:hAnsi="Symbol" w:hint="default"/>
      </w:rPr>
    </w:lvl>
    <w:lvl w:ilvl="3" w:tplc="46021AB2" w:tentative="1">
      <w:start w:val="1"/>
      <w:numFmt w:val="bullet"/>
      <w:lvlText w:val=""/>
      <w:lvlJc w:val="left"/>
      <w:pPr>
        <w:tabs>
          <w:tab w:val="num" w:pos="2880"/>
        </w:tabs>
        <w:ind w:left="2880" w:hanging="360"/>
      </w:pPr>
      <w:rPr>
        <w:rFonts w:ascii="Symbol" w:hAnsi="Symbol" w:hint="default"/>
      </w:rPr>
    </w:lvl>
    <w:lvl w:ilvl="4" w:tplc="8E5E3EEE" w:tentative="1">
      <w:start w:val="1"/>
      <w:numFmt w:val="bullet"/>
      <w:lvlText w:val=""/>
      <w:lvlJc w:val="left"/>
      <w:pPr>
        <w:tabs>
          <w:tab w:val="num" w:pos="3600"/>
        </w:tabs>
        <w:ind w:left="3600" w:hanging="360"/>
      </w:pPr>
      <w:rPr>
        <w:rFonts w:ascii="Symbol" w:hAnsi="Symbol" w:hint="default"/>
      </w:rPr>
    </w:lvl>
    <w:lvl w:ilvl="5" w:tplc="AACCCB10" w:tentative="1">
      <w:start w:val="1"/>
      <w:numFmt w:val="bullet"/>
      <w:lvlText w:val=""/>
      <w:lvlJc w:val="left"/>
      <w:pPr>
        <w:tabs>
          <w:tab w:val="num" w:pos="4320"/>
        </w:tabs>
        <w:ind w:left="4320" w:hanging="360"/>
      </w:pPr>
      <w:rPr>
        <w:rFonts w:ascii="Symbol" w:hAnsi="Symbol" w:hint="default"/>
      </w:rPr>
    </w:lvl>
    <w:lvl w:ilvl="6" w:tplc="B5E22800" w:tentative="1">
      <w:start w:val="1"/>
      <w:numFmt w:val="bullet"/>
      <w:lvlText w:val=""/>
      <w:lvlJc w:val="left"/>
      <w:pPr>
        <w:tabs>
          <w:tab w:val="num" w:pos="5040"/>
        </w:tabs>
        <w:ind w:left="5040" w:hanging="360"/>
      </w:pPr>
      <w:rPr>
        <w:rFonts w:ascii="Symbol" w:hAnsi="Symbol" w:hint="default"/>
      </w:rPr>
    </w:lvl>
    <w:lvl w:ilvl="7" w:tplc="020E41A2" w:tentative="1">
      <w:start w:val="1"/>
      <w:numFmt w:val="bullet"/>
      <w:lvlText w:val=""/>
      <w:lvlJc w:val="left"/>
      <w:pPr>
        <w:tabs>
          <w:tab w:val="num" w:pos="5760"/>
        </w:tabs>
        <w:ind w:left="5760" w:hanging="360"/>
      </w:pPr>
      <w:rPr>
        <w:rFonts w:ascii="Symbol" w:hAnsi="Symbol" w:hint="default"/>
      </w:rPr>
    </w:lvl>
    <w:lvl w:ilvl="8" w:tplc="677ED39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1511E4E"/>
    <w:multiLevelType w:val="hybridMultilevel"/>
    <w:tmpl w:val="A3A2F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A3"/>
    <w:rsid w:val="000920A5"/>
    <w:rsid w:val="0035019A"/>
    <w:rsid w:val="004060F9"/>
    <w:rsid w:val="00586D0F"/>
    <w:rsid w:val="00743702"/>
    <w:rsid w:val="008A23E4"/>
    <w:rsid w:val="009C563F"/>
    <w:rsid w:val="009D50A7"/>
    <w:rsid w:val="00C7658A"/>
    <w:rsid w:val="00D231F1"/>
    <w:rsid w:val="00DE5DA3"/>
    <w:rsid w:val="00FE1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6B3F7-7EF1-440E-B469-8A20FAFF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5DA3"/>
    <w:pPr>
      <w:ind w:left="720"/>
      <w:contextualSpacing/>
    </w:pPr>
  </w:style>
  <w:style w:type="table" w:styleId="Tabela-Siatka">
    <w:name w:val="Table Grid"/>
    <w:basedOn w:val="Standardowy"/>
    <w:rsid w:val="00FE133B"/>
    <w:pPr>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437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702"/>
  </w:style>
  <w:style w:type="paragraph" w:styleId="Stopka">
    <w:name w:val="footer"/>
    <w:basedOn w:val="Normalny"/>
    <w:link w:val="StopkaZnak"/>
    <w:uiPriority w:val="99"/>
    <w:unhideWhenUsed/>
    <w:rsid w:val="007437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1184</Words>
  <Characters>7107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Krzystanek</dc:creator>
  <cp:keywords/>
  <dc:description/>
  <cp:lastModifiedBy>Justyna Krzystanek</cp:lastModifiedBy>
  <cp:revision>4</cp:revision>
  <cp:lastPrinted>2022-07-06T05:54:00Z</cp:lastPrinted>
  <dcterms:created xsi:type="dcterms:W3CDTF">2022-07-04T09:10:00Z</dcterms:created>
  <dcterms:modified xsi:type="dcterms:W3CDTF">2022-07-06T05:58:00Z</dcterms:modified>
</cp:coreProperties>
</file>