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9E08" w14:textId="77777777" w:rsidR="006A2979" w:rsidRDefault="001C3BE4" w:rsidP="006A2979">
      <w:pPr>
        <w:spacing w:after="0"/>
        <w:rPr>
          <w:noProof/>
          <w:sz w:val="20"/>
          <w:szCs w:val="20"/>
        </w:rPr>
      </w:pPr>
      <w:r w:rsidRPr="000A278E">
        <w:rPr>
          <w:sz w:val="20"/>
          <w:szCs w:val="20"/>
        </w:rPr>
        <w:tab/>
        <w:t xml:space="preserve"> </w:t>
      </w:r>
    </w:p>
    <w:p w14:paraId="62E70A75" w14:textId="70052EF0" w:rsidR="00BF6A0D" w:rsidRPr="006A2979" w:rsidRDefault="003F395E" w:rsidP="006A2979">
      <w:pPr>
        <w:spacing w:after="0"/>
        <w:rPr>
          <w:noProof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t>Załącznik nr 1</w:t>
      </w:r>
    </w:p>
    <w:p w14:paraId="28609E8C" w14:textId="77777777" w:rsidR="00143AE9" w:rsidRDefault="00143AE9" w:rsidP="00143AE9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p w14:paraId="2FCA5C14" w14:textId="6BE97DB8" w:rsidR="007D305F" w:rsidRPr="000B4138" w:rsidRDefault="007D305F" w:rsidP="00143AE9">
      <w:pPr>
        <w:tabs>
          <w:tab w:val="left" w:pos="708"/>
          <w:tab w:val="center" w:pos="4536"/>
          <w:tab w:val="right" w:pos="9072"/>
        </w:tabs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21FAE" w:rsidRPr="000B4138">
        <w:rPr>
          <w:b/>
          <w:bCs/>
          <w:sz w:val="20"/>
          <w:szCs w:val="20"/>
        </w:rPr>
        <w:t>OFERTA</w:t>
      </w:r>
    </w:p>
    <w:p w14:paraId="6674564F" w14:textId="77777777" w:rsidR="00143AE9" w:rsidRDefault="00143AE9" w:rsidP="00143AE9">
      <w:pPr>
        <w:tabs>
          <w:tab w:val="left" w:pos="708"/>
          <w:tab w:val="center" w:pos="4536"/>
          <w:tab w:val="right" w:pos="9072"/>
        </w:tabs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3AE9" w14:paraId="68FDB117" w14:textId="77777777" w:rsidTr="00143AE9">
        <w:tc>
          <w:tcPr>
            <w:tcW w:w="4814" w:type="dxa"/>
          </w:tcPr>
          <w:p w14:paraId="1D06929C" w14:textId="7C9DEC8D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(firma) i adres wykonawcy </w:t>
            </w:r>
            <w:r w:rsidR="007D305F">
              <w:rPr>
                <w:sz w:val="20"/>
                <w:szCs w:val="20"/>
              </w:rPr>
              <w:t>(wykonawców wspólnie ubiegających się o udzielenie zamówienia)</w:t>
            </w:r>
          </w:p>
        </w:tc>
        <w:tc>
          <w:tcPr>
            <w:tcW w:w="4814" w:type="dxa"/>
          </w:tcPr>
          <w:p w14:paraId="20333ED2" w14:textId="058029B6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143AE9" w14:paraId="2CE0029B" w14:textId="77777777" w:rsidTr="00143AE9">
        <w:tc>
          <w:tcPr>
            <w:tcW w:w="4814" w:type="dxa"/>
          </w:tcPr>
          <w:p w14:paraId="677F9F09" w14:textId="78EB00C3" w:rsidR="00143AE9" w:rsidRDefault="007D305F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wykonawcy (wykonawców wspólnie ubiegających się o udzielenie zamówienia)</w:t>
            </w:r>
          </w:p>
        </w:tc>
        <w:tc>
          <w:tcPr>
            <w:tcW w:w="4814" w:type="dxa"/>
          </w:tcPr>
          <w:p w14:paraId="26051AC0" w14:textId="37279B5E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143AE9" w14:paraId="4421E2FF" w14:textId="77777777" w:rsidTr="00143AE9">
        <w:tc>
          <w:tcPr>
            <w:tcW w:w="4814" w:type="dxa"/>
          </w:tcPr>
          <w:p w14:paraId="28D0B965" w14:textId="5842126A" w:rsidR="00143AE9" w:rsidRDefault="007D305F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</w:t>
            </w:r>
          </w:p>
        </w:tc>
        <w:tc>
          <w:tcPr>
            <w:tcW w:w="4814" w:type="dxa"/>
          </w:tcPr>
          <w:p w14:paraId="6A651D4C" w14:textId="51A80DD6" w:rsidR="00143AE9" w:rsidRDefault="00143AE9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F21FAE" w14:paraId="243DB71A" w14:textId="77777777" w:rsidTr="00143AE9">
        <w:tc>
          <w:tcPr>
            <w:tcW w:w="4814" w:type="dxa"/>
          </w:tcPr>
          <w:p w14:paraId="1206C1ED" w14:textId="77777777" w:rsidR="00F21FAE" w:rsidRDefault="00F21FAE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gwaranta lub poręczyciela</w:t>
            </w:r>
          </w:p>
          <w:p w14:paraId="0C1510C2" w14:textId="2B7E945D" w:rsidR="00360D67" w:rsidRDefault="00360D67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przypadku, gdy wadium zostanie złożone w formie gwarancji lub poręczenia)</w:t>
            </w:r>
          </w:p>
        </w:tc>
        <w:tc>
          <w:tcPr>
            <w:tcW w:w="4814" w:type="dxa"/>
          </w:tcPr>
          <w:p w14:paraId="1F308A7E" w14:textId="323FB8FA" w:rsidR="00F21FAE" w:rsidRDefault="00F21FAE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360D67" w14:paraId="7262F7EC" w14:textId="77777777" w:rsidTr="00143AE9">
        <w:tc>
          <w:tcPr>
            <w:tcW w:w="4814" w:type="dxa"/>
          </w:tcPr>
          <w:p w14:paraId="0C5302A4" w14:textId="17BFC321" w:rsidR="00360D67" w:rsidRDefault="00360D67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zamówienia </w:t>
            </w:r>
          </w:p>
        </w:tc>
        <w:tc>
          <w:tcPr>
            <w:tcW w:w="4814" w:type="dxa"/>
          </w:tcPr>
          <w:p w14:paraId="6798F7B0" w14:textId="284EAD7F" w:rsidR="00360D67" w:rsidRDefault="00964AF5" w:rsidP="00143AE9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color w:val="111111"/>
                <w:sz w:val="20"/>
                <w:szCs w:val="20"/>
                <w:shd w:val="clear" w:color="auto" w:fill="FFFFFF"/>
              </w:rPr>
              <w:t>„</w:t>
            </w:r>
            <w:r w:rsidRPr="00750B0F">
              <w:rPr>
                <w:b/>
                <w:bCs/>
                <w:color w:val="111111"/>
                <w:sz w:val="20"/>
                <w:szCs w:val="20"/>
                <w:shd w:val="clear" w:color="auto" w:fill="FFFFFF"/>
              </w:rPr>
              <w:t>DOSTAWA ENERGII ELEKTRYCZNEJ DLA </w:t>
            </w:r>
            <w:r w:rsidRPr="00750B0F">
              <w:rPr>
                <w:b/>
                <w:bCs/>
                <w:sz w:val="20"/>
                <w:szCs w:val="20"/>
              </w:rPr>
              <w:t>PORTU LOTNICZEGO GDAŃSK IM. LECHA WAŁĘSY</w:t>
            </w:r>
            <w:r>
              <w:rPr>
                <w:b/>
                <w:bCs/>
                <w:sz w:val="20"/>
                <w:szCs w:val="20"/>
              </w:rPr>
              <w:t xml:space="preserve"> NA LATA 2024-2025”</w:t>
            </w:r>
          </w:p>
        </w:tc>
      </w:tr>
    </w:tbl>
    <w:p w14:paraId="0A0CAB82" w14:textId="77777777" w:rsidR="00143AE9" w:rsidRDefault="00143AE9" w:rsidP="00DA5219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sz w:val="20"/>
          <w:szCs w:val="20"/>
        </w:rPr>
      </w:pPr>
    </w:p>
    <w:p w14:paraId="2C8B2F63" w14:textId="0E98C089" w:rsidR="003E46BD" w:rsidRPr="00E76177" w:rsidRDefault="00295AC4">
      <w:pPr>
        <w:pStyle w:val="Akapitzlist"/>
        <w:numPr>
          <w:ilvl w:val="0"/>
          <w:numId w:val="48"/>
        </w:numPr>
        <w:spacing w:before="60"/>
        <w:jc w:val="both"/>
        <w:rPr>
          <w:color w:val="000000"/>
          <w:sz w:val="20"/>
          <w:szCs w:val="20"/>
        </w:rPr>
      </w:pPr>
      <w:r w:rsidRPr="00E76177">
        <w:rPr>
          <w:color w:val="000000"/>
          <w:sz w:val="20"/>
          <w:szCs w:val="20"/>
        </w:rPr>
        <w:t>W odpowiedzi na ogłoszenie o przetargu oferuj</w:t>
      </w:r>
      <w:r w:rsidR="002136B2" w:rsidRPr="00E76177">
        <w:rPr>
          <w:color w:val="000000"/>
          <w:sz w:val="20"/>
          <w:szCs w:val="20"/>
        </w:rPr>
        <w:t>emy</w:t>
      </w:r>
      <w:r w:rsidRPr="00E76177">
        <w:rPr>
          <w:color w:val="000000"/>
          <w:sz w:val="20"/>
          <w:szCs w:val="20"/>
        </w:rPr>
        <w:t xml:space="preserve"> wykonanie przedmiotu zamówienia</w:t>
      </w:r>
      <w:r w:rsidR="002136B2" w:rsidRPr="00E76177">
        <w:rPr>
          <w:color w:val="000000"/>
          <w:sz w:val="20"/>
          <w:szCs w:val="20"/>
        </w:rPr>
        <w:t xml:space="preserve"> na następujących warunkach</w:t>
      </w:r>
      <w:r w:rsidR="003E46BD" w:rsidRPr="00E76177">
        <w:rPr>
          <w:color w:val="000000"/>
          <w:sz w:val="20"/>
          <w:szCs w:val="20"/>
        </w:rPr>
        <w:t>:</w:t>
      </w:r>
    </w:p>
    <w:p w14:paraId="2D8E5809" w14:textId="55B3D7BE" w:rsidR="003E46BD" w:rsidRDefault="003E46BD" w:rsidP="003E46BD">
      <w:pPr>
        <w:pStyle w:val="Akapitzlist"/>
        <w:spacing w:before="60"/>
        <w:ind w:left="720"/>
        <w:jc w:val="both"/>
        <w:rPr>
          <w:color w:val="000000"/>
          <w:sz w:val="20"/>
          <w:szCs w:val="20"/>
        </w:rPr>
      </w:pPr>
      <w:r w:rsidRPr="00E76177">
        <w:rPr>
          <w:color w:val="000000"/>
          <w:sz w:val="20"/>
          <w:szCs w:val="20"/>
        </w:rPr>
        <w:t xml:space="preserve">I. Koszt jednostkowy netto sprzedaży </w:t>
      </w:r>
      <w:r w:rsidR="007815D6" w:rsidRPr="00E76177">
        <w:rPr>
          <w:color w:val="000000"/>
          <w:sz w:val="20"/>
          <w:szCs w:val="20"/>
        </w:rPr>
        <w:t>1 (jednej)</w:t>
      </w:r>
      <w:r w:rsidRPr="00E76177">
        <w:rPr>
          <w:color w:val="000000"/>
          <w:sz w:val="20"/>
          <w:szCs w:val="20"/>
        </w:rPr>
        <w:t xml:space="preserve"> megawatogodziny (MWh) energii elektrycznej</w:t>
      </w:r>
      <w:r w:rsidR="007815D6" w:rsidRPr="00E76177">
        <w:rPr>
          <w:color w:val="000000"/>
          <w:sz w:val="20"/>
          <w:szCs w:val="20"/>
        </w:rPr>
        <w:t>,</w:t>
      </w:r>
      <w:r w:rsidRPr="00E76177">
        <w:rPr>
          <w:color w:val="000000"/>
          <w:sz w:val="20"/>
          <w:szCs w:val="20"/>
        </w:rPr>
        <w:t xml:space="preserve"> </w:t>
      </w:r>
      <w:r w:rsidR="007815D6" w:rsidRPr="00E76177">
        <w:rPr>
          <w:color w:val="000000"/>
          <w:sz w:val="20"/>
          <w:szCs w:val="20"/>
        </w:rPr>
        <w:t>zgodnie z poniższą tabelą</w:t>
      </w:r>
      <w:r w:rsidR="00E76177" w:rsidRPr="00E76177">
        <w:rPr>
          <w:color w:val="000000"/>
          <w:sz w:val="20"/>
          <w:szCs w:val="20"/>
        </w:rPr>
        <w:t>:</w:t>
      </w:r>
    </w:p>
    <w:p w14:paraId="3577DF62" w14:textId="77777777" w:rsidR="007815D6" w:rsidRDefault="007815D6" w:rsidP="003E46BD">
      <w:pPr>
        <w:pStyle w:val="Akapitzlist"/>
        <w:spacing w:before="60"/>
        <w:ind w:left="720"/>
        <w:jc w:val="both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820"/>
        <w:gridCol w:w="5268"/>
        <w:gridCol w:w="1412"/>
      </w:tblGrid>
      <w:tr w:rsidR="007815D6" w:rsidRPr="003D0407" w14:paraId="3DD6D113" w14:textId="77777777" w:rsidTr="007815D6">
        <w:tc>
          <w:tcPr>
            <w:tcW w:w="1820" w:type="dxa"/>
          </w:tcPr>
          <w:p w14:paraId="7EC6FEE5" w14:textId="77777777" w:rsidR="007815D6" w:rsidRPr="007815D6" w:rsidRDefault="007815D6" w:rsidP="00A53F87">
            <w:pPr>
              <w:jc w:val="center"/>
              <w:rPr>
                <w:b/>
                <w:bCs/>
                <w:sz w:val="16"/>
                <w:szCs w:val="16"/>
              </w:rPr>
            </w:pPr>
            <w:r w:rsidRPr="007815D6">
              <w:rPr>
                <w:b/>
                <w:bCs/>
                <w:sz w:val="16"/>
                <w:szCs w:val="16"/>
              </w:rPr>
              <w:t>Rodzaj kosztu dla 1 MWh</w:t>
            </w:r>
          </w:p>
        </w:tc>
        <w:tc>
          <w:tcPr>
            <w:tcW w:w="5268" w:type="dxa"/>
          </w:tcPr>
          <w:p w14:paraId="332DA5DB" w14:textId="77777777" w:rsidR="007815D6" w:rsidRPr="007815D6" w:rsidRDefault="007815D6" w:rsidP="00A53F87">
            <w:pPr>
              <w:jc w:val="center"/>
              <w:rPr>
                <w:b/>
                <w:bCs/>
                <w:sz w:val="16"/>
                <w:szCs w:val="16"/>
              </w:rPr>
            </w:pPr>
            <w:r w:rsidRPr="007815D6">
              <w:rPr>
                <w:b/>
                <w:bCs/>
                <w:sz w:val="16"/>
                <w:szCs w:val="16"/>
              </w:rPr>
              <w:t>Opis składowej kosztu</w:t>
            </w:r>
          </w:p>
        </w:tc>
        <w:tc>
          <w:tcPr>
            <w:tcW w:w="1412" w:type="dxa"/>
          </w:tcPr>
          <w:p w14:paraId="79409666" w14:textId="77777777" w:rsidR="007815D6" w:rsidRPr="007815D6" w:rsidRDefault="007815D6" w:rsidP="00A53F87">
            <w:pPr>
              <w:jc w:val="center"/>
              <w:rPr>
                <w:b/>
                <w:bCs/>
                <w:sz w:val="16"/>
                <w:szCs w:val="16"/>
              </w:rPr>
            </w:pPr>
            <w:r w:rsidRPr="007815D6">
              <w:rPr>
                <w:b/>
                <w:bCs/>
                <w:sz w:val="16"/>
                <w:szCs w:val="16"/>
              </w:rPr>
              <w:t>PLN</w:t>
            </w:r>
          </w:p>
        </w:tc>
      </w:tr>
      <w:tr w:rsidR="007815D6" w:rsidRPr="003D0407" w14:paraId="2B051F11" w14:textId="77777777" w:rsidTr="007815D6">
        <w:tc>
          <w:tcPr>
            <w:tcW w:w="1820" w:type="dxa"/>
            <w:vAlign w:val="center"/>
          </w:tcPr>
          <w:p w14:paraId="751F8FDB" w14:textId="77777777" w:rsidR="007815D6" w:rsidRPr="007815D6" w:rsidRDefault="007815D6" w:rsidP="00A53F87">
            <w:pPr>
              <w:rPr>
                <w:sz w:val="16"/>
                <w:szCs w:val="16"/>
              </w:rPr>
            </w:pPr>
            <w:r w:rsidRPr="007815D6">
              <w:rPr>
                <w:sz w:val="16"/>
                <w:szCs w:val="16"/>
              </w:rPr>
              <w:t>Wartość netto składnika stałego (S)</w:t>
            </w:r>
          </w:p>
        </w:tc>
        <w:tc>
          <w:tcPr>
            <w:tcW w:w="5268" w:type="dxa"/>
          </w:tcPr>
          <w:p w14:paraId="56DEA91C" w14:textId="77777777" w:rsidR="007815D6" w:rsidRPr="007815D6" w:rsidRDefault="007815D6" w:rsidP="00A53F87">
            <w:pPr>
              <w:rPr>
                <w:sz w:val="16"/>
                <w:szCs w:val="16"/>
              </w:rPr>
            </w:pPr>
            <w:r w:rsidRPr="007815D6">
              <w:rPr>
                <w:sz w:val="16"/>
                <w:szCs w:val="16"/>
              </w:rPr>
              <w:t xml:space="preserve">Wartość uwzględnia koszty </w:t>
            </w:r>
            <w:proofErr w:type="spellStart"/>
            <w:r w:rsidRPr="007815D6">
              <w:rPr>
                <w:sz w:val="16"/>
                <w:szCs w:val="16"/>
              </w:rPr>
              <w:t>grafikowania</w:t>
            </w:r>
            <w:proofErr w:type="spellEnd"/>
            <w:r w:rsidRPr="007815D6">
              <w:rPr>
                <w:sz w:val="16"/>
                <w:szCs w:val="16"/>
              </w:rPr>
              <w:t xml:space="preserve"> i bilansowania handlowego oraz koszty zmienności grafiku, koszty profilu zużycia Zamawiającego, ewentualną opłatę dodatkową dla wolumenu rozliczanego wg Rynku Dnia Następnego (RDN), koszty wszelkich opłat transakcyjnych związanych z realizacją umowy, koszty finansowe, a także marżę Wykonawcy, przypadające na 1 MWh energii elektrycznej</w:t>
            </w:r>
          </w:p>
        </w:tc>
        <w:tc>
          <w:tcPr>
            <w:tcW w:w="1412" w:type="dxa"/>
          </w:tcPr>
          <w:p w14:paraId="1E0EA3E5" w14:textId="77777777" w:rsidR="007815D6" w:rsidRDefault="007815D6" w:rsidP="00A53F87">
            <w:pPr>
              <w:rPr>
                <w:b/>
                <w:bCs/>
                <w:sz w:val="16"/>
                <w:szCs w:val="16"/>
              </w:rPr>
            </w:pPr>
          </w:p>
          <w:p w14:paraId="370A8E62" w14:textId="75755C3F" w:rsidR="007815D6" w:rsidRPr="007815D6" w:rsidRDefault="007815D6" w:rsidP="007815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  <w:r w:rsidR="00570A0F">
              <w:rPr>
                <w:b/>
                <w:bCs/>
                <w:sz w:val="16"/>
                <w:szCs w:val="16"/>
              </w:rPr>
              <w:t xml:space="preserve"> zł</w:t>
            </w:r>
          </w:p>
        </w:tc>
      </w:tr>
      <w:tr w:rsidR="007815D6" w:rsidRPr="003D0407" w14:paraId="6CA53C1B" w14:textId="77777777" w:rsidTr="007815D6">
        <w:tc>
          <w:tcPr>
            <w:tcW w:w="1820" w:type="dxa"/>
            <w:vAlign w:val="center"/>
          </w:tcPr>
          <w:p w14:paraId="7E85A45E" w14:textId="77777777" w:rsidR="007815D6" w:rsidRPr="007815D6" w:rsidRDefault="007815D6" w:rsidP="00A53F87">
            <w:pPr>
              <w:rPr>
                <w:sz w:val="16"/>
                <w:szCs w:val="16"/>
              </w:rPr>
            </w:pPr>
            <w:r w:rsidRPr="007815D6">
              <w:rPr>
                <w:sz w:val="16"/>
                <w:szCs w:val="16"/>
              </w:rPr>
              <w:t>Wartość netto kosztów związanych z obowiązkami Wykonawcy (M)</w:t>
            </w:r>
          </w:p>
        </w:tc>
        <w:tc>
          <w:tcPr>
            <w:tcW w:w="5268" w:type="dxa"/>
          </w:tcPr>
          <w:p w14:paraId="67FF9824" w14:textId="77777777" w:rsidR="007815D6" w:rsidRPr="007815D6" w:rsidRDefault="007815D6" w:rsidP="00A53F87">
            <w:pPr>
              <w:rPr>
                <w:sz w:val="16"/>
                <w:szCs w:val="16"/>
              </w:rPr>
            </w:pPr>
            <w:r w:rsidRPr="007815D6">
              <w:rPr>
                <w:sz w:val="16"/>
                <w:szCs w:val="16"/>
              </w:rPr>
              <w:t xml:space="preserve">Wartość kosztów wynikających z ustawy z dnia 20 lutego 2015 r. o odnawialnych źródłach energii (tekst jednolity: Dz. U. z 2022 r. poz. 1378 z </w:t>
            </w:r>
            <w:proofErr w:type="spellStart"/>
            <w:r w:rsidRPr="007815D6">
              <w:rPr>
                <w:sz w:val="16"/>
                <w:szCs w:val="16"/>
              </w:rPr>
              <w:t>późn</w:t>
            </w:r>
            <w:proofErr w:type="spellEnd"/>
            <w:r w:rsidRPr="007815D6">
              <w:rPr>
                <w:sz w:val="16"/>
                <w:szCs w:val="16"/>
              </w:rPr>
              <w:t>. zm.) oraz ustawy z dnia 20 maja 2016 r. o efektywności energetycznej (tekst jednolity: Dz. U. z 2021 r. poz. 2166), przypadającą na 1 MWh energii elektrycznej</w:t>
            </w:r>
          </w:p>
        </w:tc>
        <w:tc>
          <w:tcPr>
            <w:tcW w:w="1412" w:type="dxa"/>
          </w:tcPr>
          <w:p w14:paraId="13044CA6" w14:textId="77777777" w:rsidR="007815D6" w:rsidRDefault="007815D6" w:rsidP="00A53F87">
            <w:pPr>
              <w:rPr>
                <w:b/>
                <w:bCs/>
                <w:sz w:val="16"/>
                <w:szCs w:val="16"/>
              </w:rPr>
            </w:pPr>
          </w:p>
          <w:p w14:paraId="537C8FCB" w14:textId="291619F4" w:rsidR="007815D6" w:rsidRPr="007815D6" w:rsidRDefault="007815D6" w:rsidP="007815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  <w:r w:rsidR="00570A0F">
              <w:rPr>
                <w:b/>
                <w:bCs/>
                <w:sz w:val="16"/>
                <w:szCs w:val="16"/>
              </w:rPr>
              <w:t xml:space="preserve"> zł</w:t>
            </w:r>
          </w:p>
        </w:tc>
      </w:tr>
      <w:tr w:rsidR="007815D6" w:rsidRPr="00892214" w14:paraId="6089CF65" w14:textId="77777777" w:rsidTr="007815D6">
        <w:tc>
          <w:tcPr>
            <w:tcW w:w="1820" w:type="dxa"/>
            <w:vAlign w:val="center"/>
          </w:tcPr>
          <w:p w14:paraId="19FFBE17" w14:textId="77777777" w:rsidR="007815D6" w:rsidRPr="007815D6" w:rsidRDefault="007815D6" w:rsidP="00A53F87">
            <w:pPr>
              <w:rPr>
                <w:sz w:val="16"/>
                <w:szCs w:val="16"/>
              </w:rPr>
            </w:pPr>
            <w:r w:rsidRPr="007815D6">
              <w:rPr>
                <w:sz w:val="16"/>
                <w:szCs w:val="16"/>
              </w:rPr>
              <w:t>Wartość podatku akcyzowego (A)</w:t>
            </w:r>
          </w:p>
        </w:tc>
        <w:tc>
          <w:tcPr>
            <w:tcW w:w="5268" w:type="dxa"/>
          </w:tcPr>
          <w:p w14:paraId="032C2996" w14:textId="7A75B643" w:rsidR="007815D6" w:rsidRPr="007815D6" w:rsidRDefault="007815D6" w:rsidP="00A53F87">
            <w:pPr>
              <w:rPr>
                <w:sz w:val="16"/>
                <w:szCs w:val="16"/>
              </w:rPr>
            </w:pPr>
            <w:r w:rsidRPr="007815D6">
              <w:rPr>
                <w:sz w:val="16"/>
                <w:szCs w:val="16"/>
              </w:rPr>
              <w:t>Wartość wyliczona zgodnie z</w:t>
            </w:r>
            <w:r w:rsidR="00570A0F">
              <w:rPr>
                <w:sz w:val="16"/>
                <w:szCs w:val="16"/>
              </w:rPr>
              <w:t xml:space="preserve"> aktualnym</w:t>
            </w:r>
            <w:r w:rsidRPr="007815D6">
              <w:rPr>
                <w:sz w:val="16"/>
                <w:szCs w:val="16"/>
              </w:rPr>
              <w:t xml:space="preserve"> stanem prawnym przypadającą na 1 MWh energii elektrycznej.</w:t>
            </w:r>
          </w:p>
        </w:tc>
        <w:tc>
          <w:tcPr>
            <w:tcW w:w="1412" w:type="dxa"/>
          </w:tcPr>
          <w:p w14:paraId="6AA8C197" w14:textId="77777777" w:rsidR="007815D6" w:rsidRDefault="007815D6" w:rsidP="007815D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441FEE" w14:textId="5DB0D92D" w:rsidR="007815D6" w:rsidRPr="007815D6" w:rsidRDefault="00570A0F" w:rsidP="007815D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243F1F">
              <w:rPr>
                <w:b/>
                <w:bCs/>
                <w:sz w:val="16"/>
                <w:szCs w:val="16"/>
              </w:rPr>
              <w:t>,00</w:t>
            </w:r>
            <w:r>
              <w:rPr>
                <w:b/>
                <w:bCs/>
                <w:sz w:val="16"/>
                <w:szCs w:val="16"/>
              </w:rPr>
              <w:t xml:space="preserve"> zł</w:t>
            </w:r>
          </w:p>
        </w:tc>
      </w:tr>
      <w:tr w:rsidR="00570A0F" w:rsidRPr="003D0407" w14:paraId="319A5BBA" w14:textId="77777777" w:rsidTr="00894446">
        <w:tc>
          <w:tcPr>
            <w:tcW w:w="1820" w:type="dxa"/>
            <w:vAlign w:val="center"/>
          </w:tcPr>
          <w:p w14:paraId="21E62FAF" w14:textId="77777777" w:rsidR="00570A0F" w:rsidRPr="007815D6" w:rsidRDefault="00570A0F" w:rsidP="00A53F87">
            <w:pPr>
              <w:rPr>
                <w:sz w:val="16"/>
                <w:szCs w:val="16"/>
              </w:rPr>
            </w:pPr>
          </w:p>
          <w:p w14:paraId="16C005D3" w14:textId="77777777" w:rsidR="00570A0F" w:rsidRPr="007815D6" w:rsidRDefault="00570A0F" w:rsidP="00A53F87">
            <w:pPr>
              <w:rPr>
                <w:b/>
                <w:bCs/>
                <w:sz w:val="16"/>
                <w:szCs w:val="16"/>
              </w:rPr>
            </w:pPr>
            <w:r w:rsidRPr="007815D6">
              <w:rPr>
                <w:b/>
                <w:bCs/>
                <w:sz w:val="16"/>
                <w:szCs w:val="16"/>
              </w:rPr>
              <w:t>Łączny koszt netto dla 1 MWh</w:t>
            </w:r>
          </w:p>
          <w:p w14:paraId="5FAC1A6F" w14:textId="77777777" w:rsidR="00570A0F" w:rsidRPr="007815D6" w:rsidRDefault="00570A0F" w:rsidP="00A53F87">
            <w:pPr>
              <w:rPr>
                <w:sz w:val="16"/>
                <w:szCs w:val="16"/>
              </w:rPr>
            </w:pPr>
          </w:p>
        </w:tc>
        <w:tc>
          <w:tcPr>
            <w:tcW w:w="6680" w:type="dxa"/>
            <w:gridSpan w:val="2"/>
          </w:tcPr>
          <w:p w14:paraId="7CA545E8" w14:textId="77777777" w:rsidR="00570A0F" w:rsidRDefault="00570A0F" w:rsidP="00A53F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  <w:p w14:paraId="6C7A0811" w14:textId="77777777" w:rsidR="00570A0F" w:rsidRDefault="00570A0F" w:rsidP="00A53F87">
            <w:pPr>
              <w:rPr>
                <w:b/>
                <w:bCs/>
                <w:sz w:val="16"/>
                <w:szCs w:val="16"/>
              </w:rPr>
            </w:pPr>
          </w:p>
          <w:p w14:paraId="6CA28377" w14:textId="13CB54F7" w:rsidR="00570A0F" w:rsidRPr="007815D6" w:rsidRDefault="00570A0F" w:rsidP="00A53F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………………………… zł </w:t>
            </w:r>
          </w:p>
        </w:tc>
      </w:tr>
    </w:tbl>
    <w:p w14:paraId="2E618D0A" w14:textId="6516A20D" w:rsidR="003E46BD" w:rsidRDefault="003E46BD" w:rsidP="003E46BD">
      <w:pPr>
        <w:pStyle w:val="Akapitzlist"/>
        <w:spacing w:before="60"/>
        <w:ind w:left="720"/>
        <w:jc w:val="both"/>
        <w:rPr>
          <w:color w:val="000000"/>
          <w:sz w:val="20"/>
          <w:szCs w:val="20"/>
          <w:highlight w:val="yellow"/>
        </w:rPr>
      </w:pPr>
    </w:p>
    <w:p w14:paraId="6280B5B0" w14:textId="77777777" w:rsidR="007815D6" w:rsidRPr="00581D6C" w:rsidRDefault="007815D6" w:rsidP="003E46BD">
      <w:pPr>
        <w:pStyle w:val="Akapitzlist"/>
        <w:spacing w:before="60"/>
        <w:ind w:left="720"/>
        <w:jc w:val="both"/>
        <w:rPr>
          <w:color w:val="000000"/>
          <w:sz w:val="20"/>
          <w:szCs w:val="20"/>
          <w:highlight w:val="yellow"/>
        </w:rPr>
      </w:pPr>
    </w:p>
    <w:p w14:paraId="541830F1" w14:textId="1A5AC07B" w:rsidR="00934275" w:rsidRPr="00581D6C" w:rsidRDefault="002136B2" w:rsidP="00BF6A0D">
      <w:pPr>
        <w:spacing w:after="0"/>
        <w:rPr>
          <w:b/>
          <w:bCs/>
          <w:sz w:val="20"/>
          <w:szCs w:val="20"/>
        </w:rPr>
      </w:pPr>
      <w:r w:rsidRPr="00581D6C">
        <w:rPr>
          <w:sz w:val="20"/>
          <w:szCs w:val="20"/>
        </w:rPr>
        <w:tab/>
      </w:r>
      <w:r w:rsidRPr="00581D6C">
        <w:rPr>
          <w:b/>
          <w:bCs/>
          <w:sz w:val="20"/>
          <w:szCs w:val="20"/>
        </w:rPr>
        <w:t>II. Cena oferty wyliczona w celach porównawczych za cały okres</w:t>
      </w:r>
      <w:r w:rsidR="00570A0F" w:rsidRPr="00581D6C">
        <w:rPr>
          <w:b/>
          <w:bCs/>
          <w:sz w:val="20"/>
          <w:szCs w:val="20"/>
        </w:rPr>
        <w:t xml:space="preserve"> dostawy (lata 2024-2025)</w:t>
      </w:r>
      <w:r w:rsidRPr="00581D6C">
        <w:rPr>
          <w:b/>
          <w:bCs/>
          <w:sz w:val="20"/>
          <w:szCs w:val="20"/>
        </w:rPr>
        <w:t>.</w:t>
      </w:r>
    </w:p>
    <w:p w14:paraId="14DF5D4D" w14:textId="77777777" w:rsidR="002136B2" w:rsidRPr="00581D6C" w:rsidRDefault="002136B2" w:rsidP="00BF6A0D">
      <w:pPr>
        <w:spacing w:after="0"/>
        <w:rPr>
          <w:sz w:val="20"/>
          <w:szCs w:val="20"/>
        </w:rPr>
      </w:pPr>
    </w:p>
    <w:p w14:paraId="077A0921" w14:textId="13B4E123" w:rsidR="002136B2" w:rsidRPr="00581D6C" w:rsidRDefault="002136B2" w:rsidP="002136B2">
      <w:pPr>
        <w:spacing w:after="0"/>
        <w:ind w:left="720"/>
        <w:rPr>
          <w:rFonts w:eastAsia="Calibri"/>
          <w:sz w:val="20"/>
          <w:szCs w:val="20"/>
          <w:lang w:eastAsia="en-US"/>
        </w:rPr>
      </w:pPr>
      <w:r w:rsidRPr="00581D6C">
        <w:rPr>
          <w:rFonts w:eastAsia="Calibri"/>
          <w:sz w:val="20"/>
          <w:szCs w:val="20"/>
          <w:lang w:eastAsia="en-US"/>
        </w:rPr>
        <w:t>Na potrzeby wyliczenia przyjęto</w:t>
      </w:r>
      <w:r w:rsidR="007815D6" w:rsidRPr="00581D6C">
        <w:rPr>
          <w:rFonts w:eastAsia="Calibri"/>
          <w:sz w:val="20"/>
          <w:szCs w:val="20"/>
          <w:lang w:eastAsia="en-US"/>
        </w:rPr>
        <w:t xml:space="preserve"> następujące wartości</w:t>
      </w:r>
      <w:r w:rsidR="00570A0F" w:rsidRPr="00581D6C">
        <w:rPr>
          <w:rFonts w:eastAsia="Calibri"/>
          <w:sz w:val="20"/>
          <w:szCs w:val="20"/>
          <w:lang w:eastAsia="en-US"/>
        </w:rPr>
        <w:t>:</w:t>
      </w:r>
    </w:p>
    <w:p w14:paraId="4A101E36" w14:textId="77777777" w:rsidR="00570A0F" w:rsidRPr="00581D6C" w:rsidRDefault="00570A0F" w:rsidP="002136B2">
      <w:pPr>
        <w:spacing w:after="0"/>
        <w:ind w:left="720"/>
        <w:rPr>
          <w:rFonts w:eastAsia="Calibri"/>
          <w:sz w:val="20"/>
          <w:szCs w:val="20"/>
          <w:lang w:eastAsia="en-US"/>
        </w:rPr>
      </w:pPr>
    </w:p>
    <w:p w14:paraId="3C184870" w14:textId="4F758F4F" w:rsidR="00570A0F" w:rsidRPr="00581D6C" w:rsidRDefault="00570A0F" w:rsidP="00570A0F">
      <w:pPr>
        <w:spacing w:after="0"/>
        <w:ind w:left="720"/>
        <w:rPr>
          <w:rFonts w:eastAsia="Calibri"/>
          <w:sz w:val="20"/>
          <w:szCs w:val="20"/>
          <w:lang w:eastAsia="en-US"/>
        </w:rPr>
      </w:pPr>
      <w:r w:rsidRPr="00581D6C">
        <w:rPr>
          <w:rFonts w:eastAsia="Calibri"/>
          <w:sz w:val="20"/>
          <w:szCs w:val="20"/>
          <w:lang w:eastAsia="en-US"/>
        </w:rPr>
        <w:t xml:space="preserve">1) Notowania </w:t>
      </w:r>
      <w:r w:rsidR="00E33577">
        <w:rPr>
          <w:rFonts w:eastAsia="Calibri"/>
          <w:sz w:val="20"/>
          <w:szCs w:val="20"/>
          <w:lang w:eastAsia="en-US"/>
        </w:rPr>
        <w:t>Towarowej Giełdy Energii S.A. (dalej: TGE)</w:t>
      </w:r>
      <w:r w:rsidR="00E33577" w:rsidRPr="00581D6C">
        <w:rPr>
          <w:rFonts w:eastAsia="Calibri"/>
          <w:sz w:val="20"/>
          <w:szCs w:val="20"/>
          <w:lang w:eastAsia="en-US"/>
        </w:rPr>
        <w:t xml:space="preserve"> </w:t>
      </w:r>
      <w:r w:rsidRPr="00581D6C">
        <w:rPr>
          <w:rFonts w:eastAsia="Calibri"/>
          <w:sz w:val="20"/>
          <w:szCs w:val="20"/>
          <w:lang w:eastAsia="en-US"/>
        </w:rPr>
        <w:t>kosztu energii:</w:t>
      </w:r>
    </w:p>
    <w:p w14:paraId="0F52A6FD" w14:textId="7B793C45" w:rsidR="00570A0F" w:rsidRPr="00581D6C" w:rsidRDefault="00570A0F" w:rsidP="00570A0F">
      <w:pPr>
        <w:spacing w:after="0"/>
        <w:ind w:left="720"/>
        <w:rPr>
          <w:rFonts w:eastAsia="Calibri"/>
          <w:sz w:val="20"/>
          <w:szCs w:val="20"/>
          <w:lang w:eastAsia="en-US"/>
        </w:rPr>
      </w:pPr>
      <w:r w:rsidRPr="00581D6C">
        <w:rPr>
          <w:rFonts w:eastAsia="Calibri"/>
          <w:sz w:val="20"/>
          <w:szCs w:val="20"/>
          <w:lang w:eastAsia="en-US"/>
        </w:rPr>
        <w:tab/>
        <w:t>a) dla roku 2024</w:t>
      </w:r>
      <w:r w:rsidR="00AC08DA">
        <w:rPr>
          <w:rFonts w:eastAsia="Calibri"/>
          <w:sz w:val="20"/>
          <w:szCs w:val="20"/>
          <w:lang w:eastAsia="en-US"/>
        </w:rPr>
        <w:t xml:space="preserve">: </w:t>
      </w:r>
      <w:r w:rsidRPr="00581D6C">
        <w:rPr>
          <w:rFonts w:eastAsia="Calibri"/>
          <w:sz w:val="20"/>
          <w:szCs w:val="20"/>
          <w:lang w:eastAsia="en-US"/>
        </w:rPr>
        <w:t xml:space="preserve"> </w:t>
      </w:r>
      <w:r w:rsidRPr="00570A0F">
        <w:rPr>
          <w:sz w:val="20"/>
          <w:szCs w:val="20"/>
        </w:rPr>
        <w:t>684,75zł/MWh</w:t>
      </w:r>
    </w:p>
    <w:p w14:paraId="58A0B68C" w14:textId="7E786259" w:rsidR="00570A0F" w:rsidRPr="00581D6C" w:rsidRDefault="00570A0F" w:rsidP="00570A0F">
      <w:pPr>
        <w:spacing w:after="0"/>
        <w:ind w:left="720"/>
        <w:rPr>
          <w:rFonts w:eastAsia="Calibri"/>
          <w:sz w:val="20"/>
          <w:szCs w:val="20"/>
          <w:lang w:eastAsia="en-US"/>
        </w:rPr>
      </w:pPr>
      <w:r w:rsidRPr="00581D6C">
        <w:rPr>
          <w:rFonts w:eastAsia="Calibri"/>
          <w:sz w:val="20"/>
          <w:szCs w:val="20"/>
          <w:lang w:eastAsia="en-US"/>
        </w:rPr>
        <w:tab/>
        <w:t>b) dla roku 2025</w:t>
      </w:r>
      <w:r w:rsidR="00AC08DA">
        <w:rPr>
          <w:rFonts w:eastAsia="Calibri"/>
          <w:sz w:val="20"/>
          <w:szCs w:val="20"/>
          <w:lang w:eastAsia="en-US"/>
        </w:rPr>
        <w:t>:</w:t>
      </w:r>
      <w:r w:rsidRPr="00581D6C">
        <w:rPr>
          <w:rFonts w:eastAsia="Calibri"/>
          <w:sz w:val="20"/>
          <w:szCs w:val="20"/>
          <w:lang w:eastAsia="en-US"/>
        </w:rPr>
        <w:t xml:space="preserve"> </w:t>
      </w:r>
      <w:r w:rsidRPr="00570A0F">
        <w:rPr>
          <w:sz w:val="20"/>
          <w:szCs w:val="20"/>
        </w:rPr>
        <w:t>570,00zł/MWh</w:t>
      </w:r>
    </w:p>
    <w:p w14:paraId="07B1F5F4" w14:textId="2BAA50F2" w:rsidR="00581D6C" w:rsidRDefault="002F7DDC" w:rsidP="002136B2">
      <w:pPr>
        <w:spacing w:after="0"/>
        <w:ind w:left="720"/>
        <w:rPr>
          <w:rFonts w:eastAsia="Calibri"/>
          <w:sz w:val="20"/>
          <w:szCs w:val="20"/>
          <w:lang w:eastAsia="en-US"/>
        </w:rPr>
      </w:pPr>
      <w:r w:rsidRPr="00581D6C">
        <w:rPr>
          <w:rFonts w:eastAsia="Calibri"/>
          <w:sz w:val="20"/>
          <w:szCs w:val="20"/>
          <w:lang w:eastAsia="en-US"/>
        </w:rPr>
        <w:t xml:space="preserve">2) </w:t>
      </w:r>
      <w:r w:rsidR="00581D6C">
        <w:rPr>
          <w:rFonts w:eastAsia="Calibri"/>
          <w:sz w:val="20"/>
          <w:szCs w:val="20"/>
          <w:lang w:eastAsia="en-US"/>
        </w:rPr>
        <w:t>Wartość podatku akcyzowego</w:t>
      </w:r>
      <w:r w:rsidR="00AC08DA">
        <w:rPr>
          <w:rFonts w:eastAsia="Calibri"/>
          <w:sz w:val="20"/>
          <w:szCs w:val="20"/>
          <w:lang w:eastAsia="en-US"/>
        </w:rPr>
        <w:t xml:space="preserve">: </w:t>
      </w:r>
      <w:r w:rsidR="00581D6C">
        <w:rPr>
          <w:rFonts w:eastAsia="Calibri"/>
          <w:sz w:val="20"/>
          <w:szCs w:val="20"/>
          <w:lang w:eastAsia="en-US"/>
        </w:rPr>
        <w:t>5</w:t>
      </w:r>
      <w:r w:rsidR="00421364">
        <w:rPr>
          <w:rFonts w:eastAsia="Calibri"/>
          <w:sz w:val="20"/>
          <w:szCs w:val="20"/>
          <w:lang w:eastAsia="en-US"/>
        </w:rPr>
        <w:t>,00</w:t>
      </w:r>
      <w:r w:rsidR="00581D6C">
        <w:rPr>
          <w:rFonts w:eastAsia="Calibri"/>
          <w:sz w:val="20"/>
          <w:szCs w:val="20"/>
          <w:lang w:eastAsia="en-US"/>
        </w:rPr>
        <w:t xml:space="preserve"> zł</w:t>
      </w:r>
      <w:r w:rsidR="00421364">
        <w:rPr>
          <w:rFonts w:eastAsia="Calibri"/>
          <w:sz w:val="20"/>
          <w:szCs w:val="20"/>
          <w:lang w:eastAsia="en-US"/>
        </w:rPr>
        <w:t>,</w:t>
      </w:r>
    </w:p>
    <w:p w14:paraId="58971C3B" w14:textId="193F96EC" w:rsidR="00570A0F" w:rsidRPr="00581D6C" w:rsidRDefault="00581D6C" w:rsidP="002136B2">
      <w:pPr>
        <w:spacing w:after="0"/>
        <w:ind w:left="72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3)</w:t>
      </w:r>
      <w:r w:rsidR="00AC08DA">
        <w:rPr>
          <w:rFonts w:eastAsia="Calibri"/>
          <w:sz w:val="20"/>
          <w:szCs w:val="20"/>
          <w:lang w:eastAsia="en-US"/>
        </w:rPr>
        <w:t xml:space="preserve"> </w:t>
      </w:r>
      <w:r w:rsidR="002F7DDC" w:rsidRPr="00581D6C">
        <w:rPr>
          <w:rFonts w:eastAsia="Calibri"/>
          <w:sz w:val="20"/>
          <w:szCs w:val="20"/>
          <w:lang w:eastAsia="en-US"/>
        </w:rPr>
        <w:t>Wolumen zużycia w 2024 r.</w:t>
      </w:r>
      <w:r w:rsidR="00AC08DA">
        <w:rPr>
          <w:rFonts w:eastAsia="Calibri"/>
          <w:sz w:val="20"/>
          <w:szCs w:val="20"/>
          <w:lang w:eastAsia="en-US"/>
        </w:rPr>
        <w:t>:</w:t>
      </w:r>
      <w:r w:rsidR="002F7DDC" w:rsidRPr="00581D6C">
        <w:rPr>
          <w:color w:val="000000"/>
          <w:sz w:val="20"/>
          <w:szCs w:val="20"/>
        </w:rPr>
        <w:t xml:space="preserve"> </w:t>
      </w:r>
      <w:r w:rsidR="002F7DDC" w:rsidRPr="00570A0F">
        <w:rPr>
          <w:color w:val="000000"/>
          <w:sz w:val="20"/>
          <w:szCs w:val="20"/>
        </w:rPr>
        <w:t>23000</w:t>
      </w:r>
      <w:r w:rsidR="002F7DDC" w:rsidRPr="00581D6C">
        <w:rPr>
          <w:sz w:val="20"/>
          <w:szCs w:val="20"/>
        </w:rPr>
        <w:t xml:space="preserve"> </w:t>
      </w:r>
      <w:r w:rsidR="002F7DDC" w:rsidRPr="00570A0F">
        <w:rPr>
          <w:sz w:val="20"/>
          <w:szCs w:val="20"/>
        </w:rPr>
        <w:t>MWh</w:t>
      </w:r>
      <w:r w:rsidR="00421364">
        <w:rPr>
          <w:sz w:val="20"/>
          <w:szCs w:val="20"/>
        </w:rPr>
        <w:t>,</w:t>
      </w:r>
    </w:p>
    <w:p w14:paraId="10288DFD" w14:textId="59DD145A" w:rsidR="002F7DDC" w:rsidRPr="00581D6C" w:rsidRDefault="00581D6C" w:rsidP="002136B2">
      <w:pPr>
        <w:spacing w:after="0"/>
        <w:ind w:left="720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4</w:t>
      </w:r>
      <w:r w:rsidR="002F7DDC" w:rsidRPr="00581D6C">
        <w:rPr>
          <w:rFonts w:eastAsia="Calibri"/>
          <w:sz w:val="20"/>
          <w:szCs w:val="20"/>
          <w:lang w:eastAsia="en-US"/>
        </w:rPr>
        <w:t>) Wolumen zużycia w 2025 r.</w:t>
      </w:r>
      <w:r w:rsidR="00AC08DA">
        <w:rPr>
          <w:rFonts w:eastAsia="Calibri"/>
          <w:sz w:val="20"/>
          <w:szCs w:val="20"/>
          <w:lang w:eastAsia="en-US"/>
        </w:rPr>
        <w:t>:</w:t>
      </w:r>
      <w:r w:rsidR="002F7DDC" w:rsidRPr="00581D6C">
        <w:rPr>
          <w:rFonts w:eastAsia="Calibri"/>
          <w:sz w:val="20"/>
          <w:szCs w:val="20"/>
          <w:lang w:eastAsia="en-US"/>
        </w:rPr>
        <w:t xml:space="preserve"> </w:t>
      </w:r>
      <w:r w:rsidR="002F7DDC" w:rsidRPr="00570A0F">
        <w:rPr>
          <w:color w:val="000000"/>
          <w:sz w:val="20"/>
          <w:szCs w:val="20"/>
        </w:rPr>
        <w:t>23000</w:t>
      </w:r>
      <w:r w:rsidR="002F7DDC" w:rsidRPr="00581D6C">
        <w:rPr>
          <w:sz w:val="20"/>
          <w:szCs w:val="20"/>
        </w:rPr>
        <w:t xml:space="preserve"> </w:t>
      </w:r>
      <w:r w:rsidR="002F7DDC" w:rsidRPr="00570A0F">
        <w:rPr>
          <w:sz w:val="20"/>
          <w:szCs w:val="20"/>
        </w:rPr>
        <w:t>MWh</w:t>
      </w:r>
      <w:r w:rsidR="00421364">
        <w:rPr>
          <w:sz w:val="20"/>
          <w:szCs w:val="20"/>
        </w:rPr>
        <w:t>.</w:t>
      </w:r>
    </w:p>
    <w:tbl>
      <w:tblPr>
        <w:tblpPr w:leftFromText="141" w:rightFromText="141" w:vertAnchor="text" w:horzAnchor="page" w:tblpX="2553" w:tblpY="215"/>
        <w:tblW w:w="5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80"/>
        <w:gridCol w:w="1580"/>
      </w:tblGrid>
      <w:tr w:rsidR="00581D6C" w:rsidRPr="00570A0F" w14:paraId="13F05F51" w14:textId="77777777" w:rsidTr="00581D6C">
        <w:trPr>
          <w:trHeight w:val="300"/>
        </w:trPr>
        <w:tc>
          <w:tcPr>
            <w:tcW w:w="25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D7643" w14:textId="77777777" w:rsidR="00581D6C" w:rsidRPr="00570A0F" w:rsidRDefault="00581D6C" w:rsidP="00581D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ED942" w14:textId="410E7565" w:rsidR="00581D6C" w:rsidRPr="00570A0F" w:rsidRDefault="00581D6C" w:rsidP="00581D6C">
            <w:pPr>
              <w:spacing w:before="100" w:beforeAutospacing="1" w:after="100" w:afterAutospacing="1" w:line="240" w:lineRule="auto"/>
              <w:jc w:val="right"/>
              <w:rPr>
                <w:sz w:val="20"/>
                <w:szCs w:val="20"/>
              </w:rPr>
            </w:pPr>
            <w:r w:rsidRPr="00570A0F">
              <w:rPr>
                <w:color w:val="000000"/>
                <w:sz w:val="20"/>
                <w:szCs w:val="20"/>
              </w:rPr>
              <w:t>2024</w:t>
            </w:r>
            <w:r>
              <w:rPr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51888D" w14:textId="792B05DA" w:rsidR="00581D6C" w:rsidRPr="00570A0F" w:rsidRDefault="00581D6C" w:rsidP="00581D6C">
            <w:pPr>
              <w:spacing w:before="100" w:beforeAutospacing="1" w:after="100" w:afterAutospacing="1" w:line="240" w:lineRule="auto"/>
              <w:jc w:val="right"/>
              <w:rPr>
                <w:sz w:val="20"/>
                <w:szCs w:val="20"/>
              </w:rPr>
            </w:pPr>
            <w:r w:rsidRPr="00570A0F">
              <w:rPr>
                <w:color w:val="000000"/>
                <w:sz w:val="20"/>
                <w:szCs w:val="20"/>
              </w:rPr>
              <w:t>2025</w:t>
            </w:r>
            <w:r>
              <w:rPr>
                <w:color w:val="000000"/>
                <w:sz w:val="20"/>
                <w:szCs w:val="20"/>
              </w:rPr>
              <w:t xml:space="preserve"> r.</w:t>
            </w:r>
          </w:p>
        </w:tc>
      </w:tr>
      <w:tr w:rsidR="00581D6C" w:rsidRPr="00570A0F" w14:paraId="3E068E50" w14:textId="77777777" w:rsidTr="00581D6C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574F4" w14:textId="25F4106E" w:rsidR="00581D6C" w:rsidRPr="00570A0F" w:rsidRDefault="00581D6C" w:rsidP="00581D6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581D6C">
              <w:rPr>
                <w:rFonts w:eastAsia="Calibri"/>
                <w:sz w:val="20"/>
                <w:szCs w:val="20"/>
                <w:lang w:eastAsia="en-US"/>
              </w:rPr>
              <w:t xml:space="preserve">Notowania </w:t>
            </w:r>
            <w:r w:rsidR="00421364">
              <w:rPr>
                <w:rFonts w:eastAsia="Calibri"/>
                <w:sz w:val="20"/>
                <w:szCs w:val="20"/>
                <w:lang w:eastAsia="en-US"/>
              </w:rPr>
              <w:t>TGE</w:t>
            </w:r>
            <w:r w:rsidR="00421364" w:rsidRPr="00581D6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81D6C">
              <w:rPr>
                <w:rFonts w:eastAsia="Calibri"/>
                <w:sz w:val="20"/>
                <w:szCs w:val="20"/>
                <w:lang w:eastAsia="en-US"/>
              </w:rPr>
              <w:t>kosztu energii (zł)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475E8" w14:textId="1F270522" w:rsidR="00581D6C" w:rsidRPr="00570A0F" w:rsidRDefault="00581D6C" w:rsidP="00581D6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570A0F">
              <w:rPr>
                <w:color w:val="000000"/>
                <w:sz w:val="20"/>
                <w:szCs w:val="20"/>
              </w:rPr>
              <w:t xml:space="preserve">            684,75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C00C6" w14:textId="36FCB388" w:rsidR="00581D6C" w:rsidRPr="00570A0F" w:rsidRDefault="00581D6C" w:rsidP="00581D6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570A0F">
              <w:rPr>
                <w:color w:val="000000"/>
                <w:sz w:val="20"/>
                <w:szCs w:val="20"/>
              </w:rPr>
              <w:t xml:space="preserve">            570,00 </w:t>
            </w:r>
          </w:p>
        </w:tc>
      </w:tr>
      <w:tr w:rsidR="00581D6C" w:rsidRPr="00570A0F" w14:paraId="6A39AF98" w14:textId="77777777" w:rsidTr="00581D6C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E597F" w14:textId="772FA943" w:rsidR="00581D6C" w:rsidRPr="00570A0F" w:rsidRDefault="00581D6C" w:rsidP="00581D6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581D6C">
              <w:rPr>
                <w:sz w:val="20"/>
                <w:szCs w:val="20"/>
              </w:rPr>
              <w:t>Wartość netto składnika stałego (S)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C2D16" w14:textId="54547479" w:rsidR="00581D6C" w:rsidRPr="00570A0F" w:rsidRDefault="00581D6C" w:rsidP="00581D6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570A0F">
              <w:rPr>
                <w:color w:val="000000"/>
                <w:sz w:val="20"/>
                <w:szCs w:val="20"/>
              </w:rPr>
              <w:t xml:space="preserve">               </w:t>
            </w:r>
            <w:r w:rsidRPr="00581D6C">
              <w:rPr>
                <w:color w:val="000000"/>
                <w:sz w:val="20"/>
                <w:szCs w:val="20"/>
              </w:rPr>
              <w:t>…....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A7791" w14:textId="5FBE0ADC" w:rsidR="00581D6C" w:rsidRPr="00570A0F" w:rsidRDefault="00581D6C" w:rsidP="00581D6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570A0F">
              <w:rPr>
                <w:color w:val="000000"/>
                <w:sz w:val="20"/>
                <w:szCs w:val="20"/>
              </w:rPr>
              <w:t>             </w:t>
            </w:r>
            <w:r w:rsidRPr="00581D6C">
              <w:rPr>
                <w:color w:val="000000"/>
                <w:sz w:val="20"/>
                <w:szCs w:val="20"/>
              </w:rPr>
              <w:t>…….</w:t>
            </w:r>
            <w:r w:rsidRPr="00570A0F">
              <w:rPr>
                <w:color w:val="000000"/>
                <w:sz w:val="20"/>
                <w:szCs w:val="20"/>
              </w:rPr>
              <w:t xml:space="preserve">   </w:t>
            </w:r>
          </w:p>
        </w:tc>
      </w:tr>
      <w:tr w:rsidR="00581D6C" w:rsidRPr="00570A0F" w14:paraId="26DE7246" w14:textId="77777777" w:rsidTr="00581D6C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243B8" w14:textId="70236B40" w:rsidR="00581D6C" w:rsidRPr="00570A0F" w:rsidRDefault="00581D6C" w:rsidP="00581D6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581D6C">
              <w:rPr>
                <w:sz w:val="20"/>
                <w:szCs w:val="20"/>
              </w:rPr>
              <w:t>Wartość netto kosztów związanych z obowiązkami Wykonawcy (M)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CBA17" w14:textId="2DCF222F" w:rsidR="00581D6C" w:rsidRPr="00570A0F" w:rsidRDefault="00581D6C" w:rsidP="00581D6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570A0F">
              <w:rPr>
                <w:color w:val="000000"/>
                <w:sz w:val="20"/>
                <w:szCs w:val="20"/>
              </w:rPr>
              <w:t xml:space="preserve">               </w:t>
            </w:r>
            <w:r w:rsidRPr="00581D6C">
              <w:rPr>
                <w:color w:val="000000"/>
                <w:sz w:val="20"/>
                <w:szCs w:val="20"/>
              </w:rPr>
              <w:t>…....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BF2CD" w14:textId="62D38B9C" w:rsidR="00581D6C" w:rsidRPr="00570A0F" w:rsidRDefault="00581D6C" w:rsidP="00581D6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570A0F">
              <w:rPr>
                <w:color w:val="000000"/>
                <w:sz w:val="20"/>
                <w:szCs w:val="20"/>
              </w:rPr>
              <w:t>            </w:t>
            </w:r>
            <w:r w:rsidRPr="00581D6C">
              <w:rPr>
                <w:color w:val="000000"/>
                <w:sz w:val="20"/>
                <w:szCs w:val="20"/>
              </w:rPr>
              <w:t>…….</w:t>
            </w:r>
            <w:r w:rsidRPr="00570A0F">
              <w:rPr>
                <w:color w:val="000000"/>
                <w:sz w:val="20"/>
                <w:szCs w:val="20"/>
              </w:rPr>
              <w:t xml:space="preserve">    </w:t>
            </w:r>
          </w:p>
        </w:tc>
      </w:tr>
      <w:tr w:rsidR="00581D6C" w:rsidRPr="00570A0F" w14:paraId="19CB4091" w14:textId="77777777" w:rsidTr="00581D6C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2AC10" w14:textId="19DB65F0" w:rsidR="00581D6C" w:rsidRPr="00570A0F" w:rsidRDefault="00581D6C" w:rsidP="00581D6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581D6C">
              <w:rPr>
                <w:sz w:val="20"/>
                <w:szCs w:val="20"/>
              </w:rPr>
              <w:t>Wartość podatku akcyzowego (A)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1FCA57" w14:textId="77777777" w:rsidR="00581D6C" w:rsidRPr="00570A0F" w:rsidRDefault="00581D6C" w:rsidP="00581D6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570A0F">
              <w:rPr>
                <w:color w:val="000000"/>
                <w:sz w:val="20"/>
                <w:szCs w:val="20"/>
              </w:rPr>
              <w:t xml:space="preserve">                 5,00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22DFD" w14:textId="77777777" w:rsidR="00581D6C" w:rsidRPr="00570A0F" w:rsidRDefault="00581D6C" w:rsidP="00581D6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570A0F">
              <w:rPr>
                <w:color w:val="000000"/>
                <w:sz w:val="20"/>
                <w:szCs w:val="20"/>
              </w:rPr>
              <w:t xml:space="preserve">                 5,00 </w:t>
            </w:r>
          </w:p>
        </w:tc>
      </w:tr>
      <w:tr w:rsidR="00581D6C" w:rsidRPr="00581D6C" w14:paraId="1CECABC3" w14:textId="77777777" w:rsidTr="00581D6C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11B4D" w14:textId="083B637C" w:rsidR="00581D6C" w:rsidRPr="00581D6C" w:rsidRDefault="00581D6C" w:rsidP="00581D6C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581D6C">
              <w:rPr>
                <w:color w:val="000000"/>
                <w:sz w:val="20"/>
                <w:szCs w:val="20"/>
              </w:rPr>
              <w:t xml:space="preserve">Wolumen </w:t>
            </w:r>
            <w:r w:rsidRPr="00570A0F">
              <w:rPr>
                <w:color w:val="000000"/>
                <w:sz w:val="20"/>
                <w:szCs w:val="20"/>
              </w:rPr>
              <w:t>[MWh]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15C18" w14:textId="335511D0" w:rsidR="00581D6C" w:rsidRPr="00581D6C" w:rsidRDefault="00581D6C" w:rsidP="00581D6C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70A0F">
              <w:rPr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70020" w14:textId="61993A31" w:rsidR="00581D6C" w:rsidRPr="00581D6C" w:rsidRDefault="00581D6C" w:rsidP="00581D6C">
            <w:pPr>
              <w:spacing w:before="100" w:beforeAutospacing="1" w:after="100" w:afterAutospacing="1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570A0F">
              <w:rPr>
                <w:color w:val="000000"/>
                <w:sz w:val="20"/>
                <w:szCs w:val="20"/>
              </w:rPr>
              <w:t>23000</w:t>
            </w:r>
          </w:p>
        </w:tc>
      </w:tr>
    </w:tbl>
    <w:p w14:paraId="2C4655A1" w14:textId="77777777" w:rsidR="00581D6C" w:rsidRPr="00581D6C" w:rsidRDefault="00581D6C" w:rsidP="00570A0F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0DF1AA76" w14:textId="77777777" w:rsidR="00581D6C" w:rsidRPr="00581D6C" w:rsidRDefault="00581D6C" w:rsidP="00570A0F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2AE77608" w14:textId="77777777" w:rsidR="00581D6C" w:rsidRPr="00581D6C" w:rsidRDefault="00581D6C" w:rsidP="00570A0F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1CEEC0B7" w14:textId="77777777" w:rsidR="00581D6C" w:rsidRPr="00581D6C" w:rsidRDefault="00581D6C" w:rsidP="00570A0F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280C71C1" w14:textId="77777777" w:rsidR="00581D6C" w:rsidRPr="00581D6C" w:rsidRDefault="00581D6C" w:rsidP="00570A0F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1D0449DC" w14:textId="77777777" w:rsidR="00581D6C" w:rsidRPr="00581D6C" w:rsidRDefault="00581D6C" w:rsidP="00570A0F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5EC19283" w14:textId="77777777" w:rsidR="00581D6C" w:rsidRDefault="00581D6C" w:rsidP="00570A0F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4BDFE834" w14:textId="028C6313" w:rsidR="00581D6C" w:rsidRPr="00581D6C" w:rsidRDefault="00581D6C" w:rsidP="00581D6C">
      <w:pPr>
        <w:spacing w:before="100" w:beforeAutospacing="1" w:after="100" w:afterAutospacing="1" w:line="240" w:lineRule="auto"/>
        <w:ind w:left="708" w:firstLine="708"/>
        <w:rPr>
          <w:sz w:val="20"/>
          <w:szCs w:val="20"/>
        </w:rPr>
      </w:pPr>
      <w:r w:rsidRPr="00581D6C">
        <w:rPr>
          <w:sz w:val="20"/>
          <w:szCs w:val="20"/>
        </w:rPr>
        <w:t>1. Wartość zamówienia w 2024 r.: ……………………. zł netto</w:t>
      </w:r>
    </w:p>
    <w:p w14:paraId="6D9E9B80" w14:textId="32EF94F2" w:rsidR="00581D6C" w:rsidRPr="00581D6C" w:rsidRDefault="00581D6C" w:rsidP="00581D6C">
      <w:pPr>
        <w:spacing w:before="100" w:beforeAutospacing="1" w:after="100" w:afterAutospacing="1" w:line="240" w:lineRule="auto"/>
        <w:ind w:left="708" w:firstLine="708"/>
        <w:rPr>
          <w:sz w:val="20"/>
          <w:szCs w:val="20"/>
        </w:rPr>
      </w:pPr>
      <w:r w:rsidRPr="00581D6C">
        <w:rPr>
          <w:sz w:val="20"/>
          <w:szCs w:val="20"/>
        </w:rPr>
        <w:t>2. Wartość zamówienia w 2025 r.: ……………………. zł netto</w:t>
      </w:r>
    </w:p>
    <w:p w14:paraId="4FF18DF3" w14:textId="16596E21" w:rsidR="002136B2" w:rsidRDefault="00E76177" w:rsidP="00581D6C">
      <w:pPr>
        <w:spacing w:before="100" w:beforeAutospacing="1" w:after="100" w:afterAutospacing="1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Cena łączna netto</w:t>
      </w:r>
      <w:r w:rsidR="00581D6C" w:rsidRPr="00581D6C">
        <w:rPr>
          <w:sz w:val="20"/>
          <w:szCs w:val="20"/>
        </w:rPr>
        <w:t xml:space="preserve"> (poz.1+poz.2)= …………………….. zł </w:t>
      </w:r>
    </w:p>
    <w:p w14:paraId="4EEAFE33" w14:textId="77777777" w:rsidR="00AC08DA" w:rsidRPr="00D06B70" w:rsidRDefault="00AC08DA" w:rsidP="00AC08DA">
      <w:pPr>
        <w:ind w:left="424" w:firstLine="992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 xml:space="preserve">+  podatek VAT w kwocie …………………… zł </w:t>
      </w:r>
    </w:p>
    <w:p w14:paraId="2826D7ED" w14:textId="77777777" w:rsidR="00AC08DA" w:rsidRPr="00D06B70" w:rsidRDefault="00AC08DA" w:rsidP="00AC08DA">
      <w:pPr>
        <w:ind w:left="424" w:firstLine="992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>[stawka podatku VAT = …… %]</w:t>
      </w:r>
    </w:p>
    <w:p w14:paraId="75365A10" w14:textId="77777777" w:rsidR="00AC08DA" w:rsidRPr="00D06B70" w:rsidRDefault="00AC08DA" w:rsidP="00AC08DA">
      <w:pPr>
        <w:ind w:left="424" w:firstLine="992"/>
        <w:jc w:val="both"/>
        <w:rPr>
          <w:rFonts w:eastAsia="Calibri"/>
          <w:sz w:val="20"/>
          <w:szCs w:val="20"/>
          <w:lang w:eastAsia="en-US"/>
        </w:rPr>
      </w:pPr>
      <w:r w:rsidRPr="00D06B70">
        <w:rPr>
          <w:rFonts w:eastAsia="Calibri"/>
          <w:sz w:val="20"/>
          <w:szCs w:val="20"/>
          <w:lang w:eastAsia="en-US"/>
        </w:rPr>
        <w:t xml:space="preserve">= cena łączna brutto: ……………………………….  zł </w:t>
      </w:r>
    </w:p>
    <w:p w14:paraId="04767173" w14:textId="45CBEB2C" w:rsidR="00AC08DA" w:rsidRPr="00581D6C" w:rsidRDefault="00AC08DA" w:rsidP="00AC08DA">
      <w:pPr>
        <w:autoSpaceDE w:val="0"/>
        <w:autoSpaceDN w:val="0"/>
        <w:adjustRightInd w:val="0"/>
        <w:ind w:left="424" w:firstLine="992"/>
        <w:jc w:val="both"/>
        <w:rPr>
          <w:sz w:val="20"/>
          <w:szCs w:val="20"/>
        </w:rPr>
      </w:pPr>
      <w:r w:rsidRPr="00D06B70">
        <w:rPr>
          <w:sz w:val="20"/>
          <w:szCs w:val="20"/>
        </w:rPr>
        <w:t>[słownie: ………………………………………………… zł brutto]</w:t>
      </w:r>
    </w:p>
    <w:p w14:paraId="1B7BDACB" w14:textId="77777777" w:rsidR="002136B2" w:rsidRDefault="002136B2" w:rsidP="00BF6A0D">
      <w:pPr>
        <w:spacing w:after="0"/>
        <w:rPr>
          <w:sz w:val="20"/>
          <w:szCs w:val="20"/>
        </w:rPr>
      </w:pPr>
    </w:p>
    <w:p w14:paraId="33A37C81" w14:textId="531103E0" w:rsidR="00581D6C" w:rsidRPr="00D06B70" w:rsidRDefault="00581D6C" w:rsidP="00581D6C">
      <w:pPr>
        <w:autoSpaceDE w:val="0"/>
        <w:autoSpaceDN w:val="0"/>
        <w:adjustRightInd w:val="0"/>
        <w:ind w:left="-284" w:firstLine="851"/>
        <w:jc w:val="both"/>
        <w:rPr>
          <w:sz w:val="20"/>
          <w:szCs w:val="20"/>
        </w:rPr>
      </w:pPr>
      <w:r w:rsidRPr="00D06B70">
        <w:rPr>
          <w:sz w:val="20"/>
          <w:szCs w:val="20"/>
        </w:rPr>
        <w:t xml:space="preserve">UWAGA: </w:t>
      </w:r>
      <w:r w:rsidR="00E76177">
        <w:rPr>
          <w:sz w:val="20"/>
          <w:szCs w:val="20"/>
        </w:rPr>
        <w:t>oferta</w:t>
      </w:r>
      <w:r w:rsidRPr="00D06B70">
        <w:rPr>
          <w:sz w:val="20"/>
          <w:szCs w:val="20"/>
        </w:rPr>
        <w:t xml:space="preserve"> podlega ocenie w kryterium </w:t>
      </w:r>
      <w:r w:rsidR="00E76177">
        <w:rPr>
          <w:sz w:val="20"/>
          <w:szCs w:val="20"/>
        </w:rPr>
        <w:t xml:space="preserve">kosztu </w:t>
      </w:r>
      <w:r w:rsidRPr="00D06B70">
        <w:rPr>
          <w:sz w:val="20"/>
          <w:szCs w:val="20"/>
        </w:rPr>
        <w:t>wg zasad określonych w SWZ.</w:t>
      </w:r>
    </w:p>
    <w:p w14:paraId="21EC2952" w14:textId="7F50955D" w:rsidR="00581D6C" w:rsidRPr="00D06B70" w:rsidRDefault="00581D6C" w:rsidP="00581D6C">
      <w:pPr>
        <w:suppressAutoHyphens/>
        <w:spacing w:after="0" w:line="240" w:lineRule="auto"/>
        <w:ind w:left="567"/>
        <w:jc w:val="both"/>
        <w:rPr>
          <w:sz w:val="20"/>
          <w:szCs w:val="20"/>
        </w:rPr>
      </w:pPr>
      <w:r w:rsidRPr="003122C7">
        <w:rPr>
          <w:sz w:val="20"/>
          <w:szCs w:val="20"/>
        </w:rPr>
        <w:t>Wykonawca akceptuje fakt, że podan</w:t>
      </w:r>
      <w:r>
        <w:rPr>
          <w:sz w:val="20"/>
          <w:szCs w:val="20"/>
        </w:rPr>
        <w:t>e</w:t>
      </w:r>
      <w:r w:rsidRPr="003122C7">
        <w:rPr>
          <w:sz w:val="20"/>
          <w:szCs w:val="20"/>
        </w:rPr>
        <w:t xml:space="preserve"> w</w:t>
      </w:r>
      <w:r>
        <w:rPr>
          <w:sz w:val="20"/>
          <w:szCs w:val="20"/>
        </w:rPr>
        <w:t xml:space="preserve"> niniejszym punkcie</w:t>
      </w:r>
      <w:r w:rsidRPr="003122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wartości stanowią jedynie </w:t>
      </w:r>
      <w:r w:rsidRPr="003122C7">
        <w:rPr>
          <w:sz w:val="20"/>
          <w:szCs w:val="20"/>
        </w:rPr>
        <w:t>szacunek Zamawiającego i że nie przysługują mu jakiekolwiek roszczenia w przypadku</w:t>
      </w:r>
      <w:r>
        <w:rPr>
          <w:sz w:val="20"/>
          <w:szCs w:val="20"/>
        </w:rPr>
        <w:t>,</w:t>
      </w:r>
      <w:r w:rsidRPr="003122C7">
        <w:rPr>
          <w:sz w:val="20"/>
          <w:szCs w:val="20"/>
        </w:rPr>
        <w:t xml:space="preserve"> gdy rzeczywist</w:t>
      </w:r>
      <w:r>
        <w:rPr>
          <w:sz w:val="20"/>
          <w:szCs w:val="20"/>
        </w:rPr>
        <w:t>e wartości będą</w:t>
      </w:r>
      <w:r w:rsidRPr="003122C7">
        <w:rPr>
          <w:sz w:val="20"/>
          <w:szCs w:val="20"/>
        </w:rPr>
        <w:t xml:space="preserve"> mniejsza albo większa od tego szacunku.</w:t>
      </w:r>
      <w:r w:rsidRPr="00D06B70">
        <w:rPr>
          <w:sz w:val="20"/>
          <w:szCs w:val="20"/>
        </w:rPr>
        <w:t xml:space="preserve"> </w:t>
      </w:r>
    </w:p>
    <w:p w14:paraId="3A75C0ED" w14:textId="77777777" w:rsidR="00581D6C" w:rsidRDefault="00581D6C" w:rsidP="00BF6A0D">
      <w:pPr>
        <w:spacing w:after="0"/>
        <w:rPr>
          <w:sz w:val="20"/>
          <w:szCs w:val="20"/>
        </w:rPr>
      </w:pPr>
    </w:p>
    <w:p w14:paraId="3F3FEC4C" w14:textId="77777777" w:rsidR="00581D6C" w:rsidRDefault="00581D6C" w:rsidP="00BF6A0D">
      <w:pPr>
        <w:spacing w:after="0"/>
        <w:rPr>
          <w:sz w:val="20"/>
          <w:szCs w:val="20"/>
        </w:rPr>
      </w:pPr>
    </w:p>
    <w:p w14:paraId="7C85CA01" w14:textId="77777777" w:rsidR="00581D6C" w:rsidRPr="00DA5219" w:rsidRDefault="00581D6C" w:rsidP="00BF6A0D">
      <w:pPr>
        <w:spacing w:after="0"/>
        <w:rPr>
          <w:sz w:val="20"/>
          <w:szCs w:val="20"/>
        </w:rPr>
      </w:pPr>
    </w:p>
    <w:p w14:paraId="1C508175" w14:textId="2C477885" w:rsidR="00DA5219" w:rsidRPr="00DA5219" w:rsidRDefault="00DA5219">
      <w:pPr>
        <w:pStyle w:val="Tekstpodstawowy"/>
        <w:widowControl w:val="0"/>
        <w:numPr>
          <w:ilvl w:val="0"/>
          <w:numId w:val="48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color w:val="000000"/>
          <w:sz w:val="20"/>
          <w:szCs w:val="20"/>
        </w:rPr>
        <w:t>Termin wykonania przedmiotu zamówienia:</w:t>
      </w:r>
      <w:r w:rsidRPr="00DA5219">
        <w:rPr>
          <w:bCs/>
          <w:color w:val="000000"/>
          <w:sz w:val="20"/>
          <w:szCs w:val="20"/>
        </w:rPr>
        <w:t xml:space="preserve">  od 01.01.202</w:t>
      </w:r>
      <w:r w:rsidR="0043576D">
        <w:rPr>
          <w:bCs/>
          <w:color w:val="000000"/>
          <w:sz w:val="20"/>
          <w:szCs w:val="20"/>
        </w:rPr>
        <w:t>4</w:t>
      </w:r>
      <w:r w:rsidRPr="00DA5219">
        <w:rPr>
          <w:bCs/>
          <w:color w:val="000000"/>
          <w:sz w:val="20"/>
          <w:szCs w:val="20"/>
        </w:rPr>
        <w:t xml:space="preserve"> r. do 31.12.202</w:t>
      </w:r>
      <w:r w:rsidR="0043576D">
        <w:rPr>
          <w:bCs/>
          <w:color w:val="000000"/>
          <w:sz w:val="20"/>
          <w:szCs w:val="20"/>
        </w:rPr>
        <w:t>5</w:t>
      </w:r>
      <w:r w:rsidRPr="00DA5219">
        <w:rPr>
          <w:bCs/>
          <w:color w:val="000000"/>
          <w:sz w:val="20"/>
          <w:szCs w:val="20"/>
        </w:rPr>
        <w:t xml:space="preserve"> r.</w:t>
      </w:r>
    </w:p>
    <w:p w14:paraId="09500B08" w14:textId="77777777" w:rsidR="00E3180C" w:rsidRPr="00E3180C" w:rsidRDefault="00DA5219" w:rsidP="00E3180C">
      <w:pPr>
        <w:pStyle w:val="Tekstpodstawowy"/>
        <w:widowControl w:val="0"/>
        <w:numPr>
          <w:ilvl w:val="0"/>
          <w:numId w:val="48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>Oświadczamy, że zapoznaliśmy się ze specyfikacją warunków zamówienia, akceptujemy jej postanowienia, nie wnosimy do niej zastrzeżeń i uzyskaliśmy konieczne informacje do przygotowania oferty</w:t>
      </w:r>
      <w:r w:rsidRPr="00DA5219">
        <w:rPr>
          <w:sz w:val="20"/>
          <w:szCs w:val="20"/>
        </w:rPr>
        <w:t xml:space="preserve"> i zobowiązujemy się do wykonania przedmiotu zamówienia zgodnie ze SWZ</w:t>
      </w:r>
      <w:r w:rsidRPr="00DA5219">
        <w:rPr>
          <w:rFonts w:eastAsia="Open Sans"/>
          <w:sz w:val="20"/>
          <w:szCs w:val="20"/>
        </w:rPr>
        <w:t>.</w:t>
      </w:r>
    </w:p>
    <w:p w14:paraId="22908C6B" w14:textId="2947C09C" w:rsidR="00E3180C" w:rsidRPr="00E3180C" w:rsidRDefault="00E3180C" w:rsidP="00E3180C">
      <w:pPr>
        <w:pStyle w:val="Tekstpodstawowy"/>
        <w:widowControl w:val="0"/>
        <w:numPr>
          <w:ilvl w:val="0"/>
          <w:numId w:val="48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E3180C">
        <w:rPr>
          <w:rFonts w:eastAsia="Open Sans"/>
          <w:sz w:val="20"/>
          <w:szCs w:val="20"/>
        </w:rPr>
        <w:lastRenderedPageBreak/>
        <w:t xml:space="preserve">Oświadczamy, że wyżej podana cena </w:t>
      </w:r>
      <w:r>
        <w:rPr>
          <w:rFonts w:eastAsia="Open Sans"/>
          <w:sz w:val="20"/>
          <w:szCs w:val="20"/>
        </w:rPr>
        <w:t>ofertowa</w:t>
      </w:r>
      <w:r w:rsidRPr="00E3180C">
        <w:rPr>
          <w:rFonts w:eastAsia="Open Sans"/>
          <w:sz w:val="20"/>
          <w:szCs w:val="20"/>
        </w:rPr>
        <w:t xml:space="preserve"> obejmuje realizację wszystkich zobowiązań wykonawcy opisanych w specyfikacji warunków zamówienia wraz z załącznikami. </w:t>
      </w:r>
    </w:p>
    <w:p w14:paraId="6FBD2FBF" w14:textId="1E67B785" w:rsidR="00DA5219" w:rsidRPr="00DA5219" w:rsidRDefault="003156F7">
      <w:pPr>
        <w:pStyle w:val="Tekstpodstawowy"/>
        <w:widowControl w:val="0"/>
        <w:numPr>
          <w:ilvl w:val="0"/>
          <w:numId w:val="48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>Oświadczam</w:t>
      </w:r>
      <w:r w:rsidR="00E3180C">
        <w:rPr>
          <w:rFonts w:eastAsia="Open Sans"/>
          <w:sz w:val="20"/>
          <w:szCs w:val="20"/>
        </w:rPr>
        <w:t>y</w:t>
      </w:r>
      <w:r w:rsidRPr="00DA5219">
        <w:rPr>
          <w:rFonts w:eastAsia="Open Sans"/>
          <w:color w:val="000000"/>
          <w:sz w:val="20"/>
          <w:szCs w:val="2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69F6A8E" w14:textId="77777777" w:rsidR="00DA5219" w:rsidRPr="00DA5219" w:rsidRDefault="003156F7">
      <w:pPr>
        <w:pStyle w:val="Tekstpodstawowy"/>
        <w:widowControl w:val="0"/>
        <w:numPr>
          <w:ilvl w:val="0"/>
          <w:numId w:val="48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14BE11E5" w14:textId="77777777" w:rsidR="00DA5219" w:rsidRPr="00DA5219" w:rsidRDefault="003156F7">
      <w:pPr>
        <w:pStyle w:val="Tekstpodstawowy"/>
        <w:widowControl w:val="0"/>
        <w:numPr>
          <w:ilvl w:val="0"/>
          <w:numId w:val="48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>Oświadczamy, że jesteśmy związani niniejszą ofertą na czas wskazany w specyfikacji warunków zamówienia.</w:t>
      </w:r>
    </w:p>
    <w:p w14:paraId="38B3A39D" w14:textId="647918EC" w:rsidR="00AD5FA4" w:rsidRPr="00DA5219" w:rsidRDefault="00AD5FA4">
      <w:pPr>
        <w:pStyle w:val="Tekstpodstawowy"/>
        <w:widowControl w:val="0"/>
        <w:numPr>
          <w:ilvl w:val="0"/>
          <w:numId w:val="48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DA5219">
        <w:rPr>
          <w:rFonts w:eastAsia="Open Sans"/>
          <w:sz w:val="20"/>
          <w:szCs w:val="20"/>
        </w:rPr>
        <w:t>Powstanie obowiązku podatkowego u zamawiającego.</w:t>
      </w:r>
    </w:p>
    <w:p w14:paraId="5E988F8E" w14:textId="77777777" w:rsidR="00AD5FA4" w:rsidRPr="00DA5219" w:rsidRDefault="00AD5FA4" w:rsidP="00AD5FA4">
      <w:pPr>
        <w:ind w:left="567" w:right="1"/>
        <w:rPr>
          <w:rFonts w:eastAsia="Open Sans"/>
          <w:sz w:val="20"/>
          <w:szCs w:val="20"/>
        </w:rPr>
      </w:pPr>
      <w:r w:rsidRPr="00DA5219">
        <w:rPr>
          <w:rFonts w:eastAsia="Open Sans"/>
          <w:sz w:val="20"/>
          <w:szCs w:val="20"/>
        </w:rPr>
        <w:t xml:space="preserve">Oświadczam, że (wstawić </w:t>
      </w:r>
      <w:r w:rsidRPr="00DA5219">
        <w:rPr>
          <w:rFonts w:eastAsia="Open Sans"/>
          <w:b/>
          <w:sz w:val="20"/>
          <w:szCs w:val="20"/>
        </w:rPr>
        <w:t>X</w:t>
      </w:r>
      <w:r w:rsidRPr="00DA5219">
        <w:rPr>
          <w:rFonts w:eastAsia="Open Sans"/>
          <w:sz w:val="20"/>
          <w:szCs w:val="20"/>
        </w:rPr>
        <w:t xml:space="preserve"> we właściwe pole):</w:t>
      </w:r>
    </w:p>
    <w:p w14:paraId="1DC82C68" w14:textId="77777777" w:rsidR="00AD5FA4" w:rsidRPr="00DA5219" w:rsidRDefault="00AD5FA4" w:rsidP="00AD5FA4">
      <w:pPr>
        <w:tabs>
          <w:tab w:val="left" w:pos="993"/>
        </w:tabs>
        <w:ind w:left="993" w:right="1"/>
        <w:rPr>
          <w:rFonts w:eastAsia="Open Sans"/>
          <w:sz w:val="20"/>
          <w:szCs w:val="20"/>
        </w:rPr>
      </w:pPr>
      <w:r w:rsidRPr="00DA5219">
        <w:rPr>
          <w:rFonts w:eastAsia="Arial"/>
          <w:sz w:val="20"/>
          <w:szCs w:val="20"/>
        </w:rPr>
        <w:t>□</w:t>
      </w:r>
      <w:r w:rsidRPr="00DA5219">
        <w:rPr>
          <w:rFonts w:eastAsia="Open Sans"/>
          <w:sz w:val="20"/>
          <w:szCs w:val="20"/>
        </w:rPr>
        <w:t xml:space="preserve"> wybór oferty nie będzie prowadzić do powstania u zamawiającego obowiązku podatkowego;</w:t>
      </w:r>
    </w:p>
    <w:p w14:paraId="0D33864C" w14:textId="208C47B8" w:rsidR="00934275" w:rsidRPr="00DA5219" w:rsidRDefault="00AD5FA4" w:rsidP="00A02C57">
      <w:pPr>
        <w:tabs>
          <w:tab w:val="left" w:pos="993"/>
        </w:tabs>
        <w:ind w:left="993" w:right="1"/>
        <w:rPr>
          <w:rFonts w:eastAsia="Open Sans"/>
          <w:sz w:val="20"/>
          <w:szCs w:val="20"/>
        </w:rPr>
      </w:pPr>
      <w:r w:rsidRPr="00DA5219">
        <w:rPr>
          <w:rFonts w:eastAsia="Arial"/>
          <w:sz w:val="20"/>
          <w:szCs w:val="20"/>
        </w:rPr>
        <w:t>□</w:t>
      </w:r>
      <w:r w:rsidRPr="00DA5219">
        <w:rPr>
          <w:rFonts w:eastAsia="Open Sans"/>
          <w:sz w:val="20"/>
          <w:szCs w:val="20"/>
        </w:rPr>
        <w:t xml:space="preserve"> wybór oferty będzie prowadzić do powstania u zamawiającego obowiązku podatkowego: _____________________________________________________________________ _____________________________________________________________________ </w:t>
      </w:r>
    </w:p>
    <w:p w14:paraId="6751F206" w14:textId="77777777" w:rsidR="00934275" w:rsidRPr="00DA5219" w:rsidRDefault="00934275" w:rsidP="00AD5FA4">
      <w:pPr>
        <w:spacing w:before="120" w:after="120"/>
        <w:ind w:left="426" w:right="1"/>
        <w:jc w:val="both"/>
        <w:rPr>
          <w:rFonts w:eastAsia="Open Sans"/>
          <w:sz w:val="20"/>
          <w:szCs w:val="20"/>
        </w:rPr>
      </w:pPr>
    </w:p>
    <w:p w14:paraId="08BFA4D2" w14:textId="75F9136E" w:rsidR="00AD5FA4" w:rsidRPr="00DA5219" w:rsidRDefault="00AD5FA4" w:rsidP="00AD5FA4">
      <w:pPr>
        <w:spacing w:before="120" w:after="120"/>
        <w:ind w:left="426" w:right="1"/>
        <w:jc w:val="both"/>
        <w:rPr>
          <w:rFonts w:eastAsia="Open Sans"/>
          <w:sz w:val="20"/>
          <w:szCs w:val="20"/>
        </w:rPr>
      </w:pPr>
      <w:r w:rsidRPr="00DA5219">
        <w:rPr>
          <w:rFonts w:eastAsia="Open Sans"/>
          <w:sz w:val="20"/>
          <w:szCs w:val="20"/>
        </w:rPr>
        <w:t xml:space="preserve">Oświadczam, że niewypełnienie oferty w zakresie pkt </w:t>
      </w:r>
      <w:r w:rsidR="00E3180C">
        <w:rPr>
          <w:rFonts w:eastAsia="Open Sans"/>
          <w:sz w:val="20"/>
          <w:szCs w:val="20"/>
        </w:rPr>
        <w:t>8</w:t>
      </w:r>
      <w:r w:rsidRPr="00DA5219">
        <w:rPr>
          <w:rFonts w:eastAsia="Open Sans"/>
          <w:sz w:val="20"/>
          <w:szCs w:val="20"/>
        </w:rPr>
        <w:t xml:space="preserve"> oznacza, że jej złożenie</w:t>
      </w:r>
      <w:r w:rsidRPr="00DA5219">
        <w:rPr>
          <w:rFonts w:eastAsia="Open Sans"/>
          <w:sz w:val="20"/>
          <w:szCs w:val="20"/>
        </w:rPr>
        <w:br/>
        <w:t>nie prowadzi do powstania obowiązku podatkowego po stronie zamawiającego.</w:t>
      </w:r>
    </w:p>
    <w:p w14:paraId="1F8126A1" w14:textId="77777777" w:rsidR="00AD5FA4" w:rsidRPr="003156F7" w:rsidRDefault="00AD5FA4" w:rsidP="00AA22F5">
      <w:pPr>
        <w:pStyle w:val="Akapitzlist"/>
        <w:autoSpaceDE w:val="0"/>
        <w:autoSpaceDN w:val="0"/>
        <w:adjustRightInd w:val="0"/>
        <w:spacing w:before="120" w:after="120" w:line="240" w:lineRule="auto"/>
        <w:ind w:left="720" w:right="1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7A7062" w:rsidRPr="007A7062" w14:paraId="24DF1961" w14:textId="77777777" w:rsidTr="00A70D71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3181" w14:textId="77777777" w:rsidR="007A7062" w:rsidRDefault="007A7062" w:rsidP="00A70D71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7A7062">
              <w:rPr>
                <w:rFonts w:eastAsia="Open Sans"/>
                <w:sz w:val="20"/>
                <w:szCs w:val="20"/>
              </w:rPr>
              <w:t>Uwaga:   Wymagany kwalifikowany podpis elektroniczny !</w:t>
            </w:r>
          </w:p>
          <w:p w14:paraId="51C8F155" w14:textId="6F6B49C3" w:rsidR="00614712" w:rsidRPr="007A7062" w:rsidRDefault="00614712" w:rsidP="00A70D71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</w:p>
        </w:tc>
      </w:tr>
    </w:tbl>
    <w:p w14:paraId="1DDD6D5D" w14:textId="77777777" w:rsidR="007A7062" w:rsidRPr="007A7062" w:rsidRDefault="007A7062" w:rsidP="007A7062">
      <w:pPr>
        <w:rPr>
          <w:rFonts w:eastAsia="Open Sans"/>
          <w:sz w:val="20"/>
          <w:szCs w:val="20"/>
        </w:rPr>
      </w:pPr>
      <w:r w:rsidRPr="007A7062">
        <w:rPr>
          <w:rFonts w:eastAsia="Calibri"/>
          <w:sz w:val="20"/>
          <w:szCs w:val="20"/>
        </w:rPr>
        <w:br w:type="page"/>
      </w:r>
    </w:p>
    <w:p w14:paraId="69309E53" w14:textId="49E9859B" w:rsidR="005A2B4C" w:rsidRPr="006A2979" w:rsidRDefault="003F395E" w:rsidP="006A2979">
      <w:pPr>
        <w:widowControl w:val="0"/>
        <w:suppressAutoHyphens/>
        <w:spacing w:after="0" w:line="240" w:lineRule="auto"/>
        <w:ind w:right="-3"/>
        <w:jc w:val="both"/>
        <w:rPr>
          <w:b/>
          <w:smallCaps/>
          <w:color w:val="000000" w:themeColor="text1"/>
          <w:sz w:val="20"/>
          <w:szCs w:val="20"/>
        </w:rPr>
      </w:pPr>
      <w:r>
        <w:rPr>
          <w:b/>
          <w:bCs/>
          <w:i/>
          <w:iCs/>
          <w:smallCaps/>
          <w:sz w:val="20"/>
          <w:szCs w:val="20"/>
        </w:rPr>
        <w:lastRenderedPageBreak/>
        <w:t>Załącznik nr 3</w:t>
      </w:r>
    </w:p>
    <w:p w14:paraId="3DB47B3B" w14:textId="77777777" w:rsidR="007A7062" w:rsidRPr="007A7062" w:rsidRDefault="007A7062" w:rsidP="007A7062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28D29C06" w14:textId="77777777" w:rsidR="007A7062" w:rsidRPr="0057587A" w:rsidRDefault="007A7062" w:rsidP="007A7062">
      <w:pPr>
        <w:spacing w:before="120" w:after="120"/>
        <w:jc w:val="center"/>
        <w:rPr>
          <w:rFonts w:eastAsia="Open Sans"/>
          <w:b/>
          <w:bCs/>
          <w:sz w:val="20"/>
          <w:szCs w:val="20"/>
        </w:rPr>
      </w:pPr>
      <w:r w:rsidRPr="0057587A">
        <w:rPr>
          <w:rFonts w:eastAsia="Open Sans"/>
          <w:b/>
          <w:bCs/>
          <w:sz w:val="20"/>
          <w:szCs w:val="20"/>
        </w:rPr>
        <w:t>OŚWIADCZENIE</w:t>
      </w:r>
    </w:p>
    <w:p w14:paraId="32B85145" w14:textId="62E0747D" w:rsidR="007A7062" w:rsidRPr="007A7062" w:rsidRDefault="007A7062" w:rsidP="007A7062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(Dz.U.202</w:t>
      </w:r>
      <w:r w:rsidR="00934275">
        <w:rPr>
          <w:rFonts w:eastAsia="Open Sans"/>
          <w:sz w:val="20"/>
          <w:szCs w:val="20"/>
        </w:rPr>
        <w:t>2 poz. 1710</w:t>
      </w:r>
      <w:r w:rsidRPr="007A7062">
        <w:rPr>
          <w:rFonts w:eastAsia="Open Sans"/>
          <w:sz w:val="20"/>
          <w:szCs w:val="20"/>
        </w:rPr>
        <w:t xml:space="preserve"> ze zm.), pod nazwą: </w:t>
      </w:r>
    </w:p>
    <w:p w14:paraId="164492A7" w14:textId="5F8F5C2C" w:rsidR="007A7062" w:rsidRPr="007A7062" w:rsidRDefault="007A7062" w:rsidP="007A7062">
      <w:pPr>
        <w:spacing w:after="0"/>
        <w:ind w:right="-59"/>
        <w:jc w:val="both"/>
        <w:rPr>
          <w:b/>
          <w:sz w:val="20"/>
          <w:szCs w:val="20"/>
        </w:rPr>
      </w:pPr>
      <w:r w:rsidRPr="007A7062">
        <w:rPr>
          <w:b/>
          <w:sz w:val="20"/>
          <w:szCs w:val="20"/>
        </w:rPr>
        <w:t>„</w:t>
      </w:r>
      <w:r w:rsidR="0043576D" w:rsidRPr="00750B0F">
        <w:rPr>
          <w:b/>
          <w:bCs/>
          <w:color w:val="111111"/>
          <w:sz w:val="20"/>
          <w:szCs w:val="20"/>
          <w:shd w:val="clear" w:color="auto" w:fill="FFFFFF"/>
        </w:rPr>
        <w:t>DOSTAWA ENERGII ELEKTRYCZNEJ DLA </w:t>
      </w:r>
      <w:r w:rsidR="0043576D" w:rsidRPr="00750B0F">
        <w:rPr>
          <w:b/>
          <w:bCs/>
          <w:sz w:val="20"/>
          <w:szCs w:val="20"/>
        </w:rPr>
        <w:t>PORTU LOTNICZEGO GDAŃSK IM. LECHA WAŁĘSY</w:t>
      </w:r>
      <w:r w:rsidR="0043576D">
        <w:rPr>
          <w:b/>
          <w:bCs/>
          <w:sz w:val="20"/>
          <w:szCs w:val="20"/>
        </w:rPr>
        <w:t xml:space="preserve"> </w:t>
      </w:r>
      <w:r w:rsidR="0043576D">
        <w:rPr>
          <w:b/>
          <w:bCs/>
          <w:sz w:val="20"/>
          <w:szCs w:val="20"/>
        </w:rPr>
        <w:br/>
        <w:t>NA LATA 2024-2025</w:t>
      </w:r>
      <w:r w:rsidRPr="007A7062">
        <w:rPr>
          <w:b/>
          <w:sz w:val="20"/>
          <w:szCs w:val="20"/>
        </w:rPr>
        <w:t>”</w:t>
      </w:r>
    </w:p>
    <w:p w14:paraId="38EA62D5" w14:textId="77777777" w:rsidR="007A7062" w:rsidRPr="007A7062" w:rsidRDefault="007A7062" w:rsidP="007A7062">
      <w:pPr>
        <w:spacing w:before="120" w:after="120" w:line="240" w:lineRule="auto"/>
        <w:rPr>
          <w:rFonts w:eastAsia="Open Sans"/>
          <w:b/>
          <w:sz w:val="20"/>
          <w:szCs w:val="20"/>
        </w:rPr>
      </w:pPr>
    </w:p>
    <w:p w14:paraId="12DE6750" w14:textId="77777777" w:rsidR="007A7062" w:rsidRPr="007A7062" w:rsidRDefault="007A7062">
      <w:pPr>
        <w:widowControl w:val="0"/>
        <w:numPr>
          <w:ilvl w:val="0"/>
          <w:numId w:val="38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Oświadczam, że w zakresie art. 108 ust. 1 pkt 5 ustawy, </w:t>
      </w:r>
      <w:r w:rsidRPr="007A7062">
        <w:rPr>
          <w:rFonts w:eastAsia="Open Sans"/>
          <w:color w:val="000000"/>
          <w:sz w:val="20"/>
          <w:szCs w:val="20"/>
          <w:u w:val="single"/>
        </w:rPr>
        <w:t>przynależę</w:t>
      </w:r>
      <w:r w:rsidRPr="007A7062">
        <w:rPr>
          <w:rFonts w:eastAsia="Open Sans"/>
          <w:color w:val="000000"/>
          <w:sz w:val="20"/>
          <w:szCs w:val="20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792E2B0C" w14:textId="77777777" w:rsidR="007A7062" w:rsidRPr="007A7062" w:rsidRDefault="007A7062">
      <w:pPr>
        <w:widowControl w:val="0"/>
        <w:numPr>
          <w:ilvl w:val="0"/>
          <w:numId w:val="39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7B365408" w14:textId="77777777" w:rsidR="007A7062" w:rsidRPr="007A7062" w:rsidRDefault="007A7062">
      <w:pPr>
        <w:widowControl w:val="0"/>
        <w:numPr>
          <w:ilvl w:val="0"/>
          <w:numId w:val="39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6E42ADAA" w14:textId="77777777" w:rsidR="007A7062" w:rsidRPr="007A7062" w:rsidRDefault="007A7062">
      <w:pPr>
        <w:widowControl w:val="0"/>
        <w:numPr>
          <w:ilvl w:val="0"/>
          <w:numId w:val="39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0F0D4F38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       …….*</w:t>
      </w:r>
    </w:p>
    <w:p w14:paraId="0CA4BF95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27567F5D" w14:textId="77777777" w:rsidR="007A7062" w:rsidRPr="007A7062" w:rsidRDefault="007A7062">
      <w:pPr>
        <w:widowControl w:val="0"/>
        <w:numPr>
          <w:ilvl w:val="0"/>
          <w:numId w:val="38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Oświadczam, że w zakresie art. 108 ust. 1 pkt 5 ustawy</w:t>
      </w:r>
      <w:r w:rsidRPr="0088234F">
        <w:rPr>
          <w:rFonts w:eastAsia="Open Sans"/>
          <w:color w:val="000000"/>
          <w:sz w:val="20"/>
          <w:szCs w:val="20"/>
        </w:rPr>
        <w:t xml:space="preserve">, </w:t>
      </w:r>
      <w:r w:rsidRPr="007A7062">
        <w:rPr>
          <w:rFonts w:eastAsia="Open Sans"/>
          <w:color w:val="000000"/>
          <w:sz w:val="20"/>
          <w:szCs w:val="20"/>
          <w:u w:val="single"/>
        </w:rPr>
        <w:t>nie przynależę</w:t>
      </w:r>
      <w:r w:rsidRPr="007A7062">
        <w:rPr>
          <w:rFonts w:eastAsia="Open Sans"/>
          <w:color w:val="000000"/>
          <w:sz w:val="20"/>
          <w:szCs w:val="20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3C60CA28" w14:textId="77777777" w:rsidR="007A7062" w:rsidRPr="007A7062" w:rsidRDefault="007A7062">
      <w:pPr>
        <w:widowControl w:val="0"/>
        <w:numPr>
          <w:ilvl w:val="0"/>
          <w:numId w:val="40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68384349" w14:textId="77777777" w:rsidR="007A7062" w:rsidRPr="007A7062" w:rsidRDefault="007A7062">
      <w:pPr>
        <w:widowControl w:val="0"/>
        <w:numPr>
          <w:ilvl w:val="0"/>
          <w:numId w:val="40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517A30CB" w14:textId="77777777" w:rsidR="007A7062" w:rsidRPr="007A7062" w:rsidRDefault="007A7062">
      <w:pPr>
        <w:widowControl w:val="0"/>
        <w:numPr>
          <w:ilvl w:val="0"/>
          <w:numId w:val="40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57AEBD74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         …….*</w:t>
      </w:r>
    </w:p>
    <w:p w14:paraId="65A6DF95" w14:textId="77777777" w:rsidR="007A7062" w:rsidRPr="007A7062" w:rsidRDefault="007A7062" w:rsidP="007A7062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4DDC4C2B" w14:textId="77777777" w:rsidR="007A7062" w:rsidRPr="007A7062" w:rsidRDefault="007A7062">
      <w:pPr>
        <w:widowControl w:val="0"/>
        <w:numPr>
          <w:ilvl w:val="0"/>
          <w:numId w:val="38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Oświadczam, że w zakresie art. 108 ust. 1 pkt 5 ustawy, </w:t>
      </w:r>
      <w:r w:rsidRPr="007A7062">
        <w:rPr>
          <w:rFonts w:eastAsia="Open Sans"/>
          <w:color w:val="000000"/>
          <w:sz w:val="20"/>
          <w:szCs w:val="20"/>
          <w:u w:val="single"/>
        </w:rPr>
        <w:t>nie przynależę do żadnej grupy kapitałowej</w:t>
      </w:r>
      <w:r w:rsidRPr="007A7062">
        <w:rPr>
          <w:rFonts w:eastAsia="Open Sans"/>
          <w:color w:val="000000"/>
          <w:sz w:val="20"/>
          <w:szCs w:val="20"/>
        </w:rPr>
        <w:t>*</w:t>
      </w:r>
    </w:p>
    <w:p w14:paraId="1762DCD3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</w:p>
    <w:p w14:paraId="46BE3DE7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>(*) Niepotrzebne skreślić.</w:t>
      </w:r>
    </w:p>
    <w:p w14:paraId="0B59AA0D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>W przypadku przynależności do tej samej grupy kapitałowej wykonawca wraz z oświadczeniem składa dokumenty lub informacje potwierdzające przygotowanie oferty, oferty częściowej niezależnie od innego wykonawcy należącego do tej samej grupy kapitałowej.</w:t>
      </w:r>
    </w:p>
    <w:p w14:paraId="09DD741E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  <w:r w:rsidRPr="007A7062">
        <w:rPr>
          <w:rFonts w:eastAsia="Open Sans"/>
          <w:sz w:val="20"/>
          <w:szCs w:val="20"/>
        </w:rPr>
        <w:t>Przez grupę kapitałową należy rozumieć grupę w rozumieniu ustawy z dnia 16 lutego 2007 r.</w:t>
      </w:r>
      <w:r w:rsidRPr="007A7062">
        <w:rPr>
          <w:rFonts w:eastAsia="Open Sans"/>
          <w:sz w:val="20"/>
          <w:szCs w:val="20"/>
        </w:rPr>
        <w:br/>
        <w:t>o ochronie konkurencji i konsumentów (Dz. U. z 2020 r. poz. 1076 i 1086).</w:t>
      </w:r>
    </w:p>
    <w:p w14:paraId="0FBC49A4" w14:textId="77777777" w:rsidR="007A7062" w:rsidRPr="007A7062" w:rsidRDefault="007A7062" w:rsidP="007A7062">
      <w:pPr>
        <w:spacing w:before="120" w:after="120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7A7062" w:rsidRPr="007A7062" w14:paraId="55086E58" w14:textId="77777777" w:rsidTr="007A7062">
        <w:trPr>
          <w:trHeight w:val="784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C888" w14:textId="77777777" w:rsidR="007A7062" w:rsidRPr="007A7062" w:rsidRDefault="007A706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color w:val="000000"/>
                <w:sz w:val="20"/>
                <w:szCs w:val="20"/>
              </w:rPr>
            </w:pPr>
            <w:r w:rsidRPr="007A7062">
              <w:rPr>
                <w:rFonts w:eastAsia="Open Sans"/>
                <w:color w:val="000000"/>
                <w:sz w:val="20"/>
                <w:szCs w:val="20"/>
              </w:rPr>
              <w:t>Nazwa (firma) i adres</w:t>
            </w:r>
          </w:p>
          <w:p w14:paraId="5356ECD6" w14:textId="77777777" w:rsidR="007A7062" w:rsidRPr="007A7062" w:rsidRDefault="007A7062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color w:val="000000"/>
                <w:sz w:val="20"/>
                <w:szCs w:val="20"/>
              </w:rPr>
            </w:pPr>
            <w:r w:rsidRPr="007A7062">
              <w:rPr>
                <w:rFonts w:eastAsia="Open Sans"/>
                <w:color w:val="000000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A901" w14:textId="77777777" w:rsidR="007A7062" w:rsidRPr="007A7062" w:rsidRDefault="007A7062">
            <w:pPr>
              <w:widowControl w:val="0"/>
              <w:jc w:val="center"/>
              <w:rPr>
                <w:rFonts w:eastAsia="Open Sans"/>
                <w:color w:val="000000"/>
                <w:sz w:val="20"/>
                <w:szCs w:val="20"/>
              </w:rPr>
            </w:pPr>
          </w:p>
        </w:tc>
      </w:tr>
    </w:tbl>
    <w:p w14:paraId="3F7DFDC9" w14:textId="77777777" w:rsidR="007A7062" w:rsidRPr="007A7062" w:rsidRDefault="007A7062" w:rsidP="007A7062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7A7062" w:rsidRPr="007A7062" w14:paraId="7AA20E5A" w14:textId="77777777" w:rsidTr="007A7062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DD5C" w14:textId="77777777" w:rsidR="007A7062" w:rsidRPr="007A7062" w:rsidRDefault="007A7062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7A7062">
              <w:rPr>
                <w:rFonts w:eastAsia="Open Sans"/>
                <w:sz w:val="20"/>
                <w:szCs w:val="20"/>
              </w:rPr>
              <w:t>Uwaga:   Wymagany kwalifikowany podpis elektroniczny !</w:t>
            </w:r>
          </w:p>
        </w:tc>
      </w:tr>
    </w:tbl>
    <w:p w14:paraId="2265DC39" w14:textId="64088B21" w:rsidR="007A7062" w:rsidRPr="006427BD" w:rsidRDefault="007A7062" w:rsidP="006427BD">
      <w:pPr>
        <w:rPr>
          <w:rFonts w:eastAsia="Open Sans"/>
          <w:sz w:val="20"/>
          <w:szCs w:val="20"/>
        </w:rPr>
      </w:pPr>
      <w:r w:rsidRPr="007A7062">
        <w:rPr>
          <w:rFonts w:eastAsia="Calibri"/>
          <w:sz w:val="20"/>
          <w:szCs w:val="20"/>
        </w:rPr>
        <w:br w:type="page"/>
      </w:r>
    </w:p>
    <w:p w14:paraId="04FC278D" w14:textId="47E178A4" w:rsidR="000B4138" w:rsidRPr="0057587A" w:rsidRDefault="000B4138" w:rsidP="000B4138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>Załącznik nr 4</w:t>
      </w:r>
    </w:p>
    <w:p w14:paraId="750999F4" w14:textId="77777777" w:rsidR="000B4138" w:rsidRPr="0057587A" w:rsidRDefault="000B4138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5AE8DA6C" w14:textId="77777777" w:rsidR="0057587A" w:rsidRPr="0057587A" w:rsidRDefault="0057587A" w:rsidP="0057587A">
      <w:pPr>
        <w:spacing w:before="120" w:after="120"/>
        <w:jc w:val="center"/>
        <w:rPr>
          <w:rFonts w:eastAsia="Open Sans"/>
          <w:b/>
          <w:bCs/>
          <w:sz w:val="20"/>
          <w:szCs w:val="20"/>
        </w:rPr>
      </w:pPr>
      <w:r w:rsidRPr="0057587A">
        <w:rPr>
          <w:rFonts w:eastAsia="Open Sans"/>
          <w:b/>
          <w:bCs/>
          <w:sz w:val="20"/>
          <w:szCs w:val="20"/>
        </w:rPr>
        <w:t>OŚWIADCZENIE</w:t>
      </w:r>
    </w:p>
    <w:p w14:paraId="32105573" w14:textId="480848A2" w:rsidR="0057587A" w:rsidRPr="0057587A" w:rsidRDefault="0057587A" w:rsidP="0057587A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57587A">
        <w:rPr>
          <w:rFonts w:eastAsia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</w:t>
      </w:r>
      <w:proofErr w:type="spellStart"/>
      <w:r w:rsidR="00107E22">
        <w:rPr>
          <w:rFonts w:eastAsia="Open Sans"/>
          <w:sz w:val="20"/>
          <w:szCs w:val="20"/>
        </w:rPr>
        <w:t>t.j</w:t>
      </w:r>
      <w:proofErr w:type="spellEnd"/>
      <w:r w:rsidR="00107E22">
        <w:rPr>
          <w:rFonts w:eastAsia="Open Sans"/>
          <w:sz w:val="20"/>
          <w:szCs w:val="20"/>
        </w:rPr>
        <w:t xml:space="preserve">. </w:t>
      </w:r>
      <w:r w:rsidRPr="0057587A">
        <w:rPr>
          <w:rFonts w:eastAsia="Open Sans"/>
          <w:sz w:val="20"/>
          <w:szCs w:val="20"/>
        </w:rPr>
        <w:t>Dz.U.202</w:t>
      </w:r>
      <w:r w:rsidR="00825620">
        <w:rPr>
          <w:rFonts w:eastAsia="Open Sans"/>
          <w:sz w:val="20"/>
          <w:szCs w:val="20"/>
        </w:rPr>
        <w:t>2, poz</w:t>
      </w:r>
      <w:r w:rsidRPr="0057587A">
        <w:rPr>
          <w:rFonts w:eastAsia="Open Sans"/>
          <w:sz w:val="20"/>
          <w:szCs w:val="20"/>
        </w:rPr>
        <w:t>.</w:t>
      </w:r>
      <w:r w:rsidR="00825620">
        <w:rPr>
          <w:rFonts w:eastAsia="Open Sans"/>
          <w:sz w:val="20"/>
          <w:szCs w:val="20"/>
        </w:rPr>
        <w:t>1710</w:t>
      </w:r>
      <w:r w:rsidRPr="0057587A">
        <w:rPr>
          <w:rFonts w:eastAsia="Open Sans"/>
          <w:sz w:val="20"/>
          <w:szCs w:val="20"/>
        </w:rPr>
        <w:t xml:space="preserve"> ze zm.), pod nazwą: </w:t>
      </w:r>
    </w:p>
    <w:p w14:paraId="0C4BDDE6" w14:textId="77777777" w:rsidR="0043576D" w:rsidRPr="007A7062" w:rsidRDefault="0043576D" w:rsidP="0043576D">
      <w:pPr>
        <w:spacing w:after="0"/>
        <w:ind w:right="-59"/>
        <w:jc w:val="both"/>
        <w:rPr>
          <w:b/>
          <w:sz w:val="20"/>
          <w:szCs w:val="20"/>
        </w:rPr>
      </w:pPr>
      <w:r w:rsidRPr="007A7062">
        <w:rPr>
          <w:b/>
          <w:sz w:val="20"/>
          <w:szCs w:val="20"/>
        </w:rPr>
        <w:t>„</w:t>
      </w:r>
      <w:r w:rsidRPr="00750B0F">
        <w:rPr>
          <w:b/>
          <w:bCs/>
          <w:color w:val="111111"/>
          <w:sz w:val="20"/>
          <w:szCs w:val="20"/>
          <w:shd w:val="clear" w:color="auto" w:fill="FFFFFF"/>
        </w:rPr>
        <w:t>DOSTAWA ENERGII ELEKTRYCZNEJ DLA </w:t>
      </w:r>
      <w:r w:rsidRPr="00750B0F">
        <w:rPr>
          <w:b/>
          <w:bCs/>
          <w:sz w:val="20"/>
          <w:szCs w:val="20"/>
        </w:rPr>
        <w:t>PORTU LOTNICZEGO GDAŃSK IM. LECHA WAŁĘSY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/>
        <w:t>NA LATA 2024-2025</w:t>
      </w:r>
      <w:r w:rsidRPr="007A7062">
        <w:rPr>
          <w:b/>
          <w:sz w:val="20"/>
          <w:szCs w:val="20"/>
        </w:rPr>
        <w:t>”</w:t>
      </w:r>
    </w:p>
    <w:p w14:paraId="1C3C8259" w14:textId="77777777" w:rsidR="0057587A" w:rsidRPr="0057587A" w:rsidRDefault="0057587A" w:rsidP="0057587A">
      <w:pPr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57587A">
        <w:rPr>
          <w:rFonts w:eastAsia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58615018" w14:textId="77777777" w:rsidR="0057587A" w:rsidRPr="0057587A" w:rsidRDefault="0057587A" w:rsidP="0057587A">
      <w:pPr>
        <w:spacing w:before="120" w:after="120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57587A" w:rsidRPr="0057587A" w14:paraId="726EEC35" w14:textId="77777777" w:rsidTr="0057587A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A98AA" w14:textId="77777777" w:rsidR="0057587A" w:rsidRPr="0057587A" w:rsidRDefault="0057587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57587A">
              <w:rPr>
                <w:rFonts w:eastAsia="Open Sans"/>
                <w:sz w:val="20"/>
                <w:szCs w:val="20"/>
              </w:rPr>
              <w:t>Nazwa (firma) i adres wykonawcy</w:t>
            </w:r>
          </w:p>
          <w:p w14:paraId="50CF7378" w14:textId="77777777" w:rsidR="0057587A" w:rsidRPr="0057587A" w:rsidRDefault="0057587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57587A">
              <w:rPr>
                <w:rFonts w:eastAsia="Open Sans"/>
                <w:sz w:val="20"/>
                <w:szCs w:val="20"/>
              </w:rPr>
              <w:t>(wykonawców wspólnie ubiegających się</w:t>
            </w:r>
            <w:r w:rsidRPr="0057587A">
              <w:rPr>
                <w:rFonts w:eastAsia="Open Sans"/>
                <w:sz w:val="20"/>
                <w:szCs w:val="20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A7E6" w14:textId="77777777" w:rsidR="0057587A" w:rsidRPr="0057587A" w:rsidRDefault="0057587A">
            <w:pPr>
              <w:widowControl w:val="0"/>
              <w:jc w:val="center"/>
              <w:rPr>
                <w:rFonts w:eastAsia="Open Sans"/>
                <w:sz w:val="20"/>
                <w:szCs w:val="20"/>
              </w:rPr>
            </w:pPr>
          </w:p>
        </w:tc>
      </w:tr>
    </w:tbl>
    <w:p w14:paraId="24689C4D" w14:textId="77777777" w:rsidR="0057587A" w:rsidRPr="0057587A" w:rsidRDefault="0057587A" w:rsidP="0057587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7587A" w:rsidRPr="0057587A" w14:paraId="42682584" w14:textId="77777777" w:rsidTr="0057587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F0F1" w14:textId="77777777" w:rsidR="0057587A" w:rsidRPr="0057587A" w:rsidRDefault="0057587A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57587A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757A8A57" w14:textId="6A5C4772" w:rsidR="000B4138" w:rsidRPr="00943B00" w:rsidRDefault="0057587A" w:rsidP="00943B00">
      <w:pPr>
        <w:spacing w:before="120" w:after="120" w:line="240" w:lineRule="auto"/>
        <w:jc w:val="both"/>
        <w:rPr>
          <w:rFonts w:eastAsia="Open Sans"/>
          <w:b/>
          <w:color w:val="000000"/>
          <w:sz w:val="20"/>
          <w:szCs w:val="20"/>
        </w:rPr>
      </w:pPr>
      <w:r w:rsidRPr="0057587A">
        <w:rPr>
          <w:rFonts w:eastAsia="Calibri"/>
          <w:sz w:val="20"/>
          <w:szCs w:val="20"/>
        </w:rPr>
        <w:br w:type="page"/>
      </w:r>
    </w:p>
    <w:p w14:paraId="045CC6C9" w14:textId="044FC2DE" w:rsidR="00C423F0" w:rsidRPr="0057587A" w:rsidRDefault="00C423F0" w:rsidP="00C423F0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 xml:space="preserve">Załącznik nr </w:t>
      </w:r>
      <w:r>
        <w:rPr>
          <w:b/>
          <w:bCs/>
          <w:i/>
          <w:iCs/>
          <w:smallCaps/>
          <w:sz w:val="20"/>
          <w:szCs w:val="20"/>
        </w:rPr>
        <w:t>5</w:t>
      </w:r>
    </w:p>
    <w:p w14:paraId="7835823A" w14:textId="77777777" w:rsidR="000B4138" w:rsidRDefault="000B4138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8DFE04E" w14:textId="77777777" w:rsidR="0019477E" w:rsidRPr="0019477E" w:rsidRDefault="0019477E" w:rsidP="0019477E">
      <w:pPr>
        <w:spacing w:before="120" w:after="120"/>
        <w:jc w:val="center"/>
        <w:rPr>
          <w:rFonts w:eastAsia="Open Sans"/>
          <w:sz w:val="20"/>
          <w:szCs w:val="20"/>
          <w:u w:val="single"/>
        </w:rPr>
      </w:pPr>
      <w:r w:rsidRPr="0019477E">
        <w:rPr>
          <w:rFonts w:eastAsia="Open Sans"/>
          <w:sz w:val="20"/>
          <w:szCs w:val="20"/>
          <w:u w:val="single"/>
        </w:rPr>
        <w:t>Dotyczy wykonawców wspólnie ubiegających się o udzielenie zamówienia.</w:t>
      </w:r>
    </w:p>
    <w:p w14:paraId="6FAD09CB" w14:textId="77777777" w:rsidR="0019477E" w:rsidRPr="002F2C6C" w:rsidRDefault="0019477E" w:rsidP="0019477E">
      <w:pPr>
        <w:spacing w:before="120" w:after="120"/>
        <w:jc w:val="center"/>
        <w:rPr>
          <w:rFonts w:eastAsia="Open Sans"/>
          <w:b/>
          <w:bCs/>
          <w:sz w:val="20"/>
          <w:szCs w:val="20"/>
        </w:rPr>
      </w:pPr>
      <w:r w:rsidRPr="002F2C6C">
        <w:rPr>
          <w:rFonts w:eastAsia="Open Sans"/>
          <w:b/>
          <w:bCs/>
          <w:sz w:val="20"/>
          <w:szCs w:val="20"/>
        </w:rPr>
        <w:t>OŚWIADCZENIE</w:t>
      </w:r>
    </w:p>
    <w:p w14:paraId="5C5D9B71" w14:textId="03C306A0" w:rsidR="0019477E" w:rsidRPr="0019477E" w:rsidRDefault="0019477E" w:rsidP="0019477E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</w:rPr>
      </w:pPr>
      <w:r w:rsidRPr="0019477E">
        <w:rPr>
          <w:rFonts w:eastAsia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</w:t>
      </w:r>
      <w:proofErr w:type="spellStart"/>
      <w:r w:rsidR="00107E22">
        <w:rPr>
          <w:rFonts w:eastAsia="Open Sans"/>
          <w:sz w:val="20"/>
          <w:szCs w:val="20"/>
        </w:rPr>
        <w:t>t.j</w:t>
      </w:r>
      <w:proofErr w:type="spellEnd"/>
      <w:r w:rsidR="00107E22">
        <w:rPr>
          <w:rFonts w:eastAsia="Open Sans"/>
          <w:sz w:val="20"/>
          <w:szCs w:val="20"/>
        </w:rPr>
        <w:t xml:space="preserve">. </w:t>
      </w:r>
      <w:r w:rsidRPr="0019477E">
        <w:rPr>
          <w:rFonts w:eastAsia="Open Sans"/>
          <w:sz w:val="20"/>
          <w:szCs w:val="20"/>
        </w:rPr>
        <w:t>Dz.U.202</w:t>
      </w:r>
      <w:r w:rsidR="00825620">
        <w:rPr>
          <w:rFonts w:eastAsia="Open Sans"/>
          <w:sz w:val="20"/>
          <w:szCs w:val="20"/>
        </w:rPr>
        <w:t>2 poz</w:t>
      </w:r>
      <w:r w:rsidRPr="0019477E">
        <w:rPr>
          <w:rFonts w:eastAsia="Open Sans"/>
          <w:sz w:val="20"/>
          <w:szCs w:val="20"/>
        </w:rPr>
        <w:t>.</w:t>
      </w:r>
      <w:r w:rsidR="00825620">
        <w:rPr>
          <w:rFonts w:eastAsia="Open Sans"/>
          <w:sz w:val="20"/>
          <w:szCs w:val="20"/>
        </w:rPr>
        <w:t>1710</w:t>
      </w:r>
      <w:r w:rsidRPr="0019477E">
        <w:rPr>
          <w:rFonts w:eastAsia="Open Sans"/>
          <w:sz w:val="20"/>
          <w:szCs w:val="20"/>
        </w:rPr>
        <w:t xml:space="preserve"> ze zm.), pod nazwą: </w:t>
      </w:r>
    </w:p>
    <w:p w14:paraId="558C7DD8" w14:textId="77777777" w:rsidR="0043576D" w:rsidRPr="0043576D" w:rsidRDefault="0043576D" w:rsidP="0043576D">
      <w:pPr>
        <w:spacing w:after="0"/>
        <w:ind w:right="-59"/>
        <w:jc w:val="both"/>
        <w:rPr>
          <w:b/>
          <w:sz w:val="20"/>
          <w:szCs w:val="20"/>
        </w:rPr>
      </w:pPr>
      <w:r w:rsidRPr="0043576D">
        <w:rPr>
          <w:b/>
          <w:sz w:val="20"/>
          <w:szCs w:val="20"/>
        </w:rPr>
        <w:t>„</w:t>
      </w:r>
      <w:r w:rsidRPr="0043576D">
        <w:rPr>
          <w:b/>
          <w:bCs/>
          <w:color w:val="111111"/>
          <w:sz w:val="20"/>
          <w:szCs w:val="20"/>
          <w:shd w:val="clear" w:color="auto" w:fill="FFFFFF"/>
        </w:rPr>
        <w:t>DOSTAWA ENERGII ELEKTRYCZNEJ DLA </w:t>
      </w:r>
      <w:r w:rsidRPr="0043576D">
        <w:rPr>
          <w:b/>
          <w:bCs/>
          <w:sz w:val="20"/>
          <w:szCs w:val="20"/>
        </w:rPr>
        <w:t xml:space="preserve">PORTU LOTNICZEGO GDAŃSK IM. LECHA WAŁĘSY </w:t>
      </w:r>
      <w:r w:rsidRPr="0043576D">
        <w:rPr>
          <w:b/>
          <w:bCs/>
          <w:sz w:val="20"/>
          <w:szCs w:val="20"/>
        </w:rPr>
        <w:br/>
        <w:t>NA LATA 2024-2025</w:t>
      </w:r>
      <w:r w:rsidRPr="0043576D">
        <w:rPr>
          <w:b/>
          <w:sz w:val="20"/>
          <w:szCs w:val="20"/>
        </w:rPr>
        <w:t>”</w:t>
      </w:r>
    </w:p>
    <w:p w14:paraId="5FFA9E27" w14:textId="17DD4347" w:rsidR="0019477E" w:rsidRPr="0019477E" w:rsidRDefault="0019477E">
      <w:pPr>
        <w:numPr>
          <w:ilvl w:val="0"/>
          <w:numId w:val="41"/>
        </w:num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19477E">
        <w:rPr>
          <w:rFonts w:eastAsia="Open Sans"/>
          <w:color w:val="000000"/>
          <w:sz w:val="20"/>
          <w:szCs w:val="20"/>
        </w:rPr>
        <w:t xml:space="preserve">Oświadczam, że następujące </w:t>
      </w:r>
      <w:r w:rsidR="00C240D2">
        <w:rPr>
          <w:rFonts w:eastAsia="Open Sans"/>
          <w:color w:val="000000"/>
          <w:sz w:val="20"/>
          <w:szCs w:val="20"/>
        </w:rPr>
        <w:t>dostawy</w:t>
      </w:r>
      <w:r w:rsidRPr="0019477E">
        <w:rPr>
          <w:rFonts w:eastAsia="Open Sans"/>
          <w:color w:val="000000"/>
          <w:sz w:val="20"/>
          <w:szCs w:val="20"/>
        </w:rPr>
        <w:t>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C92172F" w14:textId="77777777" w:rsidR="0019477E" w:rsidRPr="0019477E" w:rsidRDefault="0019477E" w:rsidP="0019477E">
      <w:p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7B9037D1" w14:textId="00327EB5" w:rsidR="0019477E" w:rsidRPr="0019477E" w:rsidRDefault="0019477E">
      <w:pPr>
        <w:numPr>
          <w:ilvl w:val="0"/>
          <w:numId w:val="41"/>
        </w:num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19477E">
        <w:rPr>
          <w:rFonts w:eastAsia="Open Sans"/>
          <w:color w:val="000000"/>
          <w:sz w:val="20"/>
          <w:szCs w:val="20"/>
        </w:rPr>
        <w:t xml:space="preserve">Oświadczam, że następujące </w:t>
      </w:r>
      <w:r w:rsidR="00C240D2">
        <w:rPr>
          <w:rFonts w:eastAsia="Open Sans"/>
          <w:color w:val="000000"/>
          <w:sz w:val="20"/>
          <w:szCs w:val="20"/>
        </w:rPr>
        <w:t>dostawy</w:t>
      </w:r>
      <w:r w:rsidRPr="0019477E">
        <w:rPr>
          <w:rFonts w:eastAsia="Open Sans"/>
          <w:color w:val="000000"/>
          <w:sz w:val="20"/>
          <w:szCs w:val="20"/>
        </w:rPr>
        <w:t>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6BA53A5" w14:textId="77777777" w:rsidR="0019477E" w:rsidRPr="0019477E" w:rsidRDefault="0019477E" w:rsidP="0019477E">
      <w:pPr>
        <w:ind w:left="720"/>
        <w:rPr>
          <w:rFonts w:eastAsia="Open Sans"/>
          <w:color w:val="000000"/>
          <w:sz w:val="20"/>
          <w:szCs w:val="20"/>
        </w:rPr>
      </w:pPr>
    </w:p>
    <w:p w14:paraId="1527D190" w14:textId="7FC13CD5" w:rsidR="0019477E" w:rsidRPr="0019477E" w:rsidRDefault="0019477E">
      <w:pPr>
        <w:numPr>
          <w:ilvl w:val="0"/>
          <w:numId w:val="41"/>
        </w:numP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</w:rPr>
      </w:pPr>
      <w:r w:rsidRPr="0019477E">
        <w:rPr>
          <w:rFonts w:eastAsia="Open Sans"/>
          <w:color w:val="000000"/>
          <w:sz w:val="20"/>
          <w:szCs w:val="20"/>
        </w:rPr>
        <w:t xml:space="preserve">Oświadczam, że następujące </w:t>
      </w:r>
      <w:r w:rsidR="00C240D2">
        <w:rPr>
          <w:rFonts w:eastAsia="Open Sans"/>
          <w:color w:val="000000"/>
          <w:sz w:val="20"/>
          <w:szCs w:val="20"/>
        </w:rPr>
        <w:t>dostawy</w:t>
      </w:r>
      <w:r w:rsidRPr="0019477E">
        <w:rPr>
          <w:rFonts w:eastAsia="Open Sans"/>
          <w:color w:val="000000"/>
          <w:sz w:val="20"/>
          <w:szCs w:val="20"/>
        </w:rPr>
        <w:t>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39F3504" w14:textId="77777777" w:rsidR="0019477E" w:rsidRPr="0019477E" w:rsidRDefault="0019477E" w:rsidP="0019477E">
      <w:pPr>
        <w:spacing w:before="120" w:after="120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19477E" w:rsidRPr="0019477E" w14:paraId="55AE33B8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19AAA" w14:textId="77777777" w:rsidR="0019477E" w:rsidRPr="0019477E" w:rsidRDefault="0019477E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19477E">
              <w:rPr>
                <w:rFonts w:eastAsia="Open Sans"/>
                <w:sz w:val="20"/>
                <w:szCs w:val="20"/>
              </w:rPr>
              <w:t>Nazwa (firma) i adres wykonawcy</w:t>
            </w:r>
          </w:p>
          <w:p w14:paraId="07575F27" w14:textId="77777777" w:rsidR="0019477E" w:rsidRPr="0019477E" w:rsidRDefault="0019477E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</w:rPr>
            </w:pPr>
            <w:r w:rsidRPr="0019477E">
              <w:rPr>
                <w:rFonts w:eastAsia="Open Sans"/>
                <w:sz w:val="20"/>
                <w:szCs w:val="20"/>
              </w:rPr>
              <w:t>(wykonawców wspólnie ubiegających się</w:t>
            </w:r>
            <w:r w:rsidRPr="0019477E">
              <w:rPr>
                <w:rFonts w:eastAsia="Open Sans"/>
                <w:sz w:val="20"/>
                <w:szCs w:val="20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0427" w14:textId="77777777" w:rsidR="0019477E" w:rsidRPr="0019477E" w:rsidRDefault="0019477E">
            <w:pPr>
              <w:widowControl w:val="0"/>
              <w:jc w:val="center"/>
              <w:rPr>
                <w:rFonts w:eastAsia="Open Sans"/>
                <w:sz w:val="20"/>
                <w:szCs w:val="20"/>
              </w:rPr>
            </w:pPr>
          </w:p>
        </w:tc>
      </w:tr>
    </w:tbl>
    <w:p w14:paraId="1702F4BC" w14:textId="77777777" w:rsidR="0019477E" w:rsidRPr="0019477E" w:rsidRDefault="0019477E" w:rsidP="0019477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19477E" w:rsidRPr="0019477E" w14:paraId="5778DEBF" w14:textId="77777777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906F" w14:textId="77777777" w:rsidR="0019477E" w:rsidRPr="0019477E" w:rsidRDefault="0019477E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19477E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542F34AB" w14:textId="1A84708A" w:rsidR="0019477E" w:rsidRDefault="0019477E" w:rsidP="0019477E">
      <w:p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rFonts w:eastAsia="Calibri"/>
        </w:rPr>
        <w:br w:type="page"/>
      </w:r>
    </w:p>
    <w:p w14:paraId="320477BD" w14:textId="69974569" w:rsidR="0019477E" w:rsidRPr="0057587A" w:rsidRDefault="0019477E" w:rsidP="0019477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 xml:space="preserve">Załącznik nr </w:t>
      </w:r>
      <w:r>
        <w:rPr>
          <w:b/>
          <w:bCs/>
          <w:i/>
          <w:iCs/>
          <w:smallCaps/>
          <w:sz w:val="20"/>
          <w:szCs w:val="20"/>
        </w:rPr>
        <w:t>6</w:t>
      </w:r>
    </w:p>
    <w:p w14:paraId="6A39E33C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198FC3D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b/>
          <w:bCs/>
          <w:sz w:val="20"/>
          <w:szCs w:val="20"/>
        </w:rPr>
      </w:pPr>
      <w:r w:rsidRPr="002F2C6C">
        <w:rPr>
          <w:rFonts w:eastAsia="Open Sans"/>
          <w:b/>
          <w:bCs/>
          <w:sz w:val="20"/>
          <w:szCs w:val="20"/>
        </w:rPr>
        <w:t>ZOBOWIĄZANIE PODMIOTU DO ODDANIA DO DYSPOZYCJI WYKONAWCY</w:t>
      </w:r>
      <w:r w:rsidRPr="002F2C6C">
        <w:rPr>
          <w:rFonts w:eastAsia="Open Sans"/>
          <w:b/>
          <w:bCs/>
          <w:sz w:val="20"/>
          <w:szCs w:val="20"/>
        </w:rPr>
        <w:br/>
        <w:t>NIEZBĘDNYCH ZASOBÓW NA POTRZEBY WYKONANIA ZAMÓWIENIA</w:t>
      </w:r>
    </w:p>
    <w:p w14:paraId="251191CB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Uwaga!</w:t>
      </w:r>
    </w:p>
    <w:p w14:paraId="2E12E639" w14:textId="77777777" w:rsidR="002F2C6C" w:rsidRPr="002F2C6C" w:rsidRDefault="002F2C6C" w:rsidP="002F2C6C">
      <w:pPr>
        <w:widowControl w:val="0"/>
        <w:spacing w:after="0" w:line="240" w:lineRule="auto"/>
        <w:ind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Zamiast niniejszego formularza można przedstawić inne dokumenty, w szczególności:</w:t>
      </w:r>
    </w:p>
    <w:p w14:paraId="2616EB81" w14:textId="43C458D4" w:rsidR="002F2C6C" w:rsidRPr="002F2C6C" w:rsidRDefault="002F2C6C">
      <w:pPr>
        <w:widowControl w:val="0"/>
        <w:numPr>
          <w:ilvl w:val="0"/>
          <w:numId w:val="42"/>
        </w:numPr>
        <w:spacing w:after="0" w:line="240" w:lineRule="auto"/>
        <w:ind w:left="426"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Zobowiązanie podmiotu, o którym mowa w art. 118 ust. 3 ustawy z dnia 11 września 2019 r. - Prawo zamówień publicznych (</w:t>
      </w:r>
      <w:proofErr w:type="spellStart"/>
      <w:r w:rsidR="00107E22">
        <w:rPr>
          <w:rFonts w:eastAsia="Open Sans"/>
          <w:i/>
          <w:sz w:val="20"/>
          <w:szCs w:val="20"/>
        </w:rPr>
        <w:t>t.j</w:t>
      </w:r>
      <w:proofErr w:type="spellEnd"/>
      <w:r w:rsidR="00107E22">
        <w:rPr>
          <w:rFonts w:eastAsia="Open Sans"/>
          <w:i/>
          <w:sz w:val="20"/>
          <w:szCs w:val="20"/>
        </w:rPr>
        <w:t xml:space="preserve">. </w:t>
      </w:r>
      <w:r w:rsidRPr="002F2C6C">
        <w:rPr>
          <w:rFonts w:eastAsia="Open Sans"/>
          <w:i/>
          <w:sz w:val="20"/>
          <w:szCs w:val="20"/>
        </w:rPr>
        <w:t>Dz.U.202</w:t>
      </w:r>
      <w:r w:rsidR="008A3353">
        <w:rPr>
          <w:rFonts w:eastAsia="Open Sans"/>
          <w:i/>
          <w:sz w:val="20"/>
          <w:szCs w:val="20"/>
        </w:rPr>
        <w:t>2 poz</w:t>
      </w:r>
      <w:r w:rsidRPr="002F2C6C">
        <w:rPr>
          <w:rFonts w:eastAsia="Open Sans"/>
          <w:i/>
          <w:sz w:val="20"/>
          <w:szCs w:val="20"/>
        </w:rPr>
        <w:t>.</w:t>
      </w:r>
      <w:r w:rsidR="008A3353">
        <w:rPr>
          <w:rFonts w:eastAsia="Open Sans"/>
          <w:i/>
          <w:sz w:val="20"/>
          <w:szCs w:val="20"/>
        </w:rPr>
        <w:t>171</w:t>
      </w:r>
      <w:r w:rsidR="000600ED">
        <w:rPr>
          <w:rFonts w:eastAsia="Open Sans"/>
          <w:i/>
          <w:sz w:val="20"/>
          <w:szCs w:val="20"/>
        </w:rPr>
        <w:t>0</w:t>
      </w:r>
      <w:r w:rsidRPr="002F2C6C">
        <w:rPr>
          <w:rFonts w:eastAsia="Open Sans"/>
          <w:i/>
          <w:sz w:val="20"/>
          <w:szCs w:val="20"/>
        </w:rPr>
        <w:t xml:space="preserve"> ze zm.).</w:t>
      </w:r>
    </w:p>
    <w:p w14:paraId="585582B0" w14:textId="77777777" w:rsidR="002F2C6C" w:rsidRPr="002F2C6C" w:rsidRDefault="002F2C6C">
      <w:pPr>
        <w:widowControl w:val="0"/>
        <w:numPr>
          <w:ilvl w:val="0"/>
          <w:numId w:val="42"/>
        </w:numPr>
        <w:spacing w:after="0" w:line="240" w:lineRule="auto"/>
        <w:ind w:left="426"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Dokumenty które określają w szczególności:</w:t>
      </w:r>
    </w:p>
    <w:p w14:paraId="63837712" w14:textId="77777777" w:rsidR="002F2C6C" w:rsidRPr="002F2C6C" w:rsidRDefault="002F2C6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 xml:space="preserve">zakres dostępnych wykonawcy zasobów podmiotu udostępniającego zasoby; </w:t>
      </w:r>
    </w:p>
    <w:p w14:paraId="457BE546" w14:textId="77777777" w:rsidR="002F2C6C" w:rsidRPr="002F2C6C" w:rsidRDefault="002F2C6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3D17924F" w14:textId="184E2F95" w:rsidR="002F2C6C" w:rsidRPr="002F2C6C" w:rsidRDefault="002F2C6C">
      <w:pPr>
        <w:widowControl w:val="0"/>
        <w:numPr>
          <w:ilvl w:val="0"/>
          <w:numId w:val="43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8A3353">
        <w:rPr>
          <w:rFonts w:eastAsia="Open Sans"/>
          <w:i/>
          <w:sz w:val="20"/>
          <w:szCs w:val="20"/>
        </w:rPr>
        <w:t>dostawy</w:t>
      </w:r>
      <w:r w:rsidRPr="002F2C6C">
        <w:rPr>
          <w:rFonts w:eastAsia="Open Sans"/>
          <w:i/>
          <w:sz w:val="20"/>
          <w:szCs w:val="20"/>
        </w:rPr>
        <w:t>, których wskazane zdolności dotyczą.</w:t>
      </w:r>
    </w:p>
    <w:p w14:paraId="4C54BF68" w14:textId="77777777" w:rsidR="002F2C6C" w:rsidRPr="002F2C6C" w:rsidRDefault="002F2C6C" w:rsidP="002F2C6C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eastAsia="Open Sans"/>
          <w:i/>
          <w:sz w:val="20"/>
          <w:szCs w:val="20"/>
        </w:rPr>
      </w:pPr>
    </w:p>
    <w:p w14:paraId="6A3FE965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Ja:</w:t>
      </w:r>
    </w:p>
    <w:p w14:paraId="30E9C81F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13AF0D7A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3DA4CE59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768CFBAE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Działając w imieniu i na rzecz:</w:t>
      </w:r>
    </w:p>
    <w:p w14:paraId="19A029C4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306EF8E1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(nazwa podmiotu, NIP)</w:t>
      </w:r>
    </w:p>
    <w:p w14:paraId="2C4E9DD1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5F0918BD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Zobowiązuję się do oddania nw. zasobów na potrzeby wykonania zamówienia:</w:t>
      </w:r>
    </w:p>
    <w:p w14:paraId="7B07053D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760FBA8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(określenie zasobu – zdolność techniczna lub zawodowa lub sytuacja finansowa lub ekonomiczna)</w:t>
      </w:r>
    </w:p>
    <w:p w14:paraId="3EA337AB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169B7A95" w14:textId="77777777" w:rsidR="002F2C6C" w:rsidRPr="002F2C6C" w:rsidRDefault="002F2C6C" w:rsidP="002F2C6C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do dyspozycji wykonawcy:</w:t>
      </w:r>
    </w:p>
    <w:p w14:paraId="65BA6956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3B6805D3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(nazwa wykonawcy, NIP)</w:t>
      </w:r>
    </w:p>
    <w:p w14:paraId="20B4339D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3C2CDE36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w trakcie wykonywania zamówienia:</w:t>
      </w:r>
    </w:p>
    <w:p w14:paraId="20557EBB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………………………….…………………………………………………………….………………………………………………………………</w:t>
      </w:r>
    </w:p>
    <w:p w14:paraId="0AEB9FDB" w14:textId="77777777" w:rsidR="002F2C6C" w:rsidRPr="002F2C6C" w:rsidRDefault="002F2C6C" w:rsidP="002F2C6C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(nazwa zamówienia)</w:t>
      </w:r>
    </w:p>
    <w:p w14:paraId="0C6058D2" w14:textId="77777777" w:rsidR="002F2C6C" w:rsidRPr="002F2C6C" w:rsidRDefault="002F2C6C" w:rsidP="002F2C6C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 xml:space="preserve">Oświadczam, iż: </w:t>
      </w:r>
    </w:p>
    <w:p w14:paraId="673C35F8" w14:textId="77777777" w:rsidR="002F2C6C" w:rsidRPr="002F2C6C" w:rsidRDefault="002F2C6C">
      <w:pPr>
        <w:widowControl w:val="0"/>
        <w:numPr>
          <w:ilvl w:val="1"/>
          <w:numId w:val="44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Udostępniam wykonawcy ww. zasoby, w następującym zakresie:</w:t>
      </w:r>
    </w:p>
    <w:p w14:paraId="0BEF6874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</w:t>
      </w:r>
      <w:r w:rsidRPr="002F2C6C">
        <w:rPr>
          <w:rFonts w:eastAsia="Open Sans"/>
          <w:sz w:val="20"/>
          <w:szCs w:val="20"/>
        </w:rPr>
        <w:lastRenderedPageBreak/>
        <w:t>………………………</w:t>
      </w:r>
    </w:p>
    <w:p w14:paraId="7A86D931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22472FB4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1FFDCC75" w14:textId="77777777" w:rsidR="002F2C6C" w:rsidRPr="002F2C6C" w:rsidRDefault="002F2C6C">
      <w:pPr>
        <w:widowControl w:val="0"/>
        <w:numPr>
          <w:ilvl w:val="1"/>
          <w:numId w:val="44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66996397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58E95D0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6A160D00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6AFD9AEE" w14:textId="77777777" w:rsidR="002F2C6C" w:rsidRPr="002F2C6C" w:rsidRDefault="002F2C6C">
      <w:pPr>
        <w:widowControl w:val="0"/>
        <w:numPr>
          <w:ilvl w:val="1"/>
          <w:numId w:val="44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1E2D85D0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bookmarkStart w:id="0" w:name="_heading=h.3znysh7"/>
      <w:bookmarkEnd w:id="0"/>
      <w:r w:rsidRPr="002F2C6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53733F06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745A771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163560DC" w14:textId="77777777" w:rsidR="002F2C6C" w:rsidRPr="002F2C6C" w:rsidRDefault="002F2C6C">
      <w:pPr>
        <w:widowControl w:val="0"/>
        <w:numPr>
          <w:ilvl w:val="1"/>
          <w:numId w:val="44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Zakres mojego udziału przy wykonywaniu zamówienia publicznego będzie następujący:</w:t>
      </w:r>
    </w:p>
    <w:p w14:paraId="18D1A45A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3D9ACEA9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76F70B8C" w14:textId="77777777" w:rsidR="002F2C6C" w:rsidRPr="002F2C6C" w:rsidRDefault="002F2C6C" w:rsidP="002F2C6C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E82F81C" w14:textId="03531972" w:rsidR="002F2C6C" w:rsidRPr="002F2C6C" w:rsidRDefault="002F2C6C">
      <w:pPr>
        <w:widowControl w:val="0"/>
        <w:numPr>
          <w:ilvl w:val="1"/>
          <w:numId w:val="44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Czy podmiot udostępniający zasoby, na zdolnościach którego wykonawca polega</w:t>
      </w:r>
      <w:r w:rsidRPr="002F2C6C">
        <w:rPr>
          <w:rFonts w:eastAsia="Open Sans"/>
          <w:sz w:val="20"/>
          <w:szCs w:val="20"/>
        </w:rPr>
        <w:br/>
        <w:t xml:space="preserve">w odniesieniu do warunków udziału w postępowaniu dotyczących wykształcenia, kwalifikacji zawodowych lub doświadczenia, zrealizuje </w:t>
      </w:r>
      <w:r w:rsidR="000F363E">
        <w:rPr>
          <w:rFonts w:eastAsia="Open Sans"/>
          <w:sz w:val="20"/>
          <w:szCs w:val="20"/>
        </w:rPr>
        <w:t>dostawy</w:t>
      </w:r>
      <w:r w:rsidRPr="002F2C6C">
        <w:rPr>
          <w:rFonts w:eastAsia="Open Sans"/>
          <w:sz w:val="20"/>
          <w:szCs w:val="20"/>
        </w:rPr>
        <w:t>, których wskazane zdolności dotyczą: ………….. (Tak/Nie).</w:t>
      </w:r>
    </w:p>
    <w:p w14:paraId="01754CED" w14:textId="77777777" w:rsidR="002F2C6C" w:rsidRPr="002F2C6C" w:rsidRDefault="002F2C6C" w:rsidP="002F2C6C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0C14D23A" w14:textId="77777777" w:rsidR="002F2C6C" w:rsidRPr="002F2C6C" w:rsidRDefault="002F2C6C" w:rsidP="002F2C6C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F2C6C" w:rsidRPr="002F2C6C" w14:paraId="2B1BCBC3" w14:textId="77777777" w:rsidTr="002F2C6C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C268" w14:textId="77777777" w:rsidR="002F2C6C" w:rsidRPr="002F2C6C" w:rsidRDefault="002F2C6C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2F2C6C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6464CDF8" w14:textId="77777777" w:rsidR="002F2C6C" w:rsidRDefault="002F2C6C" w:rsidP="002F2C6C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</w:rPr>
      </w:pPr>
    </w:p>
    <w:p w14:paraId="0A3E884A" w14:textId="77777777" w:rsidR="002F2C6C" w:rsidRDefault="002F2C6C" w:rsidP="002F2C6C">
      <w:pPr>
        <w:widowControl w:val="0"/>
        <w:spacing w:before="120" w:after="120" w:line="240" w:lineRule="auto"/>
        <w:jc w:val="both"/>
        <w:rPr>
          <w:rFonts w:eastAsia="Open Sans"/>
        </w:rPr>
      </w:pPr>
    </w:p>
    <w:p w14:paraId="353304E8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27630BD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01EAE21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40482B0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6F98D39" w14:textId="77777777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A5A2397" w14:textId="77777777" w:rsidR="002F2C6C" w:rsidRDefault="002F2C6C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D2C92C5" w14:textId="77777777" w:rsidR="00A7552C" w:rsidRDefault="00A7552C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4A60521" w14:textId="1F08A700" w:rsidR="0019477E" w:rsidRDefault="0019477E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9FB67FE" w14:textId="2CD14F92" w:rsidR="00825620" w:rsidRDefault="00825620" w:rsidP="004556E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24E39A6" w14:textId="40934ECF" w:rsidR="00085BA5" w:rsidRPr="0057587A" w:rsidRDefault="00085BA5" w:rsidP="00085BA5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 xml:space="preserve">Załącznik nr </w:t>
      </w:r>
      <w:r>
        <w:rPr>
          <w:b/>
          <w:bCs/>
          <w:i/>
          <w:iCs/>
          <w:smallCaps/>
          <w:sz w:val="20"/>
          <w:szCs w:val="20"/>
        </w:rPr>
        <w:t>7</w:t>
      </w:r>
      <w:r w:rsidR="00DF1B43">
        <w:rPr>
          <w:b/>
          <w:bCs/>
          <w:i/>
          <w:iCs/>
          <w:smallCaps/>
          <w:sz w:val="20"/>
          <w:szCs w:val="20"/>
        </w:rPr>
        <w:t>.1.</w:t>
      </w:r>
    </w:p>
    <w:p w14:paraId="4652887B" w14:textId="77777777" w:rsidR="001F64E0" w:rsidRDefault="001F64E0" w:rsidP="001F64E0">
      <w:pPr>
        <w:spacing w:before="120" w:after="120" w:line="300" w:lineRule="auto"/>
        <w:rPr>
          <w:b/>
          <w:sz w:val="20"/>
          <w:szCs w:val="20"/>
        </w:rPr>
      </w:pPr>
    </w:p>
    <w:p w14:paraId="4FA3D0E6" w14:textId="335A8492" w:rsidR="00A7552C" w:rsidRPr="001F66D5" w:rsidRDefault="00A7552C" w:rsidP="00A7552C">
      <w:pPr>
        <w:spacing w:after="0" w:line="240" w:lineRule="auto"/>
        <w:jc w:val="center"/>
        <w:rPr>
          <w:b/>
          <w:iCs/>
          <w:color w:val="000000" w:themeColor="text1"/>
          <w:sz w:val="20"/>
          <w:szCs w:val="20"/>
        </w:rPr>
      </w:pPr>
      <w:r w:rsidRPr="001F66D5">
        <w:rPr>
          <w:b/>
          <w:iCs/>
          <w:color w:val="000000" w:themeColor="text1"/>
          <w:sz w:val="20"/>
          <w:szCs w:val="20"/>
        </w:rPr>
        <w:t xml:space="preserve">WYKAZ WYKONANYCH </w:t>
      </w:r>
      <w:r w:rsidR="00825620">
        <w:rPr>
          <w:b/>
          <w:iCs/>
          <w:color w:val="000000" w:themeColor="text1"/>
          <w:sz w:val="20"/>
          <w:szCs w:val="20"/>
        </w:rPr>
        <w:t>DOSTAW</w:t>
      </w:r>
    </w:p>
    <w:p w14:paraId="5A91F2A0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C15D39F" w14:textId="472EE99D" w:rsidR="00A7552C" w:rsidRPr="00E75DAE" w:rsidRDefault="00A7552C" w:rsidP="00D643BF">
      <w:pPr>
        <w:spacing w:after="0" w:line="240" w:lineRule="auto"/>
        <w:jc w:val="both"/>
        <w:rPr>
          <w:bCs/>
          <w:color w:val="000000" w:themeColor="text1"/>
          <w:sz w:val="20"/>
          <w:szCs w:val="20"/>
        </w:rPr>
      </w:pPr>
      <w:r w:rsidRPr="00E75DAE">
        <w:rPr>
          <w:bCs/>
          <w:color w:val="000000" w:themeColor="text1"/>
          <w:sz w:val="20"/>
          <w:szCs w:val="20"/>
        </w:rPr>
        <w:t xml:space="preserve">Wykonawca przedstawia wykaz wykonanych lub wykonywanych </w:t>
      </w:r>
      <w:r w:rsidR="00830432">
        <w:rPr>
          <w:bCs/>
          <w:color w:val="000000" w:themeColor="text1"/>
          <w:sz w:val="20"/>
          <w:szCs w:val="20"/>
        </w:rPr>
        <w:t xml:space="preserve">dostaw </w:t>
      </w:r>
      <w:r w:rsidRPr="00E75DAE">
        <w:rPr>
          <w:bCs/>
          <w:color w:val="000000" w:themeColor="text1"/>
          <w:sz w:val="20"/>
          <w:szCs w:val="20"/>
        </w:rPr>
        <w:t>potwierdzających spełnianie warunku udziału w postępowaniu z podaniem ich przedmiotu, dat wykonywania, miejsc wykonania oraz podmiotów, na rzecz których prace zostały wykonane:</w:t>
      </w:r>
    </w:p>
    <w:p w14:paraId="5C643907" w14:textId="77777777" w:rsidR="00A7552C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0BEC9936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653"/>
        <w:gridCol w:w="3414"/>
        <w:gridCol w:w="2693"/>
      </w:tblGrid>
      <w:tr w:rsidR="00A7552C" w:rsidRPr="000A278E" w14:paraId="74BE1055" w14:textId="77777777" w:rsidTr="00742D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407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E7FE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 xml:space="preserve">Przedmiot zamówienia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EA3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>Miejsce wykonania</w:t>
            </w:r>
          </w:p>
          <w:p w14:paraId="1C0B3202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>oraz odbiorca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271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C6C34">
              <w:rPr>
                <w:b/>
                <w:color w:val="000000" w:themeColor="text1"/>
                <w:sz w:val="20"/>
                <w:szCs w:val="20"/>
              </w:rPr>
              <w:t xml:space="preserve">Data wykonania zamówienia </w:t>
            </w:r>
          </w:p>
        </w:tc>
      </w:tr>
      <w:tr w:rsidR="00A7552C" w:rsidRPr="000A278E" w14:paraId="12D64898" w14:textId="77777777" w:rsidTr="00742D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3AD" w14:textId="3C732983" w:rsidR="00A7552C" w:rsidRPr="00DC6C34" w:rsidRDefault="002F0C75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945" w14:textId="77777777" w:rsidR="00A7552C" w:rsidRDefault="00A7552C" w:rsidP="0043576D">
            <w:pPr>
              <w:widowControl w:val="0"/>
              <w:spacing w:after="120"/>
              <w:ind w:right="-2"/>
              <w:jc w:val="both"/>
              <w:rPr>
                <w:rFonts w:asciiTheme="minorHAnsi" w:hAnsiTheme="minorHAnsi" w:cstheme="minorHAnsi"/>
              </w:rPr>
            </w:pPr>
          </w:p>
          <w:p w14:paraId="2F3C98BF" w14:textId="77777777" w:rsidR="005E2D6A" w:rsidRDefault="005E2D6A" w:rsidP="0043576D">
            <w:pPr>
              <w:widowControl w:val="0"/>
              <w:spacing w:after="120"/>
              <w:ind w:right="-2"/>
              <w:jc w:val="both"/>
              <w:rPr>
                <w:rFonts w:asciiTheme="minorHAnsi" w:hAnsiTheme="minorHAnsi" w:cstheme="minorHAnsi"/>
              </w:rPr>
            </w:pPr>
          </w:p>
          <w:p w14:paraId="317F24FF" w14:textId="30BBFF83" w:rsidR="005E2D6A" w:rsidRPr="00DC6C34" w:rsidRDefault="005E2D6A" w:rsidP="0043576D">
            <w:pPr>
              <w:widowControl w:val="0"/>
              <w:spacing w:after="120"/>
              <w:ind w:right="-2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9C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0BF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E2D6A" w:rsidRPr="000A278E" w14:paraId="299A24DE" w14:textId="77777777" w:rsidTr="00742DE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75F" w14:textId="198513EB" w:rsidR="005E2D6A" w:rsidRDefault="005E2D6A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B6A2" w14:textId="77777777" w:rsidR="005E2D6A" w:rsidRDefault="005E2D6A" w:rsidP="0043576D">
            <w:pPr>
              <w:widowControl w:val="0"/>
              <w:spacing w:after="120"/>
              <w:ind w:right="-2"/>
              <w:jc w:val="both"/>
              <w:rPr>
                <w:rFonts w:asciiTheme="minorHAnsi" w:hAnsiTheme="minorHAnsi" w:cstheme="minorHAnsi"/>
              </w:rPr>
            </w:pPr>
          </w:p>
          <w:p w14:paraId="432B9333" w14:textId="77777777" w:rsidR="005E2D6A" w:rsidRDefault="005E2D6A" w:rsidP="0043576D">
            <w:pPr>
              <w:widowControl w:val="0"/>
              <w:spacing w:after="120"/>
              <w:ind w:right="-2"/>
              <w:jc w:val="both"/>
              <w:rPr>
                <w:rFonts w:asciiTheme="minorHAnsi" w:hAnsiTheme="minorHAnsi" w:cstheme="minorHAnsi"/>
              </w:rPr>
            </w:pPr>
          </w:p>
          <w:p w14:paraId="226E98E4" w14:textId="77777777" w:rsidR="005E2D6A" w:rsidRDefault="005E2D6A" w:rsidP="0043576D">
            <w:pPr>
              <w:widowControl w:val="0"/>
              <w:spacing w:after="120"/>
              <w:ind w:right="-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3135" w14:textId="77777777" w:rsidR="005E2D6A" w:rsidRPr="00DC6C34" w:rsidRDefault="005E2D6A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195" w14:textId="77777777" w:rsidR="005E2D6A" w:rsidRPr="00DC6C34" w:rsidRDefault="005E2D6A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A624F82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8910885" w14:textId="6491ED45" w:rsidR="00A7552C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DC6C34">
        <w:rPr>
          <w:b/>
          <w:color w:val="000000" w:themeColor="text1"/>
          <w:sz w:val="20"/>
          <w:szCs w:val="20"/>
        </w:rPr>
        <w:t xml:space="preserve">W załączeniu dowody potwierdzające należyte wykonanie </w:t>
      </w:r>
      <w:r w:rsidR="009150D3">
        <w:rPr>
          <w:b/>
          <w:color w:val="000000" w:themeColor="text1"/>
          <w:sz w:val="20"/>
          <w:szCs w:val="20"/>
        </w:rPr>
        <w:t>dostaw</w:t>
      </w:r>
      <w:r w:rsidRPr="00DC6C34">
        <w:rPr>
          <w:b/>
          <w:color w:val="000000" w:themeColor="text1"/>
          <w:sz w:val="20"/>
          <w:szCs w:val="20"/>
        </w:rPr>
        <w:t>.</w:t>
      </w:r>
    </w:p>
    <w:p w14:paraId="0F008513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A7552C" w:rsidRPr="00E957B0" w14:paraId="1C807A2F" w14:textId="77777777" w:rsidTr="0027725E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EA91" w14:textId="77777777" w:rsidR="00A7552C" w:rsidRPr="005447A0" w:rsidRDefault="00A7552C" w:rsidP="0027725E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447A0">
              <w:rPr>
                <w:bCs/>
                <w:color w:val="000000" w:themeColor="text1"/>
                <w:sz w:val="20"/>
                <w:szCs w:val="20"/>
              </w:rPr>
              <w:t>Nazwa (firma) i adres</w:t>
            </w:r>
          </w:p>
          <w:p w14:paraId="251C8D27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5447A0">
              <w:rPr>
                <w:bCs/>
                <w:color w:val="000000" w:themeColor="text1"/>
                <w:sz w:val="20"/>
                <w:szCs w:val="20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7CA" w14:textId="77777777" w:rsidR="00A7552C" w:rsidRPr="00DC6C34" w:rsidRDefault="00A7552C" w:rsidP="0027725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7DC22D6" w14:textId="77777777" w:rsidR="00A7552C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3312357" w14:textId="77777777" w:rsidR="00A7552C" w:rsidRPr="00DC6C34" w:rsidRDefault="00A7552C" w:rsidP="00A7552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2F2591E7" w14:textId="77777777" w:rsidR="00A7552C" w:rsidRPr="00F518B8" w:rsidRDefault="00A7552C" w:rsidP="00A7552C">
      <w:pPr>
        <w:spacing w:line="240" w:lineRule="auto"/>
        <w:ind w:left="4542" w:right="-6" w:firstLine="284"/>
        <w:jc w:val="both"/>
        <w:rPr>
          <w:b/>
          <w:i/>
          <w:sz w:val="20"/>
          <w:szCs w:val="20"/>
        </w:rPr>
      </w:pPr>
    </w:p>
    <w:p w14:paraId="4F5B27D4" w14:textId="77777777" w:rsidR="00A7552C" w:rsidRPr="00F518B8" w:rsidRDefault="00A7552C" w:rsidP="00A7552C">
      <w:pPr>
        <w:spacing w:line="240" w:lineRule="auto"/>
        <w:ind w:left="4542" w:right="-6" w:firstLine="284"/>
        <w:jc w:val="both"/>
        <w:rPr>
          <w:b/>
          <w:i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7552C" w:rsidRPr="002F2C6C" w14:paraId="4E8C98B6" w14:textId="77777777" w:rsidTr="0027725E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D2D8" w14:textId="77777777" w:rsidR="00A7552C" w:rsidRPr="002F2C6C" w:rsidRDefault="00A7552C" w:rsidP="0027725E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2F2C6C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02CB5BDB" w14:textId="77777777" w:rsidR="00A7552C" w:rsidRPr="00F518B8" w:rsidRDefault="00A7552C" w:rsidP="00A7552C">
      <w:pPr>
        <w:spacing w:line="240" w:lineRule="auto"/>
        <w:ind w:left="4542" w:right="-6" w:firstLine="284"/>
        <w:jc w:val="both"/>
        <w:rPr>
          <w:b/>
          <w:i/>
          <w:sz w:val="20"/>
          <w:szCs w:val="20"/>
        </w:rPr>
      </w:pPr>
    </w:p>
    <w:p w14:paraId="4E8F9CF3" w14:textId="77777777" w:rsidR="00A7552C" w:rsidRPr="000A278E" w:rsidRDefault="00A7552C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7684FF8D" w14:textId="77777777" w:rsidR="00A7552C" w:rsidRDefault="00A7552C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674CBCEE" w14:textId="77777777" w:rsidR="00A7552C" w:rsidRDefault="00A7552C" w:rsidP="00A7552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i/>
          <w:kern w:val="2"/>
          <w:sz w:val="20"/>
          <w:szCs w:val="20"/>
          <w:lang w:eastAsia="hi-IN" w:bidi="hi-IN"/>
        </w:rPr>
      </w:pPr>
    </w:p>
    <w:p w14:paraId="05F8E848" w14:textId="77777777" w:rsidR="00A7552C" w:rsidRDefault="00A7552C" w:rsidP="00A7552C">
      <w:pPr>
        <w:spacing w:after="0" w:line="240" w:lineRule="auto"/>
        <w:rPr>
          <w:rFonts w:eastAsia="Lucida Sans Unicode"/>
          <w:i/>
          <w:kern w:val="2"/>
          <w:sz w:val="20"/>
          <w:szCs w:val="20"/>
          <w:lang w:eastAsia="hi-IN" w:bidi="hi-IN"/>
        </w:rPr>
      </w:pPr>
      <w:r>
        <w:rPr>
          <w:rFonts w:eastAsia="Lucida Sans Unicode"/>
          <w:i/>
          <w:kern w:val="2"/>
          <w:sz w:val="20"/>
          <w:szCs w:val="20"/>
          <w:lang w:eastAsia="hi-IN" w:bidi="hi-IN"/>
        </w:rPr>
        <w:br w:type="page"/>
      </w:r>
    </w:p>
    <w:p w14:paraId="1C4CE3D3" w14:textId="5BFED280" w:rsidR="00DF1B43" w:rsidRDefault="00DF1B43" w:rsidP="00DF1B43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 xml:space="preserve">Załącznik nr </w:t>
      </w:r>
      <w:r>
        <w:rPr>
          <w:b/>
          <w:bCs/>
          <w:i/>
          <w:iCs/>
          <w:smallCaps/>
          <w:sz w:val="20"/>
          <w:szCs w:val="20"/>
        </w:rPr>
        <w:t>7.2.</w:t>
      </w:r>
    </w:p>
    <w:p w14:paraId="7771F08B" w14:textId="77777777" w:rsidR="00DF1B43" w:rsidRPr="0057587A" w:rsidRDefault="00DF1B43" w:rsidP="00DF1B43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55E24384" w14:textId="7E76E20C" w:rsidR="00DF1B43" w:rsidRDefault="00DF1B43" w:rsidP="00DF1B43">
      <w:pPr>
        <w:spacing w:after="120" w:line="240" w:lineRule="auto"/>
        <w:jc w:val="center"/>
        <w:rPr>
          <w:b/>
          <w:sz w:val="18"/>
          <w:szCs w:val="18"/>
          <w:u w:val="single"/>
        </w:rPr>
      </w:pPr>
      <w:bookmarkStart w:id="1" w:name="_Hlk136245138"/>
      <w:r>
        <w:rPr>
          <w:b/>
          <w:sz w:val="18"/>
          <w:szCs w:val="18"/>
          <w:u w:val="single"/>
        </w:rPr>
        <w:t>OŚWIADCZENIE WSTĘPNE/</w:t>
      </w:r>
      <w:r w:rsidR="00786CA7">
        <w:rPr>
          <w:b/>
          <w:sz w:val="18"/>
          <w:szCs w:val="18"/>
          <w:u w:val="single"/>
        </w:rPr>
        <w:t xml:space="preserve">WŁASNE </w:t>
      </w:r>
      <w:r>
        <w:rPr>
          <w:b/>
          <w:sz w:val="18"/>
          <w:szCs w:val="18"/>
          <w:u w:val="single"/>
        </w:rPr>
        <w:t>* (*niewłaściwe skreślić)</w:t>
      </w:r>
    </w:p>
    <w:p w14:paraId="1019DEBF" w14:textId="42E13CB2" w:rsidR="00DF1B43" w:rsidRPr="00DF1B43" w:rsidRDefault="00DF1B43" w:rsidP="00DF1B43">
      <w:pPr>
        <w:spacing w:after="120" w:line="240" w:lineRule="auto"/>
        <w:jc w:val="center"/>
        <w:rPr>
          <w:b/>
          <w:sz w:val="18"/>
          <w:szCs w:val="18"/>
        </w:rPr>
      </w:pPr>
      <w:r w:rsidRPr="00DF1B43">
        <w:rPr>
          <w:b/>
          <w:sz w:val="18"/>
          <w:szCs w:val="18"/>
        </w:rPr>
        <w:t xml:space="preserve">wykonawcy/wykonawcy wspólnie ubiegającego się o udzielenie zamówienia </w:t>
      </w:r>
    </w:p>
    <w:p w14:paraId="4B82F2B8" w14:textId="77777777" w:rsidR="00DF1B43" w:rsidRPr="00DF1B43" w:rsidRDefault="00DF1B43" w:rsidP="00DF1B43">
      <w:pPr>
        <w:spacing w:before="120" w:after="0" w:line="240" w:lineRule="auto"/>
        <w:jc w:val="center"/>
        <w:rPr>
          <w:b/>
          <w:caps/>
          <w:sz w:val="18"/>
          <w:szCs w:val="18"/>
        </w:rPr>
      </w:pPr>
      <w:r w:rsidRPr="00DF1B43">
        <w:rPr>
          <w:b/>
          <w:sz w:val="18"/>
          <w:szCs w:val="18"/>
        </w:rPr>
        <w:t xml:space="preserve">DOTYCZĄCE PRZESŁANEK WYKLUCZENIA Z ART. 5K ROZPORZĄDZENIA 833/2014 ORAZ ART. 7 UST. 1 USTAWY </w:t>
      </w:r>
      <w:r w:rsidRPr="00DF1B43">
        <w:rPr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14:paraId="79A6528F" w14:textId="77777777" w:rsidR="00DF1B43" w:rsidRPr="00DF1B43" w:rsidRDefault="00DF1B43" w:rsidP="00DF1B43">
      <w:pPr>
        <w:spacing w:before="120" w:after="0" w:line="240" w:lineRule="auto"/>
        <w:jc w:val="center"/>
        <w:rPr>
          <w:b/>
          <w:sz w:val="18"/>
          <w:szCs w:val="18"/>
          <w:u w:val="single"/>
        </w:rPr>
      </w:pPr>
      <w:r w:rsidRPr="00DF1B43">
        <w:rPr>
          <w:b/>
          <w:sz w:val="18"/>
          <w:szCs w:val="18"/>
        </w:rPr>
        <w:t xml:space="preserve">składane na podstawie art. 125 ust. 1 ustawy </w:t>
      </w:r>
      <w:proofErr w:type="spellStart"/>
      <w:r w:rsidRPr="00DF1B43">
        <w:rPr>
          <w:b/>
          <w:sz w:val="18"/>
          <w:szCs w:val="18"/>
        </w:rPr>
        <w:t>Pzp</w:t>
      </w:r>
      <w:proofErr w:type="spellEnd"/>
    </w:p>
    <w:p w14:paraId="7291E2A7" w14:textId="77777777" w:rsidR="00DF1B43" w:rsidRDefault="00DF1B43" w:rsidP="00DF1B43">
      <w:pPr>
        <w:spacing w:after="0"/>
        <w:ind w:right="-59"/>
        <w:jc w:val="both"/>
        <w:rPr>
          <w:sz w:val="18"/>
          <w:szCs w:val="18"/>
        </w:rPr>
      </w:pPr>
    </w:p>
    <w:p w14:paraId="7CBA305B" w14:textId="4ECB914C" w:rsidR="00DF1B43" w:rsidRDefault="00DF1B43" w:rsidP="00786CA7">
      <w:pPr>
        <w:spacing w:after="0" w:line="240" w:lineRule="auto"/>
        <w:ind w:right="-59"/>
        <w:jc w:val="both"/>
        <w:rPr>
          <w:sz w:val="18"/>
          <w:szCs w:val="18"/>
        </w:rPr>
      </w:pPr>
      <w:r w:rsidRPr="00DF1B43">
        <w:rPr>
          <w:sz w:val="18"/>
          <w:szCs w:val="18"/>
        </w:rPr>
        <w:t xml:space="preserve">Na potrzeby postępowania o udzielenie zamówienia publicznego pn. </w:t>
      </w:r>
      <w:r w:rsidRPr="00DF1B43">
        <w:rPr>
          <w:b/>
          <w:sz w:val="18"/>
          <w:szCs w:val="18"/>
        </w:rPr>
        <w:t>„</w:t>
      </w:r>
      <w:r w:rsidRPr="00DF1B43">
        <w:rPr>
          <w:b/>
          <w:bCs/>
          <w:color w:val="111111"/>
          <w:sz w:val="18"/>
          <w:szCs w:val="18"/>
          <w:shd w:val="clear" w:color="auto" w:fill="FFFFFF"/>
        </w:rPr>
        <w:t>DOSTAWA ENERGII ELEKTRYCZNEJ DLA </w:t>
      </w:r>
      <w:r w:rsidRPr="00DF1B43">
        <w:rPr>
          <w:b/>
          <w:bCs/>
          <w:sz w:val="18"/>
          <w:szCs w:val="18"/>
        </w:rPr>
        <w:t>PORTU LOTNICZEGO GDAŃSK IM. LECHA WAŁĘSY NA LATA 2024-2025</w:t>
      </w:r>
      <w:r w:rsidRPr="00DF1B43">
        <w:rPr>
          <w:b/>
          <w:sz w:val="18"/>
          <w:szCs w:val="18"/>
        </w:rPr>
        <w:t xml:space="preserve">” </w:t>
      </w:r>
      <w:r w:rsidRPr="00DF1B43">
        <w:rPr>
          <w:sz w:val="18"/>
          <w:szCs w:val="18"/>
        </w:rPr>
        <w:t>prowadzonego przez Port Lotniczy Gdańsk Sp. z o.o.</w:t>
      </w:r>
      <w:r w:rsidRPr="00DF1B43">
        <w:rPr>
          <w:i/>
          <w:sz w:val="18"/>
          <w:szCs w:val="18"/>
        </w:rPr>
        <w:t xml:space="preserve"> </w:t>
      </w:r>
      <w:r w:rsidRPr="00DF1B43">
        <w:rPr>
          <w:sz w:val="18"/>
          <w:szCs w:val="18"/>
        </w:rPr>
        <w:t>oświadczam, co następuje:</w:t>
      </w:r>
    </w:p>
    <w:p w14:paraId="656DC8B2" w14:textId="77777777" w:rsidR="00786CA7" w:rsidRPr="00DF1B43" w:rsidRDefault="00786CA7" w:rsidP="00786CA7">
      <w:pPr>
        <w:spacing w:after="0" w:line="240" w:lineRule="auto"/>
        <w:ind w:right="-59"/>
        <w:jc w:val="both"/>
        <w:rPr>
          <w:b/>
          <w:sz w:val="18"/>
          <w:szCs w:val="18"/>
        </w:rPr>
      </w:pPr>
    </w:p>
    <w:p w14:paraId="0DDE0F5E" w14:textId="77777777" w:rsidR="00DF1B43" w:rsidRPr="00DF1B43" w:rsidRDefault="00DF1B43" w:rsidP="00DF1B43">
      <w:pPr>
        <w:shd w:val="clear" w:color="auto" w:fill="BFBFBF" w:themeFill="background1" w:themeFillShade="BF"/>
        <w:spacing w:after="0" w:line="240" w:lineRule="auto"/>
        <w:rPr>
          <w:b/>
          <w:sz w:val="18"/>
          <w:szCs w:val="18"/>
        </w:rPr>
      </w:pPr>
      <w:r w:rsidRPr="00DF1B43">
        <w:rPr>
          <w:b/>
          <w:sz w:val="18"/>
          <w:szCs w:val="18"/>
        </w:rPr>
        <w:t>OŚWIADCZENIA DOTYCZĄCE WYKONAWCY:</w:t>
      </w:r>
    </w:p>
    <w:p w14:paraId="1B0049D0" w14:textId="5CE9B59B" w:rsidR="00DF1B43" w:rsidRPr="00DF1B43" w:rsidRDefault="00DF1B43">
      <w:pPr>
        <w:pStyle w:val="Akapitzlist"/>
        <w:numPr>
          <w:ilvl w:val="0"/>
          <w:numId w:val="55"/>
        </w:numPr>
        <w:spacing w:after="0" w:line="240" w:lineRule="auto"/>
        <w:contextualSpacing/>
        <w:jc w:val="both"/>
        <w:rPr>
          <w:b/>
          <w:bCs/>
          <w:sz w:val="18"/>
          <w:szCs w:val="18"/>
        </w:rPr>
      </w:pPr>
      <w:r w:rsidRPr="00DF1B43">
        <w:rPr>
          <w:sz w:val="18"/>
          <w:szCs w:val="18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F1B43">
        <w:rPr>
          <w:rStyle w:val="Odwoanieprzypisudolnego"/>
          <w:sz w:val="18"/>
          <w:szCs w:val="18"/>
        </w:rPr>
        <w:footnoteReference w:id="1"/>
      </w:r>
    </w:p>
    <w:p w14:paraId="751C8108" w14:textId="77777777" w:rsidR="00DF1B43" w:rsidRPr="00DF1B43" w:rsidRDefault="00DF1B43">
      <w:pPr>
        <w:pStyle w:val="NormalnyWeb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F1B43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DF1B4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DF1B43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DF1B43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DF1B43">
        <w:rPr>
          <w:rFonts w:ascii="Arial" w:hAnsi="Arial" w:cs="Arial"/>
          <w:color w:val="222222"/>
          <w:sz w:val="18"/>
          <w:szCs w:val="18"/>
        </w:rPr>
        <w:t>(Dz. U. poz. 835)</w:t>
      </w:r>
      <w:r w:rsidRPr="00DF1B43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DF1B4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bookmarkEnd w:id="1"/>
    <w:p w14:paraId="618F1341" w14:textId="77777777" w:rsidR="00DF1B43" w:rsidRPr="00DF1B43" w:rsidRDefault="00DF1B43" w:rsidP="00DF1B43">
      <w:pPr>
        <w:shd w:val="clear" w:color="auto" w:fill="BFBFBF" w:themeFill="background1" w:themeFillShade="BF"/>
        <w:spacing w:before="240" w:after="120" w:line="240" w:lineRule="auto"/>
        <w:jc w:val="both"/>
        <w:rPr>
          <w:sz w:val="18"/>
          <w:szCs w:val="18"/>
        </w:rPr>
      </w:pPr>
      <w:r w:rsidRPr="00DF1B43">
        <w:rPr>
          <w:b/>
          <w:sz w:val="18"/>
          <w:szCs w:val="18"/>
        </w:rPr>
        <w:t>INFORMACJA DOTYCZĄCA POLEGANIA NA ZDOLNOŚCIACH LUB SYTUACJI PODMIOTU UDOSTĘPNIAJĄCEGO ZASOBY W ZAKRESIE ODPOWIADAJĄCYM PONAD 10% WARTOŚCI ZAMÓWIENIA</w:t>
      </w:r>
      <w:r w:rsidRPr="00DF1B43">
        <w:rPr>
          <w:b/>
          <w:bCs/>
          <w:sz w:val="18"/>
          <w:szCs w:val="18"/>
        </w:rPr>
        <w:t>:</w:t>
      </w:r>
    </w:p>
    <w:p w14:paraId="48E28E7D" w14:textId="77777777" w:rsidR="00DF1B43" w:rsidRPr="00DF1B43" w:rsidRDefault="00DF1B43" w:rsidP="00DF1B43">
      <w:pPr>
        <w:spacing w:after="120" w:line="240" w:lineRule="auto"/>
        <w:jc w:val="both"/>
        <w:rPr>
          <w:sz w:val="18"/>
          <w:szCs w:val="18"/>
        </w:rPr>
      </w:pPr>
      <w:bookmarkStart w:id="3" w:name="_Hlk99016800"/>
      <w:r w:rsidRPr="00DF1B43">
        <w:rPr>
          <w:color w:val="0070C0"/>
          <w:sz w:val="18"/>
          <w:szCs w:val="18"/>
        </w:rPr>
        <w:t>[UWAGA</w:t>
      </w:r>
      <w:r w:rsidRPr="00DF1B43">
        <w:rPr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F1B43">
        <w:rPr>
          <w:color w:val="0070C0"/>
          <w:sz w:val="18"/>
          <w:szCs w:val="18"/>
        </w:rPr>
        <w:t>]</w:t>
      </w:r>
      <w:bookmarkEnd w:id="3"/>
    </w:p>
    <w:p w14:paraId="36811E23" w14:textId="77777777" w:rsidR="00DF1B43" w:rsidRPr="00DF1B43" w:rsidRDefault="00DF1B43" w:rsidP="00DF1B43">
      <w:pPr>
        <w:spacing w:after="120" w:line="240" w:lineRule="auto"/>
        <w:jc w:val="both"/>
        <w:rPr>
          <w:sz w:val="18"/>
          <w:szCs w:val="18"/>
        </w:rPr>
      </w:pPr>
      <w:r w:rsidRPr="00DF1B43">
        <w:rPr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DF1B43">
        <w:rPr>
          <w:i/>
          <w:sz w:val="18"/>
          <w:szCs w:val="18"/>
        </w:rPr>
        <w:t xml:space="preserve">(wskazać </w:t>
      </w:r>
      <w:bookmarkEnd w:id="4"/>
      <w:r w:rsidRPr="00DF1B43">
        <w:rPr>
          <w:i/>
          <w:sz w:val="18"/>
          <w:szCs w:val="18"/>
        </w:rPr>
        <w:t>dokument i właściwą jednostkę redakcyjną dokumentu, w której określono warunki udziału w postępowaniu),</w:t>
      </w:r>
      <w:r w:rsidRPr="00DF1B43">
        <w:rPr>
          <w:sz w:val="18"/>
          <w:szCs w:val="18"/>
        </w:rPr>
        <w:t xml:space="preserve"> polegam na zdolnościach lub sytuacji następującego podmiotu udostępniającego zasoby: </w:t>
      </w:r>
      <w:bookmarkStart w:id="5" w:name="_Hlk99014455"/>
      <w:r w:rsidRPr="00DF1B43">
        <w:rPr>
          <w:sz w:val="18"/>
          <w:szCs w:val="18"/>
        </w:rPr>
        <w:t>………………………………………………………………………...…………………………………….…</w:t>
      </w:r>
      <w:r w:rsidRPr="00DF1B43">
        <w:rPr>
          <w:i/>
          <w:sz w:val="18"/>
          <w:szCs w:val="18"/>
        </w:rPr>
        <w:t xml:space="preserve"> </w:t>
      </w:r>
      <w:bookmarkEnd w:id="5"/>
      <w:r w:rsidRPr="00DF1B43">
        <w:rPr>
          <w:i/>
          <w:sz w:val="18"/>
          <w:szCs w:val="18"/>
        </w:rPr>
        <w:t xml:space="preserve">(podać pełną </w:t>
      </w:r>
      <w:r w:rsidRPr="00DF1B43">
        <w:rPr>
          <w:i/>
          <w:sz w:val="18"/>
          <w:szCs w:val="18"/>
        </w:rPr>
        <w:lastRenderedPageBreak/>
        <w:t>nazwę/firmę, adres, a także w zależności od podmiotu: NIP/PESEL, KRS/</w:t>
      </w:r>
      <w:proofErr w:type="spellStart"/>
      <w:r w:rsidRPr="00DF1B43">
        <w:rPr>
          <w:i/>
          <w:sz w:val="18"/>
          <w:szCs w:val="18"/>
        </w:rPr>
        <w:t>CEiDG</w:t>
      </w:r>
      <w:proofErr w:type="spellEnd"/>
      <w:r w:rsidRPr="00DF1B43">
        <w:rPr>
          <w:i/>
          <w:sz w:val="18"/>
          <w:szCs w:val="18"/>
        </w:rPr>
        <w:t>)</w:t>
      </w:r>
      <w:r w:rsidRPr="00DF1B43">
        <w:rPr>
          <w:sz w:val="18"/>
          <w:szCs w:val="18"/>
        </w:rPr>
        <w:t>,</w:t>
      </w:r>
      <w:r w:rsidRPr="00DF1B43">
        <w:rPr>
          <w:sz w:val="18"/>
          <w:szCs w:val="18"/>
        </w:rPr>
        <w:br/>
        <w:t xml:space="preserve">w następującym zakresie: …………………………………………………………………………… </w:t>
      </w:r>
      <w:r w:rsidRPr="00DF1B43">
        <w:rPr>
          <w:i/>
          <w:sz w:val="18"/>
          <w:szCs w:val="18"/>
        </w:rPr>
        <w:t>(określić odpowiedni zakres udostępnianych zasobów dla wskazanego podmiotu)</w:t>
      </w:r>
      <w:r w:rsidRPr="00DF1B43">
        <w:rPr>
          <w:iCs/>
          <w:sz w:val="18"/>
          <w:szCs w:val="18"/>
        </w:rPr>
        <w:t>,</w:t>
      </w:r>
      <w:r w:rsidRPr="00DF1B43">
        <w:rPr>
          <w:i/>
          <w:sz w:val="18"/>
          <w:szCs w:val="18"/>
        </w:rPr>
        <w:br/>
      </w:r>
      <w:r w:rsidRPr="00DF1B43">
        <w:rPr>
          <w:sz w:val="18"/>
          <w:szCs w:val="18"/>
        </w:rPr>
        <w:t xml:space="preserve">co odpowiada ponad 10% wartości przedmiotowego zamówienia. </w:t>
      </w:r>
    </w:p>
    <w:p w14:paraId="126DFE8F" w14:textId="77777777" w:rsidR="00DF1B43" w:rsidRPr="00DF1B43" w:rsidRDefault="00DF1B43" w:rsidP="00DF1B43">
      <w:pPr>
        <w:shd w:val="clear" w:color="auto" w:fill="BFBFBF" w:themeFill="background1" w:themeFillShade="BF"/>
        <w:spacing w:before="240" w:after="120" w:line="240" w:lineRule="auto"/>
        <w:jc w:val="both"/>
        <w:rPr>
          <w:b/>
          <w:sz w:val="18"/>
          <w:szCs w:val="18"/>
        </w:rPr>
      </w:pPr>
      <w:r w:rsidRPr="00DF1B43">
        <w:rPr>
          <w:b/>
          <w:sz w:val="18"/>
          <w:szCs w:val="18"/>
        </w:rPr>
        <w:t>OŚWIADCZENIE DOTYCZĄCE PODWYKONAWCY, NA KTÓREGO PRZYPADA PONAD 10% WARTOŚCI ZAMÓWIENIA:</w:t>
      </w:r>
    </w:p>
    <w:p w14:paraId="20CB5F43" w14:textId="77777777" w:rsidR="00DF1B43" w:rsidRPr="00DF1B43" w:rsidRDefault="00DF1B43" w:rsidP="00DF1B43">
      <w:pPr>
        <w:spacing w:after="120" w:line="240" w:lineRule="auto"/>
        <w:jc w:val="both"/>
        <w:rPr>
          <w:sz w:val="18"/>
          <w:szCs w:val="18"/>
        </w:rPr>
      </w:pPr>
      <w:r w:rsidRPr="00DF1B43">
        <w:rPr>
          <w:color w:val="0070C0"/>
          <w:sz w:val="18"/>
          <w:szCs w:val="18"/>
        </w:rPr>
        <w:t>[UWAGA</w:t>
      </w:r>
      <w:r w:rsidRPr="00DF1B43">
        <w:rPr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F1B43">
        <w:rPr>
          <w:color w:val="0070C0"/>
          <w:sz w:val="18"/>
          <w:szCs w:val="18"/>
        </w:rPr>
        <w:t>]</w:t>
      </w:r>
    </w:p>
    <w:p w14:paraId="3512405E" w14:textId="77777777" w:rsidR="00DF1B43" w:rsidRPr="00DF1B43" w:rsidRDefault="00DF1B43" w:rsidP="00DF1B43">
      <w:pPr>
        <w:spacing w:after="0" w:line="240" w:lineRule="auto"/>
        <w:jc w:val="both"/>
        <w:rPr>
          <w:sz w:val="18"/>
          <w:szCs w:val="18"/>
        </w:rPr>
      </w:pPr>
      <w:r w:rsidRPr="00DF1B43">
        <w:rPr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DF1B43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DF1B43">
        <w:rPr>
          <w:i/>
          <w:sz w:val="18"/>
          <w:szCs w:val="18"/>
        </w:rPr>
        <w:t>CEiDG</w:t>
      </w:r>
      <w:proofErr w:type="spellEnd"/>
      <w:r w:rsidRPr="00DF1B43">
        <w:rPr>
          <w:i/>
          <w:sz w:val="18"/>
          <w:szCs w:val="18"/>
        </w:rPr>
        <w:t>)</w:t>
      </w:r>
      <w:r w:rsidRPr="00DF1B43">
        <w:rPr>
          <w:sz w:val="18"/>
          <w:szCs w:val="18"/>
        </w:rPr>
        <w:t>,</w:t>
      </w:r>
      <w:r w:rsidRPr="00DF1B43">
        <w:rPr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183C2460" w14:textId="77777777" w:rsidR="00DF1B43" w:rsidRPr="00DF1B43" w:rsidRDefault="00DF1B43" w:rsidP="00DF1B43">
      <w:pPr>
        <w:shd w:val="clear" w:color="auto" w:fill="BFBFBF" w:themeFill="background1" w:themeFillShade="BF"/>
        <w:spacing w:before="240" w:after="120" w:line="240" w:lineRule="auto"/>
        <w:jc w:val="both"/>
        <w:rPr>
          <w:b/>
          <w:sz w:val="18"/>
          <w:szCs w:val="18"/>
        </w:rPr>
      </w:pPr>
      <w:r w:rsidRPr="00DF1B43">
        <w:rPr>
          <w:b/>
          <w:sz w:val="18"/>
          <w:szCs w:val="18"/>
        </w:rPr>
        <w:t>OŚWIADCZENIE DOTYCZĄCE DOSTAWCY, NA KTÓREGO PRZYPADA PONAD 10% WARTOŚCI ZAMÓWIENIA:</w:t>
      </w:r>
    </w:p>
    <w:p w14:paraId="564C42A0" w14:textId="77777777" w:rsidR="00DF1B43" w:rsidRPr="00DF1B43" w:rsidRDefault="00DF1B43" w:rsidP="00DF1B43">
      <w:pPr>
        <w:spacing w:after="120" w:line="240" w:lineRule="auto"/>
        <w:jc w:val="both"/>
        <w:rPr>
          <w:sz w:val="18"/>
          <w:szCs w:val="18"/>
        </w:rPr>
      </w:pPr>
      <w:r w:rsidRPr="00DF1B43">
        <w:rPr>
          <w:color w:val="0070C0"/>
          <w:sz w:val="18"/>
          <w:szCs w:val="18"/>
        </w:rPr>
        <w:t>[UWAGA</w:t>
      </w:r>
      <w:r w:rsidRPr="00DF1B43">
        <w:rPr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F1B43">
        <w:rPr>
          <w:color w:val="0070C0"/>
          <w:sz w:val="18"/>
          <w:szCs w:val="18"/>
        </w:rPr>
        <w:t>]</w:t>
      </w:r>
    </w:p>
    <w:p w14:paraId="46A4E677" w14:textId="77777777" w:rsidR="00DF1B43" w:rsidRPr="00DF1B43" w:rsidRDefault="00DF1B43" w:rsidP="00DF1B43">
      <w:pPr>
        <w:spacing w:after="0" w:line="240" w:lineRule="auto"/>
        <w:jc w:val="both"/>
        <w:rPr>
          <w:sz w:val="18"/>
          <w:szCs w:val="18"/>
        </w:rPr>
      </w:pPr>
      <w:r w:rsidRPr="00DF1B43">
        <w:rPr>
          <w:sz w:val="18"/>
          <w:szCs w:val="18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DF1B43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DF1B43">
        <w:rPr>
          <w:i/>
          <w:sz w:val="18"/>
          <w:szCs w:val="18"/>
        </w:rPr>
        <w:t>CEiDG</w:t>
      </w:r>
      <w:proofErr w:type="spellEnd"/>
      <w:r w:rsidRPr="00DF1B43">
        <w:rPr>
          <w:i/>
          <w:sz w:val="18"/>
          <w:szCs w:val="18"/>
        </w:rPr>
        <w:t>)</w:t>
      </w:r>
      <w:r w:rsidRPr="00DF1B43">
        <w:rPr>
          <w:sz w:val="18"/>
          <w:szCs w:val="18"/>
        </w:rPr>
        <w:t>,</w:t>
      </w:r>
      <w:r w:rsidRPr="00DF1B43">
        <w:rPr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3F2A441D" w14:textId="77777777" w:rsidR="00DF1B43" w:rsidRPr="00DF1B43" w:rsidRDefault="00DF1B43" w:rsidP="00DF1B43">
      <w:pPr>
        <w:spacing w:after="0" w:line="240" w:lineRule="auto"/>
        <w:ind w:left="5664" w:firstLine="708"/>
        <w:jc w:val="both"/>
        <w:rPr>
          <w:i/>
          <w:sz w:val="18"/>
          <w:szCs w:val="18"/>
        </w:rPr>
      </w:pPr>
    </w:p>
    <w:p w14:paraId="5383E10E" w14:textId="77777777" w:rsidR="00DF1B43" w:rsidRPr="00DF1B43" w:rsidRDefault="00DF1B43" w:rsidP="00DF1B43">
      <w:pPr>
        <w:shd w:val="clear" w:color="auto" w:fill="BFBFBF" w:themeFill="background1" w:themeFillShade="BF"/>
        <w:spacing w:before="240" w:after="0" w:line="240" w:lineRule="auto"/>
        <w:jc w:val="both"/>
        <w:rPr>
          <w:b/>
          <w:sz w:val="18"/>
          <w:szCs w:val="18"/>
        </w:rPr>
      </w:pPr>
      <w:r w:rsidRPr="00DF1B43">
        <w:rPr>
          <w:b/>
          <w:sz w:val="18"/>
          <w:szCs w:val="18"/>
        </w:rPr>
        <w:t>OŚWIADCZENIE DOTYCZĄCE PODANYCH INFORMACJI:</w:t>
      </w:r>
    </w:p>
    <w:p w14:paraId="7591F002" w14:textId="77777777" w:rsidR="00DF1B43" w:rsidRPr="00DF1B43" w:rsidRDefault="00DF1B43" w:rsidP="00DF1B43">
      <w:pPr>
        <w:spacing w:after="0" w:line="240" w:lineRule="auto"/>
        <w:jc w:val="both"/>
        <w:rPr>
          <w:sz w:val="18"/>
          <w:szCs w:val="18"/>
        </w:rPr>
      </w:pPr>
      <w:r w:rsidRPr="00DF1B43">
        <w:rPr>
          <w:sz w:val="18"/>
          <w:szCs w:val="18"/>
        </w:rPr>
        <w:t xml:space="preserve">Oświadczam, że wszystkie informacje podane w powyższych oświadczeniach są aktualne </w:t>
      </w:r>
      <w:r w:rsidRPr="00DF1B43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318315F2" w14:textId="77777777" w:rsidR="00DF1B43" w:rsidRPr="00DF1B43" w:rsidRDefault="00DF1B43" w:rsidP="00DF1B43">
      <w:pPr>
        <w:spacing w:after="0" w:line="240" w:lineRule="auto"/>
        <w:jc w:val="both"/>
        <w:rPr>
          <w:i/>
          <w:sz w:val="18"/>
          <w:szCs w:val="18"/>
        </w:rPr>
      </w:pPr>
    </w:p>
    <w:p w14:paraId="0CEDA5BB" w14:textId="77777777" w:rsidR="00DF1B43" w:rsidRPr="00DF1B43" w:rsidRDefault="00DF1B43" w:rsidP="00DF1B43">
      <w:pPr>
        <w:spacing w:after="0" w:line="240" w:lineRule="auto"/>
        <w:jc w:val="both"/>
        <w:rPr>
          <w:sz w:val="18"/>
          <w:szCs w:val="18"/>
        </w:rPr>
      </w:pPr>
    </w:p>
    <w:p w14:paraId="667EAA6F" w14:textId="77777777" w:rsidR="00DF1B43" w:rsidRPr="00DF1B43" w:rsidRDefault="00DF1B43" w:rsidP="00DF1B43">
      <w:pPr>
        <w:spacing w:line="240" w:lineRule="auto"/>
        <w:jc w:val="both"/>
        <w:rPr>
          <w:sz w:val="18"/>
          <w:szCs w:val="18"/>
        </w:rPr>
      </w:pPr>
      <w:r w:rsidRPr="00DF1B43">
        <w:rPr>
          <w:sz w:val="18"/>
          <w:szCs w:val="18"/>
        </w:rPr>
        <w:tab/>
      </w:r>
      <w:r w:rsidRPr="00DF1B43">
        <w:rPr>
          <w:sz w:val="18"/>
          <w:szCs w:val="18"/>
        </w:rPr>
        <w:tab/>
      </w:r>
      <w:r w:rsidRPr="00DF1B43">
        <w:rPr>
          <w:sz w:val="18"/>
          <w:szCs w:val="18"/>
        </w:rPr>
        <w:tab/>
      </w:r>
      <w:r w:rsidRPr="00DF1B43">
        <w:rPr>
          <w:sz w:val="18"/>
          <w:szCs w:val="18"/>
        </w:rPr>
        <w:tab/>
      </w:r>
      <w:r w:rsidRPr="00DF1B43">
        <w:rPr>
          <w:sz w:val="18"/>
          <w:szCs w:val="18"/>
        </w:rPr>
        <w:tab/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DF1B43" w:rsidRPr="00DF1B43" w14:paraId="56E18D0A" w14:textId="77777777" w:rsidTr="00762CE5">
        <w:trPr>
          <w:cantSplit/>
          <w:trHeight w:val="92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9BD" w14:textId="77777777" w:rsidR="00DF1B43" w:rsidRPr="00DF1B43" w:rsidRDefault="00DF1B43" w:rsidP="00DF1B43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DF1B43">
              <w:rPr>
                <w:bCs/>
                <w:color w:val="000000" w:themeColor="text1"/>
                <w:sz w:val="18"/>
                <w:szCs w:val="18"/>
              </w:rPr>
              <w:t>Nazwa (firma) i adres</w:t>
            </w:r>
          </w:p>
          <w:p w14:paraId="2C487357" w14:textId="77777777" w:rsidR="00DF1B43" w:rsidRPr="00DF1B43" w:rsidRDefault="00DF1B43" w:rsidP="00DF1B43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F1B43">
              <w:rPr>
                <w:bCs/>
                <w:color w:val="000000" w:themeColor="text1"/>
                <w:sz w:val="18"/>
                <w:szCs w:val="18"/>
              </w:rPr>
              <w:t>wykonawcy / wykonawców wspólnie ubiegających się o 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959D" w14:textId="77777777" w:rsidR="00DF1B43" w:rsidRPr="00DF1B43" w:rsidRDefault="00DF1B43" w:rsidP="00DF1B43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B5B19A5" w14:textId="7493D5D1" w:rsidR="00DF1B43" w:rsidRPr="00DF1B43" w:rsidRDefault="00DF1B43" w:rsidP="00DF1B43">
      <w:pPr>
        <w:spacing w:line="240" w:lineRule="auto"/>
        <w:jc w:val="both"/>
        <w:rPr>
          <w:sz w:val="18"/>
          <w:szCs w:val="18"/>
        </w:rPr>
      </w:pPr>
    </w:p>
    <w:p w14:paraId="511923D4" w14:textId="77777777" w:rsidR="00DF1B43" w:rsidRPr="00DF1B43" w:rsidRDefault="00DF1B43" w:rsidP="00DF1B43">
      <w:pPr>
        <w:tabs>
          <w:tab w:val="left" w:pos="3098"/>
        </w:tabs>
        <w:spacing w:before="120" w:after="120" w:line="240" w:lineRule="auto"/>
        <w:ind w:right="1"/>
        <w:rPr>
          <w:rFonts w:eastAsia="Open Sans"/>
          <w:sz w:val="18"/>
          <w:szCs w:val="18"/>
        </w:rPr>
      </w:pPr>
      <w:r w:rsidRPr="00DF1B43">
        <w:rPr>
          <w:rFonts w:eastAsia="Open Sans"/>
          <w:sz w:val="18"/>
          <w:szCs w:val="18"/>
        </w:rPr>
        <w:t>Uwaga !   Wymagany kwalifikowany podpis elektroniczny</w:t>
      </w:r>
    </w:p>
    <w:p w14:paraId="56249ADB" w14:textId="77777777" w:rsidR="00A7552C" w:rsidRDefault="00A7552C" w:rsidP="00A7552C">
      <w:pPr>
        <w:spacing w:before="120" w:after="120" w:line="300" w:lineRule="auto"/>
        <w:rPr>
          <w:color w:val="FF0000"/>
          <w:sz w:val="20"/>
          <w:szCs w:val="20"/>
        </w:rPr>
      </w:pPr>
    </w:p>
    <w:p w14:paraId="5B48800F" w14:textId="77777777" w:rsidR="00DF1B43" w:rsidRDefault="00DF1B43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61238D21" w14:textId="77777777" w:rsidR="00DF1B43" w:rsidRDefault="00DF1B43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4DC4D3CC" w14:textId="77777777" w:rsidR="00DF1B43" w:rsidRDefault="00DF1B43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380467A2" w14:textId="77777777" w:rsidR="00DF1B43" w:rsidRDefault="00DF1B43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0B5A5FB7" w14:textId="77777777" w:rsidR="00DF1B43" w:rsidRDefault="00DF1B43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6F768E2F" w14:textId="77777777" w:rsidR="00DF1B43" w:rsidRDefault="00DF1B43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6554F056" w14:textId="77777777" w:rsidR="00DF1B43" w:rsidRDefault="00DF1B43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1EF57B26" w14:textId="77777777" w:rsidR="00DF1B43" w:rsidRDefault="00DF1B43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0022085A" w14:textId="77777777" w:rsidR="00DF1B43" w:rsidRDefault="00DF1B43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6C0C55FA" w14:textId="77777777" w:rsidR="00DF1B43" w:rsidRDefault="00DF1B43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72D97BC8" w14:textId="77777777" w:rsidR="00786CA7" w:rsidRDefault="00786CA7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55F84A70" w14:textId="77777777" w:rsidR="00DF1B43" w:rsidRDefault="00DF1B43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</w:p>
    <w:p w14:paraId="63BAF037" w14:textId="684AA38F" w:rsidR="00DF1B43" w:rsidRDefault="00DF1B43" w:rsidP="00EC0561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</w:rPr>
      </w:pPr>
      <w:r w:rsidRPr="0057587A">
        <w:rPr>
          <w:b/>
          <w:bCs/>
          <w:i/>
          <w:iCs/>
          <w:smallCaps/>
          <w:sz w:val="20"/>
          <w:szCs w:val="20"/>
        </w:rPr>
        <w:lastRenderedPageBreak/>
        <w:t xml:space="preserve">Załącznik nr </w:t>
      </w:r>
      <w:r>
        <w:rPr>
          <w:b/>
          <w:bCs/>
          <w:i/>
          <w:iCs/>
          <w:smallCaps/>
          <w:sz w:val="20"/>
          <w:szCs w:val="20"/>
        </w:rPr>
        <w:t>7.3.</w:t>
      </w:r>
    </w:p>
    <w:p w14:paraId="1A433813" w14:textId="48F26904" w:rsidR="00786CA7" w:rsidRDefault="00786CA7" w:rsidP="00786CA7">
      <w:pPr>
        <w:spacing w:after="120" w:line="240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OŚWIADCZENIE WSTĘPNE/WŁASNE * (*niewłaściwe skreślić)</w:t>
      </w:r>
    </w:p>
    <w:p w14:paraId="19059464" w14:textId="591874BC" w:rsidR="00DF1B43" w:rsidRPr="00786CA7" w:rsidRDefault="00DF1B43" w:rsidP="00DF1B43">
      <w:pPr>
        <w:spacing w:after="120" w:line="240" w:lineRule="auto"/>
        <w:jc w:val="center"/>
        <w:rPr>
          <w:b/>
          <w:sz w:val="18"/>
          <w:szCs w:val="18"/>
        </w:rPr>
      </w:pPr>
      <w:r w:rsidRPr="00786CA7">
        <w:rPr>
          <w:b/>
          <w:sz w:val="18"/>
          <w:szCs w:val="18"/>
        </w:rPr>
        <w:t xml:space="preserve">podmiotu udostępniającego zasoby </w:t>
      </w:r>
    </w:p>
    <w:p w14:paraId="061A8292" w14:textId="77777777" w:rsidR="00DF1B43" w:rsidRPr="00786CA7" w:rsidRDefault="00DF1B43" w:rsidP="00DF1B43">
      <w:pPr>
        <w:spacing w:before="120" w:after="0" w:line="240" w:lineRule="auto"/>
        <w:jc w:val="center"/>
        <w:rPr>
          <w:b/>
          <w:caps/>
          <w:sz w:val="18"/>
          <w:szCs w:val="18"/>
        </w:rPr>
      </w:pPr>
      <w:r w:rsidRPr="00786CA7">
        <w:rPr>
          <w:b/>
          <w:sz w:val="18"/>
          <w:szCs w:val="18"/>
        </w:rPr>
        <w:t xml:space="preserve">DOTYCZĄCE PRZESŁANEK WYKLUCZENIA Z ART. 5K ROZPORZĄDZENIA 833/2014 ORAZ ART. 7 UST. 1 USTAWY </w:t>
      </w:r>
      <w:r w:rsidRPr="00786CA7">
        <w:rPr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14:paraId="420FBE08" w14:textId="77777777" w:rsidR="00DF1B43" w:rsidRPr="00DF1B43" w:rsidRDefault="00DF1B43" w:rsidP="00DF1B43">
      <w:pPr>
        <w:spacing w:before="120" w:after="0" w:line="240" w:lineRule="auto"/>
        <w:jc w:val="center"/>
        <w:rPr>
          <w:b/>
          <w:sz w:val="18"/>
          <w:szCs w:val="18"/>
          <w:u w:val="single"/>
        </w:rPr>
      </w:pPr>
      <w:r w:rsidRPr="00DF1B43">
        <w:rPr>
          <w:b/>
          <w:sz w:val="18"/>
          <w:szCs w:val="18"/>
        </w:rPr>
        <w:t xml:space="preserve">składane na podstawie art. 125 ust. 5 ustawy </w:t>
      </w:r>
      <w:proofErr w:type="spellStart"/>
      <w:r w:rsidRPr="00DF1B43">
        <w:rPr>
          <w:b/>
          <w:sz w:val="18"/>
          <w:szCs w:val="18"/>
        </w:rPr>
        <w:t>Pzp</w:t>
      </w:r>
      <w:proofErr w:type="spellEnd"/>
    </w:p>
    <w:p w14:paraId="7373B915" w14:textId="77777777" w:rsidR="00786CA7" w:rsidRDefault="00786CA7" w:rsidP="00786CA7">
      <w:pPr>
        <w:spacing w:after="0" w:line="240" w:lineRule="auto"/>
        <w:ind w:right="-59"/>
        <w:jc w:val="both"/>
        <w:rPr>
          <w:sz w:val="18"/>
          <w:szCs w:val="18"/>
        </w:rPr>
      </w:pPr>
    </w:p>
    <w:p w14:paraId="030827CF" w14:textId="6AEBCF11" w:rsidR="00786CA7" w:rsidRDefault="00786CA7" w:rsidP="00786CA7">
      <w:pPr>
        <w:spacing w:after="0" w:line="240" w:lineRule="auto"/>
        <w:ind w:right="-59"/>
        <w:jc w:val="both"/>
        <w:rPr>
          <w:sz w:val="18"/>
          <w:szCs w:val="18"/>
        </w:rPr>
      </w:pPr>
      <w:r w:rsidRPr="00DF1B43">
        <w:rPr>
          <w:sz w:val="18"/>
          <w:szCs w:val="18"/>
        </w:rPr>
        <w:t xml:space="preserve">Na potrzeby postępowania o udzielenie zamówienia publicznego pn. </w:t>
      </w:r>
      <w:r w:rsidRPr="00DF1B43">
        <w:rPr>
          <w:b/>
          <w:sz w:val="18"/>
          <w:szCs w:val="18"/>
        </w:rPr>
        <w:t>„</w:t>
      </w:r>
      <w:r w:rsidRPr="00DF1B43">
        <w:rPr>
          <w:b/>
          <w:bCs/>
          <w:color w:val="111111"/>
          <w:sz w:val="18"/>
          <w:szCs w:val="18"/>
          <w:shd w:val="clear" w:color="auto" w:fill="FFFFFF"/>
        </w:rPr>
        <w:t>DOSTAWA ENERGII ELEKTRYCZNEJ DLA </w:t>
      </w:r>
      <w:r w:rsidRPr="00DF1B43">
        <w:rPr>
          <w:b/>
          <w:bCs/>
          <w:sz w:val="18"/>
          <w:szCs w:val="18"/>
        </w:rPr>
        <w:t>PORTU LOTNICZEGO GDAŃSK IM. LECHA WAŁĘSY NA LATA 2024-2025</w:t>
      </w:r>
      <w:r w:rsidRPr="00DF1B43">
        <w:rPr>
          <w:b/>
          <w:sz w:val="18"/>
          <w:szCs w:val="18"/>
        </w:rPr>
        <w:t xml:space="preserve">” </w:t>
      </w:r>
      <w:r w:rsidRPr="00DF1B43">
        <w:rPr>
          <w:sz w:val="18"/>
          <w:szCs w:val="18"/>
        </w:rPr>
        <w:t>prowadzonego przez Port Lotniczy Gdańsk Sp. z o.o.</w:t>
      </w:r>
      <w:r w:rsidRPr="00DF1B43">
        <w:rPr>
          <w:i/>
          <w:sz w:val="18"/>
          <w:szCs w:val="18"/>
        </w:rPr>
        <w:t xml:space="preserve"> </w:t>
      </w:r>
      <w:r w:rsidRPr="00DF1B43">
        <w:rPr>
          <w:sz w:val="18"/>
          <w:szCs w:val="18"/>
        </w:rPr>
        <w:t>oświadczam, co następuje:</w:t>
      </w:r>
    </w:p>
    <w:p w14:paraId="43AE2692" w14:textId="77777777" w:rsidR="00DF1B43" w:rsidRPr="00DF1B43" w:rsidRDefault="00DF1B43" w:rsidP="0061327C">
      <w:pPr>
        <w:shd w:val="clear" w:color="auto" w:fill="BFBFBF" w:themeFill="background1" w:themeFillShade="BF"/>
        <w:spacing w:after="0" w:line="240" w:lineRule="auto"/>
        <w:rPr>
          <w:b/>
          <w:sz w:val="18"/>
          <w:szCs w:val="18"/>
        </w:rPr>
      </w:pPr>
      <w:r w:rsidRPr="00DF1B43">
        <w:rPr>
          <w:b/>
          <w:sz w:val="18"/>
          <w:szCs w:val="18"/>
        </w:rPr>
        <w:t>OŚWIADCZENIA DOTYCZĄCE PODMIOTU UDOSTEPNIAJĄCEGO ZASOBY:</w:t>
      </w:r>
    </w:p>
    <w:p w14:paraId="0B0A77A6" w14:textId="77777777" w:rsidR="00DF1B43" w:rsidRPr="00DF1B43" w:rsidRDefault="00DF1B43">
      <w:pPr>
        <w:pStyle w:val="Akapitzlist"/>
        <w:numPr>
          <w:ilvl w:val="0"/>
          <w:numId w:val="57"/>
        </w:numPr>
        <w:spacing w:after="0" w:line="240" w:lineRule="auto"/>
        <w:contextualSpacing/>
        <w:jc w:val="both"/>
        <w:rPr>
          <w:b/>
          <w:bCs/>
          <w:sz w:val="18"/>
          <w:szCs w:val="18"/>
        </w:rPr>
      </w:pPr>
      <w:r w:rsidRPr="00DF1B43">
        <w:rPr>
          <w:sz w:val="18"/>
          <w:szCs w:val="18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F1B43">
        <w:rPr>
          <w:rStyle w:val="Odwoanieprzypisudolnego"/>
          <w:sz w:val="18"/>
          <w:szCs w:val="18"/>
        </w:rPr>
        <w:footnoteReference w:id="3"/>
      </w:r>
    </w:p>
    <w:p w14:paraId="2B9CCF28" w14:textId="77777777" w:rsidR="00DF1B43" w:rsidRPr="00DF1B43" w:rsidRDefault="00DF1B43">
      <w:pPr>
        <w:pStyle w:val="NormalnyWeb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F1B43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DF1B4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DF1B43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DF1B43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DF1B43">
        <w:rPr>
          <w:rFonts w:ascii="Arial" w:hAnsi="Arial" w:cs="Arial"/>
          <w:color w:val="222222"/>
          <w:sz w:val="18"/>
          <w:szCs w:val="18"/>
        </w:rPr>
        <w:t>(Dz. U. poz. 835)</w:t>
      </w:r>
      <w:r w:rsidRPr="00DF1B43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DF1B4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4"/>
      </w:r>
    </w:p>
    <w:p w14:paraId="39C3FFAF" w14:textId="77777777" w:rsidR="00DF1B43" w:rsidRPr="00DF1B43" w:rsidRDefault="00DF1B43" w:rsidP="00DF1B43">
      <w:pPr>
        <w:spacing w:after="0" w:line="240" w:lineRule="auto"/>
        <w:ind w:left="5664" w:firstLine="708"/>
        <w:jc w:val="both"/>
        <w:rPr>
          <w:i/>
          <w:sz w:val="18"/>
          <w:szCs w:val="18"/>
        </w:rPr>
      </w:pPr>
    </w:p>
    <w:p w14:paraId="111F1686" w14:textId="663517D5" w:rsidR="00DF1B43" w:rsidRPr="00DF1B43" w:rsidRDefault="00DF1B43" w:rsidP="00786CA7">
      <w:pPr>
        <w:shd w:val="clear" w:color="auto" w:fill="BFBFBF" w:themeFill="background1" w:themeFillShade="BF"/>
        <w:spacing w:after="0" w:line="240" w:lineRule="auto"/>
        <w:jc w:val="both"/>
        <w:rPr>
          <w:b/>
          <w:sz w:val="18"/>
          <w:szCs w:val="18"/>
        </w:rPr>
      </w:pPr>
      <w:r w:rsidRPr="00DF1B43">
        <w:rPr>
          <w:b/>
          <w:sz w:val="18"/>
          <w:szCs w:val="18"/>
        </w:rPr>
        <w:t>OŚWIADCZENIE DOTYCZĄCE PODANYCH INFORMACJI:</w:t>
      </w:r>
    </w:p>
    <w:p w14:paraId="70AFCCD2" w14:textId="77777777" w:rsidR="00DF1B43" w:rsidRPr="00DF1B43" w:rsidRDefault="00DF1B43" w:rsidP="00DF1B43">
      <w:pPr>
        <w:spacing w:after="0" w:line="240" w:lineRule="auto"/>
        <w:jc w:val="both"/>
        <w:rPr>
          <w:sz w:val="18"/>
          <w:szCs w:val="18"/>
        </w:rPr>
      </w:pPr>
      <w:r w:rsidRPr="00DF1B43">
        <w:rPr>
          <w:sz w:val="18"/>
          <w:szCs w:val="18"/>
        </w:rPr>
        <w:t xml:space="preserve">Oświadczam, że wszystkie informacje podane w powyższych oświadczeniach są aktualne </w:t>
      </w:r>
      <w:r w:rsidRPr="00DF1B43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35192B2" w14:textId="77777777" w:rsidR="00DF1B43" w:rsidRPr="00DF1B43" w:rsidRDefault="00DF1B43" w:rsidP="00DF1B43">
      <w:pPr>
        <w:spacing w:after="0" w:line="240" w:lineRule="auto"/>
        <w:jc w:val="both"/>
        <w:rPr>
          <w:sz w:val="18"/>
          <w:szCs w:val="1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61327C" w:rsidRPr="00DF1B43" w14:paraId="6C392B9A" w14:textId="77777777" w:rsidTr="00762CE5">
        <w:trPr>
          <w:cantSplit/>
          <w:trHeight w:val="92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2158" w14:textId="77777777" w:rsidR="0061327C" w:rsidRPr="00DF1B43" w:rsidRDefault="0061327C" w:rsidP="00762CE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DF1B43">
              <w:rPr>
                <w:bCs/>
                <w:color w:val="000000" w:themeColor="text1"/>
                <w:sz w:val="18"/>
                <w:szCs w:val="18"/>
              </w:rPr>
              <w:t>Nazwa (firma) i adres</w:t>
            </w:r>
          </w:p>
          <w:p w14:paraId="167E05FD" w14:textId="77777777" w:rsidR="0061327C" w:rsidRPr="00DF1B43" w:rsidRDefault="0061327C" w:rsidP="00762CE5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DF1B43">
              <w:rPr>
                <w:bCs/>
                <w:color w:val="000000" w:themeColor="text1"/>
                <w:sz w:val="18"/>
                <w:szCs w:val="18"/>
              </w:rPr>
              <w:t>wykonawcy / wykonawców wspólnie ubiegających się o 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664A" w14:textId="77777777" w:rsidR="0061327C" w:rsidRPr="00DF1B43" w:rsidRDefault="0061327C" w:rsidP="00762CE5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CE840D7" w14:textId="77777777" w:rsidR="00DF1B43" w:rsidRDefault="00DF1B43" w:rsidP="00DF1B43">
      <w:pPr>
        <w:spacing w:after="0" w:line="360" w:lineRule="auto"/>
        <w:jc w:val="both"/>
        <w:rPr>
          <w:sz w:val="21"/>
          <w:szCs w:val="21"/>
        </w:rPr>
      </w:pPr>
    </w:p>
    <w:p w14:paraId="2A9B58F4" w14:textId="17790DB9" w:rsidR="00B4687A" w:rsidRPr="006A2979" w:rsidRDefault="0061327C" w:rsidP="006A2979">
      <w:pPr>
        <w:tabs>
          <w:tab w:val="left" w:pos="3098"/>
        </w:tabs>
        <w:spacing w:before="120" w:after="120" w:line="240" w:lineRule="auto"/>
        <w:ind w:right="1"/>
        <w:rPr>
          <w:rFonts w:eastAsia="Open Sans"/>
          <w:sz w:val="18"/>
          <w:szCs w:val="18"/>
        </w:rPr>
      </w:pPr>
      <w:r w:rsidRPr="00DF1B43">
        <w:rPr>
          <w:rFonts w:eastAsia="Open Sans"/>
          <w:sz w:val="18"/>
          <w:szCs w:val="18"/>
        </w:rPr>
        <w:t>Uwaga !   Wymagany kwalifikowany podpis elektroniczn</w:t>
      </w:r>
      <w:r w:rsidR="006A2979">
        <w:rPr>
          <w:rFonts w:eastAsia="Open Sans"/>
          <w:sz w:val="18"/>
          <w:szCs w:val="18"/>
        </w:rPr>
        <w:t>y.</w:t>
      </w:r>
    </w:p>
    <w:p w14:paraId="5FE5C490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3EEEE237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77FF5314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732EAADB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01538DA8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03F5007B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116C4954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4AFA79C1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406E6ABA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337C71E6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19915B9A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12627777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68E7396C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609ACDA8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32AF60B8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5D907155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2AAA0334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41831450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46CFC8C2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6C3E610A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7FEDAEF8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2A22C6A2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73CBA5E5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5F3BD78B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566A312D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292D0A27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4061D527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66D4023C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755A4D6B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064C9DAB" w14:textId="77777777" w:rsidR="00B4687A" w:rsidRDefault="00B4687A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3E05B29D" w14:textId="77777777" w:rsidR="004F63C1" w:rsidRPr="009B42F4" w:rsidRDefault="004F63C1" w:rsidP="00592A66">
      <w:pPr>
        <w:spacing w:after="0" w:line="240" w:lineRule="auto"/>
        <w:rPr>
          <w:b/>
          <w:bCs/>
          <w:i/>
          <w:iCs/>
          <w:smallCaps/>
          <w:sz w:val="20"/>
          <w:szCs w:val="20"/>
        </w:rPr>
      </w:pPr>
    </w:p>
    <w:p w14:paraId="13C716B2" w14:textId="77777777" w:rsidR="004F63C1" w:rsidRDefault="004F63C1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3D90185A" w14:textId="77777777" w:rsidR="004F63C1" w:rsidRDefault="004F63C1" w:rsidP="00592A66">
      <w:pPr>
        <w:spacing w:after="0" w:line="240" w:lineRule="auto"/>
        <w:rPr>
          <w:rFonts w:eastAsia="Open Sans"/>
          <w:sz w:val="20"/>
          <w:szCs w:val="20"/>
        </w:rPr>
      </w:pPr>
    </w:p>
    <w:p w14:paraId="4CB4EDC5" w14:textId="77777777" w:rsidR="0032621E" w:rsidRDefault="0032621E" w:rsidP="00592A66">
      <w:pPr>
        <w:spacing w:after="0" w:line="240" w:lineRule="auto"/>
        <w:rPr>
          <w:rFonts w:eastAsia="Lucida Sans Unicode"/>
          <w:b/>
          <w:i/>
          <w:kern w:val="2"/>
          <w:sz w:val="20"/>
          <w:szCs w:val="20"/>
          <w:lang w:eastAsia="hi-IN" w:bidi="hi-IN"/>
        </w:rPr>
      </w:pPr>
    </w:p>
    <w:sectPr w:rsidR="0032621E" w:rsidSect="00021ECE">
      <w:headerReference w:type="default" r:id="rId8"/>
      <w:footerReference w:type="default" r:id="rId9"/>
      <w:pgSz w:w="11906" w:h="16838"/>
      <w:pgMar w:top="902" w:right="1134" w:bottom="130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C48B" w14:textId="77777777" w:rsidR="004B521C" w:rsidRDefault="004B521C" w:rsidP="00021ECE">
      <w:pPr>
        <w:spacing w:after="0" w:line="240" w:lineRule="auto"/>
      </w:pPr>
      <w:r>
        <w:separator/>
      </w:r>
    </w:p>
  </w:endnote>
  <w:endnote w:type="continuationSeparator" w:id="0">
    <w:p w14:paraId="4414B71E" w14:textId="77777777" w:rsidR="004B521C" w:rsidRDefault="004B521C" w:rsidP="0002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5218"/>
      <w:docPartObj>
        <w:docPartGallery w:val="Page Numbers (Bottom of Page)"/>
        <w:docPartUnique/>
      </w:docPartObj>
    </w:sdtPr>
    <w:sdtEndPr/>
    <w:sdtContent>
      <w:p w14:paraId="73AEC515" w14:textId="77777777" w:rsidR="00E957B0" w:rsidRDefault="00E957B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76F6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12CBBABB" w14:textId="77777777" w:rsidR="00E957B0" w:rsidRDefault="00E95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CA5B" w14:textId="77777777" w:rsidR="004B521C" w:rsidRDefault="004B521C" w:rsidP="00021ECE">
      <w:pPr>
        <w:spacing w:after="0" w:line="240" w:lineRule="auto"/>
      </w:pPr>
      <w:r>
        <w:separator/>
      </w:r>
    </w:p>
  </w:footnote>
  <w:footnote w:type="continuationSeparator" w:id="0">
    <w:p w14:paraId="17364766" w14:textId="77777777" w:rsidR="004B521C" w:rsidRDefault="004B521C" w:rsidP="00021ECE">
      <w:pPr>
        <w:spacing w:after="0" w:line="240" w:lineRule="auto"/>
      </w:pPr>
      <w:r>
        <w:continuationSeparator/>
      </w:r>
    </w:p>
  </w:footnote>
  <w:footnote w:id="1">
    <w:p w14:paraId="00F3B406" w14:textId="77777777" w:rsidR="00DF1B43" w:rsidRDefault="00DF1B43" w:rsidP="00DF1B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4DFEEE" w14:textId="77777777" w:rsidR="00DF1B43" w:rsidRDefault="00DF1B4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B39C581" w14:textId="77777777" w:rsidR="00DF1B43" w:rsidRDefault="00DF1B4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25AD16D" w14:textId="77777777" w:rsidR="00DF1B43" w:rsidRDefault="00DF1B4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120FF84" w14:textId="77777777" w:rsidR="00DF1B43" w:rsidRDefault="00DF1B43" w:rsidP="00DF1B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9F73848" w14:textId="77777777" w:rsidR="00DF1B43" w:rsidRDefault="00DF1B43" w:rsidP="00DF1B43">
      <w:pPr>
        <w:spacing w:after="0"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color w:val="222222"/>
          <w:sz w:val="16"/>
          <w:szCs w:val="16"/>
        </w:rPr>
        <w:t>Pzp</w:t>
      </w:r>
      <w:proofErr w:type="spellEnd"/>
      <w:r>
        <w:rPr>
          <w:color w:val="222222"/>
          <w:sz w:val="16"/>
          <w:szCs w:val="16"/>
        </w:rPr>
        <w:t xml:space="preserve"> wyklucza się:</w:t>
      </w:r>
    </w:p>
    <w:p w14:paraId="5C36E704" w14:textId="77777777" w:rsidR="00DF1B43" w:rsidRDefault="00DF1B43" w:rsidP="00DF1B43">
      <w:pPr>
        <w:spacing w:after="0" w:line="240" w:lineRule="auto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495B85" w14:textId="77777777" w:rsidR="00DF1B43" w:rsidRDefault="00DF1B43" w:rsidP="00DF1B43">
      <w:pPr>
        <w:spacing w:after="0" w:line="240" w:lineRule="auto"/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48D9B4" w14:textId="77777777" w:rsidR="00DF1B43" w:rsidRDefault="00DF1B43" w:rsidP="00DF1B43">
      <w:pPr>
        <w:spacing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0C7CF3" w14:textId="77777777" w:rsidR="00DF1B43" w:rsidRDefault="00DF1B43" w:rsidP="00DF1B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B22786D" w14:textId="77777777" w:rsidR="00DF1B43" w:rsidRDefault="00DF1B4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472DB11" w14:textId="77777777" w:rsidR="00DF1B43" w:rsidRDefault="00DF1B4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54B038C" w14:textId="77777777" w:rsidR="00DF1B43" w:rsidRDefault="00DF1B4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9D4131C" w14:textId="77777777" w:rsidR="00DF1B43" w:rsidRDefault="00DF1B43" w:rsidP="00DF1B4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7EDFFC0" w14:textId="77777777" w:rsidR="00DF1B43" w:rsidRDefault="00DF1B43" w:rsidP="00DF1B43">
      <w:pPr>
        <w:spacing w:after="0"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color w:val="222222"/>
          <w:sz w:val="16"/>
          <w:szCs w:val="16"/>
        </w:rPr>
        <w:t>Pzp</w:t>
      </w:r>
      <w:proofErr w:type="spellEnd"/>
      <w:r>
        <w:rPr>
          <w:color w:val="222222"/>
          <w:sz w:val="16"/>
          <w:szCs w:val="16"/>
        </w:rPr>
        <w:t xml:space="preserve"> wyklucza się:</w:t>
      </w:r>
    </w:p>
    <w:p w14:paraId="407935C7" w14:textId="77777777" w:rsidR="00DF1B43" w:rsidRDefault="00DF1B43" w:rsidP="00DF1B43">
      <w:pPr>
        <w:spacing w:after="0" w:line="240" w:lineRule="auto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10E2A5" w14:textId="77777777" w:rsidR="00DF1B43" w:rsidRDefault="00DF1B43" w:rsidP="00DF1B43">
      <w:pPr>
        <w:spacing w:after="0" w:line="240" w:lineRule="auto"/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D39520" w14:textId="77777777" w:rsidR="00DF1B43" w:rsidRDefault="00DF1B43" w:rsidP="00DF1B43">
      <w:pPr>
        <w:spacing w:after="0" w:line="240" w:lineRule="auto"/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BBC7" w14:textId="73DACD15" w:rsidR="0063619D" w:rsidRPr="001D3391" w:rsidRDefault="0063619D" w:rsidP="0063619D">
    <w:pPr>
      <w:spacing w:after="0"/>
      <w:jc w:val="center"/>
      <w:rPr>
        <w:b/>
        <w:sz w:val="20"/>
        <w:szCs w:val="20"/>
      </w:rPr>
    </w:pPr>
    <w:r w:rsidRPr="001D3391">
      <w:rPr>
        <w:b/>
        <w:sz w:val="20"/>
        <w:szCs w:val="20"/>
      </w:rPr>
      <w:t>„</w:t>
    </w:r>
    <w:r w:rsidRPr="00750B0F">
      <w:rPr>
        <w:b/>
        <w:bCs/>
        <w:color w:val="111111"/>
        <w:sz w:val="20"/>
        <w:szCs w:val="20"/>
        <w:shd w:val="clear" w:color="auto" w:fill="FFFFFF"/>
      </w:rPr>
      <w:t>DOSTAWA ENERGII ELEKTRYCZNEJ DLA </w:t>
    </w:r>
    <w:r w:rsidRPr="00750B0F">
      <w:rPr>
        <w:b/>
        <w:bCs/>
        <w:sz w:val="20"/>
        <w:szCs w:val="20"/>
      </w:rPr>
      <w:t>PORTU LOTNICZEGO GDAŃSK IM. LECHA WAŁĘSY</w:t>
    </w: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br/>
      <w:t>NA LATA 2024-2025</w:t>
    </w:r>
    <w:r w:rsidRPr="001D3391">
      <w:rPr>
        <w:b/>
        <w:sz w:val="20"/>
        <w:szCs w:val="20"/>
      </w:rPr>
      <w:t>”</w:t>
    </w:r>
  </w:p>
  <w:p w14:paraId="2FF1BC21" w14:textId="77777777" w:rsidR="00E957B0" w:rsidRDefault="00E957B0">
    <w:pPr>
      <w:pStyle w:val="Nagwek"/>
      <w:pBdr>
        <w:bottom w:val="thickThinSmallGap" w:sz="24" w:space="1" w:color="800000"/>
      </w:pBdr>
      <w:jc w:val="center"/>
      <w:rPr>
        <w:rFonts w:ascii="Cambria" w:hAnsi="Cambria" w:cs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33" w:hanging="340"/>
      </w:pPr>
    </w:lvl>
    <w:lvl w:ilvl="2">
      <w:start w:val="9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2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00" w:hanging="180"/>
      </w:pPr>
    </w:lvl>
  </w:abstractNum>
  <w:abstractNum w:abstractNumId="3" w15:restartNumberingAfterBreak="0">
    <w:nsid w:val="00000014"/>
    <w:multiLevelType w:val="multilevel"/>
    <w:tmpl w:val="EA0214C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50" w:hanging="180"/>
      </w:pPr>
    </w:lvl>
  </w:abstractNum>
  <w:abstractNum w:abstractNumId="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-143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3D645F0"/>
    <w:multiLevelType w:val="hybridMultilevel"/>
    <w:tmpl w:val="ADD8DDF8"/>
    <w:lvl w:ilvl="0" w:tplc="FFFFFFFF">
      <w:start w:val="1"/>
      <w:numFmt w:val="lowerLetter"/>
      <w:lvlText w:val="%1)"/>
      <w:lvlJc w:val="left"/>
      <w:pPr>
        <w:ind w:left="1570" w:hanging="360"/>
      </w:pPr>
    </w:lvl>
    <w:lvl w:ilvl="1" w:tplc="04150017">
      <w:start w:val="1"/>
      <w:numFmt w:val="lowerLetter"/>
      <w:lvlText w:val="%2)"/>
      <w:lvlJc w:val="left"/>
      <w:pPr>
        <w:ind w:left="2290" w:hanging="360"/>
      </w:pPr>
    </w:lvl>
    <w:lvl w:ilvl="2" w:tplc="32EE3A1C">
      <w:start w:val="1"/>
      <w:numFmt w:val="lowerRoman"/>
      <w:lvlText w:val="%3."/>
      <w:lvlJc w:val="left"/>
      <w:pPr>
        <w:ind w:left="355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03FA3FAF"/>
    <w:multiLevelType w:val="hybridMultilevel"/>
    <w:tmpl w:val="B0C4BB1A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7" w15:restartNumberingAfterBreak="0">
    <w:nsid w:val="07F332D7"/>
    <w:multiLevelType w:val="hybridMultilevel"/>
    <w:tmpl w:val="347CDFE8"/>
    <w:lvl w:ilvl="0" w:tplc="FFFFFFFF">
      <w:start w:val="1"/>
      <w:numFmt w:val="decimal"/>
      <w:lvlText w:val="%1)"/>
      <w:lvlJc w:val="left"/>
      <w:pPr>
        <w:ind w:left="1443" w:hanging="360"/>
      </w:pPr>
    </w:lvl>
    <w:lvl w:ilvl="1" w:tplc="FFFFFFFF" w:tentative="1">
      <w:start w:val="1"/>
      <w:numFmt w:val="lowerLetter"/>
      <w:lvlText w:val="%2."/>
      <w:lvlJc w:val="left"/>
      <w:pPr>
        <w:ind w:left="2163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603" w:hanging="360"/>
      </w:pPr>
    </w:lvl>
    <w:lvl w:ilvl="4" w:tplc="FFFFFFFF" w:tentative="1">
      <w:start w:val="1"/>
      <w:numFmt w:val="lowerLetter"/>
      <w:lvlText w:val="%5."/>
      <w:lvlJc w:val="left"/>
      <w:pPr>
        <w:ind w:left="4323" w:hanging="360"/>
      </w:pPr>
    </w:lvl>
    <w:lvl w:ilvl="5" w:tplc="FFFFFFFF" w:tentative="1">
      <w:start w:val="1"/>
      <w:numFmt w:val="lowerRoman"/>
      <w:lvlText w:val="%6."/>
      <w:lvlJc w:val="right"/>
      <w:pPr>
        <w:ind w:left="5043" w:hanging="180"/>
      </w:pPr>
    </w:lvl>
    <w:lvl w:ilvl="6" w:tplc="FFFFFFFF" w:tentative="1">
      <w:start w:val="1"/>
      <w:numFmt w:val="decimal"/>
      <w:lvlText w:val="%7."/>
      <w:lvlJc w:val="left"/>
      <w:pPr>
        <w:ind w:left="5763" w:hanging="360"/>
      </w:pPr>
    </w:lvl>
    <w:lvl w:ilvl="7" w:tplc="FFFFFFFF" w:tentative="1">
      <w:start w:val="1"/>
      <w:numFmt w:val="lowerLetter"/>
      <w:lvlText w:val="%8."/>
      <w:lvlJc w:val="left"/>
      <w:pPr>
        <w:ind w:left="6483" w:hanging="360"/>
      </w:pPr>
    </w:lvl>
    <w:lvl w:ilvl="8" w:tplc="FFFFFFFF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" w15:restartNumberingAfterBreak="0">
    <w:nsid w:val="082E0B38"/>
    <w:multiLevelType w:val="hybridMultilevel"/>
    <w:tmpl w:val="082E1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E3029"/>
    <w:multiLevelType w:val="hybridMultilevel"/>
    <w:tmpl w:val="7F0C4C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CB06AF2"/>
    <w:multiLevelType w:val="hybridMultilevel"/>
    <w:tmpl w:val="3358194A"/>
    <w:lvl w:ilvl="0" w:tplc="FFFFFFFF">
      <w:start w:val="1"/>
      <w:numFmt w:val="decimal"/>
      <w:lvlText w:val="%1."/>
      <w:lvlJc w:val="left"/>
      <w:pPr>
        <w:ind w:left="1439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1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2D223A3"/>
    <w:multiLevelType w:val="hybridMultilevel"/>
    <w:tmpl w:val="124645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853E084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8C760A60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3486095"/>
    <w:multiLevelType w:val="hybridMultilevel"/>
    <w:tmpl w:val="6428D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13BA0"/>
    <w:multiLevelType w:val="hybridMultilevel"/>
    <w:tmpl w:val="B9043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D7CB7"/>
    <w:multiLevelType w:val="hybridMultilevel"/>
    <w:tmpl w:val="EA381172"/>
    <w:lvl w:ilvl="0" w:tplc="FFFFFFFF">
      <w:start w:val="1"/>
      <w:numFmt w:val="upperRoman"/>
      <w:lvlText w:val="%1."/>
      <w:lvlJc w:val="right"/>
      <w:pPr>
        <w:ind w:left="719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39" w:hanging="360"/>
      </w:pPr>
    </w:lvl>
    <w:lvl w:ilvl="2" w:tplc="FFFFFFFF">
      <w:start w:val="1"/>
      <w:numFmt w:val="lowerRoman"/>
      <w:lvlText w:val="%3."/>
      <w:lvlJc w:val="right"/>
      <w:pPr>
        <w:ind w:left="2159" w:hanging="180"/>
      </w:pPr>
    </w:lvl>
    <w:lvl w:ilvl="3" w:tplc="04150019">
      <w:start w:val="1"/>
      <w:numFmt w:val="lowerLetter"/>
      <w:lvlText w:val="%4."/>
      <w:lvlJc w:val="left"/>
      <w:pPr>
        <w:ind w:left="2879" w:hanging="360"/>
      </w:pPr>
    </w:lvl>
    <w:lvl w:ilvl="4" w:tplc="FFFFFFFF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D5752"/>
    <w:multiLevelType w:val="multilevel"/>
    <w:tmpl w:val="6AF2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69B5401"/>
    <w:multiLevelType w:val="hybridMultilevel"/>
    <w:tmpl w:val="D0A4BDA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DC6D5C"/>
    <w:multiLevelType w:val="hybridMultilevel"/>
    <w:tmpl w:val="527E1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C3A4A"/>
    <w:multiLevelType w:val="hybridMultilevel"/>
    <w:tmpl w:val="B6044D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CC24A0"/>
    <w:multiLevelType w:val="multilevel"/>
    <w:tmpl w:val="8A2E7B18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018E3"/>
    <w:multiLevelType w:val="hybridMultilevel"/>
    <w:tmpl w:val="11B0D6EA"/>
    <w:lvl w:ilvl="0" w:tplc="39640C42">
      <w:start w:val="1"/>
      <w:numFmt w:val="upperRoman"/>
      <w:lvlText w:val="%1."/>
      <w:lvlJc w:val="right"/>
      <w:pPr>
        <w:ind w:left="71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>
      <w:start w:val="1"/>
      <w:numFmt w:val="lowerRoman"/>
      <w:lvlText w:val="%3."/>
      <w:lvlJc w:val="right"/>
      <w:pPr>
        <w:ind w:left="2159" w:hanging="180"/>
      </w:pPr>
    </w:lvl>
    <w:lvl w:ilvl="3" w:tplc="46C0C638">
      <w:start w:val="1"/>
      <w:numFmt w:val="decimal"/>
      <w:lvlText w:val="%4."/>
      <w:lvlJc w:val="left"/>
      <w:pPr>
        <w:ind w:left="2879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 w15:restartNumberingAfterBreak="0">
    <w:nsid w:val="3C233BE1"/>
    <w:multiLevelType w:val="hybridMultilevel"/>
    <w:tmpl w:val="86028038"/>
    <w:lvl w:ilvl="0" w:tplc="FFFFFFFF">
      <w:start w:val="1"/>
      <w:numFmt w:val="decimal"/>
      <w:lvlText w:val="%1."/>
      <w:lvlJc w:val="left"/>
      <w:pPr>
        <w:ind w:left="1439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E2602246">
      <w:start w:val="1"/>
      <w:numFmt w:val="decimal"/>
      <w:lvlText w:val="%3)"/>
      <w:lvlJc w:val="left"/>
      <w:pPr>
        <w:ind w:left="305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1" w15:restartNumberingAfterBreak="0">
    <w:nsid w:val="3C56717F"/>
    <w:multiLevelType w:val="hybridMultilevel"/>
    <w:tmpl w:val="5C08F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138FD"/>
    <w:multiLevelType w:val="hybridMultilevel"/>
    <w:tmpl w:val="099E70F4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3" w15:restartNumberingAfterBreak="0">
    <w:nsid w:val="3E0C1F76"/>
    <w:multiLevelType w:val="hybridMultilevel"/>
    <w:tmpl w:val="CF8A5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614005"/>
    <w:multiLevelType w:val="hybridMultilevel"/>
    <w:tmpl w:val="80000FAC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5" w15:restartNumberingAfterBreak="0">
    <w:nsid w:val="3F32323D"/>
    <w:multiLevelType w:val="hybridMultilevel"/>
    <w:tmpl w:val="1C24F276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6" w15:restartNumberingAfterBreak="0">
    <w:nsid w:val="3FB96059"/>
    <w:multiLevelType w:val="hybridMultilevel"/>
    <w:tmpl w:val="024C6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0C5DBF"/>
    <w:multiLevelType w:val="hybridMultilevel"/>
    <w:tmpl w:val="6D968538"/>
    <w:lvl w:ilvl="0" w:tplc="3E64F7C4">
      <w:start w:val="1"/>
      <w:numFmt w:val="decimal"/>
      <w:lvlText w:val="%1."/>
      <w:lvlJc w:val="left"/>
      <w:pPr>
        <w:ind w:left="108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8" w15:restartNumberingAfterBreak="0">
    <w:nsid w:val="40373F2C"/>
    <w:multiLevelType w:val="hybridMultilevel"/>
    <w:tmpl w:val="99724306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9" w15:restartNumberingAfterBreak="0">
    <w:nsid w:val="41436D67"/>
    <w:multiLevelType w:val="hybridMultilevel"/>
    <w:tmpl w:val="5F7A308A"/>
    <w:lvl w:ilvl="0" w:tplc="69A693E2">
      <w:start w:val="1"/>
      <w:numFmt w:val="decimal"/>
      <w:lvlText w:val="%1."/>
      <w:lvlJc w:val="left"/>
      <w:pPr>
        <w:ind w:left="719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0" w15:restartNumberingAfterBreak="0">
    <w:nsid w:val="414F2C0A"/>
    <w:multiLevelType w:val="hybridMultilevel"/>
    <w:tmpl w:val="53F2F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69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49D07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A104FA"/>
    <w:multiLevelType w:val="hybridMultilevel"/>
    <w:tmpl w:val="E9284B8C"/>
    <w:lvl w:ilvl="0" w:tplc="FFFFFFFF">
      <w:start w:val="1"/>
      <w:numFmt w:val="decimal"/>
      <w:lvlText w:val="%1)"/>
      <w:lvlJc w:val="left"/>
      <w:pPr>
        <w:ind w:left="1506" w:hanging="360"/>
      </w:pPr>
    </w:lvl>
    <w:lvl w:ilvl="1" w:tplc="04150011">
      <w:start w:val="1"/>
      <w:numFmt w:val="decimal"/>
      <w:lvlText w:val="%2)"/>
      <w:lvlJc w:val="left"/>
      <w:pPr>
        <w:ind w:left="2226" w:hanging="360"/>
      </w:pPr>
    </w:lvl>
    <w:lvl w:ilvl="2" w:tplc="05085C46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31D641E4">
      <w:start w:val="1"/>
      <w:numFmt w:val="decimal"/>
      <w:lvlText w:val="%4."/>
      <w:lvlJc w:val="left"/>
      <w:pPr>
        <w:ind w:left="3666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 w15:restartNumberingAfterBreak="0">
    <w:nsid w:val="469162FB"/>
    <w:multiLevelType w:val="hybridMultilevel"/>
    <w:tmpl w:val="265C10D4"/>
    <w:lvl w:ilvl="0" w:tplc="04150011">
      <w:start w:val="1"/>
      <w:numFmt w:val="decimal"/>
      <w:lvlText w:val="%1)"/>
      <w:lvlJc w:val="left"/>
      <w:pPr>
        <w:ind w:left="3780" w:hanging="360"/>
      </w:pPr>
    </w:lvl>
    <w:lvl w:ilvl="1" w:tplc="FFFFFFFF" w:tentative="1">
      <w:start w:val="1"/>
      <w:numFmt w:val="lowerLetter"/>
      <w:lvlText w:val="%2."/>
      <w:lvlJc w:val="left"/>
      <w:pPr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ind w:left="5220" w:hanging="180"/>
      </w:pPr>
    </w:lvl>
    <w:lvl w:ilvl="3" w:tplc="FFFFFFFF" w:tentative="1">
      <w:start w:val="1"/>
      <w:numFmt w:val="decimal"/>
      <w:lvlText w:val="%4."/>
      <w:lvlJc w:val="left"/>
      <w:pPr>
        <w:ind w:left="5940" w:hanging="360"/>
      </w:pPr>
    </w:lvl>
    <w:lvl w:ilvl="4" w:tplc="FFFFFFFF" w:tentative="1">
      <w:start w:val="1"/>
      <w:numFmt w:val="lowerLetter"/>
      <w:lvlText w:val="%5."/>
      <w:lvlJc w:val="left"/>
      <w:pPr>
        <w:ind w:left="6660" w:hanging="360"/>
      </w:pPr>
    </w:lvl>
    <w:lvl w:ilvl="5" w:tplc="FFFFFFFF" w:tentative="1">
      <w:start w:val="1"/>
      <w:numFmt w:val="lowerRoman"/>
      <w:lvlText w:val="%6."/>
      <w:lvlJc w:val="right"/>
      <w:pPr>
        <w:ind w:left="7380" w:hanging="180"/>
      </w:pPr>
    </w:lvl>
    <w:lvl w:ilvl="6" w:tplc="FFFFFFFF" w:tentative="1">
      <w:start w:val="1"/>
      <w:numFmt w:val="decimal"/>
      <w:lvlText w:val="%7."/>
      <w:lvlJc w:val="left"/>
      <w:pPr>
        <w:ind w:left="8100" w:hanging="360"/>
      </w:pPr>
    </w:lvl>
    <w:lvl w:ilvl="7" w:tplc="FFFFFFFF" w:tentative="1">
      <w:start w:val="1"/>
      <w:numFmt w:val="lowerLetter"/>
      <w:lvlText w:val="%8."/>
      <w:lvlJc w:val="left"/>
      <w:pPr>
        <w:ind w:left="8820" w:hanging="360"/>
      </w:pPr>
    </w:lvl>
    <w:lvl w:ilvl="8" w:tplc="FFFFFFFF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6" w15:restartNumberingAfterBreak="0">
    <w:nsid w:val="4A475885"/>
    <w:multiLevelType w:val="hybridMultilevel"/>
    <w:tmpl w:val="3BDA78E8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911237"/>
    <w:multiLevelType w:val="hybridMultilevel"/>
    <w:tmpl w:val="5140878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9" w15:restartNumberingAfterBreak="0">
    <w:nsid w:val="4F4264D6"/>
    <w:multiLevelType w:val="hybridMultilevel"/>
    <w:tmpl w:val="512A3F08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50" w15:restartNumberingAfterBreak="0">
    <w:nsid w:val="560A0967"/>
    <w:multiLevelType w:val="hybridMultilevel"/>
    <w:tmpl w:val="08F299CA"/>
    <w:lvl w:ilvl="0" w:tplc="853E08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09236F"/>
    <w:multiLevelType w:val="hybridMultilevel"/>
    <w:tmpl w:val="494A2148"/>
    <w:lvl w:ilvl="0" w:tplc="FFFFFFFF">
      <w:start w:val="1"/>
      <w:numFmt w:val="lowerLetter"/>
      <w:lvlText w:val="%1)"/>
      <w:lvlJc w:val="left"/>
      <w:pPr>
        <w:ind w:left="1439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4973D0C"/>
    <w:multiLevelType w:val="hybridMultilevel"/>
    <w:tmpl w:val="612E7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4D0DCF"/>
    <w:multiLevelType w:val="hybridMultilevel"/>
    <w:tmpl w:val="C1F8BC8A"/>
    <w:lvl w:ilvl="0" w:tplc="40C2DD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3168D"/>
    <w:multiLevelType w:val="hybridMultilevel"/>
    <w:tmpl w:val="A6B88AC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9D161C"/>
    <w:multiLevelType w:val="hybridMultilevel"/>
    <w:tmpl w:val="E7F42B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78281A"/>
    <w:multiLevelType w:val="multilevel"/>
    <w:tmpl w:val="C74075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Open Sans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012823"/>
    <w:multiLevelType w:val="hybridMultilevel"/>
    <w:tmpl w:val="FF0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A4F3B0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553306"/>
    <w:multiLevelType w:val="hybridMultilevel"/>
    <w:tmpl w:val="7572113E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3" w15:restartNumberingAfterBreak="0">
    <w:nsid w:val="78DF625F"/>
    <w:multiLevelType w:val="hybridMultilevel"/>
    <w:tmpl w:val="EC6690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2105B2"/>
    <w:multiLevelType w:val="hybridMultilevel"/>
    <w:tmpl w:val="36BC5A1C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5" w15:restartNumberingAfterBreak="0">
    <w:nsid w:val="7E1A6C76"/>
    <w:multiLevelType w:val="hybridMultilevel"/>
    <w:tmpl w:val="97F03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71680400">
    <w:abstractNumId w:val="20"/>
  </w:num>
  <w:num w:numId="2" w16cid:durableId="2057703703">
    <w:abstractNumId w:val="47"/>
  </w:num>
  <w:num w:numId="3" w16cid:durableId="1940679871">
    <w:abstractNumId w:val="20"/>
  </w:num>
  <w:num w:numId="4" w16cid:durableId="720397452">
    <w:abstractNumId w:val="16"/>
  </w:num>
  <w:num w:numId="5" w16cid:durableId="147091077">
    <w:abstractNumId w:val="26"/>
  </w:num>
  <w:num w:numId="6" w16cid:durableId="103498789">
    <w:abstractNumId w:val="54"/>
    <w:lvlOverride w:ilvl="0">
      <w:startOverride w:val="1"/>
    </w:lvlOverride>
  </w:num>
  <w:num w:numId="7" w16cid:durableId="274404671">
    <w:abstractNumId w:val="41"/>
    <w:lvlOverride w:ilvl="0">
      <w:startOverride w:val="1"/>
    </w:lvlOverride>
  </w:num>
  <w:num w:numId="8" w16cid:durableId="704332507">
    <w:abstractNumId w:val="19"/>
  </w:num>
  <w:num w:numId="9" w16cid:durableId="602148600">
    <w:abstractNumId w:val="29"/>
  </w:num>
  <w:num w:numId="10" w16cid:durableId="401560362">
    <w:abstractNumId w:val="60"/>
  </w:num>
  <w:num w:numId="11" w16cid:durableId="1441025810">
    <w:abstractNumId w:val="43"/>
  </w:num>
  <w:num w:numId="12" w16cid:durableId="2099473300">
    <w:abstractNumId w:val="12"/>
  </w:num>
  <w:num w:numId="13" w16cid:durableId="1842157435">
    <w:abstractNumId w:val="10"/>
  </w:num>
  <w:num w:numId="14" w16cid:durableId="1926763545">
    <w:abstractNumId w:val="30"/>
  </w:num>
  <w:num w:numId="15" w16cid:durableId="1381586988">
    <w:abstractNumId w:val="6"/>
  </w:num>
  <w:num w:numId="16" w16cid:durableId="1630093199">
    <w:abstractNumId w:val="65"/>
  </w:num>
  <w:num w:numId="17" w16cid:durableId="1818184223">
    <w:abstractNumId w:val="14"/>
  </w:num>
  <w:num w:numId="18" w16cid:durableId="1312828330">
    <w:abstractNumId w:val="38"/>
  </w:num>
  <w:num w:numId="19" w16cid:durableId="1789623419">
    <w:abstractNumId w:val="31"/>
  </w:num>
  <w:num w:numId="20" w16cid:durableId="1295716505">
    <w:abstractNumId w:val="24"/>
  </w:num>
  <w:num w:numId="21" w16cid:durableId="1097020526">
    <w:abstractNumId w:val="32"/>
  </w:num>
  <w:num w:numId="22" w16cid:durableId="1683584515">
    <w:abstractNumId w:val="62"/>
  </w:num>
  <w:num w:numId="23" w16cid:durableId="1536968290">
    <w:abstractNumId w:val="35"/>
  </w:num>
  <w:num w:numId="24" w16cid:durableId="1829595817">
    <w:abstractNumId w:val="49"/>
  </w:num>
  <w:num w:numId="25" w16cid:durableId="1709060387">
    <w:abstractNumId w:val="64"/>
  </w:num>
  <w:num w:numId="26" w16cid:durableId="1419670390">
    <w:abstractNumId w:val="53"/>
  </w:num>
  <w:num w:numId="27" w16cid:durableId="396243223">
    <w:abstractNumId w:val="8"/>
  </w:num>
  <w:num w:numId="28" w16cid:durableId="794952414">
    <w:abstractNumId w:val="25"/>
  </w:num>
  <w:num w:numId="29" w16cid:durableId="162087844">
    <w:abstractNumId w:val="13"/>
  </w:num>
  <w:num w:numId="30" w16cid:durableId="2054885132">
    <w:abstractNumId w:val="5"/>
  </w:num>
  <w:num w:numId="31" w16cid:durableId="110323452">
    <w:abstractNumId w:val="9"/>
  </w:num>
  <w:num w:numId="32" w16cid:durableId="1470049842">
    <w:abstractNumId w:val="39"/>
  </w:num>
  <w:num w:numId="33" w16cid:durableId="972901936">
    <w:abstractNumId w:val="34"/>
  </w:num>
  <w:num w:numId="34" w16cid:durableId="1594778105">
    <w:abstractNumId w:val="46"/>
  </w:num>
  <w:num w:numId="35" w16cid:durableId="1690375573">
    <w:abstractNumId w:val="45"/>
  </w:num>
  <w:num w:numId="36" w16cid:durableId="1563448722">
    <w:abstractNumId w:val="55"/>
  </w:num>
  <w:num w:numId="37" w16cid:durableId="804737999">
    <w:abstractNumId w:val="66"/>
  </w:num>
  <w:num w:numId="38" w16cid:durableId="20449440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97664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13721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04224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80154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38925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13637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44374915">
    <w:abstractNumId w:val="48"/>
  </w:num>
  <w:num w:numId="46" w16cid:durableId="625743228">
    <w:abstractNumId w:val="57"/>
  </w:num>
  <w:num w:numId="47" w16cid:durableId="1540901191">
    <w:abstractNumId w:val="7"/>
  </w:num>
  <w:num w:numId="48" w16cid:durableId="264309891">
    <w:abstractNumId w:val="33"/>
  </w:num>
  <w:num w:numId="49" w16cid:durableId="18895651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5839727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09031718">
    <w:abstractNumId w:val="36"/>
  </w:num>
  <w:num w:numId="52" w16cid:durableId="988562103">
    <w:abstractNumId w:val="63"/>
  </w:num>
  <w:num w:numId="53" w16cid:durableId="774444233">
    <w:abstractNumId w:val="21"/>
  </w:num>
  <w:num w:numId="54" w16cid:durableId="1098990264">
    <w:abstractNumId w:val="37"/>
  </w:num>
  <w:num w:numId="55" w16cid:durableId="13770476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4467958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87628338">
    <w:abstractNumId w:val="42"/>
  </w:num>
  <w:num w:numId="58" w16cid:durableId="1857579177">
    <w:abstractNumId w:val="50"/>
  </w:num>
  <w:num w:numId="59" w16cid:durableId="1361903905">
    <w:abstractNumId w:val="15"/>
  </w:num>
  <w:num w:numId="60" w16cid:durableId="18486412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25345938">
    <w:abstractNumId w:val="59"/>
  </w:num>
  <w:num w:numId="62" w16cid:durableId="1201631263">
    <w:abstractNumId w:val="18"/>
  </w:num>
  <w:num w:numId="63" w16cid:durableId="587925617">
    <w:abstractNumId w:val="6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09"/>
    <w:rsid w:val="0000576E"/>
    <w:rsid w:val="00005ADF"/>
    <w:rsid w:val="00006B8E"/>
    <w:rsid w:val="00006E8D"/>
    <w:rsid w:val="000073C0"/>
    <w:rsid w:val="00007F34"/>
    <w:rsid w:val="00010A72"/>
    <w:rsid w:val="00013389"/>
    <w:rsid w:val="00015559"/>
    <w:rsid w:val="0001565B"/>
    <w:rsid w:val="000166A9"/>
    <w:rsid w:val="000170B8"/>
    <w:rsid w:val="000211DF"/>
    <w:rsid w:val="00021ECE"/>
    <w:rsid w:val="0002436C"/>
    <w:rsid w:val="00026E71"/>
    <w:rsid w:val="0002711C"/>
    <w:rsid w:val="00030C12"/>
    <w:rsid w:val="00030EAC"/>
    <w:rsid w:val="0003242E"/>
    <w:rsid w:val="00032A7E"/>
    <w:rsid w:val="000348B2"/>
    <w:rsid w:val="00034BA7"/>
    <w:rsid w:val="0003501B"/>
    <w:rsid w:val="000361CF"/>
    <w:rsid w:val="0003767F"/>
    <w:rsid w:val="00042B7E"/>
    <w:rsid w:val="00044137"/>
    <w:rsid w:val="00050E41"/>
    <w:rsid w:val="00051DD1"/>
    <w:rsid w:val="0005274D"/>
    <w:rsid w:val="000532D4"/>
    <w:rsid w:val="0005508A"/>
    <w:rsid w:val="000571B6"/>
    <w:rsid w:val="000600ED"/>
    <w:rsid w:val="00060B02"/>
    <w:rsid w:val="000618E1"/>
    <w:rsid w:val="00062179"/>
    <w:rsid w:val="00063548"/>
    <w:rsid w:val="00066BAA"/>
    <w:rsid w:val="00067EA2"/>
    <w:rsid w:val="000709A1"/>
    <w:rsid w:val="00070ABD"/>
    <w:rsid w:val="000717C2"/>
    <w:rsid w:val="00073512"/>
    <w:rsid w:val="00074BBE"/>
    <w:rsid w:val="000841C7"/>
    <w:rsid w:val="00085BA5"/>
    <w:rsid w:val="0009065E"/>
    <w:rsid w:val="00092890"/>
    <w:rsid w:val="0009376C"/>
    <w:rsid w:val="00094498"/>
    <w:rsid w:val="000A1660"/>
    <w:rsid w:val="000A278E"/>
    <w:rsid w:val="000B0248"/>
    <w:rsid w:val="000B4138"/>
    <w:rsid w:val="000B5F0C"/>
    <w:rsid w:val="000B618E"/>
    <w:rsid w:val="000C14F7"/>
    <w:rsid w:val="000C2CD0"/>
    <w:rsid w:val="000C3971"/>
    <w:rsid w:val="000C6352"/>
    <w:rsid w:val="000D5130"/>
    <w:rsid w:val="000D5137"/>
    <w:rsid w:val="000D538B"/>
    <w:rsid w:val="000D64C0"/>
    <w:rsid w:val="000E1EEE"/>
    <w:rsid w:val="000E3DBD"/>
    <w:rsid w:val="000E409C"/>
    <w:rsid w:val="000E4D7A"/>
    <w:rsid w:val="000E6081"/>
    <w:rsid w:val="000E6A98"/>
    <w:rsid w:val="000F19FB"/>
    <w:rsid w:val="000F363E"/>
    <w:rsid w:val="000F39E8"/>
    <w:rsid w:val="000F3D9A"/>
    <w:rsid w:val="000F5EB9"/>
    <w:rsid w:val="000F6614"/>
    <w:rsid w:val="00100390"/>
    <w:rsid w:val="00100CB2"/>
    <w:rsid w:val="00100CE0"/>
    <w:rsid w:val="001026DB"/>
    <w:rsid w:val="001050C8"/>
    <w:rsid w:val="0010725B"/>
    <w:rsid w:val="00107E22"/>
    <w:rsid w:val="00110C85"/>
    <w:rsid w:val="00111453"/>
    <w:rsid w:val="001121D8"/>
    <w:rsid w:val="00115972"/>
    <w:rsid w:val="00115D5F"/>
    <w:rsid w:val="00117193"/>
    <w:rsid w:val="00120873"/>
    <w:rsid w:val="0012239F"/>
    <w:rsid w:val="00123E04"/>
    <w:rsid w:val="001260C5"/>
    <w:rsid w:val="001262A7"/>
    <w:rsid w:val="00127847"/>
    <w:rsid w:val="001319F0"/>
    <w:rsid w:val="00133780"/>
    <w:rsid w:val="00134179"/>
    <w:rsid w:val="00134D80"/>
    <w:rsid w:val="00137156"/>
    <w:rsid w:val="00142724"/>
    <w:rsid w:val="00142E0E"/>
    <w:rsid w:val="00143AE9"/>
    <w:rsid w:val="00143CC5"/>
    <w:rsid w:val="00144897"/>
    <w:rsid w:val="00145622"/>
    <w:rsid w:val="001462DB"/>
    <w:rsid w:val="001474A0"/>
    <w:rsid w:val="00147675"/>
    <w:rsid w:val="001514A1"/>
    <w:rsid w:val="0015188D"/>
    <w:rsid w:val="0015303E"/>
    <w:rsid w:val="00153CD1"/>
    <w:rsid w:val="00157218"/>
    <w:rsid w:val="001577D7"/>
    <w:rsid w:val="00157BE1"/>
    <w:rsid w:val="001647AD"/>
    <w:rsid w:val="0016692A"/>
    <w:rsid w:val="00167180"/>
    <w:rsid w:val="00167E4A"/>
    <w:rsid w:val="00170555"/>
    <w:rsid w:val="001705AB"/>
    <w:rsid w:val="00171C5C"/>
    <w:rsid w:val="00176D62"/>
    <w:rsid w:val="001807C9"/>
    <w:rsid w:val="00182676"/>
    <w:rsid w:val="001842FD"/>
    <w:rsid w:val="00186A09"/>
    <w:rsid w:val="00187392"/>
    <w:rsid w:val="00190398"/>
    <w:rsid w:val="00190D29"/>
    <w:rsid w:val="001927D5"/>
    <w:rsid w:val="00192B32"/>
    <w:rsid w:val="00193B64"/>
    <w:rsid w:val="0019477E"/>
    <w:rsid w:val="00195FCD"/>
    <w:rsid w:val="00196D44"/>
    <w:rsid w:val="001A5C04"/>
    <w:rsid w:val="001A6D81"/>
    <w:rsid w:val="001A750F"/>
    <w:rsid w:val="001B0521"/>
    <w:rsid w:val="001B1683"/>
    <w:rsid w:val="001B1BBD"/>
    <w:rsid w:val="001B1E90"/>
    <w:rsid w:val="001B2150"/>
    <w:rsid w:val="001B37B3"/>
    <w:rsid w:val="001B4CDB"/>
    <w:rsid w:val="001C325B"/>
    <w:rsid w:val="001C3BE4"/>
    <w:rsid w:val="001C3E94"/>
    <w:rsid w:val="001C5FED"/>
    <w:rsid w:val="001C643E"/>
    <w:rsid w:val="001C67BB"/>
    <w:rsid w:val="001D0BD6"/>
    <w:rsid w:val="001D1401"/>
    <w:rsid w:val="001D2486"/>
    <w:rsid w:val="001D28AE"/>
    <w:rsid w:val="001D3391"/>
    <w:rsid w:val="001D5DA5"/>
    <w:rsid w:val="001E118C"/>
    <w:rsid w:val="001E3D64"/>
    <w:rsid w:val="001E60C4"/>
    <w:rsid w:val="001E66BD"/>
    <w:rsid w:val="001E6BE9"/>
    <w:rsid w:val="001E71EE"/>
    <w:rsid w:val="001E7BAE"/>
    <w:rsid w:val="001F314C"/>
    <w:rsid w:val="001F64E0"/>
    <w:rsid w:val="001F66D5"/>
    <w:rsid w:val="001F72DA"/>
    <w:rsid w:val="00203184"/>
    <w:rsid w:val="002036E3"/>
    <w:rsid w:val="00203D52"/>
    <w:rsid w:val="00206315"/>
    <w:rsid w:val="00206372"/>
    <w:rsid w:val="0020699D"/>
    <w:rsid w:val="00210B47"/>
    <w:rsid w:val="002136B2"/>
    <w:rsid w:val="00215DEA"/>
    <w:rsid w:val="00216EEC"/>
    <w:rsid w:val="002204B3"/>
    <w:rsid w:val="002208D5"/>
    <w:rsid w:val="0022449A"/>
    <w:rsid w:val="002254D1"/>
    <w:rsid w:val="00226E10"/>
    <w:rsid w:val="00230675"/>
    <w:rsid w:val="00234180"/>
    <w:rsid w:val="002345B7"/>
    <w:rsid w:val="00235BF0"/>
    <w:rsid w:val="002375C9"/>
    <w:rsid w:val="00241863"/>
    <w:rsid w:val="00241C48"/>
    <w:rsid w:val="00243F1F"/>
    <w:rsid w:val="00246095"/>
    <w:rsid w:val="002469DC"/>
    <w:rsid w:val="00247BA7"/>
    <w:rsid w:val="002507EA"/>
    <w:rsid w:val="00250E0F"/>
    <w:rsid w:val="002510CF"/>
    <w:rsid w:val="00254395"/>
    <w:rsid w:val="00254807"/>
    <w:rsid w:val="00254C82"/>
    <w:rsid w:val="002614D1"/>
    <w:rsid w:val="0026150A"/>
    <w:rsid w:val="00261AC5"/>
    <w:rsid w:val="00261E83"/>
    <w:rsid w:val="0026278B"/>
    <w:rsid w:val="0026438C"/>
    <w:rsid w:val="00265256"/>
    <w:rsid w:val="00266573"/>
    <w:rsid w:val="0026747D"/>
    <w:rsid w:val="002706EE"/>
    <w:rsid w:val="00273024"/>
    <w:rsid w:val="00273101"/>
    <w:rsid w:val="002743A0"/>
    <w:rsid w:val="002748C0"/>
    <w:rsid w:val="0027543B"/>
    <w:rsid w:val="00277D8C"/>
    <w:rsid w:val="00277E10"/>
    <w:rsid w:val="0028007F"/>
    <w:rsid w:val="0028276D"/>
    <w:rsid w:val="0028290C"/>
    <w:rsid w:val="00283B40"/>
    <w:rsid w:val="00284AFB"/>
    <w:rsid w:val="00287251"/>
    <w:rsid w:val="002900EE"/>
    <w:rsid w:val="002917A4"/>
    <w:rsid w:val="0029302D"/>
    <w:rsid w:val="002959C0"/>
    <w:rsid w:val="00295AC4"/>
    <w:rsid w:val="00295B7E"/>
    <w:rsid w:val="002A428A"/>
    <w:rsid w:val="002A4CBE"/>
    <w:rsid w:val="002A52B8"/>
    <w:rsid w:val="002A71A9"/>
    <w:rsid w:val="002B03C4"/>
    <w:rsid w:val="002B1CE6"/>
    <w:rsid w:val="002B25F5"/>
    <w:rsid w:val="002B4768"/>
    <w:rsid w:val="002B71C4"/>
    <w:rsid w:val="002B72DF"/>
    <w:rsid w:val="002C15EC"/>
    <w:rsid w:val="002C1D98"/>
    <w:rsid w:val="002C3E5A"/>
    <w:rsid w:val="002C6B21"/>
    <w:rsid w:val="002D057E"/>
    <w:rsid w:val="002D0D2B"/>
    <w:rsid w:val="002D2F80"/>
    <w:rsid w:val="002D3451"/>
    <w:rsid w:val="002D5521"/>
    <w:rsid w:val="002E2A52"/>
    <w:rsid w:val="002E593E"/>
    <w:rsid w:val="002E5F75"/>
    <w:rsid w:val="002E6911"/>
    <w:rsid w:val="002E7937"/>
    <w:rsid w:val="002E7D26"/>
    <w:rsid w:val="002F042F"/>
    <w:rsid w:val="002F0C43"/>
    <w:rsid w:val="002F0C75"/>
    <w:rsid w:val="002F0E63"/>
    <w:rsid w:val="002F273F"/>
    <w:rsid w:val="002F298E"/>
    <w:rsid w:val="002F2C6C"/>
    <w:rsid w:val="002F44DD"/>
    <w:rsid w:val="002F7DDC"/>
    <w:rsid w:val="00300C69"/>
    <w:rsid w:val="003076F6"/>
    <w:rsid w:val="00310531"/>
    <w:rsid w:val="00313E6E"/>
    <w:rsid w:val="003148CE"/>
    <w:rsid w:val="003156F7"/>
    <w:rsid w:val="00317CAE"/>
    <w:rsid w:val="00317CC4"/>
    <w:rsid w:val="003208E4"/>
    <w:rsid w:val="00320E85"/>
    <w:rsid w:val="00323B2D"/>
    <w:rsid w:val="00325899"/>
    <w:rsid w:val="0032621E"/>
    <w:rsid w:val="00327D42"/>
    <w:rsid w:val="003325FD"/>
    <w:rsid w:val="00335291"/>
    <w:rsid w:val="003368BE"/>
    <w:rsid w:val="003402CF"/>
    <w:rsid w:val="00340DDE"/>
    <w:rsid w:val="00341CAA"/>
    <w:rsid w:val="0034263A"/>
    <w:rsid w:val="00343302"/>
    <w:rsid w:val="003452CE"/>
    <w:rsid w:val="003469BD"/>
    <w:rsid w:val="00347B83"/>
    <w:rsid w:val="00350F21"/>
    <w:rsid w:val="00351376"/>
    <w:rsid w:val="00351754"/>
    <w:rsid w:val="00351AE2"/>
    <w:rsid w:val="003525C9"/>
    <w:rsid w:val="00354CD5"/>
    <w:rsid w:val="0035576B"/>
    <w:rsid w:val="00360D67"/>
    <w:rsid w:val="003616C0"/>
    <w:rsid w:val="00365981"/>
    <w:rsid w:val="00365F44"/>
    <w:rsid w:val="00366E96"/>
    <w:rsid w:val="00367BB3"/>
    <w:rsid w:val="003701BE"/>
    <w:rsid w:val="00371282"/>
    <w:rsid w:val="00372235"/>
    <w:rsid w:val="00376859"/>
    <w:rsid w:val="00380909"/>
    <w:rsid w:val="00382AA1"/>
    <w:rsid w:val="00384D0E"/>
    <w:rsid w:val="00385600"/>
    <w:rsid w:val="00385E41"/>
    <w:rsid w:val="00385ED8"/>
    <w:rsid w:val="00387471"/>
    <w:rsid w:val="00391BC2"/>
    <w:rsid w:val="00391F49"/>
    <w:rsid w:val="00393C9E"/>
    <w:rsid w:val="00395B14"/>
    <w:rsid w:val="00396ECA"/>
    <w:rsid w:val="00397708"/>
    <w:rsid w:val="00397E7D"/>
    <w:rsid w:val="003A00E6"/>
    <w:rsid w:val="003A0A37"/>
    <w:rsid w:val="003A1EA1"/>
    <w:rsid w:val="003A3629"/>
    <w:rsid w:val="003A47FC"/>
    <w:rsid w:val="003A6626"/>
    <w:rsid w:val="003A6D81"/>
    <w:rsid w:val="003A7751"/>
    <w:rsid w:val="003A7C83"/>
    <w:rsid w:val="003B1310"/>
    <w:rsid w:val="003B1CA1"/>
    <w:rsid w:val="003B29B3"/>
    <w:rsid w:val="003B2B24"/>
    <w:rsid w:val="003B6198"/>
    <w:rsid w:val="003B6417"/>
    <w:rsid w:val="003B708B"/>
    <w:rsid w:val="003B773F"/>
    <w:rsid w:val="003C5453"/>
    <w:rsid w:val="003C64DD"/>
    <w:rsid w:val="003D03B2"/>
    <w:rsid w:val="003D1B55"/>
    <w:rsid w:val="003D233B"/>
    <w:rsid w:val="003D2E6F"/>
    <w:rsid w:val="003D389D"/>
    <w:rsid w:val="003D46C3"/>
    <w:rsid w:val="003D5BC1"/>
    <w:rsid w:val="003D5D11"/>
    <w:rsid w:val="003D7C90"/>
    <w:rsid w:val="003E0C4E"/>
    <w:rsid w:val="003E341C"/>
    <w:rsid w:val="003E3F7F"/>
    <w:rsid w:val="003E46BD"/>
    <w:rsid w:val="003E5D1F"/>
    <w:rsid w:val="003E6462"/>
    <w:rsid w:val="003F33B0"/>
    <w:rsid w:val="003F395E"/>
    <w:rsid w:val="003F3A7A"/>
    <w:rsid w:val="003F62F5"/>
    <w:rsid w:val="0040101B"/>
    <w:rsid w:val="004016E6"/>
    <w:rsid w:val="00402392"/>
    <w:rsid w:val="00402655"/>
    <w:rsid w:val="00403A5D"/>
    <w:rsid w:val="00403AC2"/>
    <w:rsid w:val="004044E9"/>
    <w:rsid w:val="0040477F"/>
    <w:rsid w:val="0040645D"/>
    <w:rsid w:val="004073D6"/>
    <w:rsid w:val="00410F5C"/>
    <w:rsid w:val="00414FD8"/>
    <w:rsid w:val="00416C88"/>
    <w:rsid w:val="00417518"/>
    <w:rsid w:val="00421364"/>
    <w:rsid w:val="00421B47"/>
    <w:rsid w:val="004229E1"/>
    <w:rsid w:val="00422FC7"/>
    <w:rsid w:val="00423305"/>
    <w:rsid w:val="00423A63"/>
    <w:rsid w:val="00423CDB"/>
    <w:rsid w:val="00427C4D"/>
    <w:rsid w:val="00433385"/>
    <w:rsid w:val="004341E2"/>
    <w:rsid w:val="0043576D"/>
    <w:rsid w:val="0043744A"/>
    <w:rsid w:val="00437F10"/>
    <w:rsid w:val="004402C3"/>
    <w:rsid w:val="00441F05"/>
    <w:rsid w:val="004423EA"/>
    <w:rsid w:val="00444904"/>
    <w:rsid w:val="0044501C"/>
    <w:rsid w:val="00445113"/>
    <w:rsid w:val="0044552D"/>
    <w:rsid w:val="00450231"/>
    <w:rsid w:val="00450247"/>
    <w:rsid w:val="0045119C"/>
    <w:rsid w:val="0045181A"/>
    <w:rsid w:val="00452179"/>
    <w:rsid w:val="004528A2"/>
    <w:rsid w:val="004533E2"/>
    <w:rsid w:val="004548A3"/>
    <w:rsid w:val="00454927"/>
    <w:rsid w:val="004556E2"/>
    <w:rsid w:val="00456018"/>
    <w:rsid w:val="00457E83"/>
    <w:rsid w:val="00460B98"/>
    <w:rsid w:val="0046138A"/>
    <w:rsid w:val="0046273A"/>
    <w:rsid w:val="00463987"/>
    <w:rsid w:val="004647A7"/>
    <w:rsid w:val="004654B2"/>
    <w:rsid w:val="00465819"/>
    <w:rsid w:val="00467762"/>
    <w:rsid w:val="00472D7D"/>
    <w:rsid w:val="00474746"/>
    <w:rsid w:val="004756A0"/>
    <w:rsid w:val="00475847"/>
    <w:rsid w:val="00483B23"/>
    <w:rsid w:val="00485486"/>
    <w:rsid w:val="00486434"/>
    <w:rsid w:val="0048701A"/>
    <w:rsid w:val="00490534"/>
    <w:rsid w:val="00490D3D"/>
    <w:rsid w:val="00494A9F"/>
    <w:rsid w:val="004977FE"/>
    <w:rsid w:val="004A20BC"/>
    <w:rsid w:val="004A2931"/>
    <w:rsid w:val="004A30B6"/>
    <w:rsid w:val="004A6F7C"/>
    <w:rsid w:val="004B25DC"/>
    <w:rsid w:val="004B397D"/>
    <w:rsid w:val="004B4EFF"/>
    <w:rsid w:val="004B521C"/>
    <w:rsid w:val="004B5441"/>
    <w:rsid w:val="004B5AB1"/>
    <w:rsid w:val="004B615E"/>
    <w:rsid w:val="004B6B76"/>
    <w:rsid w:val="004C341F"/>
    <w:rsid w:val="004C6836"/>
    <w:rsid w:val="004C7852"/>
    <w:rsid w:val="004C78F1"/>
    <w:rsid w:val="004C7E84"/>
    <w:rsid w:val="004D0BC8"/>
    <w:rsid w:val="004E05E2"/>
    <w:rsid w:val="004E153D"/>
    <w:rsid w:val="004E2A0F"/>
    <w:rsid w:val="004E2A90"/>
    <w:rsid w:val="004E47E6"/>
    <w:rsid w:val="004E4BD2"/>
    <w:rsid w:val="004E7D25"/>
    <w:rsid w:val="004F1114"/>
    <w:rsid w:val="004F1AFA"/>
    <w:rsid w:val="004F1E50"/>
    <w:rsid w:val="004F439A"/>
    <w:rsid w:val="004F500F"/>
    <w:rsid w:val="004F5525"/>
    <w:rsid w:val="004F63C1"/>
    <w:rsid w:val="005011C8"/>
    <w:rsid w:val="00501328"/>
    <w:rsid w:val="00501E2C"/>
    <w:rsid w:val="0050283E"/>
    <w:rsid w:val="0050387D"/>
    <w:rsid w:val="005060A0"/>
    <w:rsid w:val="00506E6E"/>
    <w:rsid w:val="005074AC"/>
    <w:rsid w:val="00507787"/>
    <w:rsid w:val="005079C9"/>
    <w:rsid w:val="00507B42"/>
    <w:rsid w:val="00513C54"/>
    <w:rsid w:val="00516FAD"/>
    <w:rsid w:val="00517A5E"/>
    <w:rsid w:val="005210DD"/>
    <w:rsid w:val="0052309D"/>
    <w:rsid w:val="00523668"/>
    <w:rsid w:val="0052465E"/>
    <w:rsid w:val="00524CAA"/>
    <w:rsid w:val="0053177C"/>
    <w:rsid w:val="00532D35"/>
    <w:rsid w:val="00533E85"/>
    <w:rsid w:val="00534B2B"/>
    <w:rsid w:val="005378DE"/>
    <w:rsid w:val="00540A5F"/>
    <w:rsid w:val="0054213F"/>
    <w:rsid w:val="00542DBF"/>
    <w:rsid w:val="00543674"/>
    <w:rsid w:val="005447A0"/>
    <w:rsid w:val="0055011E"/>
    <w:rsid w:val="00550F99"/>
    <w:rsid w:val="00551346"/>
    <w:rsid w:val="005533A5"/>
    <w:rsid w:val="00554CCF"/>
    <w:rsid w:val="00555F09"/>
    <w:rsid w:val="005569D8"/>
    <w:rsid w:val="005606FC"/>
    <w:rsid w:val="00562F95"/>
    <w:rsid w:val="005635E8"/>
    <w:rsid w:val="00563E7B"/>
    <w:rsid w:val="00564E22"/>
    <w:rsid w:val="00570A0F"/>
    <w:rsid w:val="00570B94"/>
    <w:rsid w:val="0057149A"/>
    <w:rsid w:val="00574AA5"/>
    <w:rsid w:val="00575540"/>
    <w:rsid w:val="0057587A"/>
    <w:rsid w:val="00576FDA"/>
    <w:rsid w:val="005778FB"/>
    <w:rsid w:val="00581860"/>
    <w:rsid w:val="00581D6C"/>
    <w:rsid w:val="00587E42"/>
    <w:rsid w:val="00587E91"/>
    <w:rsid w:val="005916EB"/>
    <w:rsid w:val="00592A66"/>
    <w:rsid w:val="00592E0A"/>
    <w:rsid w:val="00594BC9"/>
    <w:rsid w:val="005969B6"/>
    <w:rsid w:val="005A0788"/>
    <w:rsid w:val="005A1238"/>
    <w:rsid w:val="005A172D"/>
    <w:rsid w:val="005A209D"/>
    <w:rsid w:val="005A2B4C"/>
    <w:rsid w:val="005A451B"/>
    <w:rsid w:val="005A6C91"/>
    <w:rsid w:val="005A6F03"/>
    <w:rsid w:val="005B026D"/>
    <w:rsid w:val="005B1494"/>
    <w:rsid w:val="005B1DDD"/>
    <w:rsid w:val="005B7255"/>
    <w:rsid w:val="005B7749"/>
    <w:rsid w:val="005C0B9C"/>
    <w:rsid w:val="005C14AE"/>
    <w:rsid w:val="005C3DFF"/>
    <w:rsid w:val="005C50A8"/>
    <w:rsid w:val="005D087D"/>
    <w:rsid w:val="005D1A5B"/>
    <w:rsid w:val="005D1B69"/>
    <w:rsid w:val="005D2338"/>
    <w:rsid w:val="005D29D8"/>
    <w:rsid w:val="005D3426"/>
    <w:rsid w:val="005D5AE6"/>
    <w:rsid w:val="005D6DEA"/>
    <w:rsid w:val="005D76A3"/>
    <w:rsid w:val="005D79C9"/>
    <w:rsid w:val="005D7F1D"/>
    <w:rsid w:val="005E0362"/>
    <w:rsid w:val="005E0B43"/>
    <w:rsid w:val="005E0BA1"/>
    <w:rsid w:val="005E2D6A"/>
    <w:rsid w:val="005E3BBB"/>
    <w:rsid w:val="005E5261"/>
    <w:rsid w:val="005E594E"/>
    <w:rsid w:val="005E7FA2"/>
    <w:rsid w:val="005F22BC"/>
    <w:rsid w:val="005F24B3"/>
    <w:rsid w:val="005F306C"/>
    <w:rsid w:val="005F39B0"/>
    <w:rsid w:val="005F5119"/>
    <w:rsid w:val="005F6601"/>
    <w:rsid w:val="005F6A69"/>
    <w:rsid w:val="005F718E"/>
    <w:rsid w:val="005F72D9"/>
    <w:rsid w:val="00600FB1"/>
    <w:rsid w:val="00604998"/>
    <w:rsid w:val="00604EB6"/>
    <w:rsid w:val="00611B10"/>
    <w:rsid w:val="0061327C"/>
    <w:rsid w:val="0061460C"/>
    <w:rsid w:val="00614712"/>
    <w:rsid w:val="00615254"/>
    <w:rsid w:val="0061551D"/>
    <w:rsid w:val="0061600F"/>
    <w:rsid w:val="00616984"/>
    <w:rsid w:val="006204A1"/>
    <w:rsid w:val="00620B06"/>
    <w:rsid w:val="006232F9"/>
    <w:rsid w:val="006234D8"/>
    <w:rsid w:val="00624F9C"/>
    <w:rsid w:val="0062623C"/>
    <w:rsid w:val="00627180"/>
    <w:rsid w:val="0063045E"/>
    <w:rsid w:val="00630B5F"/>
    <w:rsid w:val="00631813"/>
    <w:rsid w:val="00634F4B"/>
    <w:rsid w:val="00635494"/>
    <w:rsid w:val="0063592F"/>
    <w:rsid w:val="0063619D"/>
    <w:rsid w:val="006427BD"/>
    <w:rsid w:val="00643653"/>
    <w:rsid w:val="00643B81"/>
    <w:rsid w:val="00644792"/>
    <w:rsid w:val="006466D5"/>
    <w:rsid w:val="006541AD"/>
    <w:rsid w:val="006545CB"/>
    <w:rsid w:val="0065668A"/>
    <w:rsid w:val="00656CC8"/>
    <w:rsid w:val="006576AB"/>
    <w:rsid w:val="0066012F"/>
    <w:rsid w:val="00663301"/>
    <w:rsid w:val="0066460E"/>
    <w:rsid w:val="00667675"/>
    <w:rsid w:val="00671502"/>
    <w:rsid w:val="00671A31"/>
    <w:rsid w:val="00677CAD"/>
    <w:rsid w:val="00677CD3"/>
    <w:rsid w:val="006819B0"/>
    <w:rsid w:val="00683B9A"/>
    <w:rsid w:val="006841F9"/>
    <w:rsid w:val="0068589C"/>
    <w:rsid w:val="0068783E"/>
    <w:rsid w:val="0069002A"/>
    <w:rsid w:val="00691A16"/>
    <w:rsid w:val="00691E8C"/>
    <w:rsid w:val="006956FC"/>
    <w:rsid w:val="00696112"/>
    <w:rsid w:val="006A0FBF"/>
    <w:rsid w:val="006A2979"/>
    <w:rsid w:val="006A42E2"/>
    <w:rsid w:val="006A7802"/>
    <w:rsid w:val="006A7C69"/>
    <w:rsid w:val="006B08F0"/>
    <w:rsid w:val="006B1A85"/>
    <w:rsid w:val="006B1E60"/>
    <w:rsid w:val="006B3EE0"/>
    <w:rsid w:val="006B41DA"/>
    <w:rsid w:val="006B56C1"/>
    <w:rsid w:val="006C06F1"/>
    <w:rsid w:val="006C1059"/>
    <w:rsid w:val="006C14C8"/>
    <w:rsid w:val="006C3700"/>
    <w:rsid w:val="006C403D"/>
    <w:rsid w:val="006C4584"/>
    <w:rsid w:val="006C463D"/>
    <w:rsid w:val="006C50C3"/>
    <w:rsid w:val="006C5506"/>
    <w:rsid w:val="006C7DCB"/>
    <w:rsid w:val="006D0E52"/>
    <w:rsid w:val="006D7E06"/>
    <w:rsid w:val="006E15BB"/>
    <w:rsid w:val="006E1B2E"/>
    <w:rsid w:val="006E5710"/>
    <w:rsid w:val="006F0D21"/>
    <w:rsid w:val="006F0EA3"/>
    <w:rsid w:val="006F5A6E"/>
    <w:rsid w:val="006F75EC"/>
    <w:rsid w:val="00700159"/>
    <w:rsid w:val="0070108F"/>
    <w:rsid w:val="00702A63"/>
    <w:rsid w:val="00702D23"/>
    <w:rsid w:val="00703DA5"/>
    <w:rsid w:val="007050F0"/>
    <w:rsid w:val="0070791D"/>
    <w:rsid w:val="00710472"/>
    <w:rsid w:val="00710C01"/>
    <w:rsid w:val="0071107E"/>
    <w:rsid w:val="00711A6A"/>
    <w:rsid w:val="007120E9"/>
    <w:rsid w:val="00712C3B"/>
    <w:rsid w:val="0071397D"/>
    <w:rsid w:val="00714A97"/>
    <w:rsid w:val="00715889"/>
    <w:rsid w:val="00715C2E"/>
    <w:rsid w:val="00716D63"/>
    <w:rsid w:val="007170A3"/>
    <w:rsid w:val="0072261C"/>
    <w:rsid w:val="00723E3B"/>
    <w:rsid w:val="00724785"/>
    <w:rsid w:val="00724BC8"/>
    <w:rsid w:val="00727545"/>
    <w:rsid w:val="0072768C"/>
    <w:rsid w:val="007319EF"/>
    <w:rsid w:val="00731A31"/>
    <w:rsid w:val="00731A6B"/>
    <w:rsid w:val="00733D17"/>
    <w:rsid w:val="00735622"/>
    <w:rsid w:val="0073566E"/>
    <w:rsid w:val="00735F52"/>
    <w:rsid w:val="00736616"/>
    <w:rsid w:val="00736AF2"/>
    <w:rsid w:val="00737DB8"/>
    <w:rsid w:val="0074051B"/>
    <w:rsid w:val="0074123E"/>
    <w:rsid w:val="00742A17"/>
    <w:rsid w:val="00742DE6"/>
    <w:rsid w:val="00743956"/>
    <w:rsid w:val="00743A02"/>
    <w:rsid w:val="00743EAD"/>
    <w:rsid w:val="007467CB"/>
    <w:rsid w:val="007475E6"/>
    <w:rsid w:val="007478D6"/>
    <w:rsid w:val="00747F82"/>
    <w:rsid w:val="00750045"/>
    <w:rsid w:val="00750B0F"/>
    <w:rsid w:val="00751E62"/>
    <w:rsid w:val="00751F2B"/>
    <w:rsid w:val="007522C0"/>
    <w:rsid w:val="00752BCF"/>
    <w:rsid w:val="007551EF"/>
    <w:rsid w:val="0075552D"/>
    <w:rsid w:val="007571D8"/>
    <w:rsid w:val="00761E6D"/>
    <w:rsid w:val="00762FEC"/>
    <w:rsid w:val="00763920"/>
    <w:rsid w:val="007648A0"/>
    <w:rsid w:val="0077368F"/>
    <w:rsid w:val="00775F88"/>
    <w:rsid w:val="00776521"/>
    <w:rsid w:val="00777083"/>
    <w:rsid w:val="00777565"/>
    <w:rsid w:val="00780011"/>
    <w:rsid w:val="0078068D"/>
    <w:rsid w:val="007815D6"/>
    <w:rsid w:val="007830EA"/>
    <w:rsid w:val="00783BED"/>
    <w:rsid w:val="00784CCA"/>
    <w:rsid w:val="00786CA7"/>
    <w:rsid w:val="007878A7"/>
    <w:rsid w:val="00790C69"/>
    <w:rsid w:val="00794BDD"/>
    <w:rsid w:val="00795485"/>
    <w:rsid w:val="0079662A"/>
    <w:rsid w:val="00797EC3"/>
    <w:rsid w:val="007A10A6"/>
    <w:rsid w:val="007A1CE8"/>
    <w:rsid w:val="007A2969"/>
    <w:rsid w:val="007A7062"/>
    <w:rsid w:val="007A7B37"/>
    <w:rsid w:val="007B73BC"/>
    <w:rsid w:val="007B74C1"/>
    <w:rsid w:val="007C09A0"/>
    <w:rsid w:val="007C3C45"/>
    <w:rsid w:val="007C47C9"/>
    <w:rsid w:val="007C4E6F"/>
    <w:rsid w:val="007C61DC"/>
    <w:rsid w:val="007C65EB"/>
    <w:rsid w:val="007C74BB"/>
    <w:rsid w:val="007C7E3A"/>
    <w:rsid w:val="007D0E6B"/>
    <w:rsid w:val="007D18F4"/>
    <w:rsid w:val="007D24C3"/>
    <w:rsid w:val="007D305F"/>
    <w:rsid w:val="007D46B9"/>
    <w:rsid w:val="007D4BD7"/>
    <w:rsid w:val="007D7A97"/>
    <w:rsid w:val="007E01F9"/>
    <w:rsid w:val="007E1583"/>
    <w:rsid w:val="007E4867"/>
    <w:rsid w:val="007E4D32"/>
    <w:rsid w:val="007E5D12"/>
    <w:rsid w:val="007E6610"/>
    <w:rsid w:val="007F014C"/>
    <w:rsid w:val="007F12DD"/>
    <w:rsid w:val="007F335E"/>
    <w:rsid w:val="007F3B09"/>
    <w:rsid w:val="007F43CE"/>
    <w:rsid w:val="007F7BC6"/>
    <w:rsid w:val="008028F1"/>
    <w:rsid w:val="008044CF"/>
    <w:rsid w:val="00806B10"/>
    <w:rsid w:val="00807CB9"/>
    <w:rsid w:val="008153D5"/>
    <w:rsid w:val="00815622"/>
    <w:rsid w:val="00816151"/>
    <w:rsid w:val="00816832"/>
    <w:rsid w:val="00817BD1"/>
    <w:rsid w:val="00820AA4"/>
    <w:rsid w:val="00820E05"/>
    <w:rsid w:val="00822AFE"/>
    <w:rsid w:val="008230DD"/>
    <w:rsid w:val="00824B1F"/>
    <w:rsid w:val="00824FC0"/>
    <w:rsid w:val="00825500"/>
    <w:rsid w:val="00825620"/>
    <w:rsid w:val="00827111"/>
    <w:rsid w:val="00827E84"/>
    <w:rsid w:val="00830432"/>
    <w:rsid w:val="008335BE"/>
    <w:rsid w:val="00834563"/>
    <w:rsid w:val="00835DE2"/>
    <w:rsid w:val="008417BF"/>
    <w:rsid w:val="00845477"/>
    <w:rsid w:val="0084782B"/>
    <w:rsid w:val="00847E19"/>
    <w:rsid w:val="00854825"/>
    <w:rsid w:val="00854C30"/>
    <w:rsid w:val="00854E5C"/>
    <w:rsid w:val="00855190"/>
    <w:rsid w:val="00855433"/>
    <w:rsid w:val="0085635C"/>
    <w:rsid w:val="0086133D"/>
    <w:rsid w:val="00862870"/>
    <w:rsid w:val="008628A0"/>
    <w:rsid w:val="00862B9A"/>
    <w:rsid w:val="00862C65"/>
    <w:rsid w:val="008639D2"/>
    <w:rsid w:val="00865739"/>
    <w:rsid w:val="00865869"/>
    <w:rsid w:val="008660C0"/>
    <w:rsid w:val="008678D2"/>
    <w:rsid w:val="00867B45"/>
    <w:rsid w:val="00870AF8"/>
    <w:rsid w:val="00871198"/>
    <w:rsid w:val="00871534"/>
    <w:rsid w:val="00874CE0"/>
    <w:rsid w:val="008758A5"/>
    <w:rsid w:val="00875B18"/>
    <w:rsid w:val="008762A1"/>
    <w:rsid w:val="00876FFD"/>
    <w:rsid w:val="008777AC"/>
    <w:rsid w:val="00880D1D"/>
    <w:rsid w:val="0088234F"/>
    <w:rsid w:val="00883746"/>
    <w:rsid w:val="008852D3"/>
    <w:rsid w:val="00893DE1"/>
    <w:rsid w:val="008954BF"/>
    <w:rsid w:val="00895AD3"/>
    <w:rsid w:val="008A0A20"/>
    <w:rsid w:val="008A2730"/>
    <w:rsid w:val="008A2AA6"/>
    <w:rsid w:val="008A3353"/>
    <w:rsid w:val="008A33BA"/>
    <w:rsid w:val="008A4923"/>
    <w:rsid w:val="008A5CD0"/>
    <w:rsid w:val="008A6B7C"/>
    <w:rsid w:val="008B2587"/>
    <w:rsid w:val="008B2BB4"/>
    <w:rsid w:val="008B427A"/>
    <w:rsid w:val="008B4AB6"/>
    <w:rsid w:val="008B6FD7"/>
    <w:rsid w:val="008C3DFB"/>
    <w:rsid w:val="008C50B6"/>
    <w:rsid w:val="008C5993"/>
    <w:rsid w:val="008C648B"/>
    <w:rsid w:val="008D020E"/>
    <w:rsid w:val="008D1137"/>
    <w:rsid w:val="008D41C8"/>
    <w:rsid w:val="008D4249"/>
    <w:rsid w:val="008D4255"/>
    <w:rsid w:val="008D4F95"/>
    <w:rsid w:val="008E116C"/>
    <w:rsid w:val="008E66CF"/>
    <w:rsid w:val="008E6A73"/>
    <w:rsid w:val="008F3A97"/>
    <w:rsid w:val="00904053"/>
    <w:rsid w:val="009053F5"/>
    <w:rsid w:val="00907FEE"/>
    <w:rsid w:val="00913500"/>
    <w:rsid w:val="00913769"/>
    <w:rsid w:val="00913986"/>
    <w:rsid w:val="009150D3"/>
    <w:rsid w:val="00915C31"/>
    <w:rsid w:val="009165C1"/>
    <w:rsid w:val="00917A08"/>
    <w:rsid w:val="009208DA"/>
    <w:rsid w:val="00933988"/>
    <w:rsid w:val="00934275"/>
    <w:rsid w:val="00937C07"/>
    <w:rsid w:val="00942B04"/>
    <w:rsid w:val="00943B00"/>
    <w:rsid w:val="009507FF"/>
    <w:rsid w:val="00952EF6"/>
    <w:rsid w:val="00953363"/>
    <w:rsid w:val="009569C9"/>
    <w:rsid w:val="0095763A"/>
    <w:rsid w:val="009603DB"/>
    <w:rsid w:val="00964004"/>
    <w:rsid w:val="00964862"/>
    <w:rsid w:val="00964AF5"/>
    <w:rsid w:val="009650C0"/>
    <w:rsid w:val="00965CC5"/>
    <w:rsid w:val="00971C52"/>
    <w:rsid w:val="00973942"/>
    <w:rsid w:val="00973AAD"/>
    <w:rsid w:val="009746C6"/>
    <w:rsid w:val="009758CC"/>
    <w:rsid w:val="00975E02"/>
    <w:rsid w:val="00982653"/>
    <w:rsid w:val="0098274A"/>
    <w:rsid w:val="00983FA0"/>
    <w:rsid w:val="009901C4"/>
    <w:rsid w:val="00991AEB"/>
    <w:rsid w:val="009923A5"/>
    <w:rsid w:val="0099286D"/>
    <w:rsid w:val="00994559"/>
    <w:rsid w:val="0099496C"/>
    <w:rsid w:val="00996257"/>
    <w:rsid w:val="0099798B"/>
    <w:rsid w:val="009A0AFC"/>
    <w:rsid w:val="009A5B68"/>
    <w:rsid w:val="009B0E32"/>
    <w:rsid w:val="009B0F1D"/>
    <w:rsid w:val="009B2355"/>
    <w:rsid w:val="009B413D"/>
    <w:rsid w:val="009B42F4"/>
    <w:rsid w:val="009B5088"/>
    <w:rsid w:val="009B5D36"/>
    <w:rsid w:val="009B5FE2"/>
    <w:rsid w:val="009B6F7C"/>
    <w:rsid w:val="009B714F"/>
    <w:rsid w:val="009C127C"/>
    <w:rsid w:val="009C1313"/>
    <w:rsid w:val="009C3A32"/>
    <w:rsid w:val="009C56A2"/>
    <w:rsid w:val="009C6174"/>
    <w:rsid w:val="009D6990"/>
    <w:rsid w:val="009D6A1A"/>
    <w:rsid w:val="009D703D"/>
    <w:rsid w:val="009E075A"/>
    <w:rsid w:val="009E09C3"/>
    <w:rsid w:val="009E12C6"/>
    <w:rsid w:val="009E2202"/>
    <w:rsid w:val="009E294C"/>
    <w:rsid w:val="009E6659"/>
    <w:rsid w:val="009F05C0"/>
    <w:rsid w:val="009F6D51"/>
    <w:rsid w:val="009F6D70"/>
    <w:rsid w:val="00A007B7"/>
    <w:rsid w:val="00A01998"/>
    <w:rsid w:val="00A02BB4"/>
    <w:rsid w:val="00A02C57"/>
    <w:rsid w:val="00A03C26"/>
    <w:rsid w:val="00A06875"/>
    <w:rsid w:val="00A06EF2"/>
    <w:rsid w:val="00A0736B"/>
    <w:rsid w:val="00A077D4"/>
    <w:rsid w:val="00A1058C"/>
    <w:rsid w:val="00A12189"/>
    <w:rsid w:val="00A1366B"/>
    <w:rsid w:val="00A13C77"/>
    <w:rsid w:val="00A1633F"/>
    <w:rsid w:val="00A17118"/>
    <w:rsid w:val="00A25700"/>
    <w:rsid w:val="00A270C4"/>
    <w:rsid w:val="00A2759F"/>
    <w:rsid w:val="00A30019"/>
    <w:rsid w:val="00A31778"/>
    <w:rsid w:val="00A31D51"/>
    <w:rsid w:val="00A31F68"/>
    <w:rsid w:val="00A32087"/>
    <w:rsid w:val="00A3356B"/>
    <w:rsid w:val="00A344CD"/>
    <w:rsid w:val="00A35008"/>
    <w:rsid w:val="00A354B2"/>
    <w:rsid w:val="00A35A4E"/>
    <w:rsid w:val="00A35B92"/>
    <w:rsid w:val="00A365A9"/>
    <w:rsid w:val="00A376EC"/>
    <w:rsid w:val="00A405BB"/>
    <w:rsid w:val="00A40B1D"/>
    <w:rsid w:val="00A41B17"/>
    <w:rsid w:val="00A42442"/>
    <w:rsid w:val="00A43ABE"/>
    <w:rsid w:val="00A44C09"/>
    <w:rsid w:val="00A46C8F"/>
    <w:rsid w:val="00A47004"/>
    <w:rsid w:val="00A47012"/>
    <w:rsid w:val="00A5089D"/>
    <w:rsid w:val="00A520B7"/>
    <w:rsid w:val="00A549B9"/>
    <w:rsid w:val="00A54D9A"/>
    <w:rsid w:val="00A55782"/>
    <w:rsid w:val="00A56BA3"/>
    <w:rsid w:val="00A57DD1"/>
    <w:rsid w:val="00A614A4"/>
    <w:rsid w:val="00A62903"/>
    <w:rsid w:val="00A636C7"/>
    <w:rsid w:val="00A6398B"/>
    <w:rsid w:val="00A6451B"/>
    <w:rsid w:val="00A645B4"/>
    <w:rsid w:val="00A649B3"/>
    <w:rsid w:val="00A6602E"/>
    <w:rsid w:val="00A666F5"/>
    <w:rsid w:val="00A66E22"/>
    <w:rsid w:val="00A702DF"/>
    <w:rsid w:val="00A72BBC"/>
    <w:rsid w:val="00A73964"/>
    <w:rsid w:val="00A749BA"/>
    <w:rsid w:val="00A75491"/>
    <w:rsid w:val="00A7552C"/>
    <w:rsid w:val="00A77F0B"/>
    <w:rsid w:val="00A80365"/>
    <w:rsid w:val="00A80FEF"/>
    <w:rsid w:val="00A821A3"/>
    <w:rsid w:val="00A82C10"/>
    <w:rsid w:val="00A85C18"/>
    <w:rsid w:val="00A87A35"/>
    <w:rsid w:val="00A87B9D"/>
    <w:rsid w:val="00A933D9"/>
    <w:rsid w:val="00A93CD7"/>
    <w:rsid w:val="00A95252"/>
    <w:rsid w:val="00AA22F5"/>
    <w:rsid w:val="00AA52C1"/>
    <w:rsid w:val="00AA751F"/>
    <w:rsid w:val="00AB0F14"/>
    <w:rsid w:val="00AB1237"/>
    <w:rsid w:val="00AB3711"/>
    <w:rsid w:val="00AB478E"/>
    <w:rsid w:val="00AB47CF"/>
    <w:rsid w:val="00AB5452"/>
    <w:rsid w:val="00AB6A10"/>
    <w:rsid w:val="00AB7B43"/>
    <w:rsid w:val="00AC013E"/>
    <w:rsid w:val="00AC08DA"/>
    <w:rsid w:val="00AC0A89"/>
    <w:rsid w:val="00AC3A5C"/>
    <w:rsid w:val="00AC3B7A"/>
    <w:rsid w:val="00AC67D5"/>
    <w:rsid w:val="00AC732F"/>
    <w:rsid w:val="00AD3F00"/>
    <w:rsid w:val="00AD5FA4"/>
    <w:rsid w:val="00AD64C8"/>
    <w:rsid w:val="00AD7E29"/>
    <w:rsid w:val="00AE240F"/>
    <w:rsid w:val="00AE630C"/>
    <w:rsid w:val="00AF2087"/>
    <w:rsid w:val="00AF352C"/>
    <w:rsid w:val="00AF43EB"/>
    <w:rsid w:val="00AF4424"/>
    <w:rsid w:val="00AF6A7F"/>
    <w:rsid w:val="00AF75D4"/>
    <w:rsid w:val="00AF7E53"/>
    <w:rsid w:val="00B03A90"/>
    <w:rsid w:val="00B100C6"/>
    <w:rsid w:val="00B109DA"/>
    <w:rsid w:val="00B12BE2"/>
    <w:rsid w:val="00B12F07"/>
    <w:rsid w:val="00B151EB"/>
    <w:rsid w:val="00B162CC"/>
    <w:rsid w:val="00B17D04"/>
    <w:rsid w:val="00B214AE"/>
    <w:rsid w:val="00B21B3E"/>
    <w:rsid w:val="00B23471"/>
    <w:rsid w:val="00B242C4"/>
    <w:rsid w:val="00B33999"/>
    <w:rsid w:val="00B33B53"/>
    <w:rsid w:val="00B35592"/>
    <w:rsid w:val="00B36A91"/>
    <w:rsid w:val="00B4028F"/>
    <w:rsid w:val="00B40C59"/>
    <w:rsid w:val="00B41DE8"/>
    <w:rsid w:val="00B438EE"/>
    <w:rsid w:val="00B4571C"/>
    <w:rsid w:val="00B4687A"/>
    <w:rsid w:val="00B46ED5"/>
    <w:rsid w:val="00B46F68"/>
    <w:rsid w:val="00B528D6"/>
    <w:rsid w:val="00B52B7A"/>
    <w:rsid w:val="00B53028"/>
    <w:rsid w:val="00B547CF"/>
    <w:rsid w:val="00B56F17"/>
    <w:rsid w:val="00B6086A"/>
    <w:rsid w:val="00B60BBC"/>
    <w:rsid w:val="00B61DD3"/>
    <w:rsid w:val="00B626F3"/>
    <w:rsid w:val="00B62BBC"/>
    <w:rsid w:val="00B63969"/>
    <w:rsid w:val="00B66539"/>
    <w:rsid w:val="00B70137"/>
    <w:rsid w:val="00B720A4"/>
    <w:rsid w:val="00B733CE"/>
    <w:rsid w:val="00B762C7"/>
    <w:rsid w:val="00B770FF"/>
    <w:rsid w:val="00B80562"/>
    <w:rsid w:val="00B80743"/>
    <w:rsid w:val="00B816D5"/>
    <w:rsid w:val="00B83159"/>
    <w:rsid w:val="00B8716E"/>
    <w:rsid w:val="00B91E4B"/>
    <w:rsid w:val="00B93372"/>
    <w:rsid w:val="00B94546"/>
    <w:rsid w:val="00B9494B"/>
    <w:rsid w:val="00B976A5"/>
    <w:rsid w:val="00B97A66"/>
    <w:rsid w:val="00B97B7E"/>
    <w:rsid w:val="00BA06B7"/>
    <w:rsid w:val="00BA0DF0"/>
    <w:rsid w:val="00BA1D29"/>
    <w:rsid w:val="00BA513B"/>
    <w:rsid w:val="00BA5145"/>
    <w:rsid w:val="00BA5BCE"/>
    <w:rsid w:val="00BA685B"/>
    <w:rsid w:val="00BA6BB5"/>
    <w:rsid w:val="00BA70CF"/>
    <w:rsid w:val="00BA7D9C"/>
    <w:rsid w:val="00BB025A"/>
    <w:rsid w:val="00BB1135"/>
    <w:rsid w:val="00BB1A46"/>
    <w:rsid w:val="00BB2288"/>
    <w:rsid w:val="00BB2968"/>
    <w:rsid w:val="00BB2AAB"/>
    <w:rsid w:val="00BB2BBC"/>
    <w:rsid w:val="00BB3991"/>
    <w:rsid w:val="00BB3D10"/>
    <w:rsid w:val="00BB5745"/>
    <w:rsid w:val="00BB755C"/>
    <w:rsid w:val="00BC0299"/>
    <w:rsid w:val="00BC0F2B"/>
    <w:rsid w:val="00BC1024"/>
    <w:rsid w:val="00BC14BF"/>
    <w:rsid w:val="00BC2658"/>
    <w:rsid w:val="00BC4A19"/>
    <w:rsid w:val="00BC5456"/>
    <w:rsid w:val="00BC7ACE"/>
    <w:rsid w:val="00BD293A"/>
    <w:rsid w:val="00BD7AE3"/>
    <w:rsid w:val="00BE0ABA"/>
    <w:rsid w:val="00BE3257"/>
    <w:rsid w:val="00BE54CC"/>
    <w:rsid w:val="00BE5BB3"/>
    <w:rsid w:val="00BE674D"/>
    <w:rsid w:val="00BF007B"/>
    <w:rsid w:val="00BF4E00"/>
    <w:rsid w:val="00BF6A0D"/>
    <w:rsid w:val="00BF78D6"/>
    <w:rsid w:val="00C01AFF"/>
    <w:rsid w:val="00C025E7"/>
    <w:rsid w:val="00C0438B"/>
    <w:rsid w:val="00C04DE9"/>
    <w:rsid w:val="00C14973"/>
    <w:rsid w:val="00C168D4"/>
    <w:rsid w:val="00C217B9"/>
    <w:rsid w:val="00C21E58"/>
    <w:rsid w:val="00C236E8"/>
    <w:rsid w:val="00C23C47"/>
    <w:rsid w:val="00C240D2"/>
    <w:rsid w:val="00C2432C"/>
    <w:rsid w:val="00C24820"/>
    <w:rsid w:val="00C314A4"/>
    <w:rsid w:val="00C3313C"/>
    <w:rsid w:val="00C33474"/>
    <w:rsid w:val="00C338A1"/>
    <w:rsid w:val="00C35804"/>
    <w:rsid w:val="00C37457"/>
    <w:rsid w:val="00C37F57"/>
    <w:rsid w:val="00C423F0"/>
    <w:rsid w:val="00C430B1"/>
    <w:rsid w:val="00C43ECA"/>
    <w:rsid w:val="00C44EFE"/>
    <w:rsid w:val="00C4626B"/>
    <w:rsid w:val="00C46D2D"/>
    <w:rsid w:val="00C535C0"/>
    <w:rsid w:val="00C5438D"/>
    <w:rsid w:val="00C56CD0"/>
    <w:rsid w:val="00C56DC6"/>
    <w:rsid w:val="00C57A7A"/>
    <w:rsid w:val="00C625AE"/>
    <w:rsid w:val="00C628CB"/>
    <w:rsid w:val="00C62B6C"/>
    <w:rsid w:val="00C63127"/>
    <w:rsid w:val="00C6724F"/>
    <w:rsid w:val="00C67D6B"/>
    <w:rsid w:val="00C67FA2"/>
    <w:rsid w:val="00C731FB"/>
    <w:rsid w:val="00C742D0"/>
    <w:rsid w:val="00C752D9"/>
    <w:rsid w:val="00C760F7"/>
    <w:rsid w:val="00C765B7"/>
    <w:rsid w:val="00C76E7E"/>
    <w:rsid w:val="00C77B1B"/>
    <w:rsid w:val="00C77F2A"/>
    <w:rsid w:val="00C81BCE"/>
    <w:rsid w:val="00C84CF9"/>
    <w:rsid w:val="00C86F54"/>
    <w:rsid w:val="00C8717E"/>
    <w:rsid w:val="00C9323A"/>
    <w:rsid w:val="00C937A2"/>
    <w:rsid w:val="00C94A88"/>
    <w:rsid w:val="00C95F9B"/>
    <w:rsid w:val="00CA14F9"/>
    <w:rsid w:val="00CA2C4C"/>
    <w:rsid w:val="00CA30BE"/>
    <w:rsid w:val="00CA3A5E"/>
    <w:rsid w:val="00CA3B37"/>
    <w:rsid w:val="00CA49CC"/>
    <w:rsid w:val="00CA5E99"/>
    <w:rsid w:val="00CB0B5D"/>
    <w:rsid w:val="00CB27CA"/>
    <w:rsid w:val="00CB50F5"/>
    <w:rsid w:val="00CC22D1"/>
    <w:rsid w:val="00CC36E7"/>
    <w:rsid w:val="00CC4220"/>
    <w:rsid w:val="00CC47C6"/>
    <w:rsid w:val="00CC5255"/>
    <w:rsid w:val="00CC5282"/>
    <w:rsid w:val="00CC58C0"/>
    <w:rsid w:val="00CD030C"/>
    <w:rsid w:val="00CD2044"/>
    <w:rsid w:val="00CD4F18"/>
    <w:rsid w:val="00CD72E1"/>
    <w:rsid w:val="00CE2DA3"/>
    <w:rsid w:val="00CE36FB"/>
    <w:rsid w:val="00CE58C4"/>
    <w:rsid w:val="00CE6678"/>
    <w:rsid w:val="00CF2C14"/>
    <w:rsid w:val="00CF42F7"/>
    <w:rsid w:val="00CF4A57"/>
    <w:rsid w:val="00CF5343"/>
    <w:rsid w:val="00D02827"/>
    <w:rsid w:val="00D0333D"/>
    <w:rsid w:val="00D0354A"/>
    <w:rsid w:val="00D03DED"/>
    <w:rsid w:val="00D04FB0"/>
    <w:rsid w:val="00D050BC"/>
    <w:rsid w:val="00D05FB5"/>
    <w:rsid w:val="00D0779A"/>
    <w:rsid w:val="00D07FDD"/>
    <w:rsid w:val="00D10D43"/>
    <w:rsid w:val="00D11CA2"/>
    <w:rsid w:val="00D1319B"/>
    <w:rsid w:val="00D15128"/>
    <w:rsid w:val="00D2044A"/>
    <w:rsid w:val="00D213B9"/>
    <w:rsid w:val="00D22DCE"/>
    <w:rsid w:val="00D239B3"/>
    <w:rsid w:val="00D23DB8"/>
    <w:rsid w:val="00D269A7"/>
    <w:rsid w:val="00D33F1D"/>
    <w:rsid w:val="00D34226"/>
    <w:rsid w:val="00D34492"/>
    <w:rsid w:val="00D435F8"/>
    <w:rsid w:val="00D43E4C"/>
    <w:rsid w:val="00D45C2B"/>
    <w:rsid w:val="00D5012B"/>
    <w:rsid w:val="00D50F54"/>
    <w:rsid w:val="00D51214"/>
    <w:rsid w:val="00D51F6D"/>
    <w:rsid w:val="00D53885"/>
    <w:rsid w:val="00D5395C"/>
    <w:rsid w:val="00D57E9E"/>
    <w:rsid w:val="00D60273"/>
    <w:rsid w:val="00D60B4E"/>
    <w:rsid w:val="00D60BCB"/>
    <w:rsid w:val="00D61622"/>
    <w:rsid w:val="00D63789"/>
    <w:rsid w:val="00D643BF"/>
    <w:rsid w:val="00D64A0D"/>
    <w:rsid w:val="00D67477"/>
    <w:rsid w:val="00D70EBF"/>
    <w:rsid w:val="00D71A18"/>
    <w:rsid w:val="00D71CD7"/>
    <w:rsid w:val="00D731CB"/>
    <w:rsid w:val="00D73E31"/>
    <w:rsid w:val="00D7405D"/>
    <w:rsid w:val="00D7433D"/>
    <w:rsid w:val="00D744DF"/>
    <w:rsid w:val="00D80B94"/>
    <w:rsid w:val="00D83D4C"/>
    <w:rsid w:val="00D858E2"/>
    <w:rsid w:val="00D85AE5"/>
    <w:rsid w:val="00D864D8"/>
    <w:rsid w:val="00D879BE"/>
    <w:rsid w:val="00D87DFE"/>
    <w:rsid w:val="00D919C9"/>
    <w:rsid w:val="00D93102"/>
    <w:rsid w:val="00D937F3"/>
    <w:rsid w:val="00D95556"/>
    <w:rsid w:val="00D96007"/>
    <w:rsid w:val="00D96B6B"/>
    <w:rsid w:val="00D96DF0"/>
    <w:rsid w:val="00DA00EF"/>
    <w:rsid w:val="00DA0ABA"/>
    <w:rsid w:val="00DA4B78"/>
    <w:rsid w:val="00DA4E0F"/>
    <w:rsid w:val="00DA5219"/>
    <w:rsid w:val="00DA552A"/>
    <w:rsid w:val="00DA5C59"/>
    <w:rsid w:val="00DA7D99"/>
    <w:rsid w:val="00DB2CE9"/>
    <w:rsid w:val="00DB4819"/>
    <w:rsid w:val="00DB5F39"/>
    <w:rsid w:val="00DB73FA"/>
    <w:rsid w:val="00DC0799"/>
    <w:rsid w:val="00DC14F9"/>
    <w:rsid w:val="00DC3E6D"/>
    <w:rsid w:val="00DC506E"/>
    <w:rsid w:val="00DC6C34"/>
    <w:rsid w:val="00DD0A7A"/>
    <w:rsid w:val="00DD15B9"/>
    <w:rsid w:val="00DE0752"/>
    <w:rsid w:val="00DE110F"/>
    <w:rsid w:val="00DE284F"/>
    <w:rsid w:val="00DE3682"/>
    <w:rsid w:val="00DE4795"/>
    <w:rsid w:val="00DE5475"/>
    <w:rsid w:val="00DE5B35"/>
    <w:rsid w:val="00DF1B43"/>
    <w:rsid w:val="00DF222B"/>
    <w:rsid w:val="00DF30E1"/>
    <w:rsid w:val="00DF3B9E"/>
    <w:rsid w:val="00DF7C93"/>
    <w:rsid w:val="00E004A5"/>
    <w:rsid w:val="00E01019"/>
    <w:rsid w:val="00E01B64"/>
    <w:rsid w:val="00E03C80"/>
    <w:rsid w:val="00E05A05"/>
    <w:rsid w:val="00E06346"/>
    <w:rsid w:val="00E06360"/>
    <w:rsid w:val="00E11A00"/>
    <w:rsid w:val="00E11E1E"/>
    <w:rsid w:val="00E12D34"/>
    <w:rsid w:val="00E12D5C"/>
    <w:rsid w:val="00E143C3"/>
    <w:rsid w:val="00E14514"/>
    <w:rsid w:val="00E14AB5"/>
    <w:rsid w:val="00E15258"/>
    <w:rsid w:val="00E17AE7"/>
    <w:rsid w:val="00E21461"/>
    <w:rsid w:val="00E23CA3"/>
    <w:rsid w:val="00E2439E"/>
    <w:rsid w:val="00E27875"/>
    <w:rsid w:val="00E278C1"/>
    <w:rsid w:val="00E3135C"/>
    <w:rsid w:val="00E3180C"/>
    <w:rsid w:val="00E31C2A"/>
    <w:rsid w:val="00E32F67"/>
    <w:rsid w:val="00E32F7F"/>
    <w:rsid w:val="00E33577"/>
    <w:rsid w:val="00E342DE"/>
    <w:rsid w:val="00E37995"/>
    <w:rsid w:val="00E41353"/>
    <w:rsid w:val="00E44336"/>
    <w:rsid w:val="00E46C95"/>
    <w:rsid w:val="00E47D22"/>
    <w:rsid w:val="00E53060"/>
    <w:rsid w:val="00E531BE"/>
    <w:rsid w:val="00E538BB"/>
    <w:rsid w:val="00E54311"/>
    <w:rsid w:val="00E56F42"/>
    <w:rsid w:val="00E607D1"/>
    <w:rsid w:val="00E60F70"/>
    <w:rsid w:val="00E63CE4"/>
    <w:rsid w:val="00E64BBC"/>
    <w:rsid w:val="00E67371"/>
    <w:rsid w:val="00E70842"/>
    <w:rsid w:val="00E71C7B"/>
    <w:rsid w:val="00E71CEC"/>
    <w:rsid w:val="00E73724"/>
    <w:rsid w:val="00E747E7"/>
    <w:rsid w:val="00E75DAE"/>
    <w:rsid w:val="00E76177"/>
    <w:rsid w:val="00E77A0E"/>
    <w:rsid w:val="00E8531A"/>
    <w:rsid w:val="00E86A27"/>
    <w:rsid w:val="00E87CB7"/>
    <w:rsid w:val="00E91884"/>
    <w:rsid w:val="00E93481"/>
    <w:rsid w:val="00E957B0"/>
    <w:rsid w:val="00E95A77"/>
    <w:rsid w:val="00E96578"/>
    <w:rsid w:val="00E970CB"/>
    <w:rsid w:val="00EA1C86"/>
    <w:rsid w:val="00EA4B67"/>
    <w:rsid w:val="00EA5434"/>
    <w:rsid w:val="00EA5B69"/>
    <w:rsid w:val="00EB4BCB"/>
    <w:rsid w:val="00EB50F1"/>
    <w:rsid w:val="00EB512E"/>
    <w:rsid w:val="00EB54A1"/>
    <w:rsid w:val="00EB6658"/>
    <w:rsid w:val="00EB6EC6"/>
    <w:rsid w:val="00EB79F2"/>
    <w:rsid w:val="00EB7A08"/>
    <w:rsid w:val="00EC0561"/>
    <w:rsid w:val="00EC1004"/>
    <w:rsid w:val="00EC2D85"/>
    <w:rsid w:val="00EC3EBA"/>
    <w:rsid w:val="00EC4F93"/>
    <w:rsid w:val="00EC6A5C"/>
    <w:rsid w:val="00EC6AD5"/>
    <w:rsid w:val="00EC6D9B"/>
    <w:rsid w:val="00ED1232"/>
    <w:rsid w:val="00ED386C"/>
    <w:rsid w:val="00ED4103"/>
    <w:rsid w:val="00ED4140"/>
    <w:rsid w:val="00ED5424"/>
    <w:rsid w:val="00ED556C"/>
    <w:rsid w:val="00ED571B"/>
    <w:rsid w:val="00EE263F"/>
    <w:rsid w:val="00EE3ECA"/>
    <w:rsid w:val="00EE620B"/>
    <w:rsid w:val="00EE64AA"/>
    <w:rsid w:val="00EE7F95"/>
    <w:rsid w:val="00EF0C6F"/>
    <w:rsid w:val="00EF16C3"/>
    <w:rsid w:val="00EF48AD"/>
    <w:rsid w:val="00EF48B1"/>
    <w:rsid w:val="00EF4E21"/>
    <w:rsid w:val="00EF5F88"/>
    <w:rsid w:val="00EF61B6"/>
    <w:rsid w:val="00EF6C85"/>
    <w:rsid w:val="00EF794A"/>
    <w:rsid w:val="00F00904"/>
    <w:rsid w:val="00F04EE1"/>
    <w:rsid w:val="00F06CBC"/>
    <w:rsid w:val="00F06FB6"/>
    <w:rsid w:val="00F07F91"/>
    <w:rsid w:val="00F101B1"/>
    <w:rsid w:val="00F13AD4"/>
    <w:rsid w:val="00F13B24"/>
    <w:rsid w:val="00F1440C"/>
    <w:rsid w:val="00F16291"/>
    <w:rsid w:val="00F16BBF"/>
    <w:rsid w:val="00F21FAE"/>
    <w:rsid w:val="00F22499"/>
    <w:rsid w:val="00F22585"/>
    <w:rsid w:val="00F24BA9"/>
    <w:rsid w:val="00F25DB0"/>
    <w:rsid w:val="00F25EAC"/>
    <w:rsid w:val="00F262EF"/>
    <w:rsid w:val="00F27037"/>
    <w:rsid w:val="00F32735"/>
    <w:rsid w:val="00F33363"/>
    <w:rsid w:val="00F34371"/>
    <w:rsid w:val="00F36039"/>
    <w:rsid w:val="00F373D0"/>
    <w:rsid w:val="00F40F31"/>
    <w:rsid w:val="00F425F5"/>
    <w:rsid w:val="00F43A35"/>
    <w:rsid w:val="00F45645"/>
    <w:rsid w:val="00F47016"/>
    <w:rsid w:val="00F47A17"/>
    <w:rsid w:val="00F518B8"/>
    <w:rsid w:val="00F52D6A"/>
    <w:rsid w:val="00F53434"/>
    <w:rsid w:val="00F577E0"/>
    <w:rsid w:val="00F5780C"/>
    <w:rsid w:val="00F57DF4"/>
    <w:rsid w:val="00F61FDF"/>
    <w:rsid w:val="00F64BE3"/>
    <w:rsid w:val="00F66E7D"/>
    <w:rsid w:val="00F70DAF"/>
    <w:rsid w:val="00F71BCF"/>
    <w:rsid w:val="00F71DD4"/>
    <w:rsid w:val="00F727B8"/>
    <w:rsid w:val="00F72B53"/>
    <w:rsid w:val="00F82D41"/>
    <w:rsid w:val="00F848A0"/>
    <w:rsid w:val="00F853FE"/>
    <w:rsid w:val="00F858D3"/>
    <w:rsid w:val="00F907BA"/>
    <w:rsid w:val="00F926CA"/>
    <w:rsid w:val="00F92A62"/>
    <w:rsid w:val="00F9387E"/>
    <w:rsid w:val="00F9407D"/>
    <w:rsid w:val="00F942D0"/>
    <w:rsid w:val="00F942DE"/>
    <w:rsid w:val="00F95A1F"/>
    <w:rsid w:val="00FA2519"/>
    <w:rsid w:val="00FA3704"/>
    <w:rsid w:val="00FB3115"/>
    <w:rsid w:val="00FB33A8"/>
    <w:rsid w:val="00FB4F0E"/>
    <w:rsid w:val="00FB6E70"/>
    <w:rsid w:val="00FC0B0E"/>
    <w:rsid w:val="00FC3C32"/>
    <w:rsid w:val="00FC416C"/>
    <w:rsid w:val="00FC4741"/>
    <w:rsid w:val="00FC661C"/>
    <w:rsid w:val="00FC7129"/>
    <w:rsid w:val="00FD2763"/>
    <w:rsid w:val="00FD4BF1"/>
    <w:rsid w:val="00FD743B"/>
    <w:rsid w:val="00FE1A64"/>
    <w:rsid w:val="00FE3595"/>
    <w:rsid w:val="00FF183E"/>
    <w:rsid w:val="00FF3C22"/>
    <w:rsid w:val="00FF4562"/>
    <w:rsid w:val="00FF489F"/>
    <w:rsid w:val="00FF5920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C5510"/>
  <w15:docId w15:val="{8705E6AB-D5ED-40BA-96A3-9C67FCEE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6C1"/>
    <w:pPr>
      <w:spacing w:after="200" w:line="276" w:lineRule="auto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68C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5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7001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768C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2768C"/>
    <w:rPr>
      <w:rFonts w:ascii="Cambria" w:hAnsi="Cambria" w:cs="Cambria"/>
      <w:b/>
      <w:bCs/>
      <w:sz w:val="20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768C"/>
    <w:rPr>
      <w:rFonts w:ascii="Cambria" w:hAnsi="Cambria" w:cs="Cambria"/>
      <w:b/>
      <w:bCs/>
      <w:i/>
      <w:iCs/>
      <w:color w:val="808080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Nagwek">
    <w:name w:val="header"/>
    <w:aliases w:val="Nagłówek strony nieparzystej Znak Znak,Nagłówek strony nieparzystej Znak,Nagłówek strony"/>
    <w:basedOn w:val="Normalny"/>
    <w:link w:val="Nagwek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"/>
    <w:basedOn w:val="Domylnaczcionkaakapitu"/>
    <w:link w:val="Nagwek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72768C"/>
    <w:pPr>
      <w:jc w:val="center"/>
    </w:pPr>
  </w:style>
  <w:style w:type="character" w:customStyle="1" w:styleId="BodyTextChar">
    <w:name w:val="Body Text Char"/>
    <w:basedOn w:val="Domylnaczcionkaakapitu"/>
    <w:uiPriority w:val="99"/>
    <w:locked/>
    <w:rsid w:val="0072768C"/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customStyle="1" w:styleId="Bartek">
    <w:name w:val="Bartek"/>
    <w:basedOn w:val="Normalny"/>
    <w:uiPriority w:val="99"/>
    <w:rsid w:val="0072768C"/>
    <w:pPr>
      <w:spacing w:after="0" w:line="240" w:lineRule="auto"/>
    </w:pPr>
    <w:rPr>
      <w:sz w:val="28"/>
      <w:szCs w:val="28"/>
    </w:rPr>
  </w:style>
  <w:style w:type="paragraph" w:customStyle="1" w:styleId="Tekstpodstawowy22">
    <w:name w:val="Tekst podstawowy 22"/>
    <w:basedOn w:val="Normalny"/>
    <w:rsid w:val="0072768C"/>
    <w:rPr>
      <w:rFonts w:ascii="Arial Narrow" w:hAnsi="Arial Narrow" w:cs="Arial Narrow"/>
      <w:sz w:val="26"/>
      <w:szCs w:val="26"/>
    </w:rPr>
  </w:style>
  <w:style w:type="character" w:styleId="Numerstrony">
    <w:name w:val="page number"/>
    <w:basedOn w:val="Domylnaczcionkaakapitu"/>
    <w:uiPriority w:val="99"/>
    <w:rsid w:val="0072768C"/>
  </w:style>
  <w:style w:type="paragraph" w:styleId="Tekstpodstawowywcity">
    <w:name w:val="Body Text Indent"/>
    <w:basedOn w:val="Normalny"/>
    <w:link w:val="TekstpodstawowywcityZnak"/>
    <w:uiPriority w:val="99"/>
    <w:rsid w:val="0072768C"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2768C"/>
    <w:rPr>
      <w:rFonts w:ascii="Arial Narrow" w:hAnsi="Arial Narrow" w:cs="Arial Narrow"/>
      <w:b/>
      <w:bCs/>
      <w:sz w:val="20"/>
      <w:szCs w:val="20"/>
      <w:lang w:val="en-US" w:eastAsia="pl-PL"/>
    </w:rPr>
  </w:style>
  <w:style w:type="paragraph" w:customStyle="1" w:styleId="Default">
    <w:name w:val="Default"/>
    <w:rsid w:val="0072768C"/>
    <w:pPr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basedOn w:val="Normalny"/>
    <w:uiPriority w:val="99"/>
    <w:rsid w:val="0072768C"/>
    <w:pPr>
      <w:spacing w:after="0" w:line="240" w:lineRule="auto"/>
    </w:pPr>
  </w:style>
  <w:style w:type="paragraph" w:customStyle="1" w:styleId="Styl">
    <w:name w:val="Styl"/>
    <w:uiPriority w:val="99"/>
    <w:rsid w:val="0072768C"/>
    <w:pPr>
      <w:widowControl w:val="0"/>
    </w:pPr>
    <w:rPr>
      <w:rFonts w:ascii="Arial" w:eastAsia="Times New Roman" w:hAnsi="Arial" w:cs="Arial"/>
      <w:sz w:val="24"/>
      <w:szCs w:val="24"/>
    </w:rPr>
  </w:style>
  <w:style w:type="character" w:customStyle="1" w:styleId="ZnakZnak61">
    <w:name w:val="Znak Znak61"/>
    <w:uiPriority w:val="99"/>
    <w:rsid w:val="0072768C"/>
    <w:rPr>
      <w:rFonts w:ascii="Arial" w:hAnsi="Arial" w:cs="Arial"/>
      <w:sz w:val="24"/>
      <w:szCs w:val="24"/>
      <w:lang w:val="pl-PL"/>
    </w:rPr>
  </w:style>
  <w:style w:type="paragraph" w:styleId="Tekstblokowy">
    <w:name w:val="Block Text"/>
    <w:basedOn w:val="Normalny"/>
    <w:uiPriority w:val="99"/>
    <w:rsid w:val="0072768C"/>
    <w:pPr>
      <w:widowControl w:val="0"/>
      <w:spacing w:after="0"/>
      <w:ind w:left="360" w:right="-425"/>
    </w:pPr>
    <w:rPr>
      <w:rFonts w:ascii="Calibri" w:hAnsi="Calibri" w:cs="Calibri"/>
      <w:sz w:val="26"/>
      <w:szCs w:val="26"/>
    </w:rPr>
  </w:style>
  <w:style w:type="paragraph" w:customStyle="1" w:styleId="Bullet2">
    <w:name w:val="Bullet 2"/>
    <w:basedOn w:val="Normalny"/>
    <w:uiPriority w:val="99"/>
    <w:rsid w:val="0072768C"/>
    <w:pPr>
      <w:suppressAutoHyphens/>
      <w:spacing w:before="60" w:after="60" w:line="240" w:lineRule="auto"/>
      <w:jc w:val="both"/>
    </w:pPr>
    <w:rPr>
      <w:rFonts w:ascii="Arial Narrow" w:hAnsi="Arial Narrow" w:cs="Arial Narrow"/>
      <w:sz w:val="24"/>
      <w:szCs w:val="24"/>
      <w:lang w:val="en-IE"/>
    </w:rPr>
  </w:style>
  <w:style w:type="paragraph" w:customStyle="1" w:styleId="pkt">
    <w:name w:val="pkt"/>
    <w:basedOn w:val="Normalny"/>
    <w:uiPriority w:val="99"/>
    <w:rsid w:val="0072768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zwykły tekst,List Paragraph1,BulletC,Obiekt,CW_Lista,Akapit z list¹,Eko punkty,podpunkt,Nagłówek 3 Eko,lista 1,L1,Numerowanie,Akapit z listą5,T_SZ_List Paragraph,Akapit z listą BS,Colorful List Accent 1,Dot pt"/>
    <w:basedOn w:val="Normalny"/>
    <w:link w:val="AkapitzlistZnak"/>
    <w:uiPriority w:val="34"/>
    <w:qFormat/>
    <w:rsid w:val="0072768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7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68C"/>
    <w:rPr>
      <w:rFonts w:ascii="Tahoma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uiPriority w:val="99"/>
    <w:rsid w:val="00416C88"/>
    <w:rPr>
      <w:rFonts w:cs="Times New Roman"/>
    </w:rPr>
  </w:style>
  <w:style w:type="character" w:styleId="Hipercze">
    <w:name w:val="Hyperlink"/>
    <w:basedOn w:val="Domylnaczcionkaakapitu"/>
    <w:uiPriority w:val="99"/>
    <w:rsid w:val="00416C88"/>
    <w:rPr>
      <w:rFonts w:cs="Times New Roman"/>
      <w:color w:val="0000FF"/>
      <w:u w:val="single"/>
    </w:rPr>
  </w:style>
  <w:style w:type="character" w:customStyle="1" w:styleId="footnote">
    <w:name w:val="footnote"/>
    <w:basedOn w:val="Domylnaczcionkaakapitu"/>
    <w:uiPriority w:val="99"/>
    <w:rsid w:val="00416C88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3616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6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616C0"/>
    <w:rPr>
      <w:rFonts w:ascii="Arial" w:hAnsi="Arial" w:cs="Arial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3616C0"/>
    <w:rPr>
      <w:rFonts w:ascii="Arial" w:hAnsi="Arial" w:cs="Arial"/>
      <w:b/>
      <w:bCs/>
      <w:sz w:val="20"/>
      <w:szCs w:val="20"/>
      <w:lang w:val="en-US" w:eastAsia="pl-PL"/>
    </w:rPr>
  </w:style>
  <w:style w:type="character" w:styleId="Tytuksiki">
    <w:name w:val="Book Title"/>
    <w:basedOn w:val="Domylnaczcionkaakapitu"/>
    <w:uiPriority w:val="99"/>
    <w:qFormat/>
    <w:rsid w:val="00867B45"/>
    <w:rPr>
      <w:rFonts w:cs="Times New Roman"/>
      <w:b/>
      <w:bCs/>
      <w:smallCaps/>
      <w:spacing w:val="5"/>
    </w:rPr>
  </w:style>
  <w:style w:type="paragraph" w:customStyle="1" w:styleId="Bezodstpw2">
    <w:name w:val="Bez odstępów2"/>
    <w:basedOn w:val="Normalny"/>
    <w:uiPriority w:val="99"/>
    <w:rsid w:val="00862870"/>
    <w:pPr>
      <w:spacing w:after="0" w:line="240" w:lineRule="auto"/>
    </w:pPr>
  </w:style>
  <w:style w:type="paragraph" w:styleId="Poprawka">
    <w:name w:val="Revision"/>
    <w:hidden/>
    <w:uiPriority w:val="99"/>
    <w:semiHidden/>
    <w:rsid w:val="00283B40"/>
    <w:rPr>
      <w:rFonts w:ascii="Arial" w:eastAsia="Times New Roman" w:hAnsi="Arial" w:cs="Arial"/>
      <w:lang w:val="en-US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D96B6B"/>
    <w:rPr>
      <w:rFonts w:ascii="Arial" w:eastAsia="Times New Roman" w:hAnsi="Arial" w:cs="Arial"/>
      <w:sz w:val="20"/>
      <w:szCs w:val="2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3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3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7B9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normalny tekst Znak,zwykły tekst Znak,List Paragraph1 Znak,BulletC Znak,Obiekt Znak,CW_Lista Znak,Akapit z list¹ Znak,Eko punkty Znak,podpunkt Znak,Nagłówek 3 Eko Znak,lista 1 Znak,L1 Znak,Numerowanie Znak"/>
    <w:link w:val="Akapitzlist"/>
    <w:qFormat/>
    <w:locked/>
    <w:rsid w:val="007D0E6B"/>
    <w:rPr>
      <w:rFonts w:ascii="Arial" w:eastAsia="Times New Roman" w:hAnsi="Arial" w:cs="Arial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67EA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EA2"/>
    <w:rPr>
      <w:rFonts w:ascii="Consolas" w:hAnsi="Consolas"/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743E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3EAD"/>
    <w:rPr>
      <w:rFonts w:ascii="Arial" w:eastAsia="Times New Roman" w:hAnsi="Arial" w:cs="Arial"/>
      <w:lang w:val="en-US"/>
    </w:rPr>
  </w:style>
  <w:style w:type="character" w:customStyle="1" w:styleId="DeltaViewInsertion">
    <w:name w:val="DeltaView Insertion"/>
    <w:rsid w:val="00350F21"/>
    <w:rPr>
      <w:b/>
      <w:i/>
      <w:spacing w:val="0"/>
    </w:rPr>
  </w:style>
  <w:style w:type="paragraph" w:customStyle="1" w:styleId="Tiret0">
    <w:name w:val="Tiret 0"/>
    <w:basedOn w:val="Normalny"/>
    <w:rsid w:val="00350F21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50F21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350F21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50F21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50F21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50F21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350F21"/>
    <w:pPr>
      <w:widowControl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50F21"/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rsid w:val="00350F2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50F21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50F2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74A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E7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7F95"/>
    <w:rPr>
      <w:rFonts w:ascii="Arial" w:eastAsia="Times New Roman" w:hAnsi="Arial" w:cs="Arial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00159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0015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00159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59"/>
    <w:pPr>
      <w:keepNext/>
      <w:keepLines/>
      <w:outlineLvl w:val="9"/>
    </w:pPr>
    <w:rPr>
      <w:rFonts w:cs="Times New Roman"/>
      <w:color w:val="365F9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00159"/>
    <w:rPr>
      <w:rFonts w:ascii="Calibri" w:eastAsia="Calibri" w:hAnsi="Calibri" w:cs="Times New Roman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700159"/>
    <w:pPr>
      <w:ind w:left="220"/>
    </w:pPr>
    <w:rPr>
      <w:rFonts w:ascii="Calibri" w:eastAsia="Calibri" w:hAnsi="Calibri" w:cs="Times New Roman"/>
      <w:lang w:eastAsia="en-US"/>
    </w:rPr>
  </w:style>
  <w:style w:type="paragraph" w:styleId="Tytu">
    <w:name w:val="Title"/>
    <w:basedOn w:val="Normalny"/>
    <w:link w:val="TytuZnak"/>
    <w:qFormat/>
    <w:locked/>
    <w:rsid w:val="00700159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00159"/>
    <w:rPr>
      <w:rFonts w:ascii="Times New Roman" w:eastAsia="Times New Roman" w:hAnsi="Times New Roman"/>
      <w:b/>
      <w:sz w:val="28"/>
      <w:szCs w:val="24"/>
      <w:u w:val="single"/>
    </w:rPr>
  </w:style>
  <w:style w:type="paragraph" w:customStyle="1" w:styleId="Tekstpodstawowywcity21">
    <w:name w:val="Tekst podstawowy wcięty 21"/>
    <w:basedOn w:val="Normalny"/>
    <w:rsid w:val="00700159"/>
    <w:pPr>
      <w:spacing w:after="0" w:line="240" w:lineRule="auto"/>
      <w:ind w:left="284" w:hanging="284"/>
    </w:pPr>
    <w:rPr>
      <w:rFonts w:ascii="Courier New" w:hAnsi="Courier New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1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159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39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20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E59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267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32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50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50B0F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Preambuła Char,normalny tekst Char"/>
    <w:locked/>
    <w:rsid w:val="0079662A"/>
    <w:rPr>
      <w:rFonts w:ascii="Calibri" w:hAnsi="Calibri"/>
      <w:sz w:val="22"/>
      <w:lang w:val="pl-PL" w:eastAsia="pl-PL" w:bidi="ar-SA"/>
    </w:rPr>
  </w:style>
  <w:style w:type="paragraph" w:customStyle="1" w:styleId="Standard">
    <w:name w:val="Standard"/>
    <w:rsid w:val="003557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1B43"/>
    <w:pPr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cf01">
    <w:name w:val="cf01"/>
    <w:basedOn w:val="Domylnaczcionkaakapitu"/>
    <w:rsid w:val="003325F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97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1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14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85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C848-90C2-4CBD-8931-ADC2F686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13</Pages>
  <Words>2389</Words>
  <Characters>17640</Characters>
  <Application>Microsoft Office Word</Application>
  <DocSecurity>0</DocSecurity>
  <Lines>147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Port Lotniczy Gdansk Sp.z o.o.</Company>
  <LinksUpToDate>false</LinksUpToDate>
  <CharactersWithSpaces>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B.G.</dc:creator>
  <cp:lastModifiedBy>Magdalena Bogdańska</cp:lastModifiedBy>
  <cp:revision>147</cp:revision>
  <cp:lastPrinted>2023-06-05T11:19:00Z</cp:lastPrinted>
  <dcterms:created xsi:type="dcterms:W3CDTF">2022-10-11T13:07:00Z</dcterms:created>
  <dcterms:modified xsi:type="dcterms:W3CDTF">2023-06-20T10:11:00Z</dcterms:modified>
</cp:coreProperties>
</file>