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C139390" w:rsidR="00461A48" w:rsidRPr="000E4103" w:rsidRDefault="00245394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9350868"/>
      <w:r>
        <w:rPr>
          <w:rFonts w:ascii="Calibri" w:eastAsia="Calibri" w:hAnsi="Calibri"/>
          <w:smallCaps/>
          <w:sz w:val="22"/>
          <w:lang w:val="pl-PL"/>
        </w:rPr>
        <w:t>Program funkcjona</w:t>
      </w:r>
      <w:r w:rsidR="000A3C8F">
        <w:rPr>
          <w:rFonts w:ascii="Calibri" w:eastAsia="Calibri" w:hAnsi="Calibri"/>
          <w:smallCaps/>
          <w:sz w:val="22"/>
          <w:lang w:val="pl-PL"/>
        </w:rPr>
        <w:t>l</w:t>
      </w:r>
      <w:r>
        <w:rPr>
          <w:rFonts w:ascii="Calibri" w:eastAsia="Calibri" w:hAnsi="Calibri"/>
          <w:smallCaps/>
          <w:sz w:val="22"/>
          <w:lang w:val="pl-PL"/>
        </w:rPr>
        <w:t>no-użytkowy</w:t>
      </w:r>
      <w:bookmarkEnd w:id="0"/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" w:name="_Toc381791867"/>
      <w:bookmarkStart w:id="2" w:name="_Toc325105793"/>
      <w:bookmarkStart w:id="3" w:name="_Toc161647348"/>
      <w:bookmarkStart w:id="4" w:name="_Toc161806969"/>
      <w:bookmarkStart w:id="5" w:name="_Toc191867097"/>
      <w:bookmarkStart w:id="6" w:name="_Toc192580991"/>
      <w:bookmarkEnd w:id="1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7" w:name="_Toc129350869"/>
      <w:bookmarkStart w:id="8" w:name="_Hlk96603312"/>
      <w:bookmarkEnd w:id="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3"/>
      <w:bookmarkEnd w:id="4"/>
      <w:bookmarkEnd w:id="5"/>
      <w:bookmarkEnd w:id="6"/>
    </w:p>
    <w:p w14:paraId="325F49B3" w14:textId="75E90067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A3C8F">
        <w:rPr>
          <w:rFonts w:ascii="Calibri" w:hAnsi="Calibri" w:cs="Calibri"/>
          <w:color w:val="000000" w:themeColor="text1"/>
          <w:szCs w:val="24"/>
          <w:lang w:val="pl-PL"/>
        </w:rPr>
        <w:t>15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A3C8F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8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3F297FD4" w14:textId="7893CA66" w:rsidR="0042012C" w:rsidRPr="00A85120" w:rsidRDefault="0042012C" w:rsidP="004201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bookmarkStart w:id="9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0" w:name="_Hlk83803874"/>
      <w:bookmarkStart w:id="11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A85120" w:rsidRPr="00A85120">
        <w:rPr>
          <w:rFonts w:ascii="Calibri" w:eastAsia="Calibri" w:hAnsi="Calibri" w:cs="Calibr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A85120">
        <w:rPr>
          <w:rFonts w:ascii="Calibri" w:eastAsia="Calibri" w:hAnsi="Calibri" w:cs="Calibri"/>
          <w:sz w:val="22"/>
          <w:szCs w:val="22"/>
        </w:rPr>
        <w:t xml:space="preserve">oferujemy wykonanie przedmiotu zamówienia zgodnie </w:t>
      </w:r>
      <w:r w:rsidR="00A85120">
        <w:rPr>
          <w:rFonts w:ascii="Calibri" w:eastAsia="Calibri" w:hAnsi="Calibri" w:cs="Calibri"/>
          <w:sz w:val="22"/>
          <w:szCs w:val="22"/>
        </w:rPr>
        <w:br/>
      </w:r>
      <w:r w:rsidRPr="00A85120">
        <w:rPr>
          <w:rFonts w:ascii="Calibri" w:eastAsia="Calibri" w:hAnsi="Calibri" w:cs="Calibri"/>
          <w:sz w:val="22"/>
          <w:szCs w:val="22"/>
        </w:rPr>
        <w:t>z wymogami zawartymi w Specyfikacji Warunków Zamówienia.</w:t>
      </w:r>
    </w:p>
    <w:p w14:paraId="38F74E30" w14:textId="77777777" w:rsidR="0042012C" w:rsidRPr="00C6119F" w:rsidRDefault="0042012C" w:rsidP="00024721">
      <w:pPr>
        <w:numPr>
          <w:ilvl w:val="0"/>
          <w:numId w:val="40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C6119F">
        <w:rPr>
          <w:rFonts w:ascii="Calibri" w:hAnsi="Calibri" w:cs="Calibri"/>
          <w:sz w:val="22"/>
          <w:szCs w:val="22"/>
        </w:rPr>
        <w:t>wykonania całego zamówienia:</w:t>
      </w:r>
    </w:p>
    <w:p w14:paraId="027F616E" w14:textId="77777777" w:rsidR="0042012C" w:rsidRPr="00C6119F" w:rsidRDefault="0042012C" w:rsidP="0042012C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sz w:val="22"/>
          <w:szCs w:val="22"/>
        </w:rPr>
        <w:t>CZĘŚĆ I:</w:t>
      </w:r>
    </w:p>
    <w:p w14:paraId="6BC97234" w14:textId="77777777" w:rsidR="0042012C" w:rsidRPr="00C6119F" w:rsidRDefault="0042012C" w:rsidP="0042012C">
      <w:pPr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A2F2C68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EC75165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Podatek VAT ………….. %</w:t>
      </w:r>
    </w:p>
    <w:p w14:paraId="6F8A71B2" w14:textId="77777777" w:rsidR="0042012C" w:rsidRPr="00C6119F" w:rsidRDefault="0042012C" w:rsidP="0042012C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sz w:val="22"/>
          <w:szCs w:val="22"/>
        </w:rPr>
        <w:t>CZĘŚĆ II:</w:t>
      </w:r>
    </w:p>
    <w:p w14:paraId="2D38A9FC" w14:textId="77777777" w:rsidR="0042012C" w:rsidRPr="00C6119F" w:rsidRDefault="0042012C" w:rsidP="0042012C">
      <w:pPr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1DDE6CF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8EC913A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5BB8A4D5" w:rsidR="00461A48" w:rsidRPr="00C6119F" w:rsidRDefault="00461A48" w:rsidP="000247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290A0D43" w14:textId="77777777" w:rsidR="000A3C8F" w:rsidRPr="00C6119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</w:t>
      </w:r>
      <w:r w:rsidR="000A3C8F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3B73108C" w:rsidR="00461A48" w:rsidRPr="00C6119F" w:rsidRDefault="000A3C8F" w:rsidP="000A3C8F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Dla części I: </w:t>
      </w:r>
      <w:r w:rsidR="00461A48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C611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 w:rsidRPr="00C6119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="00461A48"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 w:rsidRPr="00C6119F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29D6CD0B" w14:textId="3084DB64" w:rsidR="000A3C8F" w:rsidRPr="00C6119F" w:rsidRDefault="000A3C8F" w:rsidP="000A3C8F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Dla części II: -</w:t>
      </w:r>
      <w:r w:rsidRPr="00C611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6ECC490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F17D56">
        <w:rPr>
          <w:rFonts w:ascii="Calibri" w:hAnsi="Calibri" w:cs="Arial"/>
          <w:color w:val="000000" w:themeColor="text1"/>
          <w:sz w:val="22"/>
          <w:szCs w:val="22"/>
        </w:rPr>
        <w:t>12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2" w:name="_Hlk129344867"/>
      <w:bookmarkStart w:id="13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024721">
      <w:pPr>
        <w:numPr>
          <w:ilvl w:val="0"/>
          <w:numId w:val="12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024721">
      <w:pPr>
        <w:numPr>
          <w:ilvl w:val="0"/>
          <w:numId w:val="12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2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13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29B0B39" w14:textId="1EAB74B0" w:rsidR="0083429B" w:rsidRPr="00EC22B3" w:rsidRDefault="007136BD" w:rsidP="00491B1D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Toc129350870"/>
      <w:bookmarkStart w:id="15" w:name="_Hlk1292680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Załącznik nr 3A do SWZ Wykaz cen (dla części I zamówienia)</w:t>
      </w:r>
      <w:bookmarkEnd w:id="14"/>
    </w:p>
    <w:bookmarkEnd w:id="15"/>
    <w:p w14:paraId="2CF5E65A" w14:textId="010A534A" w:rsidR="00804CA2" w:rsidRDefault="00804CA2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427A4CE1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center"/>
        <w:rPr>
          <w:rFonts w:ascii="Arial Narrow" w:eastAsia="Arial Unicode MS" w:hAnsi="Arial Narrow"/>
          <w:b/>
          <w:bCs/>
          <w:color w:val="000000"/>
          <w:sz w:val="32"/>
          <w:szCs w:val="22"/>
        </w:rPr>
      </w:pPr>
    </w:p>
    <w:p w14:paraId="16D77FDE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bookmarkStart w:id="16" w:name="_Hlk129343169"/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451314D" w14:textId="77777777" w:rsidR="00E7691A" w:rsidRPr="00E7691A" w:rsidRDefault="00E7691A" w:rsidP="00E7691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9DD4605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D3E8A2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54907F3E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66E590C" w14:textId="48E64C1B" w:rsidR="00E7691A" w:rsidRPr="00E7691A" w:rsidRDefault="001B3091" w:rsidP="00E7691A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650A63">
        <w:rPr>
          <w:rFonts w:asciiTheme="minorHAnsi" w:eastAsia="Arial Unicode MS" w:hAnsiTheme="minorHAnsi" w:cstheme="minorHAnsi"/>
          <w:b/>
          <w:bCs/>
          <w:sz w:val="32"/>
          <w:szCs w:val="24"/>
        </w:rPr>
        <w:t xml:space="preserve">BUDOWA POGÓRZAŃSKIEGO CENTRUM TURYSTYKI I REKREACJI </w:t>
      </w:r>
      <w:r w:rsidR="008D057D">
        <w:rPr>
          <w:rFonts w:asciiTheme="minorHAnsi" w:eastAsia="Arial Unicode MS" w:hAnsiTheme="minorHAnsi" w:cstheme="minorHAnsi"/>
          <w:b/>
          <w:bCs/>
          <w:sz w:val="32"/>
          <w:szCs w:val="24"/>
        </w:rPr>
        <w:br/>
      </w:r>
      <w:r w:rsidRPr="00650A63">
        <w:rPr>
          <w:rFonts w:asciiTheme="minorHAnsi" w:eastAsia="Arial Unicode MS" w:hAnsiTheme="minorHAnsi" w:cstheme="minorHAnsi"/>
          <w:b/>
          <w:bCs/>
          <w:sz w:val="32"/>
          <w:szCs w:val="24"/>
        </w:rPr>
        <w:t>W M. JASTRZĘBIA-ETAP I</w:t>
      </w:r>
      <w:r w:rsidR="00E7691A" w:rsidRPr="00E7691A">
        <w:rPr>
          <w:rFonts w:asciiTheme="minorHAnsi" w:eastAsia="Arial Unicode MS" w:hAnsiTheme="minorHAnsi" w:cstheme="minorHAnsi"/>
          <w:b/>
          <w:sz w:val="32"/>
          <w:szCs w:val="24"/>
        </w:rPr>
        <w:t xml:space="preserve"> w systemie „zaprojektuj i wybuduj”</w:t>
      </w:r>
    </w:p>
    <w:p w14:paraId="125AEDF0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566DC17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Adres obiektu budowlanego:</w:t>
      </w:r>
    </w:p>
    <w:p w14:paraId="16163846" w14:textId="2255B2E4" w:rsidR="00E7691A" w:rsidRPr="00E7691A" w:rsidRDefault="008D057D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Działka nr</w:t>
      </w:r>
      <w:r w:rsidRPr="008D057D">
        <w:rPr>
          <w:rFonts w:ascii="Helvetica" w:eastAsia="Calibri" w:hAnsi="Helvetica" w:cs="Helvetica"/>
        </w:rPr>
        <w:t xml:space="preserve"> </w:t>
      </w:r>
      <w:r w:rsidRPr="008D057D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853</w:t>
      </w: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  <w:r w:rsidR="00E7691A"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msc. </w:t>
      </w:r>
      <w:r w:rsidR="001B3091" w:rsidRPr="00650A6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Jastrzębia</w:t>
      </w:r>
      <w:r w:rsidR="00E7691A"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, gm. Ciężkowice, województwo małopolskie, Polska</w:t>
      </w:r>
    </w:p>
    <w:p w14:paraId="6D7987B4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3CAB84E" w14:textId="77777777" w:rsidR="00E7691A" w:rsidRPr="00E7691A" w:rsidRDefault="00E7691A" w:rsidP="00E7691A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0EEDCBE" w14:textId="37274107" w:rsidR="00E7691A" w:rsidRPr="005175E1" w:rsidRDefault="00E7691A" w:rsidP="006F7EF9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17" w:name="_Toc145503334"/>
      <w:bookmarkStart w:id="18" w:name="_Toc42598457"/>
      <w:bookmarkEnd w:id="17"/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  <w:bookmarkEnd w:id="18"/>
    </w:p>
    <w:p w14:paraId="469756B1" w14:textId="77777777" w:rsidR="00E7691A" w:rsidRPr="00E7691A" w:rsidRDefault="00E7691A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E7691A" w:rsidRPr="00E7691A" w14:paraId="2530BE66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58CD5" w14:textId="6C23BA36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89AA0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E7691A" w:rsidRPr="00E7691A" w14:paraId="4F9D8AD8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51377" w14:textId="1D715F26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88FDB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1C436CF3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61B75614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516E391F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0C923DC5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61586A6F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17F80330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209EFA44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0DF3D487" w14:textId="77777777" w:rsidR="00E7691A" w:rsidRPr="00E7691A" w:rsidRDefault="00E7691A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5E2D0001" w14:textId="77777777" w:rsidR="00E7691A" w:rsidRPr="00E7691A" w:rsidRDefault="00E7691A" w:rsidP="00E7691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7F6612B5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9E89C9F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kosztami analiz laboratoryjnych i kosztami związanymi,</w:t>
            </w:r>
          </w:p>
          <w:p w14:paraId="3BCD44C5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dostawy, magazynowania, zabezpieczenia, ubezpieczenia materiałów i urządzeń oraz wszelkimi kosztami związanymi,</w:t>
            </w:r>
          </w:p>
          <w:p w14:paraId="4CD41E92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00A59B30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6C3F333D" w14:textId="77777777" w:rsidR="00E7691A" w:rsidRPr="00E7691A" w:rsidRDefault="00E7691A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E7691A" w:rsidRPr="00E7691A" w14:paraId="24A711FC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4C94C" w14:textId="35D84F20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B6178" w14:textId="381E0E36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E7691A" w:rsidRPr="00E7691A" w14:paraId="0ABFF81C" w14:textId="77777777" w:rsidTr="00650A63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9BEC6" w14:textId="77DB6E29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4BC87DAF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A6E8D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019DF855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9" w:name="_Toc145503335"/>
      <w:bookmarkEnd w:id="19"/>
    </w:p>
    <w:p w14:paraId="244C8429" w14:textId="77777777" w:rsidR="00E7691A" w:rsidRPr="005175E1" w:rsidRDefault="00E7691A" w:rsidP="006F7E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069D0009" w14:textId="77777777" w:rsidR="00D5275C" w:rsidRDefault="00D5275C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76E3FA" w14:textId="36E4E7CA" w:rsidR="00E7691A" w:rsidRPr="00E7691A" w:rsidRDefault="00D5275C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25713EE5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0" w:name="_Toc42598459"/>
    </w:p>
    <w:p w14:paraId="04869503" w14:textId="77777777" w:rsidR="00E7691A" w:rsidRPr="005175E1" w:rsidRDefault="00E7691A" w:rsidP="006F7EF9">
      <w:pPr>
        <w:rPr>
          <w:rFonts w:ascii="Calibri" w:hAnsi="Calibri" w:cs="Calibri"/>
          <w:b/>
          <w:bCs/>
          <w:sz w:val="28"/>
          <w:szCs w:val="28"/>
        </w:rPr>
      </w:pPr>
      <w:r w:rsidRPr="005175E1">
        <w:rPr>
          <w:rFonts w:ascii="Calibri" w:hAnsi="Calibri" w:cs="Calibri"/>
          <w:b/>
          <w:bCs/>
          <w:sz w:val="28"/>
          <w:szCs w:val="28"/>
        </w:rPr>
        <w:t>CENY JEDNOSTKOWE</w:t>
      </w:r>
      <w:bookmarkEnd w:id="20"/>
    </w:p>
    <w:p w14:paraId="3A0F41F2" w14:textId="77777777" w:rsidR="00E7691A" w:rsidRPr="00E7691A" w:rsidRDefault="00E7691A" w:rsidP="00E7691A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E7691A" w:rsidRPr="00E7691A" w14:paraId="398A6A60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1C10B" w14:textId="50170FF7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1" w:name="_Toc145503336"/>
            <w:bookmarkEnd w:id="21"/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7C4ED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E7691A" w:rsidRPr="00E7691A" w14:paraId="73502A39" w14:textId="77777777" w:rsidTr="00D5275C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FBA26" w14:textId="7FAB5B22" w:rsidR="00E7691A" w:rsidRPr="00E7691A" w:rsidRDefault="00D5275C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4EC0A" w14:textId="6EBC2D9A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E7691A" w:rsidRPr="00E7691A" w14:paraId="17D4D701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0D0CE" w14:textId="6BD42C0C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751AB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E7691A" w:rsidRPr="00E7691A" w14:paraId="48093337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8F896" w14:textId="421122C0" w:rsidR="00E7691A" w:rsidRPr="00E7691A" w:rsidRDefault="00E7691A" w:rsidP="00E7691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56750" w14:textId="77777777" w:rsidR="00E7691A" w:rsidRPr="00E7691A" w:rsidRDefault="00E7691A" w:rsidP="00E7691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23FEA5F1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17211D" w14:textId="77777777" w:rsidR="00E7691A" w:rsidRPr="00E7691A" w:rsidRDefault="00E7691A" w:rsidP="00E7691A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585E525D" w14:textId="77777777" w:rsidR="00E7691A" w:rsidRPr="00E7691A" w:rsidRDefault="00E7691A" w:rsidP="00E7691A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E7691A" w:rsidRPr="00E7691A" w14:paraId="1E0AA3AE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358AAB4D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Lp.</w:t>
            </w:r>
          </w:p>
        </w:tc>
        <w:tc>
          <w:tcPr>
            <w:tcW w:w="5169" w:type="dxa"/>
            <w:vAlign w:val="center"/>
          </w:tcPr>
          <w:p w14:paraId="23DA89EF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11EA4AF4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644A1DCC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[kpl]</w:t>
            </w:r>
          </w:p>
        </w:tc>
        <w:tc>
          <w:tcPr>
            <w:tcW w:w="1389" w:type="dxa"/>
            <w:vAlign w:val="center"/>
          </w:tcPr>
          <w:p w14:paraId="0A660CEE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080AB69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E7691A" w:rsidRPr="00E7691A" w14:paraId="4C0C442A" w14:textId="77777777" w:rsidTr="00E7691A">
        <w:trPr>
          <w:trHeight w:val="853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19361D3C" w14:textId="7BF85534" w:rsidR="00E7691A" w:rsidRPr="00E7691A" w:rsidRDefault="00E7691A" w:rsidP="00E7691A">
            <w:pPr>
              <w:jc w:val="both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sz w:val="18"/>
              </w:rPr>
              <w:t>Zaprojektowanie i wykonanie robót budowlanych w ramach Zadania pn. „</w:t>
            </w:r>
            <w:r w:rsidR="00934E07" w:rsidRPr="00650A63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>BUDOWA POGÓRZAŃSKIEGO CENTRUM TURYSTYKI I REKREACJI W M. JASTRZĘBIA-ETAP I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”.</w:t>
            </w:r>
          </w:p>
        </w:tc>
      </w:tr>
      <w:tr w:rsidR="00E7691A" w:rsidRPr="00E7691A" w14:paraId="46FC9567" w14:textId="77777777" w:rsidTr="00E7691A">
        <w:trPr>
          <w:trHeight w:val="397"/>
          <w:jc w:val="center"/>
        </w:trPr>
        <w:tc>
          <w:tcPr>
            <w:tcW w:w="10313" w:type="dxa"/>
            <w:gridSpan w:val="6"/>
            <w:shd w:val="clear" w:color="auto" w:fill="BDD6EE"/>
            <w:vAlign w:val="center"/>
          </w:tcPr>
          <w:p w14:paraId="0D9FD009" w14:textId="77777777" w:rsidR="00E7691A" w:rsidRPr="00E7691A" w:rsidRDefault="00E7691A" w:rsidP="00E7691A">
            <w:pPr>
              <w:jc w:val="both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KOSZTY KWALIFIKOWALNE</w:t>
            </w:r>
          </w:p>
        </w:tc>
      </w:tr>
      <w:tr w:rsidR="00E7691A" w:rsidRPr="00E7691A" w14:paraId="0871188F" w14:textId="77777777" w:rsidTr="00E7691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62FC69BB" w14:textId="77777777" w:rsidR="00E7691A" w:rsidRPr="00E7691A" w:rsidRDefault="00E7691A" w:rsidP="00E7691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E7691A" w:rsidRPr="00E7691A" w14:paraId="7379D6B7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75C7CF75" w14:textId="21FF458D" w:rsidR="00E7691A" w:rsidRPr="00E7691A" w:rsidRDefault="00C02CE6" w:rsidP="00E7691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169" w:type="dxa"/>
            <w:vAlign w:val="center"/>
          </w:tcPr>
          <w:p w14:paraId="0D6EAD79" w14:textId="3F4190F7" w:rsidR="00E7691A" w:rsidRPr="00E7691A" w:rsidRDefault="00E7691A" w:rsidP="00E7691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projektowa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D5275C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6A01B91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5F25D7A1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CE3180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64DD891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E7691A" w:rsidRPr="00E7691A" w14:paraId="3CE4D705" w14:textId="77777777" w:rsidTr="00E7691A">
        <w:trPr>
          <w:trHeight w:val="37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42F127C" w14:textId="4036F34A" w:rsidR="00E7691A" w:rsidRPr="00E7691A" w:rsidRDefault="00E7691A" w:rsidP="00E7691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 xml:space="preserve">ROBOTY BUDOWLANO – MONTAŻOWE </w:t>
            </w:r>
            <w:r w:rsidR="0072636A">
              <w:rPr>
                <w:rFonts w:asciiTheme="minorHAnsi" w:eastAsia="Calibri" w:hAnsiTheme="minorHAnsi" w:cstheme="minorHAnsi"/>
                <w:b/>
              </w:rPr>
              <w:t>– budynek stan surowy otwarty</w:t>
            </w:r>
          </w:p>
        </w:tc>
      </w:tr>
      <w:tr w:rsidR="00E7691A" w:rsidRPr="00E7691A" w14:paraId="465953C9" w14:textId="77777777" w:rsidTr="00E0097A">
        <w:trPr>
          <w:trHeight w:val="1168"/>
          <w:jc w:val="center"/>
        </w:trPr>
        <w:tc>
          <w:tcPr>
            <w:tcW w:w="638" w:type="dxa"/>
            <w:vAlign w:val="center"/>
          </w:tcPr>
          <w:p w14:paraId="3219A898" w14:textId="1E30D6BC" w:rsidR="00E7691A" w:rsidRPr="00E7691A" w:rsidRDefault="00C02CE6" w:rsidP="00E7691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169" w:type="dxa"/>
            <w:vAlign w:val="center"/>
          </w:tcPr>
          <w:p w14:paraId="1D659787" w14:textId="277C0D8E" w:rsidR="00E7691A" w:rsidRPr="00E7691A" w:rsidRDefault="00124935" w:rsidP="00E7691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Roboty </w:t>
            </w:r>
            <w:r w:rsidR="009358E9">
              <w:rPr>
                <w:rFonts w:asciiTheme="minorHAnsi" w:eastAsia="Calibri" w:hAnsiTheme="minorHAnsi" w:cstheme="minorHAnsi"/>
                <w:b/>
              </w:rPr>
              <w:t xml:space="preserve">przygotowawcze i </w:t>
            </w:r>
            <w:r>
              <w:rPr>
                <w:rFonts w:asciiTheme="minorHAnsi" w:eastAsia="Calibri" w:hAnsiTheme="minorHAnsi" w:cstheme="minorHAnsi"/>
                <w:b/>
              </w:rPr>
              <w:t>ziemne</w:t>
            </w:r>
            <w:r w:rsidR="00E7691A"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E7691A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D5275C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E7691A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5D72D46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94A923D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CD8F172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9B3809A" w14:textId="77777777" w:rsidR="00E7691A" w:rsidRPr="00E7691A" w:rsidRDefault="00E7691A" w:rsidP="00E7691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6A5EE8A9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645EEB43" w14:textId="641387DC" w:rsidR="00A40FBF" w:rsidRPr="00650A63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169" w:type="dxa"/>
            <w:vAlign w:val="center"/>
          </w:tcPr>
          <w:p w14:paraId="28744654" w14:textId="3CCA171D" w:rsidR="00A40FBF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Przebudowa sieci energetycznej 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0FBAC7F4" w14:textId="40428EF4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B95A167" w14:textId="5472EAE6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65DA405" w14:textId="57AA659A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5169FEC0" w14:textId="3F089BF0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FF5D085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6BF01691" w14:textId="3756E5D9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749E9CA1" w14:textId="4E8F76F0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Ławy, stopy i ściany fundamentowe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03EBB252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424A19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C57373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8EDA594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23930543" w14:textId="77777777" w:rsidTr="00E0097A">
        <w:trPr>
          <w:trHeight w:val="689"/>
          <w:jc w:val="center"/>
        </w:trPr>
        <w:tc>
          <w:tcPr>
            <w:tcW w:w="638" w:type="dxa"/>
            <w:vAlign w:val="center"/>
          </w:tcPr>
          <w:p w14:paraId="344D492C" w14:textId="2800D7C7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13FCE212" w14:textId="66826740" w:rsidR="00A40FBF" w:rsidRPr="00E7691A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Izolacje wodoodporne, ław, stóp, ścian fundamentowych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w zakresie opisanym w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 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6779922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DE88BD4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1D491D8F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18FFACC0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F73B074" w14:textId="77777777" w:rsidTr="00E0097A">
        <w:trPr>
          <w:trHeight w:val="705"/>
          <w:jc w:val="center"/>
        </w:trPr>
        <w:tc>
          <w:tcPr>
            <w:tcW w:w="638" w:type="dxa"/>
            <w:vAlign w:val="center"/>
          </w:tcPr>
          <w:p w14:paraId="747E56D6" w14:textId="3A065401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169" w:type="dxa"/>
            <w:vAlign w:val="center"/>
          </w:tcPr>
          <w:p w14:paraId="2DD6471B" w14:textId="6E5049CE" w:rsidR="00A40FBF" w:rsidRPr="00E7691A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Ściany, stropy budynku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107297E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73B0CA8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F614D4A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62DEFBE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0C89504F" w14:textId="77777777" w:rsidTr="000C0971">
        <w:trPr>
          <w:trHeight w:val="857"/>
          <w:jc w:val="center"/>
        </w:trPr>
        <w:tc>
          <w:tcPr>
            <w:tcW w:w="638" w:type="dxa"/>
            <w:vAlign w:val="center"/>
          </w:tcPr>
          <w:p w14:paraId="05FDF949" w14:textId="50D254D6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5169" w:type="dxa"/>
            <w:vAlign w:val="center"/>
          </w:tcPr>
          <w:p w14:paraId="7B510643" w14:textId="1B38663B" w:rsidR="00A40FBF" w:rsidRPr="00E7691A" w:rsidRDefault="00A40FBF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Konstrukcja </w:t>
            </w:r>
            <w:r w:rsidR="006F5652">
              <w:rPr>
                <w:rFonts w:asciiTheme="minorHAnsi" w:eastAsia="Calibri" w:hAnsiTheme="minorHAnsi" w:cstheme="minorHAnsi"/>
                <w:b/>
              </w:rPr>
              <w:t xml:space="preserve">dachu z poszyciem dachowym 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6F5652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6E6A20A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7873076B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FF09DF6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CE8DD9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0E450A3C" w14:textId="77777777" w:rsidTr="00E8527E">
        <w:trPr>
          <w:trHeight w:val="1963"/>
          <w:jc w:val="center"/>
        </w:trPr>
        <w:tc>
          <w:tcPr>
            <w:tcW w:w="638" w:type="dxa"/>
            <w:vAlign w:val="center"/>
          </w:tcPr>
          <w:p w14:paraId="1A88788E" w14:textId="11A63477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5169" w:type="dxa"/>
            <w:vAlign w:val="center"/>
          </w:tcPr>
          <w:p w14:paraId="00859949" w14:textId="09ACF2BE" w:rsidR="00A40FBF" w:rsidRPr="00E7691A" w:rsidRDefault="00770784" w:rsidP="00A40FBF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Z</w:t>
            </w:r>
            <w:r w:rsidR="00914024" w:rsidRPr="00914024">
              <w:rPr>
                <w:rFonts w:asciiTheme="minorHAnsi" w:eastAsia="Calibri" w:hAnsiTheme="minorHAnsi" w:cstheme="minorHAnsi"/>
                <w:b/>
              </w:rPr>
              <w:t xml:space="preserve">abezpieczenie otworów przed opadami i wejściem osób postronnych </w:t>
            </w:r>
            <w:r w:rsidR="00A40FBF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914024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A40FBF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205633C1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260C295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B9BA73F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5D6BDE89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6C9AFC0D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85B2B5A" w14:textId="77777777" w:rsidR="00A40FBF" w:rsidRPr="00E7691A" w:rsidRDefault="00A40FBF" w:rsidP="00A40FB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A40FBF" w:rsidRPr="00E7691A" w14:paraId="6C72BA79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10C47AA8" w14:textId="582FDA7D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5169" w:type="dxa"/>
            <w:vAlign w:val="center"/>
          </w:tcPr>
          <w:p w14:paraId="5CA2434A" w14:textId="54E02CE2" w:rsidR="00A40FBF" w:rsidRPr="00E7691A" w:rsidRDefault="00A40FBF" w:rsidP="00A40FBF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w zakresie opisanym w</w:t>
            </w:r>
            <w:r w:rsidR="00914024">
              <w:rPr>
                <w:rFonts w:asciiTheme="minorHAnsi" w:eastAsia="Calibri" w:hAnsiTheme="minorHAnsi" w:cstheme="minorHAnsi"/>
                <w:sz w:val="18"/>
              </w:rPr>
              <w:t xml:space="preserve"> 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 PFU</w:t>
            </w:r>
          </w:p>
        </w:tc>
        <w:tc>
          <w:tcPr>
            <w:tcW w:w="1017" w:type="dxa"/>
            <w:vAlign w:val="center"/>
          </w:tcPr>
          <w:p w14:paraId="57FC59EE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712D67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8B9F58E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110E4B7D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41E3D4BB" w14:textId="77777777" w:rsidTr="00E0097A">
        <w:trPr>
          <w:jc w:val="center"/>
        </w:trPr>
        <w:tc>
          <w:tcPr>
            <w:tcW w:w="9008" w:type="dxa"/>
            <w:gridSpan w:val="5"/>
            <w:vAlign w:val="center"/>
          </w:tcPr>
          <w:p w14:paraId="40FB2EFB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E7691A">
              <w:rPr>
                <w:rFonts w:asciiTheme="minorHAnsi" w:eastAsia="Calibri" w:hAnsiTheme="minorHAnsi" w:cstheme="minorHAnsi"/>
                <w:i/>
              </w:rPr>
              <w:t>RAZEM [netto] PLN</w:t>
            </w:r>
          </w:p>
        </w:tc>
        <w:tc>
          <w:tcPr>
            <w:tcW w:w="1305" w:type="dxa"/>
            <w:vAlign w:val="center"/>
          </w:tcPr>
          <w:p w14:paraId="7F462AC5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31A33D87" w14:textId="77777777" w:rsidTr="00E7691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5C64EBDD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RAZEM do przeniesienia do Formularza Ofertowego</w:t>
            </w:r>
          </w:p>
        </w:tc>
        <w:tc>
          <w:tcPr>
            <w:tcW w:w="1305" w:type="dxa"/>
            <w:vAlign w:val="center"/>
          </w:tcPr>
          <w:p w14:paraId="26B966A3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FC07535" w14:textId="77777777" w:rsidTr="00E7691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5E7C345D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5DF1C932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A40FBF" w:rsidRPr="00E7691A" w14:paraId="1AB4061E" w14:textId="77777777" w:rsidTr="00E7691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355D3744" w14:textId="77777777" w:rsidR="00A40FBF" w:rsidRPr="00E7691A" w:rsidRDefault="00A40FBF" w:rsidP="00A40FBF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</w:tc>
        <w:tc>
          <w:tcPr>
            <w:tcW w:w="1305" w:type="dxa"/>
            <w:vAlign w:val="center"/>
          </w:tcPr>
          <w:p w14:paraId="541DEA58" w14:textId="77777777" w:rsidR="00A40FBF" w:rsidRPr="00E7691A" w:rsidRDefault="00A40FBF" w:rsidP="00A40FB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bookmarkEnd w:id="16"/>
    </w:tbl>
    <w:p w14:paraId="075B5FB4" w14:textId="77777777" w:rsidR="00E7691A" w:rsidRPr="00E7691A" w:rsidRDefault="00E7691A" w:rsidP="00E7691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29FF99" w14:textId="5A3F4F86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34BA7702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38437237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7EC8C80F" w14:textId="77777777" w:rsid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77AFE999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32A1800E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8BA5B18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45A8E6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B6D38BA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2601C1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51DF5D9" w14:textId="77777777" w:rsid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96D4A2A" w14:textId="77777777" w:rsid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20C32046" w14:textId="77777777" w:rsidR="00CF5DEC" w:rsidRPr="002B708E" w:rsidRDefault="00CF5DEC" w:rsidP="00024721">
      <w:pPr>
        <w:numPr>
          <w:ilvl w:val="0"/>
          <w:numId w:val="15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8B9F04C" w14:textId="77777777" w:rsidR="00CF5DEC" w:rsidRPr="002B708E" w:rsidRDefault="00CF5DEC" w:rsidP="00024721">
      <w:pPr>
        <w:numPr>
          <w:ilvl w:val="0"/>
          <w:numId w:val="15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0448FC5" w14:textId="77777777" w:rsidR="00CF5DEC" w:rsidRPr="00F51422" w:rsidRDefault="00CF5DEC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14C2B4B" w14:textId="77777777" w:rsidR="00CF5DEC" w:rsidRDefault="00CF5DEC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9022B1A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49DA9CD5" w14:textId="0E817F6D" w:rsidR="006B5883" w:rsidRDefault="006B5883">
      <w:pPr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C317BF7" w14:textId="4F6D19FB" w:rsidR="006B5883" w:rsidRPr="00EC22B3" w:rsidRDefault="006B5883" w:rsidP="006B5883">
      <w:pPr>
        <w:pStyle w:val="Nagwek1"/>
        <w:shd w:val="clear" w:color="auto" w:fill="E6E6E6"/>
        <w:ind w:left="36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2" w:name="_Toc12935087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Załącznik nr 3B do SWZ Wykaz cen (dla części II zamówienia)</w:t>
      </w:r>
      <w:bookmarkEnd w:id="22"/>
    </w:p>
    <w:p w14:paraId="45C2BFD3" w14:textId="5B45E4EE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6FC833C3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E76A451" w14:textId="77777777" w:rsidR="005278CB" w:rsidRPr="00E7691A" w:rsidRDefault="005278CB" w:rsidP="005278C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8AA798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4C48E9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3B95F28E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36C9A7C4" w14:textId="77777777" w:rsidR="00201A9C" w:rsidRDefault="00201A9C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24"/>
        </w:rPr>
      </w:pPr>
      <w:r w:rsidRPr="00201A9C">
        <w:rPr>
          <w:rFonts w:asciiTheme="minorHAnsi" w:eastAsia="Arial Unicode MS" w:hAnsiTheme="minorHAnsi" w:cstheme="minorHAnsi"/>
          <w:b/>
          <w:bCs/>
          <w:sz w:val="32"/>
          <w:szCs w:val="24"/>
        </w:rPr>
        <w:t xml:space="preserve">MODERNIZACJA BUDYNKU GMINNEGO W CIĘŻKOWICACH </w:t>
      </w:r>
    </w:p>
    <w:p w14:paraId="0286F83F" w14:textId="29838D1F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sz w:val="32"/>
          <w:szCs w:val="24"/>
        </w:rPr>
        <w:t>w systemie „zaprojektuj i wybuduj”</w:t>
      </w:r>
    </w:p>
    <w:p w14:paraId="0EEE4761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66351A72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Adres obiektu budowlanego:</w:t>
      </w:r>
    </w:p>
    <w:p w14:paraId="1E447FD4" w14:textId="7ABD3EB8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Działka nr</w:t>
      </w:r>
      <w:r w:rsidRPr="008D057D">
        <w:rPr>
          <w:rFonts w:ascii="Helvetica" w:eastAsia="Calibri" w:hAnsi="Helvetica" w:cs="Helvetica"/>
        </w:rPr>
        <w:t xml:space="preserve"> </w:t>
      </w:r>
      <w:r w:rsidR="00A75B5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802/1</w:t>
      </w:r>
      <w:r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  <w:r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msc. </w:t>
      </w:r>
      <w:r w:rsidR="00201A9C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Ciężkowice</w:t>
      </w:r>
      <w:r w:rsidRPr="00E7691A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, gm. Ciężkowice, województwo małopolskie, Polska</w:t>
      </w:r>
    </w:p>
    <w:p w14:paraId="44E89785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A09A94D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B0BC99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</w:p>
    <w:p w14:paraId="4A401A50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1A0ACF5E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E5C0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C969D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5278CB" w:rsidRPr="00E7691A" w14:paraId="0B0E801C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203D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94B6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5E6DBC0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32D23E3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46A8B0BF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50916C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75EEC2B2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63B01F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76A7D1A3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1F225C7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04412934" w14:textId="77777777" w:rsidR="005278CB" w:rsidRPr="00E7691A" w:rsidRDefault="005278CB" w:rsidP="00E0097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52D674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846E0F3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analiz laboratoryjnych i kosztami związanymi,</w:t>
            </w:r>
          </w:p>
          <w:p w14:paraId="2230846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kosztami dostawy, magazynowania, zabezpieczenia, ubezpieczenia materiałów i urządzeń oraz wszelkimi kosztami związanymi,</w:t>
            </w:r>
          </w:p>
          <w:p w14:paraId="3A54FB47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693896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3AF95A6B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5278CB" w:rsidRPr="00E7691A" w14:paraId="00AC2B66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55F5B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7EDD7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5278CB" w:rsidRPr="00E7691A" w14:paraId="22E794B3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96C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52EB6A3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70F0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294049C1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5A49D5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7CCF2640" w14:textId="77777777" w:rsidR="005278CB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29F7A" w14:textId="1B7E72C5" w:rsidR="005278CB" w:rsidRDefault="005278CB" w:rsidP="00D32FC1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0B32F2C1" w14:textId="77777777" w:rsidR="00D32FC1" w:rsidRDefault="00D32FC1" w:rsidP="00D32FC1"/>
    <w:p w14:paraId="554CCD1B" w14:textId="10E06297" w:rsidR="005278CB" w:rsidRPr="00D32FC1" w:rsidRDefault="005278CB" w:rsidP="00D32F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32FC1">
        <w:rPr>
          <w:rFonts w:asciiTheme="minorHAnsi" w:hAnsiTheme="minorHAnsi" w:cstheme="minorHAnsi"/>
          <w:b/>
          <w:bCs/>
          <w:sz w:val="28"/>
          <w:szCs w:val="28"/>
        </w:rPr>
        <w:t>CENY JEDNOSTKOWE</w:t>
      </w:r>
    </w:p>
    <w:p w14:paraId="7E657114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7640D6B8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FF82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02C5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5278CB" w:rsidRPr="00E7691A" w14:paraId="1AD1AC5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52F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EC7B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5278CB" w:rsidRPr="00E7691A" w14:paraId="1549703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CBFF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E7D4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5278CB" w:rsidRPr="00E7691A" w14:paraId="0B9D810C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23915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4AB5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346C606F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BC4935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5278CB" w:rsidRPr="00E7691A" w14:paraId="095579E2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2F83458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lastRenderedPageBreak/>
              <w:t>Lp.</w:t>
            </w:r>
          </w:p>
        </w:tc>
        <w:tc>
          <w:tcPr>
            <w:tcW w:w="5169" w:type="dxa"/>
            <w:vAlign w:val="center"/>
          </w:tcPr>
          <w:p w14:paraId="5A0E951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7C7B9AA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2CE800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[kpl]</w:t>
            </w:r>
          </w:p>
        </w:tc>
        <w:tc>
          <w:tcPr>
            <w:tcW w:w="1389" w:type="dxa"/>
            <w:vAlign w:val="center"/>
          </w:tcPr>
          <w:p w14:paraId="5B6A4158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1659AD2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5278CB" w:rsidRPr="00E7691A" w14:paraId="1932D6E2" w14:textId="77777777" w:rsidTr="00E0097A">
        <w:trPr>
          <w:trHeight w:val="853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2F31811C" w14:textId="69F12775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sz w:val="18"/>
              </w:rPr>
              <w:t>Zaprojektowanie i wykonanie robót budowlanych w ramach Zadania pn. „</w:t>
            </w:r>
            <w:r w:rsidR="00EB2D06" w:rsidRPr="00EB2D06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>MODERNIZACJA BUDYNKU GMINNEGO W CIĘŻKOWICACH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”.</w:t>
            </w:r>
          </w:p>
        </w:tc>
      </w:tr>
      <w:tr w:rsidR="005278CB" w:rsidRPr="00E7691A" w14:paraId="5E819DB0" w14:textId="77777777" w:rsidTr="00E0097A">
        <w:trPr>
          <w:trHeight w:val="397"/>
          <w:jc w:val="center"/>
        </w:trPr>
        <w:tc>
          <w:tcPr>
            <w:tcW w:w="10313" w:type="dxa"/>
            <w:gridSpan w:val="6"/>
            <w:shd w:val="clear" w:color="auto" w:fill="BDD6EE"/>
            <w:vAlign w:val="center"/>
          </w:tcPr>
          <w:p w14:paraId="4E6A490F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KOSZTY KWALIFIKOWALNE</w:t>
            </w:r>
          </w:p>
        </w:tc>
      </w:tr>
      <w:tr w:rsidR="005278CB" w:rsidRPr="00E7691A" w14:paraId="547927D9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D8B4F97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5278CB" w:rsidRPr="00E7691A" w14:paraId="29342B02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6FAA16C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169" w:type="dxa"/>
            <w:vAlign w:val="center"/>
          </w:tcPr>
          <w:p w14:paraId="180F942A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projektowa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</w:p>
        </w:tc>
        <w:tc>
          <w:tcPr>
            <w:tcW w:w="1017" w:type="dxa"/>
            <w:vAlign w:val="center"/>
          </w:tcPr>
          <w:p w14:paraId="28B3C04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2E39C3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0ED9817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5F0929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519EC740" w14:textId="77777777" w:rsidTr="00E0097A">
        <w:trPr>
          <w:trHeight w:val="37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5162AD4A" w14:textId="73D7FE85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ROBOTY BUDOWLANO – MONTAŻOWE</w:t>
            </w:r>
          </w:p>
        </w:tc>
      </w:tr>
      <w:tr w:rsidR="005278CB" w:rsidRPr="00E7691A" w14:paraId="393E59E7" w14:textId="77777777" w:rsidTr="00E0097A">
        <w:trPr>
          <w:trHeight w:val="1168"/>
          <w:jc w:val="center"/>
        </w:trPr>
        <w:tc>
          <w:tcPr>
            <w:tcW w:w="638" w:type="dxa"/>
            <w:vAlign w:val="center"/>
          </w:tcPr>
          <w:p w14:paraId="534EB425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169" w:type="dxa"/>
            <w:vAlign w:val="center"/>
          </w:tcPr>
          <w:p w14:paraId="55D59051" w14:textId="7CB6E1ED" w:rsidR="00B65357" w:rsidRDefault="005278CB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Roboty przygotowawcze i </w:t>
            </w:r>
            <w:r w:rsidR="00B65357">
              <w:rPr>
                <w:rFonts w:asciiTheme="minorHAnsi" w:eastAsia="Calibri" w:hAnsiTheme="minorHAnsi" w:cstheme="minorHAnsi"/>
                <w:b/>
              </w:rPr>
              <w:t>rozbiórkowe</w:t>
            </w:r>
            <w:r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  <w:r w:rsidR="00951CE1">
              <w:rPr>
                <w:rFonts w:asciiTheme="minorHAnsi" w:eastAsia="Calibri" w:hAnsiTheme="minorHAnsi" w:cstheme="minorHAnsi"/>
                <w:sz w:val="18"/>
              </w:rPr>
              <w:t xml:space="preserve"> w</w:t>
            </w:r>
            <w:r w:rsidR="00B65357">
              <w:rPr>
                <w:rFonts w:asciiTheme="minorHAnsi" w:eastAsia="Calibri" w:hAnsiTheme="minorHAnsi" w:cstheme="minorHAnsi"/>
                <w:sz w:val="18"/>
              </w:rPr>
              <w:t xml:space="preserve"> tym:</w:t>
            </w:r>
          </w:p>
          <w:p w14:paraId="78E48309" w14:textId="77777777" w:rsidR="00B65357" w:rsidRDefault="00B65357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 xml:space="preserve">-  roboty budowlane </w:t>
            </w:r>
          </w:p>
          <w:p w14:paraId="0D61DDBD" w14:textId="54DF32C5" w:rsidR="00B65357" w:rsidRPr="00E7691A" w:rsidRDefault="00B65357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roboty instalacyjne</w:t>
            </w:r>
          </w:p>
        </w:tc>
        <w:tc>
          <w:tcPr>
            <w:tcW w:w="1017" w:type="dxa"/>
            <w:vAlign w:val="center"/>
          </w:tcPr>
          <w:p w14:paraId="7E845D85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704AA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0FF18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03B105F6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3BC24247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280BBADA" w14:textId="77777777" w:rsidR="005278CB" w:rsidRPr="00650A63" w:rsidRDefault="005278CB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169" w:type="dxa"/>
            <w:vAlign w:val="center"/>
          </w:tcPr>
          <w:p w14:paraId="18E66BA1" w14:textId="69EF8CC1" w:rsidR="005278CB" w:rsidRDefault="00EB2D0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</w:rPr>
              <w:t>Architektura i konstrukcja</w:t>
            </w:r>
            <w:r w:rsidR="005278C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5278CB" w:rsidRPr="00E7691A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5278CB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  <w:r w:rsidR="00951CE1">
              <w:rPr>
                <w:rFonts w:asciiTheme="minorHAnsi" w:eastAsia="Calibri" w:hAnsiTheme="minorHAnsi" w:cstheme="minorHAnsi"/>
                <w:sz w:val="18"/>
              </w:rPr>
              <w:t xml:space="preserve"> w tym:</w:t>
            </w:r>
          </w:p>
          <w:p w14:paraId="4338FFCB" w14:textId="7777777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roboty konstrukcyjne,</w:t>
            </w:r>
          </w:p>
          <w:p w14:paraId="49F0B7B4" w14:textId="7777777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ściany murowane,</w:t>
            </w:r>
          </w:p>
          <w:p w14:paraId="79E975E9" w14:textId="7777777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izolacje fundamentów,</w:t>
            </w:r>
          </w:p>
          <w:p w14:paraId="06DDBAB5" w14:textId="01943D97" w:rsidR="00951CE1" w:rsidRDefault="00951CE1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 xml:space="preserve">- </w:t>
            </w:r>
            <w:r w:rsidR="00C30386">
              <w:rPr>
                <w:rFonts w:asciiTheme="minorHAnsi" w:eastAsia="Calibri" w:hAnsiTheme="minorHAnsi" w:cstheme="minorHAnsi"/>
                <w:sz w:val="18"/>
              </w:rPr>
              <w:t>roboty izolacyjne szybu windy,</w:t>
            </w:r>
          </w:p>
          <w:p w14:paraId="2F0B6AAD" w14:textId="0B1AA244" w:rsidR="00C30386" w:rsidRDefault="00C3038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stolarka i ślusarka okienne i drzwiowa,</w:t>
            </w:r>
          </w:p>
          <w:p w14:paraId="650BFF0E" w14:textId="77B9AF4A" w:rsidR="00C30386" w:rsidRPr="00951CE1" w:rsidRDefault="00C3038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roboty wykończeniowe i wyposażenie</w:t>
            </w:r>
          </w:p>
        </w:tc>
        <w:tc>
          <w:tcPr>
            <w:tcW w:w="1017" w:type="dxa"/>
            <w:vAlign w:val="center"/>
          </w:tcPr>
          <w:p w14:paraId="1844AF5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E06EAE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A6F75E5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10A85F7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0AB9B2BA" w14:textId="77777777" w:rsidTr="00E0097A">
        <w:trPr>
          <w:trHeight w:val="986"/>
          <w:jc w:val="center"/>
        </w:trPr>
        <w:tc>
          <w:tcPr>
            <w:tcW w:w="638" w:type="dxa"/>
            <w:vAlign w:val="center"/>
          </w:tcPr>
          <w:p w14:paraId="267566DA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2F363F3B" w14:textId="77777777" w:rsidR="005278CB" w:rsidRDefault="00EB2D06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</w:rPr>
              <w:t>Instalacje</w:t>
            </w:r>
            <w:r w:rsidR="005278CB"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 xml:space="preserve">w zakresie opisanym w </w:t>
            </w:r>
            <w:r w:rsidR="005278CB">
              <w:rPr>
                <w:rFonts w:asciiTheme="minorHAnsi" w:eastAsia="Calibri" w:hAnsiTheme="minorHAnsi" w:cstheme="minorHAnsi"/>
                <w:sz w:val="18"/>
              </w:rPr>
              <w:t xml:space="preserve">SWZ i </w:t>
            </w:r>
            <w:r w:rsidR="005278CB" w:rsidRPr="00E7691A">
              <w:rPr>
                <w:rFonts w:asciiTheme="minorHAnsi" w:eastAsia="Calibri" w:hAnsiTheme="minorHAnsi" w:cstheme="minorHAnsi"/>
                <w:sz w:val="18"/>
              </w:rPr>
              <w:t>PFU</w:t>
            </w:r>
            <w:r w:rsidR="00F35E1D">
              <w:rPr>
                <w:rFonts w:asciiTheme="minorHAnsi" w:eastAsia="Calibri" w:hAnsiTheme="minorHAnsi" w:cstheme="minorHAnsi"/>
                <w:sz w:val="18"/>
              </w:rPr>
              <w:t xml:space="preserve"> w tym:</w:t>
            </w:r>
          </w:p>
          <w:p w14:paraId="11B51C1F" w14:textId="77777777" w:rsidR="00F35E1D" w:rsidRDefault="00F35E1D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elektryczne,</w:t>
            </w:r>
          </w:p>
          <w:p w14:paraId="61FC56D5" w14:textId="77777777" w:rsidR="00F35E1D" w:rsidRDefault="00F35E1D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 xml:space="preserve">- instalacje teletechniczne, </w:t>
            </w:r>
          </w:p>
          <w:p w14:paraId="41091A1D" w14:textId="77777777" w:rsidR="00F35E1D" w:rsidRDefault="00F35E1D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instalacja wodociągowe,</w:t>
            </w:r>
          </w:p>
          <w:p w14:paraId="2761AAB0" w14:textId="77777777" w:rsidR="00F35E1D" w:rsidRDefault="008379F5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kanalizacyjne,</w:t>
            </w:r>
          </w:p>
          <w:p w14:paraId="22B6821C" w14:textId="77777777" w:rsidR="008379F5" w:rsidRDefault="008379F5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centralnego ogrzewania,</w:t>
            </w:r>
          </w:p>
          <w:p w14:paraId="00F7707F" w14:textId="2455A679" w:rsidR="008379F5" w:rsidRPr="00E7691A" w:rsidRDefault="008379F5" w:rsidP="00E0097A">
            <w:pPr>
              <w:rPr>
                <w:rFonts w:asciiTheme="minorHAnsi" w:eastAsia="Calibri" w:hAnsiTheme="minorHAnsi" w:cstheme="minorHAnsi"/>
                <w:sz w:val="18"/>
              </w:rPr>
            </w:pPr>
            <w:r>
              <w:rPr>
                <w:rFonts w:asciiTheme="minorHAnsi" w:eastAsia="Calibri" w:hAnsiTheme="minorHAnsi" w:cstheme="minorHAnsi"/>
                <w:sz w:val="18"/>
              </w:rPr>
              <w:t>- instalacje wentylacji mechanicznej i klimatyzacji</w:t>
            </w:r>
          </w:p>
        </w:tc>
        <w:tc>
          <w:tcPr>
            <w:tcW w:w="1017" w:type="dxa"/>
            <w:vAlign w:val="center"/>
          </w:tcPr>
          <w:p w14:paraId="2FA36D90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2BAEF459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1E0C0C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56515F16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7EF31F44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061B1E9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</w:p>
        </w:tc>
      </w:tr>
      <w:tr w:rsidR="005278CB" w:rsidRPr="00E7691A" w14:paraId="6456B03D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0037BEC" w14:textId="18F83824" w:rsidR="005278CB" w:rsidRPr="00E7691A" w:rsidRDefault="00F35E1D" w:rsidP="00E0097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30B5EF44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  <w:r w:rsidRPr="00E7691A">
              <w:rPr>
                <w:rFonts w:asciiTheme="minorHAnsi" w:eastAsia="Calibri" w:hAnsiTheme="minorHAnsi" w:cstheme="minorHAnsi"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w zakresie opisanym w</w:t>
            </w:r>
            <w:r>
              <w:rPr>
                <w:rFonts w:asciiTheme="minorHAnsi" w:eastAsia="Calibri" w:hAnsiTheme="minorHAnsi" w:cstheme="minorHAnsi"/>
                <w:sz w:val="18"/>
              </w:rPr>
              <w:t xml:space="preserve"> SWZ i 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 xml:space="preserve"> PFU</w:t>
            </w:r>
          </w:p>
        </w:tc>
        <w:tc>
          <w:tcPr>
            <w:tcW w:w="1017" w:type="dxa"/>
            <w:vAlign w:val="center"/>
          </w:tcPr>
          <w:p w14:paraId="4EA8D812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E76189C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39AEBF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  <w:tc>
          <w:tcPr>
            <w:tcW w:w="1305" w:type="dxa"/>
            <w:vAlign w:val="center"/>
          </w:tcPr>
          <w:p w14:paraId="795C488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67BCC35A" w14:textId="77777777" w:rsidTr="00E0097A">
        <w:trPr>
          <w:jc w:val="center"/>
        </w:trPr>
        <w:tc>
          <w:tcPr>
            <w:tcW w:w="9008" w:type="dxa"/>
            <w:gridSpan w:val="5"/>
            <w:vAlign w:val="center"/>
          </w:tcPr>
          <w:p w14:paraId="6CB40EAA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E7691A">
              <w:rPr>
                <w:rFonts w:asciiTheme="minorHAnsi" w:eastAsia="Calibri" w:hAnsiTheme="minorHAnsi" w:cstheme="minorHAnsi"/>
                <w:i/>
              </w:rPr>
              <w:t>RAZEM [netto] PLN</w:t>
            </w:r>
          </w:p>
        </w:tc>
        <w:tc>
          <w:tcPr>
            <w:tcW w:w="1305" w:type="dxa"/>
            <w:vAlign w:val="center"/>
          </w:tcPr>
          <w:p w14:paraId="52A38F49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3B79DE9E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4F9F39BF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RAZEM do przeniesienia do Formularza Ofertowego</w:t>
            </w:r>
          </w:p>
        </w:tc>
        <w:tc>
          <w:tcPr>
            <w:tcW w:w="1305" w:type="dxa"/>
            <w:vAlign w:val="center"/>
          </w:tcPr>
          <w:p w14:paraId="2A773D5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4E645296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4D5E3854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32A3BBB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  <w:tr w:rsidR="005278CB" w:rsidRPr="00E7691A" w14:paraId="3E5950B5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79C123CC" w14:textId="77777777" w:rsidR="005278CB" w:rsidRPr="00E7691A" w:rsidRDefault="005278CB" w:rsidP="00E0097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</w:tc>
        <w:tc>
          <w:tcPr>
            <w:tcW w:w="1305" w:type="dxa"/>
            <w:vAlign w:val="center"/>
          </w:tcPr>
          <w:p w14:paraId="01874B1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0,00</w:t>
            </w:r>
          </w:p>
        </w:tc>
      </w:tr>
    </w:tbl>
    <w:p w14:paraId="236C7227" w14:textId="77777777" w:rsidR="006B5883" w:rsidRDefault="006B5883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27D2CEC2" w14:textId="77777777" w:rsidR="00CF5DEC" w:rsidRDefault="00CF5DEC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90675A2" w14:textId="77777777" w:rsidR="00CF5DEC" w:rsidRP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CF5DEC">
        <w:rPr>
          <w:rFonts w:ascii="Calibri" w:hAnsi="Calibri" w:cs="Calibri"/>
          <w:sz w:val="22"/>
          <w:szCs w:val="22"/>
        </w:rPr>
        <w:t>............................, dn. _ _ . _ _ . _ _ _ _</w:t>
      </w:r>
      <w:r w:rsidRPr="00CF5DEC">
        <w:rPr>
          <w:rFonts w:ascii="Calibri" w:hAnsi="Calibri" w:cs="Calibri"/>
          <w:sz w:val="22"/>
          <w:szCs w:val="22"/>
        </w:rPr>
        <w:tab/>
        <w:t xml:space="preserve">r.              </w:t>
      </w:r>
      <w:r w:rsidRPr="00CF5DEC">
        <w:rPr>
          <w:rFonts w:ascii="Calibri" w:hAnsi="Calibri" w:cs="Calibri"/>
          <w:sz w:val="22"/>
          <w:szCs w:val="22"/>
        </w:rPr>
        <w:tab/>
      </w:r>
      <w:r w:rsidRPr="00CF5DEC"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7DBAF7B" w14:textId="77777777" w:rsidR="00CF5DEC" w:rsidRP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CF5DEC"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126A8042" w14:textId="77777777" w:rsidR="00CF5DEC" w:rsidRP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CF5DEC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AC722EB" w14:textId="77777777" w:rsidR="00CF5DEC" w:rsidRPr="00CF5DEC" w:rsidRDefault="00CF5DEC" w:rsidP="00024721">
      <w:pPr>
        <w:numPr>
          <w:ilvl w:val="0"/>
          <w:numId w:val="15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CF5DEC">
        <w:rPr>
          <w:rFonts w:asciiTheme="minorHAnsi" w:hAnsiTheme="minorHAnsi"/>
        </w:rPr>
        <w:t xml:space="preserve">w formie elektronicznej </w:t>
      </w:r>
      <w:r w:rsidRPr="00CF5DEC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4935B06" w14:textId="77777777" w:rsidR="00CF5DEC" w:rsidRPr="00CF5DEC" w:rsidRDefault="00CF5DEC" w:rsidP="00024721">
      <w:pPr>
        <w:numPr>
          <w:ilvl w:val="0"/>
          <w:numId w:val="157"/>
        </w:numPr>
        <w:suppressAutoHyphens/>
        <w:rPr>
          <w:rFonts w:asciiTheme="minorHAnsi" w:hAnsiTheme="minorHAnsi"/>
        </w:rPr>
      </w:pPr>
      <w:r w:rsidRPr="00CF5DEC">
        <w:rPr>
          <w:rFonts w:asciiTheme="minorHAnsi" w:hAnsiTheme="minorHAnsi"/>
        </w:rPr>
        <w:t>w postaci elektronicznej opatrzonej:</w:t>
      </w:r>
    </w:p>
    <w:p w14:paraId="75F3F077" w14:textId="77777777" w:rsid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831C6C3" w14:textId="05E9D097" w:rsidR="003624D3" w:rsidRP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osobistym, o którym mowa w ustawie z 6 sierpnia 2010 r. o dowodach osobistych</w:t>
      </w:r>
      <w:r w:rsidR="002244E0" w:rsidRPr="002244E0">
        <w:rPr>
          <w:rFonts w:asciiTheme="minorHAnsi" w:eastAsia="Calibri" w:hAnsiTheme="minorHAnsi"/>
          <w:lang w:eastAsia="en-US"/>
        </w:rPr>
        <w:t>.</w:t>
      </w:r>
      <w:r w:rsidR="003624D3" w:rsidRPr="002244E0"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024721">
      <w:pPr>
        <w:pStyle w:val="Nagwek1"/>
        <w:numPr>
          <w:ilvl w:val="0"/>
          <w:numId w:val="140"/>
        </w:numPr>
        <w:shd w:val="clear" w:color="auto" w:fill="E6E6E6"/>
        <w:tabs>
          <w:tab w:val="clear" w:pos="720"/>
          <w:tab w:val="num" w:pos="426"/>
        </w:tabs>
        <w:ind w:left="2694" w:hanging="2694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3" w:name="_Hlk71032512"/>
      <w:bookmarkStart w:id="24" w:name="_Toc129350872"/>
      <w:bookmarkStart w:id="2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3"/>
      <w:bookmarkEnd w:id="2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19F58BC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6" w:name="_Hlk71551069"/>
      <w:bookmarkEnd w:id="2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B5883">
        <w:rPr>
          <w:rFonts w:ascii="Calibri" w:hAnsi="Calibri" w:cs="Calibri"/>
          <w:color w:val="000000" w:themeColor="text1"/>
          <w:szCs w:val="24"/>
          <w:lang w:val="pl-PL"/>
        </w:rPr>
        <w:t>15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B588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2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03C88A4C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86E97" w:rsidRPr="00586E97">
        <w:rPr>
          <w:rFonts w:asciiTheme="minorHAnsi" w:hAnsi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024721">
      <w:pPr>
        <w:pStyle w:val="Akapitzlist"/>
        <w:numPr>
          <w:ilvl w:val="6"/>
          <w:numId w:val="52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7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8"/>
    <w:p w14:paraId="29591BFC" w14:textId="0451FC9E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586E97" w:rsidRPr="00586E97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9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9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1F16FE">
        <w:rPr>
          <w:rFonts w:asciiTheme="minorHAnsi" w:hAnsiTheme="minorHAnsi"/>
          <w:sz w:val="22"/>
          <w:szCs w:val="22"/>
          <w:lang w:eastAsia="ar-SA"/>
        </w:rPr>
      </w:r>
      <w:r w:rsidR="001F16FE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30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30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1F16FE">
        <w:rPr>
          <w:rFonts w:asciiTheme="minorHAnsi" w:hAnsiTheme="minorHAnsi"/>
          <w:sz w:val="22"/>
          <w:szCs w:val="22"/>
          <w:lang w:eastAsia="ar-SA"/>
        </w:rPr>
      </w:r>
      <w:r w:rsidR="001F16FE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1" w:name="_Hlk70582290"/>
      <w:bookmarkStart w:id="32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1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2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3" w:name="_Hlk63245450"/>
      <w:bookmarkStart w:id="34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71DDB074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Pr="00A85120">
        <w:rPr>
          <w:rFonts w:ascii="Calibri" w:eastAsia="Calibri" w:hAnsi="Calibri" w:cs="Calibr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024721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024721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lastRenderedPageBreak/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4"/>
    <w:p w14:paraId="50A2B8E2" w14:textId="28EED19E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586E97" w:rsidRPr="00586E97">
        <w:rPr>
          <w:rFonts w:asciiTheme="minorHAnsi" w:hAnsi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5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6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5"/>
      <w:bookmarkEnd w:id="36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7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7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8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024721">
      <w:pPr>
        <w:numPr>
          <w:ilvl w:val="0"/>
          <w:numId w:val="14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9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4721">
      <w:pPr>
        <w:numPr>
          <w:ilvl w:val="0"/>
          <w:numId w:val="142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8"/>
    </w:p>
    <w:bookmarkEnd w:id="39"/>
    <w:p w14:paraId="087FABC1" w14:textId="69C7BBF7" w:rsidR="002B708E" w:rsidRPr="0039595D" w:rsidRDefault="002B708E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1E66DD9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0" w:name="_DV_M1264"/>
      <w:bookmarkStart w:id="41" w:name="_DV_M1266"/>
      <w:bookmarkStart w:id="42" w:name="_DV_M1268"/>
      <w:bookmarkStart w:id="43" w:name="_DV_M4300"/>
      <w:bookmarkStart w:id="44" w:name="_DV_M4301"/>
      <w:bookmarkStart w:id="45" w:name="_DV_M4302"/>
      <w:bookmarkStart w:id="46" w:name="_DV_M4304"/>
      <w:bookmarkStart w:id="47" w:name="_DV_M4305"/>
      <w:bookmarkStart w:id="48" w:name="_DV_M4306"/>
      <w:bookmarkStart w:id="49" w:name="_DV_M4307"/>
      <w:bookmarkStart w:id="50" w:name="_DV_M4308"/>
      <w:bookmarkStart w:id="51" w:name="_DV_M4309"/>
      <w:bookmarkStart w:id="52" w:name="_DV_M4310"/>
      <w:bookmarkStart w:id="53" w:name="_DV_M4311"/>
      <w:bookmarkStart w:id="54" w:name="_DV_M4312"/>
      <w:bookmarkStart w:id="55" w:name="_DV_M4314"/>
      <w:bookmarkStart w:id="56" w:name="_DV_M1428"/>
      <w:bookmarkStart w:id="57" w:name="_Hlk70581832"/>
      <w:bookmarkStart w:id="58" w:name="_Toc129350873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9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6B5883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7"/>
      <w:bookmarkEnd w:id="59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8"/>
    </w:p>
    <w:p w14:paraId="5D0DEBB2" w14:textId="1A57D376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764B4">
        <w:rPr>
          <w:rFonts w:ascii="Calibri" w:hAnsi="Calibri" w:cs="Calibri"/>
          <w:color w:val="000000" w:themeColor="text1"/>
          <w:szCs w:val="24"/>
          <w:lang w:val="pl-PL"/>
        </w:rPr>
        <w:t>15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D764B4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60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60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B6352E9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1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1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764B4" w:rsidRPr="00D764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2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2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3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3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4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4"/>
    <w:p w14:paraId="3A5F5CCE" w14:textId="77777777" w:rsidR="005B084C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5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5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2DA3173D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6" w:name="_Toc129350874"/>
      <w:bookmarkStart w:id="6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D2D1F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6"/>
    </w:p>
    <w:p w14:paraId="7A609EAE" w14:textId="03D7DA0D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9" w:name="_Hlk70586404"/>
      <w:bookmarkEnd w:id="6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D2D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D2D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8B3505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3C5EB4" w:rsidRPr="003C5EB4">
        <w:rPr>
          <w:rFonts w:asciiTheme="minorHAnsi" w:hAnsiTheme="minorHAnsi" w:cstheme="minorHAns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F16FE">
        <w:rPr>
          <w:rFonts w:asciiTheme="minorHAnsi" w:hAnsiTheme="minorHAnsi" w:cstheme="minorHAnsi"/>
          <w:sz w:val="22"/>
          <w:szCs w:val="22"/>
        </w:rPr>
      </w:r>
      <w:r w:rsidR="001F16FE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F16FE">
        <w:rPr>
          <w:rFonts w:asciiTheme="minorHAnsi" w:hAnsiTheme="minorHAnsi" w:cstheme="minorHAnsi"/>
          <w:sz w:val="22"/>
          <w:szCs w:val="22"/>
        </w:rPr>
      </w:r>
      <w:r w:rsidR="001F16FE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318AE2F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129350875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C5EB4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6"/>
      <w:bookmarkEnd w:id="74"/>
    </w:p>
    <w:p w14:paraId="417A046F" w14:textId="0517754F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C5E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C5E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4EE65CAA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6A7521" w:rsidRPr="006A752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7"/>
    </w:p>
    <w:p w14:paraId="37D03F77" w14:textId="3019DC1C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227B1B"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0C32CF"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późn.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DF38941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1293508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70DEE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1"/>
      <w:bookmarkEnd w:id="80"/>
    </w:p>
    <w:p w14:paraId="2B9E1590" w14:textId="10F21394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70D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70D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6C8350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470DEE" w:rsidRPr="00470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POGÓRZAŃSKIEGO CENTRUM TURYSTYKI I REKREACJI W M. JASTRZĘBIA WRAZ Z MODERNIZACJĄ BUDYNKU GMINNEGO W CIĘŻKOWICACH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0E8E00B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„</w:t>
      </w:r>
      <w:r w:rsidR="00470DEE" w:rsidRPr="00470DEE">
        <w:rPr>
          <w:rFonts w:asciiTheme="minorHAnsi" w:hAnsiTheme="minorHAnsi" w:cstheme="minorHAnsi"/>
          <w:b/>
          <w:bCs/>
          <w:sz w:val="22"/>
          <w:szCs w:val="22"/>
        </w:rPr>
        <w:t>BUDOWA POGÓRZAŃSKIEGO CENTRUM TURYSTYKI I REKREACJI W M. JASTRZĘBIA WRAZ Z MODERNIZACJĄ BUDYNKU GMINNEGO W CIĘŻKOWICACH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24322BD6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1293508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6" w:name="_Toc451861071"/>
      <w:bookmarkStart w:id="87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6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7"/>
      <w:bookmarkEnd w:id="85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57B1A604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70DEE">
        <w:rPr>
          <w:rFonts w:ascii="Calibri" w:hAnsi="Calibri" w:cs="Calibri"/>
          <w:color w:val="000000" w:themeColor="text1"/>
          <w:szCs w:val="24"/>
          <w:lang w:val="pl-PL"/>
        </w:rPr>
        <w:t>15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70DE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BD5F1B4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8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8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9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485ED1CA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0" w:name="_Toc325105790"/>
      <w:bookmarkStart w:id="91" w:name="_Toc1293508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0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1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2691174A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01E0E">
        <w:rPr>
          <w:rFonts w:ascii="Calibri" w:hAnsi="Calibri" w:cs="Calibri"/>
          <w:color w:val="000000" w:themeColor="text1"/>
          <w:szCs w:val="24"/>
          <w:lang w:val="pl-PL"/>
        </w:rPr>
        <w:t>15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01E0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2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3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2"/>
    <w:bookmarkEnd w:id="93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0CE58677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POGÓRZAŃSKIEGO CENTRUM TURYSTYKI I REKREACJI W M. JASTRZĘBIA WRAZ Z MODERNIZACJĄ BUDYNKU GMINNEGO W CIĘŻKOWICACH”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4" w:name="_Toc161647347"/>
      <w:bookmarkEnd w:id="94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2C2EF5B4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5" w:name="_Toc85805381"/>
      <w:bookmarkStart w:id="96" w:name="_Toc87961905"/>
      <w:bookmarkStart w:id="97" w:name="_Toc88828382"/>
      <w:bookmarkStart w:id="98" w:name="_Toc129350880"/>
      <w:bookmarkStart w:id="99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375EC2">
        <w:rPr>
          <w:rFonts w:ascii="Calibri" w:hAnsi="Calibri" w:cs="Calibri"/>
          <w:b/>
          <w:bCs/>
          <w:i/>
          <w:sz w:val="24"/>
          <w:szCs w:val="24"/>
        </w:rPr>
        <w:t>11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0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5"/>
      <w:bookmarkEnd w:id="96"/>
      <w:bookmarkEnd w:id="97"/>
      <w:bookmarkEnd w:id="100"/>
      <w:bookmarkEnd w:id="98"/>
    </w:p>
    <w:bookmarkEnd w:id="99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1F16FE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astro">
    <w:altName w:val="Calibri"/>
    <w:charset w:val="EE"/>
    <w:family w:val="auto"/>
    <w:pitch w:val="variable"/>
    <w:sig w:usb0="20002A87" w:usb1="00000000" w:usb2="00000000" w:usb3="00000000" w:csb0="000001FF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354B35"/>
    <w:multiLevelType w:val="hybridMultilevel"/>
    <w:tmpl w:val="D530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724118"/>
    <w:multiLevelType w:val="multilevel"/>
    <w:tmpl w:val="E6FAAF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CA01040"/>
    <w:multiLevelType w:val="multilevel"/>
    <w:tmpl w:val="CE6EC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8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9" w15:restartNumberingAfterBreak="0">
    <w:nsid w:val="1FC74A6E"/>
    <w:multiLevelType w:val="hybridMultilevel"/>
    <w:tmpl w:val="59F6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32331C2"/>
    <w:multiLevelType w:val="hybridMultilevel"/>
    <w:tmpl w:val="BBC4DBFC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3EE23F0"/>
    <w:multiLevelType w:val="hybridMultilevel"/>
    <w:tmpl w:val="C906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3D10BE5"/>
    <w:multiLevelType w:val="multilevel"/>
    <w:tmpl w:val="5ECE5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9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4E7456A"/>
    <w:multiLevelType w:val="multilevel"/>
    <w:tmpl w:val="2B26B782"/>
    <w:lvl w:ilvl="0">
      <w:start w:val="4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2F47D5"/>
    <w:multiLevelType w:val="hybridMultilevel"/>
    <w:tmpl w:val="1982F068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3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7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1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7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4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5" w15:restartNumberingAfterBreak="0">
    <w:nsid w:val="65CC0F27"/>
    <w:multiLevelType w:val="hybridMultilevel"/>
    <w:tmpl w:val="4A68D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7BF68F9"/>
    <w:multiLevelType w:val="hybridMultilevel"/>
    <w:tmpl w:val="2F66E5F6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F876FA"/>
    <w:multiLevelType w:val="hybridMultilevel"/>
    <w:tmpl w:val="6AAEEE06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3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155">
    <w:abstractNumId w:val="140"/>
  </w:num>
  <w:num w:numId="2" w16cid:durableId="1552616984">
    <w:abstractNumId w:val="127"/>
  </w:num>
  <w:num w:numId="3" w16cid:durableId="779837674">
    <w:abstractNumId w:val="106"/>
  </w:num>
  <w:num w:numId="4" w16cid:durableId="135729182">
    <w:abstractNumId w:val="50"/>
  </w:num>
  <w:num w:numId="5" w16cid:durableId="148600694">
    <w:abstractNumId w:val="0"/>
  </w:num>
  <w:num w:numId="6" w16cid:durableId="272785103">
    <w:abstractNumId w:val="99"/>
  </w:num>
  <w:num w:numId="7" w16cid:durableId="1961759792">
    <w:abstractNumId w:val="79"/>
  </w:num>
  <w:num w:numId="8" w16cid:durableId="7024391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151280">
    <w:abstractNumId w:val="100"/>
  </w:num>
  <w:num w:numId="10" w16cid:durableId="1338117870">
    <w:abstractNumId w:val="156"/>
  </w:num>
  <w:num w:numId="11" w16cid:durableId="594287769">
    <w:abstractNumId w:val="161"/>
  </w:num>
  <w:num w:numId="12" w16cid:durableId="1017392569">
    <w:abstractNumId w:val="123"/>
  </w:num>
  <w:num w:numId="13" w16cid:durableId="1512530558">
    <w:abstractNumId w:val="169"/>
  </w:num>
  <w:num w:numId="14" w16cid:durableId="1712152700">
    <w:abstractNumId w:val="98"/>
  </w:num>
  <w:num w:numId="15" w16cid:durableId="1972131688">
    <w:abstractNumId w:val="124"/>
  </w:num>
  <w:num w:numId="16" w16cid:durableId="862982165">
    <w:abstractNumId w:val="23"/>
  </w:num>
  <w:num w:numId="17" w16cid:durableId="1338190731">
    <w:abstractNumId w:val="95"/>
  </w:num>
  <w:num w:numId="18" w16cid:durableId="475102893">
    <w:abstractNumId w:val="25"/>
  </w:num>
  <w:num w:numId="19" w16cid:durableId="897283104">
    <w:abstractNumId w:val="53"/>
  </w:num>
  <w:num w:numId="20" w16cid:durableId="942222025">
    <w:abstractNumId w:val="166"/>
  </w:num>
  <w:num w:numId="21" w16cid:durableId="459498517">
    <w:abstractNumId w:val="20"/>
  </w:num>
  <w:num w:numId="22" w16cid:durableId="1377048280">
    <w:abstractNumId w:val="76"/>
  </w:num>
  <w:num w:numId="23" w16cid:durableId="1120537875">
    <w:abstractNumId w:val="165"/>
  </w:num>
  <w:num w:numId="24" w16cid:durableId="1076824082">
    <w:abstractNumId w:val="147"/>
  </w:num>
  <w:num w:numId="25" w16cid:durableId="225187709">
    <w:abstractNumId w:val="153"/>
  </w:num>
  <w:num w:numId="26" w16cid:durableId="532234571">
    <w:abstractNumId w:val="66"/>
  </w:num>
  <w:num w:numId="27" w16cid:durableId="175384178">
    <w:abstractNumId w:val="159"/>
  </w:num>
  <w:num w:numId="28" w16cid:durableId="1544362701">
    <w:abstractNumId w:val="146"/>
  </w:num>
  <w:num w:numId="29" w16cid:durableId="2118333375">
    <w:abstractNumId w:val="46"/>
  </w:num>
  <w:num w:numId="30" w16cid:durableId="1164315270">
    <w:abstractNumId w:val="151"/>
  </w:num>
  <w:num w:numId="31" w16cid:durableId="1516338920">
    <w:abstractNumId w:val="128"/>
  </w:num>
  <w:num w:numId="32" w16cid:durableId="745765994">
    <w:abstractNumId w:val="18"/>
  </w:num>
  <w:num w:numId="33" w16cid:durableId="2107730033">
    <w:abstractNumId w:val="21"/>
  </w:num>
  <w:num w:numId="34" w16cid:durableId="897743531">
    <w:abstractNumId w:val="16"/>
  </w:num>
  <w:num w:numId="35" w16cid:durableId="189417825">
    <w:abstractNumId w:val="105"/>
  </w:num>
  <w:num w:numId="36" w16cid:durableId="665017409">
    <w:abstractNumId w:val="162"/>
  </w:num>
  <w:num w:numId="37" w16cid:durableId="1354185692">
    <w:abstractNumId w:val="55"/>
  </w:num>
  <w:num w:numId="38" w16cid:durableId="1607811391">
    <w:abstractNumId w:val="48"/>
  </w:num>
  <w:num w:numId="39" w16cid:durableId="775439178">
    <w:abstractNumId w:val="133"/>
  </w:num>
  <w:num w:numId="40" w16cid:durableId="1548419672">
    <w:abstractNumId w:val="171"/>
  </w:num>
  <w:num w:numId="41" w16cid:durableId="304748469">
    <w:abstractNumId w:val="67"/>
  </w:num>
  <w:num w:numId="42" w16cid:durableId="319777003">
    <w:abstractNumId w:val="114"/>
  </w:num>
  <w:num w:numId="43" w16cid:durableId="1955356659">
    <w:abstractNumId w:val="28"/>
  </w:num>
  <w:num w:numId="44" w16cid:durableId="355814571">
    <w:abstractNumId w:val="125"/>
  </w:num>
  <w:num w:numId="45" w16cid:durableId="1873225838">
    <w:abstractNumId w:val="144"/>
  </w:num>
  <w:num w:numId="46" w16cid:durableId="626399827">
    <w:abstractNumId w:val="126"/>
  </w:num>
  <w:num w:numId="47" w16cid:durableId="1177646728">
    <w:abstractNumId w:val="135"/>
  </w:num>
  <w:num w:numId="48" w16cid:durableId="297731918">
    <w:abstractNumId w:val="89"/>
  </w:num>
  <w:num w:numId="49" w16cid:durableId="271673831">
    <w:abstractNumId w:val="93"/>
  </w:num>
  <w:num w:numId="50" w16cid:durableId="1430157251">
    <w:abstractNumId w:val="92"/>
  </w:num>
  <w:num w:numId="51" w16cid:durableId="1678773889">
    <w:abstractNumId w:val="172"/>
  </w:num>
  <w:num w:numId="52" w16cid:durableId="508495665">
    <w:abstractNumId w:val="155"/>
  </w:num>
  <w:num w:numId="53" w16cid:durableId="1477064401">
    <w:abstractNumId w:val="80"/>
  </w:num>
  <w:num w:numId="54" w16cid:durableId="1921018986">
    <w:abstractNumId w:val="96"/>
  </w:num>
  <w:num w:numId="55" w16cid:durableId="823741693">
    <w:abstractNumId w:val="108"/>
  </w:num>
  <w:num w:numId="56" w16cid:durableId="593127737">
    <w:abstractNumId w:val="137"/>
  </w:num>
  <w:num w:numId="57" w16cid:durableId="19534396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20000716">
    <w:abstractNumId w:val="33"/>
  </w:num>
  <w:num w:numId="59" w16cid:durableId="1948195515">
    <w:abstractNumId w:val="44"/>
  </w:num>
  <w:num w:numId="60" w16cid:durableId="1917594829">
    <w:abstractNumId w:val="26"/>
  </w:num>
  <w:num w:numId="61" w16cid:durableId="4287413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2000673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612381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58479214">
    <w:abstractNumId w:val="149"/>
  </w:num>
  <w:num w:numId="65" w16cid:durableId="447479818">
    <w:abstractNumId w:val="43"/>
  </w:num>
  <w:num w:numId="66" w16cid:durableId="1525291827">
    <w:abstractNumId w:val="27"/>
  </w:num>
  <w:num w:numId="67" w16cid:durableId="1726445010">
    <w:abstractNumId w:val="160"/>
  </w:num>
  <w:num w:numId="68" w16cid:durableId="783964815">
    <w:abstractNumId w:val="42"/>
  </w:num>
  <w:num w:numId="69" w16cid:durableId="634289029">
    <w:abstractNumId w:val="78"/>
  </w:num>
  <w:num w:numId="70" w16cid:durableId="1229655371">
    <w:abstractNumId w:val="138"/>
  </w:num>
  <w:num w:numId="71" w16cid:durableId="14116705">
    <w:abstractNumId w:val="101"/>
  </w:num>
  <w:num w:numId="72" w16cid:durableId="834802629">
    <w:abstractNumId w:val="71"/>
  </w:num>
  <w:num w:numId="73" w16cid:durableId="1698312492">
    <w:abstractNumId w:val="97"/>
  </w:num>
  <w:num w:numId="74" w16cid:durableId="1167599944">
    <w:abstractNumId w:val="118"/>
  </w:num>
  <w:num w:numId="75" w16cid:durableId="2116049803">
    <w:abstractNumId w:val="163"/>
  </w:num>
  <w:num w:numId="76" w16cid:durableId="475612091">
    <w:abstractNumId w:val="52"/>
  </w:num>
  <w:num w:numId="77" w16cid:durableId="865215541">
    <w:abstractNumId w:val="75"/>
  </w:num>
  <w:num w:numId="78" w16cid:durableId="2082486014">
    <w:abstractNumId w:val="34"/>
  </w:num>
  <w:num w:numId="79" w16cid:durableId="215120409">
    <w:abstractNumId w:val="32"/>
  </w:num>
  <w:num w:numId="80" w16cid:durableId="2041736016">
    <w:abstractNumId w:val="132"/>
  </w:num>
  <w:num w:numId="81" w16cid:durableId="1079905505">
    <w:abstractNumId w:val="110"/>
    <w:lvlOverride w:ilvl="0">
      <w:startOverride w:val="1"/>
    </w:lvlOverride>
  </w:num>
  <w:num w:numId="82" w16cid:durableId="930241322">
    <w:abstractNumId w:val="130"/>
  </w:num>
  <w:num w:numId="83" w16cid:durableId="1609852690">
    <w:abstractNumId w:val="30"/>
  </w:num>
  <w:num w:numId="84" w16cid:durableId="462037144">
    <w:abstractNumId w:val="139"/>
  </w:num>
  <w:num w:numId="85" w16cid:durableId="831214583">
    <w:abstractNumId w:val="35"/>
  </w:num>
  <w:num w:numId="86" w16cid:durableId="1445927233">
    <w:abstractNumId w:val="94"/>
  </w:num>
  <w:num w:numId="87" w16cid:durableId="692803296">
    <w:abstractNumId w:val="38"/>
  </w:num>
  <w:num w:numId="88" w16cid:durableId="467940212">
    <w:abstractNumId w:val="129"/>
  </w:num>
  <w:num w:numId="89" w16cid:durableId="905646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50471438">
    <w:abstractNumId w:val="49"/>
  </w:num>
  <w:num w:numId="91" w16cid:durableId="930043694">
    <w:abstractNumId w:val="85"/>
  </w:num>
  <w:num w:numId="92" w16cid:durableId="52972336">
    <w:abstractNumId w:val="83"/>
  </w:num>
  <w:num w:numId="93" w16cid:durableId="1423406771">
    <w:abstractNumId w:val="22"/>
  </w:num>
  <w:num w:numId="94" w16cid:durableId="454909383">
    <w:abstractNumId w:val="121"/>
  </w:num>
  <w:num w:numId="95" w16cid:durableId="89812523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5873451">
    <w:abstractNumId w:val="73"/>
  </w:num>
  <w:num w:numId="97" w16cid:durableId="531504856">
    <w:abstractNumId w:val="29"/>
  </w:num>
  <w:num w:numId="98" w16cid:durableId="832069070">
    <w:abstractNumId w:val="120"/>
  </w:num>
  <w:num w:numId="99" w16cid:durableId="460542854">
    <w:abstractNumId w:val="115"/>
  </w:num>
  <w:num w:numId="100" w16cid:durableId="239221833">
    <w:abstractNumId w:val="143"/>
  </w:num>
  <w:num w:numId="101" w16cid:durableId="804084969">
    <w:abstractNumId w:val="60"/>
  </w:num>
  <w:num w:numId="102" w16cid:durableId="1381784487">
    <w:abstractNumId w:val="56"/>
  </w:num>
  <w:num w:numId="103" w16cid:durableId="1327782681">
    <w:abstractNumId w:val="112"/>
  </w:num>
  <w:num w:numId="104" w16cid:durableId="225654704">
    <w:abstractNumId w:val="122"/>
  </w:num>
  <w:num w:numId="105" w16cid:durableId="898247725">
    <w:abstractNumId w:val="40"/>
  </w:num>
  <w:num w:numId="106" w16cid:durableId="425351817">
    <w:abstractNumId w:val="131"/>
  </w:num>
  <w:num w:numId="107" w16cid:durableId="719204998">
    <w:abstractNumId w:val="116"/>
  </w:num>
  <w:num w:numId="108" w16cid:durableId="416171213">
    <w:abstractNumId w:val="142"/>
  </w:num>
  <w:num w:numId="109" w16cid:durableId="1023436908">
    <w:abstractNumId w:val="37"/>
  </w:num>
  <w:num w:numId="110" w16cid:durableId="527059631">
    <w:abstractNumId w:val="70"/>
  </w:num>
  <w:num w:numId="111" w16cid:durableId="773356942">
    <w:abstractNumId w:val="57"/>
  </w:num>
  <w:num w:numId="112" w16cid:durableId="1926458460">
    <w:abstractNumId w:val="134"/>
  </w:num>
  <w:num w:numId="113" w16cid:durableId="1484659762">
    <w:abstractNumId w:val="51"/>
  </w:num>
  <w:num w:numId="114" w16cid:durableId="1415475250">
    <w:abstractNumId w:val="91"/>
  </w:num>
  <w:num w:numId="115" w16cid:durableId="199823870">
    <w:abstractNumId w:val="72"/>
  </w:num>
  <w:num w:numId="116" w16cid:durableId="348022928">
    <w:abstractNumId w:val="157"/>
  </w:num>
  <w:num w:numId="117" w16cid:durableId="1302887315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3865964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83831096">
    <w:abstractNumId w:val="164"/>
  </w:num>
  <w:num w:numId="120" w16cid:durableId="1040981628">
    <w:abstractNumId w:val="39"/>
  </w:num>
  <w:num w:numId="121" w16cid:durableId="1491142481">
    <w:abstractNumId w:val="84"/>
  </w:num>
  <w:num w:numId="122" w16cid:durableId="189730070">
    <w:abstractNumId w:val="47"/>
  </w:num>
  <w:num w:numId="123" w16cid:durableId="715157691">
    <w:abstractNumId w:val="45"/>
  </w:num>
  <w:num w:numId="124" w16cid:durableId="1182819791">
    <w:abstractNumId w:val="54"/>
  </w:num>
  <w:num w:numId="125" w16cid:durableId="185410056">
    <w:abstractNumId w:val="86"/>
  </w:num>
  <w:num w:numId="126" w16cid:durableId="35741934">
    <w:abstractNumId w:val="111"/>
  </w:num>
  <w:num w:numId="127" w16cid:durableId="1104615557">
    <w:abstractNumId w:val="102"/>
  </w:num>
  <w:num w:numId="128" w16cid:durableId="1541236094">
    <w:abstractNumId w:val="136"/>
  </w:num>
  <w:num w:numId="129" w16cid:durableId="1189221363">
    <w:abstractNumId w:val="87"/>
  </w:num>
  <w:num w:numId="130" w16cid:durableId="1097872153">
    <w:abstractNumId w:val="58"/>
  </w:num>
  <w:num w:numId="131" w16cid:durableId="2033993539">
    <w:abstractNumId w:val="167"/>
  </w:num>
  <w:num w:numId="132" w16cid:durableId="1485047616">
    <w:abstractNumId w:val="65"/>
  </w:num>
  <w:num w:numId="133" w16cid:durableId="253901886">
    <w:abstractNumId w:val="148"/>
  </w:num>
  <w:num w:numId="134" w16cid:durableId="11955315">
    <w:abstractNumId w:val="36"/>
  </w:num>
  <w:num w:numId="135" w16cid:durableId="164790119">
    <w:abstractNumId w:val="88"/>
  </w:num>
  <w:num w:numId="136" w16cid:durableId="1818109184">
    <w:abstractNumId w:val="141"/>
  </w:num>
  <w:num w:numId="137" w16cid:durableId="765922871">
    <w:abstractNumId w:val="68"/>
  </w:num>
  <w:num w:numId="138" w16cid:durableId="712316022">
    <w:abstractNumId w:val="24"/>
  </w:num>
  <w:num w:numId="139" w16cid:durableId="864290939">
    <w:abstractNumId w:val="61"/>
  </w:num>
  <w:num w:numId="140" w16cid:durableId="1215703267">
    <w:abstractNumId w:val="81"/>
  </w:num>
  <w:num w:numId="141" w16cid:durableId="1265650382">
    <w:abstractNumId w:val="117"/>
  </w:num>
  <w:num w:numId="142" w16cid:durableId="587661903">
    <w:abstractNumId w:val="109"/>
  </w:num>
  <w:num w:numId="143" w16cid:durableId="729154380">
    <w:abstractNumId w:val="62"/>
  </w:num>
  <w:num w:numId="144" w16cid:durableId="1738747847">
    <w:abstractNumId w:val="59"/>
  </w:num>
  <w:num w:numId="145" w16cid:durableId="17314594">
    <w:abstractNumId w:val="145"/>
  </w:num>
  <w:num w:numId="146" w16cid:durableId="149373655">
    <w:abstractNumId w:val="31"/>
  </w:num>
  <w:num w:numId="147" w16cid:durableId="1309094767">
    <w:abstractNumId w:val="104"/>
  </w:num>
  <w:num w:numId="148" w16cid:durableId="1724866541">
    <w:abstractNumId w:val="69"/>
  </w:num>
  <w:num w:numId="149" w16cid:durableId="1514999692">
    <w:abstractNumId w:val="119"/>
  </w:num>
  <w:num w:numId="150" w16cid:durableId="610206149">
    <w:abstractNumId w:val="173"/>
  </w:num>
  <w:num w:numId="151" w16cid:durableId="2077391053">
    <w:abstractNumId w:val="154"/>
  </w:num>
  <w:num w:numId="152" w16cid:durableId="1208567910">
    <w:abstractNumId w:val="150"/>
  </w:num>
  <w:num w:numId="153" w16cid:durableId="1155877486">
    <w:abstractNumId w:val="113"/>
  </w:num>
  <w:num w:numId="154" w16cid:durableId="1392461653">
    <w:abstractNumId w:val="158"/>
  </w:num>
  <w:num w:numId="155" w16cid:durableId="1434403874">
    <w:abstractNumId w:val="90"/>
  </w:num>
  <w:num w:numId="156" w16cid:durableId="705758299">
    <w:abstractNumId w:val="77"/>
  </w:num>
  <w:num w:numId="157" w16cid:durableId="1915817317">
    <w:abstractNumId w:val="4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28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464A"/>
    <w:rsid w:val="00016500"/>
    <w:rsid w:val="00020472"/>
    <w:rsid w:val="000205DD"/>
    <w:rsid w:val="00020C6F"/>
    <w:rsid w:val="00020C71"/>
    <w:rsid w:val="0002256F"/>
    <w:rsid w:val="00022B1A"/>
    <w:rsid w:val="00022B43"/>
    <w:rsid w:val="00023ECF"/>
    <w:rsid w:val="00024721"/>
    <w:rsid w:val="00024B4A"/>
    <w:rsid w:val="00025B6A"/>
    <w:rsid w:val="000264E2"/>
    <w:rsid w:val="00026730"/>
    <w:rsid w:val="000268BA"/>
    <w:rsid w:val="00026F3F"/>
    <w:rsid w:val="00027871"/>
    <w:rsid w:val="000302DD"/>
    <w:rsid w:val="00030776"/>
    <w:rsid w:val="00030DE1"/>
    <w:rsid w:val="00030DFA"/>
    <w:rsid w:val="000316F0"/>
    <w:rsid w:val="000330A4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1AFA"/>
    <w:rsid w:val="00041B82"/>
    <w:rsid w:val="00042C1A"/>
    <w:rsid w:val="00042CA5"/>
    <w:rsid w:val="000436C6"/>
    <w:rsid w:val="000437E7"/>
    <w:rsid w:val="00045E2E"/>
    <w:rsid w:val="000466B2"/>
    <w:rsid w:val="00046BE2"/>
    <w:rsid w:val="00047B44"/>
    <w:rsid w:val="0005017A"/>
    <w:rsid w:val="00050453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E6D"/>
    <w:rsid w:val="0006174B"/>
    <w:rsid w:val="00063218"/>
    <w:rsid w:val="0006329A"/>
    <w:rsid w:val="00063497"/>
    <w:rsid w:val="00063DA4"/>
    <w:rsid w:val="00065F57"/>
    <w:rsid w:val="00067837"/>
    <w:rsid w:val="00067C2E"/>
    <w:rsid w:val="000715CF"/>
    <w:rsid w:val="00071685"/>
    <w:rsid w:val="00072E31"/>
    <w:rsid w:val="00074C1B"/>
    <w:rsid w:val="00074E43"/>
    <w:rsid w:val="00077E50"/>
    <w:rsid w:val="00077EFB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68AC"/>
    <w:rsid w:val="000874A7"/>
    <w:rsid w:val="00087515"/>
    <w:rsid w:val="00087B92"/>
    <w:rsid w:val="00087CDB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3C8F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5B61"/>
    <w:rsid w:val="000C6C50"/>
    <w:rsid w:val="000C6E53"/>
    <w:rsid w:val="000C7470"/>
    <w:rsid w:val="000C7DF6"/>
    <w:rsid w:val="000C7F51"/>
    <w:rsid w:val="000D12F2"/>
    <w:rsid w:val="000D1425"/>
    <w:rsid w:val="000D1764"/>
    <w:rsid w:val="000D2611"/>
    <w:rsid w:val="000D268B"/>
    <w:rsid w:val="000D296B"/>
    <w:rsid w:val="000D45BC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79C"/>
    <w:rsid w:val="000E6179"/>
    <w:rsid w:val="000E61F3"/>
    <w:rsid w:val="000E70DD"/>
    <w:rsid w:val="000E7FE8"/>
    <w:rsid w:val="000F00EA"/>
    <w:rsid w:val="000F076B"/>
    <w:rsid w:val="000F0B37"/>
    <w:rsid w:val="000F0ED8"/>
    <w:rsid w:val="000F0FF8"/>
    <w:rsid w:val="000F30AB"/>
    <w:rsid w:val="000F3AD3"/>
    <w:rsid w:val="000F4BF2"/>
    <w:rsid w:val="000F4DD2"/>
    <w:rsid w:val="000F504B"/>
    <w:rsid w:val="000F5176"/>
    <w:rsid w:val="000F5BBA"/>
    <w:rsid w:val="000F5C31"/>
    <w:rsid w:val="000F64D9"/>
    <w:rsid w:val="00100F90"/>
    <w:rsid w:val="00101012"/>
    <w:rsid w:val="001016E0"/>
    <w:rsid w:val="0010257E"/>
    <w:rsid w:val="00103DE8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3A81"/>
    <w:rsid w:val="00123F59"/>
    <w:rsid w:val="00124776"/>
    <w:rsid w:val="00124935"/>
    <w:rsid w:val="001252E2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583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5628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1D6C"/>
    <w:rsid w:val="00153BE4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4CBE"/>
    <w:rsid w:val="001650FB"/>
    <w:rsid w:val="0016621C"/>
    <w:rsid w:val="00166410"/>
    <w:rsid w:val="00166634"/>
    <w:rsid w:val="00166680"/>
    <w:rsid w:val="00171405"/>
    <w:rsid w:val="00171417"/>
    <w:rsid w:val="00171FC8"/>
    <w:rsid w:val="001722EE"/>
    <w:rsid w:val="00172B00"/>
    <w:rsid w:val="00172FD3"/>
    <w:rsid w:val="00174840"/>
    <w:rsid w:val="00174B88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15E"/>
    <w:rsid w:val="001D19DA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6DF"/>
    <w:rsid w:val="001E4CCB"/>
    <w:rsid w:val="001E5204"/>
    <w:rsid w:val="001E53B2"/>
    <w:rsid w:val="001E5C94"/>
    <w:rsid w:val="001E6F4B"/>
    <w:rsid w:val="001E7873"/>
    <w:rsid w:val="001E79F0"/>
    <w:rsid w:val="001F0837"/>
    <w:rsid w:val="001F1331"/>
    <w:rsid w:val="001F1349"/>
    <w:rsid w:val="001F16FE"/>
    <w:rsid w:val="001F2B3C"/>
    <w:rsid w:val="001F2B63"/>
    <w:rsid w:val="001F347D"/>
    <w:rsid w:val="001F3996"/>
    <w:rsid w:val="001F3E38"/>
    <w:rsid w:val="001F40CD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E15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C6B"/>
    <w:rsid w:val="0022001F"/>
    <w:rsid w:val="0022026C"/>
    <w:rsid w:val="00220C5A"/>
    <w:rsid w:val="00221E7F"/>
    <w:rsid w:val="0022226D"/>
    <w:rsid w:val="0022236E"/>
    <w:rsid w:val="00222B81"/>
    <w:rsid w:val="002238BE"/>
    <w:rsid w:val="0022414E"/>
    <w:rsid w:val="002244E0"/>
    <w:rsid w:val="0022495F"/>
    <w:rsid w:val="002258F6"/>
    <w:rsid w:val="00225C53"/>
    <w:rsid w:val="00225DBF"/>
    <w:rsid w:val="00226247"/>
    <w:rsid w:val="0022679E"/>
    <w:rsid w:val="00227645"/>
    <w:rsid w:val="00227B1B"/>
    <w:rsid w:val="00230D91"/>
    <w:rsid w:val="00232107"/>
    <w:rsid w:val="00232697"/>
    <w:rsid w:val="00232CD9"/>
    <w:rsid w:val="00232F23"/>
    <w:rsid w:val="00233F18"/>
    <w:rsid w:val="00233FB9"/>
    <w:rsid w:val="00235409"/>
    <w:rsid w:val="00235DC0"/>
    <w:rsid w:val="002367C0"/>
    <w:rsid w:val="00236E15"/>
    <w:rsid w:val="00237471"/>
    <w:rsid w:val="002403A4"/>
    <w:rsid w:val="002426DE"/>
    <w:rsid w:val="0024297C"/>
    <w:rsid w:val="00243E8E"/>
    <w:rsid w:val="0024418D"/>
    <w:rsid w:val="00245097"/>
    <w:rsid w:val="002450CC"/>
    <w:rsid w:val="0024527E"/>
    <w:rsid w:val="00245394"/>
    <w:rsid w:val="00246563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711A6"/>
    <w:rsid w:val="002721EE"/>
    <w:rsid w:val="00272541"/>
    <w:rsid w:val="00272753"/>
    <w:rsid w:val="0027308A"/>
    <w:rsid w:val="0027315A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B8"/>
    <w:rsid w:val="00292F09"/>
    <w:rsid w:val="00293681"/>
    <w:rsid w:val="00294C3C"/>
    <w:rsid w:val="00294E0E"/>
    <w:rsid w:val="0029526D"/>
    <w:rsid w:val="00296E2E"/>
    <w:rsid w:val="00296ED7"/>
    <w:rsid w:val="00297A19"/>
    <w:rsid w:val="002A089C"/>
    <w:rsid w:val="002A15DB"/>
    <w:rsid w:val="002A16BD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BFF"/>
    <w:rsid w:val="002C7E26"/>
    <w:rsid w:val="002D041C"/>
    <w:rsid w:val="002D0A3E"/>
    <w:rsid w:val="002D1811"/>
    <w:rsid w:val="002D253A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AA5"/>
    <w:rsid w:val="00301F4D"/>
    <w:rsid w:val="00302222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71F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3675"/>
    <w:rsid w:val="003448FD"/>
    <w:rsid w:val="00345190"/>
    <w:rsid w:val="00345BE0"/>
    <w:rsid w:val="00347C9A"/>
    <w:rsid w:val="0035236C"/>
    <w:rsid w:val="00352496"/>
    <w:rsid w:val="0035378E"/>
    <w:rsid w:val="00353CCB"/>
    <w:rsid w:val="00353D39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5BA7"/>
    <w:rsid w:val="00375EC2"/>
    <w:rsid w:val="00376444"/>
    <w:rsid w:val="0037693D"/>
    <w:rsid w:val="0037715E"/>
    <w:rsid w:val="003773A1"/>
    <w:rsid w:val="0037754A"/>
    <w:rsid w:val="00377733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95D"/>
    <w:rsid w:val="00395F90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3876"/>
    <w:rsid w:val="003A3DE9"/>
    <w:rsid w:val="003A3E11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23C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5EB4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79"/>
    <w:rsid w:val="003D35F6"/>
    <w:rsid w:val="003D3669"/>
    <w:rsid w:val="003D59EE"/>
    <w:rsid w:val="003D706D"/>
    <w:rsid w:val="003D7B8A"/>
    <w:rsid w:val="003E00EB"/>
    <w:rsid w:val="003E03CD"/>
    <w:rsid w:val="003E0E5E"/>
    <w:rsid w:val="003E1210"/>
    <w:rsid w:val="003E1715"/>
    <w:rsid w:val="003E24B2"/>
    <w:rsid w:val="003E2CC0"/>
    <w:rsid w:val="003E395E"/>
    <w:rsid w:val="003E3CF9"/>
    <w:rsid w:val="003E415E"/>
    <w:rsid w:val="003E4448"/>
    <w:rsid w:val="003E4AB7"/>
    <w:rsid w:val="003E4EC9"/>
    <w:rsid w:val="003E5ABE"/>
    <w:rsid w:val="003E5DFA"/>
    <w:rsid w:val="003E5E52"/>
    <w:rsid w:val="003E6147"/>
    <w:rsid w:val="003E730B"/>
    <w:rsid w:val="003E79FA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65A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3BA0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E46"/>
    <w:rsid w:val="004228A3"/>
    <w:rsid w:val="00423073"/>
    <w:rsid w:val="00423979"/>
    <w:rsid w:val="00424D49"/>
    <w:rsid w:val="00425347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6039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27C7"/>
    <w:rsid w:val="00463BA0"/>
    <w:rsid w:val="00465397"/>
    <w:rsid w:val="004658A2"/>
    <w:rsid w:val="00466257"/>
    <w:rsid w:val="004705D3"/>
    <w:rsid w:val="00470DEE"/>
    <w:rsid w:val="00472531"/>
    <w:rsid w:val="00472862"/>
    <w:rsid w:val="00472CD8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138"/>
    <w:rsid w:val="004813C3"/>
    <w:rsid w:val="00481596"/>
    <w:rsid w:val="00481771"/>
    <w:rsid w:val="00481818"/>
    <w:rsid w:val="00481B53"/>
    <w:rsid w:val="00481DB2"/>
    <w:rsid w:val="00482C55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B1D"/>
    <w:rsid w:val="00492BE1"/>
    <w:rsid w:val="00493D3C"/>
    <w:rsid w:val="00493E42"/>
    <w:rsid w:val="0049624E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25D"/>
    <w:rsid w:val="004C1B1E"/>
    <w:rsid w:val="004C399F"/>
    <w:rsid w:val="004C3BEC"/>
    <w:rsid w:val="004C49EE"/>
    <w:rsid w:val="004C66BF"/>
    <w:rsid w:val="004C6C8A"/>
    <w:rsid w:val="004C6FFE"/>
    <w:rsid w:val="004C7304"/>
    <w:rsid w:val="004C7884"/>
    <w:rsid w:val="004D03D6"/>
    <w:rsid w:val="004D06A2"/>
    <w:rsid w:val="004D07A9"/>
    <w:rsid w:val="004D091C"/>
    <w:rsid w:val="004D1479"/>
    <w:rsid w:val="004D182B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2CEA"/>
    <w:rsid w:val="004E37FB"/>
    <w:rsid w:val="004E44C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3C48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F96"/>
    <w:rsid w:val="0052300A"/>
    <w:rsid w:val="0052384E"/>
    <w:rsid w:val="005238AC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923"/>
    <w:rsid w:val="005348A9"/>
    <w:rsid w:val="00534FA2"/>
    <w:rsid w:val="00535620"/>
    <w:rsid w:val="00535D41"/>
    <w:rsid w:val="00535D46"/>
    <w:rsid w:val="005361AF"/>
    <w:rsid w:val="00537665"/>
    <w:rsid w:val="0054037B"/>
    <w:rsid w:val="00540538"/>
    <w:rsid w:val="00540D53"/>
    <w:rsid w:val="00541C1C"/>
    <w:rsid w:val="00542E07"/>
    <w:rsid w:val="005434F1"/>
    <w:rsid w:val="00543944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533E"/>
    <w:rsid w:val="00555995"/>
    <w:rsid w:val="00555DD5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5082"/>
    <w:rsid w:val="00565961"/>
    <w:rsid w:val="005662DB"/>
    <w:rsid w:val="0056703A"/>
    <w:rsid w:val="00567374"/>
    <w:rsid w:val="005704C4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7F5"/>
    <w:rsid w:val="0059096D"/>
    <w:rsid w:val="00590F0D"/>
    <w:rsid w:val="00591C5B"/>
    <w:rsid w:val="005926BB"/>
    <w:rsid w:val="00593524"/>
    <w:rsid w:val="005938DB"/>
    <w:rsid w:val="0059399A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609"/>
    <w:rsid w:val="005A362E"/>
    <w:rsid w:val="005A3FDF"/>
    <w:rsid w:val="005A4529"/>
    <w:rsid w:val="005A467E"/>
    <w:rsid w:val="005A526A"/>
    <w:rsid w:val="005A61E0"/>
    <w:rsid w:val="005A6209"/>
    <w:rsid w:val="005A6B69"/>
    <w:rsid w:val="005A7613"/>
    <w:rsid w:val="005A7711"/>
    <w:rsid w:val="005A7837"/>
    <w:rsid w:val="005A7C53"/>
    <w:rsid w:val="005A7F95"/>
    <w:rsid w:val="005B02B6"/>
    <w:rsid w:val="005B084C"/>
    <w:rsid w:val="005B0C97"/>
    <w:rsid w:val="005B3808"/>
    <w:rsid w:val="005B4350"/>
    <w:rsid w:val="005B540C"/>
    <w:rsid w:val="005B5793"/>
    <w:rsid w:val="005B5E6D"/>
    <w:rsid w:val="005B6C0A"/>
    <w:rsid w:val="005B774B"/>
    <w:rsid w:val="005C0353"/>
    <w:rsid w:val="005C0F83"/>
    <w:rsid w:val="005C15B1"/>
    <w:rsid w:val="005C18CB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E7C82"/>
    <w:rsid w:val="005F041E"/>
    <w:rsid w:val="005F0E00"/>
    <w:rsid w:val="005F13BA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7898"/>
    <w:rsid w:val="006016E3"/>
    <w:rsid w:val="00601A09"/>
    <w:rsid w:val="00601D43"/>
    <w:rsid w:val="00601D8E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A12"/>
    <w:rsid w:val="00607CC9"/>
    <w:rsid w:val="00607D97"/>
    <w:rsid w:val="00610028"/>
    <w:rsid w:val="006103A3"/>
    <w:rsid w:val="0061045F"/>
    <w:rsid w:val="00611ACC"/>
    <w:rsid w:val="006128C5"/>
    <w:rsid w:val="00614EB2"/>
    <w:rsid w:val="00615A03"/>
    <w:rsid w:val="00615D98"/>
    <w:rsid w:val="0061637D"/>
    <w:rsid w:val="0061662F"/>
    <w:rsid w:val="00616EF5"/>
    <w:rsid w:val="0061737C"/>
    <w:rsid w:val="0062003E"/>
    <w:rsid w:val="0062262D"/>
    <w:rsid w:val="00623920"/>
    <w:rsid w:val="00623A51"/>
    <w:rsid w:val="006244FB"/>
    <w:rsid w:val="00624B0E"/>
    <w:rsid w:val="0062541D"/>
    <w:rsid w:val="00625714"/>
    <w:rsid w:val="006258D4"/>
    <w:rsid w:val="00625D1A"/>
    <w:rsid w:val="00626995"/>
    <w:rsid w:val="00627081"/>
    <w:rsid w:val="0062717F"/>
    <w:rsid w:val="0062748B"/>
    <w:rsid w:val="0063170D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9FC"/>
    <w:rsid w:val="006364FC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23C"/>
    <w:rsid w:val="00661BB0"/>
    <w:rsid w:val="0066227F"/>
    <w:rsid w:val="00662FEB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2358"/>
    <w:rsid w:val="00683B7D"/>
    <w:rsid w:val="00683D5E"/>
    <w:rsid w:val="006843CB"/>
    <w:rsid w:val="006844D0"/>
    <w:rsid w:val="0068482F"/>
    <w:rsid w:val="00684B69"/>
    <w:rsid w:val="00684C50"/>
    <w:rsid w:val="006868AF"/>
    <w:rsid w:val="00686917"/>
    <w:rsid w:val="006879D7"/>
    <w:rsid w:val="00690B0D"/>
    <w:rsid w:val="00690B3A"/>
    <w:rsid w:val="00691BA4"/>
    <w:rsid w:val="006920FC"/>
    <w:rsid w:val="006924DB"/>
    <w:rsid w:val="006928AE"/>
    <w:rsid w:val="00693F17"/>
    <w:rsid w:val="00693F44"/>
    <w:rsid w:val="006943E2"/>
    <w:rsid w:val="00695AF9"/>
    <w:rsid w:val="00696434"/>
    <w:rsid w:val="00696F07"/>
    <w:rsid w:val="00697069"/>
    <w:rsid w:val="006978CA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67E7"/>
    <w:rsid w:val="006A6A76"/>
    <w:rsid w:val="006A7521"/>
    <w:rsid w:val="006A7583"/>
    <w:rsid w:val="006A781D"/>
    <w:rsid w:val="006A792E"/>
    <w:rsid w:val="006A7F95"/>
    <w:rsid w:val="006B02D7"/>
    <w:rsid w:val="006B12B4"/>
    <w:rsid w:val="006B1D8F"/>
    <w:rsid w:val="006B2F5B"/>
    <w:rsid w:val="006B3247"/>
    <w:rsid w:val="006B370E"/>
    <w:rsid w:val="006B4689"/>
    <w:rsid w:val="006B47AA"/>
    <w:rsid w:val="006B5239"/>
    <w:rsid w:val="006B532A"/>
    <w:rsid w:val="006B5883"/>
    <w:rsid w:val="006B58A2"/>
    <w:rsid w:val="006B7191"/>
    <w:rsid w:val="006B7F19"/>
    <w:rsid w:val="006C0161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860"/>
    <w:rsid w:val="006C7D92"/>
    <w:rsid w:val="006D0563"/>
    <w:rsid w:val="006D113B"/>
    <w:rsid w:val="006D2EB1"/>
    <w:rsid w:val="006D30F2"/>
    <w:rsid w:val="006D3FCD"/>
    <w:rsid w:val="006D6850"/>
    <w:rsid w:val="006E13C2"/>
    <w:rsid w:val="006E1B53"/>
    <w:rsid w:val="006E2178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7B"/>
    <w:rsid w:val="006F681C"/>
    <w:rsid w:val="006F7558"/>
    <w:rsid w:val="006F7EF9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774"/>
    <w:rsid w:val="00705DF1"/>
    <w:rsid w:val="00707ECD"/>
    <w:rsid w:val="007103FD"/>
    <w:rsid w:val="007105D3"/>
    <w:rsid w:val="007111C1"/>
    <w:rsid w:val="007136BD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FA5"/>
    <w:rsid w:val="0074430A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964"/>
    <w:rsid w:val="00773DAF"/>
    <w:rsid w:val="007754E0"/>
    <w:rsid w:val="00775ED2"/>
    <w:rsid w:val="0077697B"/>
    <w:rsid w:val="00776C43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86EAB"/>
    <w:rsid w:val="007870C9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4DA"/>
    <w:rsid w:val="007B0AFB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DF0"/>
    <w:rsid w:val="007C6EEE"/>
    <w:rsid w:val="007D0842"/>
    <w:rsid w:val="007D165E"/>
    <w:rsid w:val="007D1814"/>
    <w:rsid w:val="007D1D8D"/>
    <w:rsid w:val="007D35EB"/>
    <w:rsid w:val="007D3A8E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4916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0F2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037D"/>
    <w:rsid w:val="00821017"/>
    <w:rsid w:val="00821DB9"/>
    <w:rsid w:val="00822727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E5"/>
    <w:rsid w:val="00833411"/>
    <w:rsid w:val="0083429B"/>
    <w:rsid w:val="00834A4F"/>
    <w:rsid w:val="00835BBA"/>
    <w:rsid w:val="00835F14"/>
    <w:rsid w:val="0083642D"/>
    <w:rsid w:val="00836627"/>
    <w:rsid w:val="008379F5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233"/>
    <w:rsid w:val="008604D3"/>
    <w:rsid w:val="0086086A"/>
    <w:rsid w:val="00860A23"/>
    <w:rsid w:val="00862556"/>
    <w:rsid w:val="00862D4E"/>
    <w:rsid w:val="0086503A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973B8"/>
    <w:rsid w:val="008A00CC"/>
    <w:rsid w:val="008A0502"/>
    <w:rsid w:val="008A354C"/>
    <w:rsid w:val="008A445E"/>
    <w:rsid w:val="008A6729"/>
    <w:rsid w:val="008B09EA"/>
    <w:rsid w:val="008B10A5"/>
    <w:rsid w:val="008B11E5"/>
    <w:rsid w:val="008B1B72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E85"/>
    <w:rsid w:val="008D1EE8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424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F53"/>
    <w:rsid w:val="00915FFE"/>
    <w:rsid w:val="00916A6D"/>
    <w:rsid w:val="00916CF5"/>
    <w:rsid w:val="009176FB"/>
    <w:rsid w:val="009178A3"/>
    <w:rsid w:val="00922FB7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572"/>
    <w:rsid w:val="00933755"/>
    <w:rsid w:val="00934482"/>
    <w:rsid w:val="00934A74"/>
    <w:rsid w:val="00934E06"/>
    <w:rsid w:val="00934E07"/>
    <w:rsid w:val="009358E9"/>
    <w:rsid w:val="0093607F"/>
    <w:rsid w:val="00936B4B"/>
    <w:rsid w:val="00936D4F"/>
    <w:rsid w:val="00941634"/>
    <w:rsid w:val="00942030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CE1"/>
    <w:rsid w:val="00951E7C"/>
    <w:rsid w:val="009527C2"/>
    <w:rsid w:val="00952AAB"/>
    <w:rsid w:val="00952D86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732"/>
    <w:rsid w:val="0097143B"/>
    <w:rsid w:val="009714C7"/>
    <w:rsid w:val="00971A93"/>
    <w:rsid w:val="00971C1B"/>
    <w:rsid w:val="00971DAC"/>
    <w:rsid w:val="009737F1"/>
    <w:rsid w:val="00973856"/>
    <w:rsid w:val="00973982"/>
    <w:rsid w:val="00974197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557"/>
    <w:rsid w:val="00980AB7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E0"/>
    <w:rsid w:val="009B283A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0FE6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D00FE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4FA6"/>
    <w:rsid w:val="00A25257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3A23"/>
    <w:rsid w:val="00A34154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636B"/>
    <w:rsid w:val="00A46669"/>
    <w:rsid w:val="00A470C8"/>
    <w:rsid w:val="00A47157"/>
    <w:rsid w:val="00A51008"/>
    <w:rsid w:val="00A51954"/>
    <w:rsid w:val="00A5277C"/>
    <w:rsid w:val="00A53712"/>
    <w:rsid w:val="00A54BF4"/>
    <w:rsid w:val="00A552EB"/>
    <w:rsid w:val="00A55D2D"/>
    <w:rsid w:val="00A566CC"/>
    <w:rsid w:val="00A567E6"/>
    <w:rsid w:val="00A57A3D"/>
    <w:rsid w:val="00A608A7"/>
    <w:rsid w:val="00A60E88"/>
    <w:rsid w:val="00A6131D"/>
    <w:rsid w:val="00A6133D"/>
    <w:rsid w:val="00A61AB7"/>
    <w:rsid w:val="00A621A3"/>
    <w:rsid w:val="00A64139"/>
    <w:rsid w:val="00A64E82"/>
    <w:rsid w:val="00A64EE7"/>
    <w:rsid w:val="00A65A21"/>
    <w:rsid w:val="00A6630A"/>
    <w:rsid w:val="00A66312"/>
    <w:rsid w:val="00A669C1"/>
    <w:rsid w:val="00A66F00"/>
    <w:rsid w:val="00A6771B"/>
    <w:rsid w:val="00A70B1E"/>
    <w:rsid w:val="00A70CC4"/>
    <w:rsid w:val="00A70E05"/>
    <w:rsid w:val="00A714E4"/>
    <w:rsid w:val="00A7171A"/>
    <w:rsid w:val="00A71919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80415"/>
    <w:rsid w:val="00A808A2"/>
    <w:rsid w:val="00A8092F"/>
    <w:rsid w:val="00A80BB7"/>
    <w:rsid w:val="00A814A7"/>
    <w:rsid w:val="00A81D6E"/>
    <w:rsid w:val="00A81DC7"/>
    <w:rsid w:val="00A822FA"/>
    <w:rsid w:val="00A8306C"/>
    <w:rsid w:val="00A833C2"/>
    <w:rsid w:val="00A8375B"/>
    <w:rsid w:val="00A8383E"/>
    <w:rsid w:val="00A844F4"/>
    <w:rsid w:val="00A84788"/>
    <w:rsid w:val="00A848C3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C4"/>
    <w:rsid w:val="00AA02FD"/>
    <w:rsid w:val="00AA0632"/>
    <w:rsid w:val="00AA10F2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C37"/>
    <w:rsid w:val="00AB6D07"/>
    <w:rsid w:val="00AB75DF"/>
    <w:rsid w:val="00AB7C16"/>
    <w:rsid w:val="00AC1046"/>
    <w:rsid w:val="00AC2C8F"/>
    <w:rsid w:val="00AC30D8"/>
    <w:rsid w:val="00AC4868"/>
    <w:rsid w:val="00AC5D10"/>
    <w:rsid w:val="00AC6AC3"/>
    <w:rsid w:val="00AC7AC4"/>
    <w:rsid w:val="00AD0214"/>
    <w:rsid w:val="00AD03D1"/>
    <w:rsid w:val="00AD0B46"/>
    <w:rsid w:val="00AD129B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B4C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E36"/>
    <w:rsid w:val="00B11E79"/>
    <w:rsid w:val="00B11F1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A38"/>
    <w:rsid w:val="00B17E40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53C"/>
    <w:rsid w:val="00B37A67"/>
    <w:rsid w:val="00B40422"/>
    <w:rsid w:val="00B404CD"/>
    <w:rsid w:val="00B40B0A"/>
    <w:rsid w:val="00B410FD"/>
    <w:rsid w:val="00B41ABD"/>
    <w:rsid w:val="00B41E61"/>
    <w:rsid w:val="00B42B75"/>
    <w:rsid w:val="00B43384"/>
    <w:rsid w:val="00B44214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1FAC"/>
    <w:rsid w:val="00B52408"/>
    <w:rsid w:val="00B529AF"/>
    <w:rsid w:val="00B52C7C"/>
    <w:rsid w:val="00B53510"/>
    <w:rsid w:val="00B53837"/>
    <w:rsid w:val="00B53A27"/>
    <w:rsid w:val="00B5427A"/>
    <w:rsid w:val="00B54553"/>
    <w:rsid w:val="00B54C02"/>
    <w:rsid w:val="00B55D40"/>
    <w:rsid w:val="00B57062"/>
    <w:rsid w:val="00B61260"/>
    <w:rsid w:val="00B63560"/>
    <w:rsid w:val="00B63791"/>
    <w:rsid w:val="00B6419C"/>
    <w:rsid w:val="00B65357"/>
    <w:rsid w:val="00B655C0"/>
    <w:rsid w:val="00B659AC"/>
    <w:rsid w:val="00B700C3"/>
    <w:rsid w:val="00B7037E"/>
    <w:rsid w:val="00B70ECD"/>
    <w:rsid w:val="00B714FB"/>
    <w:rsid w:val="00B71B5A"/>
    <w:rsid w:val="00B73805"/>
    <w:rsid w:val="00B73977"/>
    <w:rsid w:val="00B73FA1"/>
    <w:rsid w:val="00B7495C"/>
    <w:rsid w:val="00B76C99"/>
    <w:rsid w:val="00B76DF6"/>
    <w:rsid w:val="00B76ED2"/>
    <w:rsid w:val="00B778A2"/>
    <w:rsid w:val="00B816DD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C8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C00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E5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DBB"/>
    <w:rsid w:val="00BE3E2E"/>
    <w:rsid w:val="00BE42BB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108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CE6"/>
    <w:rsid w:val="00C03099"/>
    <w:rsid w:val="00C03745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63DF"/>
    <w:rsid w:val="00C2018C"/>
    <w:rsid w:val="00C20ABE"/>
    <w:rsid w:val="00C20FD3"/>
    <w:rsid w:val="00C23C01"/>
    <w:rsid w:val="00C24B76"/>
    <w:rsid w:val="00C24C8B"/>
    <w:rsid w:val="00C254E7"/>
    <w:rsid w:val="00C25C95"/>
    <w:rsid w:val="00C25F1A"/>
    <w:rsid w:val="00C269E2"/>
    <w:rsid w:val="00C26A7C"/>
    <w:rsid w:val="00C27B27"/>
    <w:rsid w:val="00C30386"/>
    <w:rsid w:val="00C306DE"/>
    <w:rsid w:val="00C3140C"/>
    <w:rsid w:val="00C31754"/>
    <w:rsid w:val="00C327A3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3348"/>
    <w:rsid w:val="00C43661"/>
    <w:rsid w:val="00C439CA"/>
    <w:rsid w:val="00C43D3E"/>
    <w:rsid w:val="00C43EB4"/>
    <w:rsid w:val="00C46B7D"/>
    <w:rsid w:val="00C46D78"/>
    <w:rsid w:val="00C477D7"/>
    <w:rsid w:val="00C50962"/>
    <w:rsid w:val="00C512E0"/>
    <w:rsid w:val="00C52461"/>
    <w:rsid w:val="00C52C4D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E0C"/>
    <w:rsid w:val="00C605F1"/>
    <w:rsid w:val="00C60F5E"/>
    <w:rsid w:val="00C6119F"/>
    <w:rsid w:val="00C615AD"/>
    <w:rsid w:val="00C61BEE"/>
    <w:rsid w:val="00C61C68"/>
    <w:rsid w:val="00C621B5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87F91"/>
    <w:rsid w:val="00C914C3"/>
    <w:rsid w:val="00C91908"/>
    <w:rsid w:val="00C926FB"/>
    <w:rsid w:val="00C9280F"/>
    <w:rsid w:val="00C93AC1"/>
    <w:rsid w:val="00C940D5"/>
    <w:rsid w:val="00C943C3"/>
    <w:rsid w:val="00C949D7"/>
    <w:rsid w:val="00C952A3"/>
    <w:rsid w:val="00C958C1"/>
    <w:rsid w:val="00C95955"/>
    <w:rsid w:val="00C96BFD"/>
    <w:rsid w:val="00C979E7"/>
    <w:rsid w:val="00CA09EF"/>
    <w:rsid w:val="00CA243B"/>
    <w:rsid w:val="00CA245C"/>
    <w:rsid w:val="00CA36D5"/>
    <w:rsid w:val="00CA7095"/>
    <w:rsid w:val="00CA71FE"/>
    <w:rsid w:val="00CB1121"/>
    <w:rsid w:val="00CB1521"/>
    <w:rsid w:val="00CB18F6"/>
    <w:rsid w:val="00CB38C6"/>
    <w:rsid w:val="00CB3B7A"/>
    <w:rsid w:val="00CB443D"/>
    <w:rsid w:val="00CB4551"/>
    <w:rsid w:val="00CB45A7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C99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1D3"/>
    <w:rsid w:val="00CE7736"/>
    <w:rsid w:val="00CE7770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D81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5699"/>
    <w:rsid w:val="00D25A12"/>
    <w:rsid w:val="00D2643E"/>
    <w:rsid w:val="00D27F39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DAA"/>
    <w:rsid w:val="00D51425"/>
    <w:rsid w:val="00D51AE5"/>
    <w:rsid w:val="00D5275C"/>
    <w:rsid w:val="00D52A81"/>
    <w:rsid w:val="00D53AEE"/>
    <w:rsid w:val="00D53FA2"/>
    <w:rsid w:val="00D542E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0D5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9F"/>
    <w:rsid w:val="00D67FD1"/>
    <w:rsid w:val="00D70A0C"/>
    <w:rsid w:val="00D70B75"/>
    <w:rsid w:val="00D70DE7"/>
    <w:rsid w:val="00D7281C"/>
    <w:rsid w:val="00D73459"/>
    <w:rsid w:val="00D73848"/>
    <w:rsid w:val="00D76191"/>
    <w:rsid w:val="00D764B4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BE3"/>
    <w:rsid w:val="00DA698E"/>
    <w:rsid w:val="00DA6A9F"/>
    <w:rsid w:val="00DA6C06"/>
    <w:rsid w:val="00DA77EF"/>
    <w:rsid w:val="00DB0C96"/>
    <w:rsid w:val="00DB1B4B"/>
    <w:rsid w:val="00DB228A"/>
    <w:rsid w:val="00DB230C"/>
    <w:rsid w:val="00DB2B60"/>
    <w:rsid w:val="00DB3D2C"/>
    <w:rsid w:val="00DB4F9F"/>
    <w:rsid w:val="00DB510D"/>
    <w:rsid w:val="00DB645B"/>
    <w:rsid w:val="00DB6FF0"/>
    <w:rsid w:val="00DB737E"/>
    <w:rsid w:val="00DB738F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260A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807"/>
    <w:rsid w:val="00DF6E42"/>
    <w:rsid w:val="00DF6F1F"/>
    <w:rsid w:val="00E00359"/>
    <w:rsid w:val="00E00475"/>
    <w:rsid w:val="00E006A5"/>
    <w:rsid w:val="00E00A40"/>
    <w:rsid w:val="00E0116C"/>
    <w:rsid w:val="00E04633"/>
    <w:rsid w:val="00E05075"/>
    <w:rsid w:val="00E0576F"/>
    <w:rsid w:val="00E061D0"/>
    <w:rsid w:val="00E06D47"/>
    <w:rsid w:val="00E06F61"/>
    <w:rsid w:val="00E10A03"/>
    <w:rsid w:val="00E11558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2699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F06"/>
    <w:rsid w:val="00E30F57"/>
    <w:rsid w:val="00E31D06"/>
    <w:rsid w:val="00E326F8"/>
    <w:rsid w:val="00E32A2E"/>
    <w:rsid w:val="00E32A6B"/>
    <w:rsid w:val="00E3395B"/>
    <w:rsid w:val="00E339FF"/>
    <w:rsid w:val="00E33D55"/>
    <w:rsid w:val="00E34066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883"/>
    <w:rsid w:val="00E5109C"/>
    <w:rsid w:val="00E51652"/>
    <w:rsid w:val="00E5271D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DFA"/>
    <w:rsid w:val="00E81A58"/>
    <w:rsid w:val="00E81AB3"/>
    <w:rsid w:val="00E82056"/>
    <w:rsid w:val="00E844A4"/>
    <w:rsid w:val="00E85244"/>
    <w:rsid w:val="00E85A86"/>
    <w:rsid w:val="00E86CC2"/>
    <w:rsid w:val="00E87569"/>
    <w:rsid w:val="00E87FC7"/>
    <w:rsid w:val="00E914A7"/>
    <w:rsid w:val="00E9194B"/>
    <w:rsid w:val="00E91A1B"/>
    <w:rsid w:val="00E91E89"/>
    <w:rsid w:val="00E9321B"/>
    <w:rsid w:val="00E94116"/>
    <w:rsid w:val="00E94688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5CC"/>
    <w:rsid w:val="00EA675C"/>
    <w:rsid w:val="00EA6F32"/>
    <w:rsid w:val="00EA77FF"/>
    <w:rsid w:val="00EA7CB3"/>
    <w:rsid w:val="00EB1075"/>
    <w:rsid w:val="00EB1282"/>
    <w:rsid w:val="00EB1F23"/>
    <w:rsid w:val="00EB2AB3"/>
    <w:rsid w:val="00EB2C6C"/>
    <w:rsid w:val="00EB2D06"/>
    <w:rsid w:val="00EB30E4"/>
    <w:rsid w:val="00EB311D"/>
    <w:rsid w:val="00EB4F4A"/>
    <w:rsid w:val="00EB53A6"/>
    <w:rsid w:val="00EB69BE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976"/>
    <w:rsid w:val="00EF2EFC"/>
    <w:rsid w:val="00EF4158"/>
    <w:rsid w:val="00EF4994"/>
    <w:rsid w:val="00EF4E77"/>
    <w:rsid w:val="00EF6D0B"/>
    <w:rsid w:val="00EF6DC1"/>
    <w:rsid w:val="00EF78CD"/>
    <w:rsid w:val="00F01229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1597"/>
    <w:rsid w:val="00F11D4B"/>
    <w:rsid w:val="00F124F2"/>
    <w:rsid w:val="00F13118"/>
    <w:rsid w:val="00F132AB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63A"/>
    <w:rsid w:val="00F17D56"/>
    <w:rsid w:val="00F17DC2"/>
    <w:rsid w:val="00F2060E"/>
    <w:rsid w:val="00F206BA"/>
    <w:rsid w:val="00F2126A"/>
    <w:rsid w:val="00F23615"/>
    <w:rsid w:val="00F23729"/>
    <w:rsid w:val="00F242FA"/>
    <w:rsid w:val="00F24400"/>
    <w:rsid w:val="00F2445F"/>
    <w:rsid w:val="00F246C7"/>
    <w:rsid w:val="00F2473F"/>
    <w:rsid w:val="00F24B82"/>
    <w:rsid w:val="00F255FE"/>
    <w:rsid w:val="00F25662"/>
    <w:rsid w:val="00F260BC"/>
    <w:rsid w:val="00F26AF6"/>
    <w:rsid w:val="00F27661"/>
    <w:rsid w:val="00F27A68"/>
    <w:rsid w:val="00F304E3"/>
    <w:rsid w:val="00F30F35"/>
    <w:rsid w:val="00F322E1"/>
    <w:rsid w:val="00F325E2"/>
    <w:rsid w:val="00F32A41"/>
    <w:rsid w:val="00F32BEC"/>
    <w:rsid w:val="00F32EB6"/>
    <w:rsid w:val="00F33379"/>
    <w:rsid w:val="00F33DC2"/>
    <w:rsid w:val="00F348A4"/>
    <w:rsid w:val="00F35A0C"/>
    <w:rsid w:val="00F35E1D"/>
    <w:rsid w:val="00F3656A"/>
    <w:rsid w:val="00F36656"/>
    <w:rsid w:val="00F36C64"/>
    <w:rsid w:val="00F377AD"/>
    <w:rsid w:val="00F4049E"/>
    <w:rsid w:val="00F4066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2AD"/>
    <w:rsid w:val="00F46309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4B8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14C2"/>
    <w:rsid w:val="00F722A1"/>
    <w:rsid w:val="00F7238F"/>
    <w:rsid w:val="00F72439"/>
    <w:rsid w:val="00F725FA"/>
    <w:rsid w:val="00F7319B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6368"/>
    <w:rsid w:val="00FA099B"/>
    <w:rsid w:val="00FA0A5F"/>
    <w:rsid w:val="00FA0D3C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4C92"/>
    <w:rsid w:val="00FB560B"/>
    <w:rsid w:val="00FB6F79"/>
    <w:rsid w:val="00FC0968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F15D8"/>
    <w:rsid w:val="00FF1B54"/>
    <w:rsid w:val="00FF236F"/>
    <w:rsid w:val="00FF376D"/>
    <w:rsid w:val="00FF37BE"/>
    <w:rsid w:val="00FF3986"/>
    <w:rsid w:val="00FF3CAB"/>
    <w:rsid w:val="00FF3FB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FAC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1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2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9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0"/>
      </w:numPr>
    </w:pPr>
  </w:style>
  <w:style w:type="numbering" w:customStyle="1" w:styleId="Zaimportowanystyl16">
    <w:name w:val="Zaimportowany styl 16"/>
    <w:rsid w:val="002B42B4"/>
    <w:pPr>
      <w:numPr>
        <w:numId w:val="12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27</Pages>
  <Words>5783</Words>
  <Characters>34698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40401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92</cp:revision>
  <cp:lastPrinted>2023-03-10T14:25:00Z</cp:lastPrinted>
  <dcterms:created xsi:type="dcterms:W3CDTF">2022-03-03T13:46:00Z</dcterms:created>
  <dcterms:modified xsi:type="dcterms:W3CDTF">2023-03-10T14:35:00Z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