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9F20" w14:textId="7DDD3FFA" w:rsidR="00B46EA5" w:rsidRPr="00CB770D" w:rsidRDefault="007A71BF" w:rsidP="00B46EA5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</w:rPr>
      </w:pPr>
      <w:r w:rsidRPr="00CB770D">
        <w:rPr>
          <w:rFonts w:asciiTheme="majorHAnsi" w:hAnsiTheme="majorHAnsi" w:cstheme="majorHAnsi"/>
          <w:b/>
        </w:rPr>
        <w:t xml:space="preserve">UMOWA NA </w:t>
      </w:r>
      <w:r w:rsidR="00551078" w:rsidRPr="00CB770D">
        <w:rPr>
          <w:rFonts w:asciiTheme="majorHAnsi" w:hAnsiTheme="majorHAnsi" w:cstheme="majorHAnsi"/>
          <w:b/>
        </w:rPr>
        <w:t>ŚWIADCZENIE USŁUG SERWISOWYCH SYSTEMU</w:t>
      </w:r>
      <w:r w:rsidRPr="00CB770D">
        <w:rPr>
          <w:rFonts w:asciiTheme="majorHAnsi" w:hAnsiTheme="majorHAnsi" w:cstheme="majorHAnsi"/>
          <w:b/>
        </w:rPr>
        <w:t xml:space="preserve"> GATEWAY NR </w:t>
      </w:r>
      <w:r w:rsidR="00605959">
        <w:rPr>
          <w:rFonts w:asciiTheme="majorHAnsi" w:hAnsiTheme="majorHAnsi" w:cstheme="majorHAnsi"/>
          <w:b/>
        </w:rPr>
        <w:t>…./24</w:t>
      </w:r>
    </w:p>
    <w:p w14:paraId="653AA807" w14:textId="3BEB850E" w:rsidR="007A71BF" w:rsidRPr="00CB770D" w:rsidRDefault="007A71BF" w:rsidP="000413BB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</w:rPr>
      </w:pPr>
    </w:p>
    <w:p w14:paraId="517384A2" w14:textId="36E2A29B" w:rsidR="00B46EA5" w:rsidRPr="00DE6C07" w:rsidRDefault="00B46EA5" w:rsidP="00DE6C07">
      <w:pPr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zawarta w dniu </w:t>
      </w:r>
      <w:r w:rsidR="00605959" w:rsidRPr="00DE6C07">
        <w:rPr>
          <w:rFonts w:asciiTheme="minorHAnsi" w:hAnsiTheme="minorHAnsi" w:cstheme="minorHAnsi"/>
        </w:rPr>
        <w:t>………..2024</w:t>
      </w:r>
      <w:r w:rsidRPr="00DE6C07">
        <w:rPr>
          <w:rFonts w:asciiTheme="minorHAnsi" w:hAnsiTheme="minorHAnsi" w:cstheme="minorHAnsi"/>
        </w:rPr>
        <w:t xml:space="preserve"> r. pomiędzy:</w:t>
      </w:r>
    </w:p>
    <w:p w14:paraId="1EA884AC" w14:textId="77777777" w:rsidR="00605959" w:rsidRPr="00605959" w:rsidRDefault="00605959" w:rsidP="00DE6C07">
      <w:pPr>
        <w:jc w:val="both"/>
        <w:rPr>
          <w:rFonts w:asciiTheme="minorHAnsi" w:hAnsiTheme="minorHAnsi" w:cstheme="minorHAnsi"/>
          <w:bCs/>
        </w:rPr>
      </w:pPr>
      <w:r w:rsidRPr="00605959">
        <w:rPr>
          <w:rFonts w:asciiTheme="minorHAnsi" w:hAnsiTheme="minorHAnsi" w:cstheme="minorHAnsi"/>
          <w:bCs/>
        </w:rPr>
        <w:t>Świętokrzyskim Centrum Onkologii Samodzielnym Publicznym Zakładem Opieki Zdrowotnej w Kielcach</w:t>
      </w:r>
      <w:r w:rsidRPr="00605959">
        <w:rPr>
          <w:rFonts w:asciiTheme="minorHAnsi" w:hAnsiTheme="minorHAnsi" w:cstheme="minorHAnsi"/>
          <w:bCs/>
        </w:rPr>
        <w:br/>
        <w:t>z siedzibą w Kielcach, ul. </w:t>
      </w:r>
      <w:proofErr w:type="spellStart"/>
      <w:r w:rsidRPr="00605959">
        <w:rPr>
          <w:rFonts w:asciiTheme="minorHAnsi" w:hAnsiTheme="minorHAnsi" w:cstheme="minorHAnsi"/>
          <w:bCs/>
        </w:rPr>
        <w:t>Artwińskiego</w:t>
      </w:r>
      <w:proofErr w:type="spellEnd"/>
      <w:r w:rsidRPr="00605959">
        <w:rPr>
          <w:rFonts w:asciiTheme="minorHAnsi" w:hAnsiTheme="minorHAnsi" w:cstheme="minorHAnsi"/>
          <w:bCs/>
        </w:rPr>
        <w:t xml:space="preserve"> 3, Kielce 25-734, REGON: 001263233, NIP: 959-12-94-907, zarejestrowanym w Krajowym Rejestrze Sądowym – w rejestrze innych organizacji społecznych</w:t>
      </w:r>
      <w:r w:rsidRPr="00605959">
        <w:rPr>
          <w:rFonts w:asciiTheme="minorHAnsi" w:hAnsiTheme="minorHAnsi" w:cstheme="minorHAnsi"/>
          <w:bCs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605959">
        <w:rPr>
          <w:rFonts w:asciiTheme="minorHAnsi" w:hAnsiTheme="minorHAnsi" w:cstheme="minorHAnsi"/>
        </w:rPr>
        <w:t xml:space="preserve"> imieniu którego działa:</w:t>
      </w:r>
    </w:p>
    <w:p w14:paraId="41F66E43" w14:textId="77777777" w:rsidR="00605959" w:rsidRPr="00605959" w:rsidRDefault="00605959" w:rsidP="00DE6C07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05959">
        <w:rPr>
          <w:rFonts w:asciiTheme="minorHAnsi" w:hAnsiTheme="minorHAnsi" w:cstheme="minorHAnsi"/>
        </w:rPr>
        <w:t xml:space="preserve">Krzysztof </w:t>
      </w:r>
      <w:proofErr w:type="spellStart"/>
      <w:r w:rsidRPr="00605959">
        <w:rPr>
          <w:rFonts w:asciiTheme="minorHAnsi" w:hAnsiTheme="minorHAnsi" w:cstheme="minorHAnsi"/>
        </w:rPr>
        <w:t>Falana</w:t>
      </w:r>
      <w:proofErr w:type="spellEnd"/>
      <w:r w:rsidRPr="00605959">
        <w:rPr>
          <w:rFonts w:asciiTheme="minorHAnsi" w:hAnsiTheme="minorHAnsi" w:cstheme="minorHAnsi"/>
        </w:rPr>
        <w:t xml:space="preserve"> – Z-ca Dyrektora ds. Prawno-Inwestycyjnych,</w:t>
      </w:r>
    </w:p>
    <w:p w14:paraId="25F0C786" w14:textId="77777777" w:rsidR="00605959" w:rsidRPr="00605959" w:rsidRDefault="00605959" w:rsidP="00DE6C07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05959">
        <w:rPr>
          <w:rFonts w:asciiTheme="minorHAnsi" w:hAnsiTheme="minorHAnsi" w:cstheme="minorHAnsi"/>
        </w:rPr>
        <w:t>Wioletta Krupa – Główna Księgowa.</w:t>
      </w:r>
    </w:p>
    <w:p w14:paraId="21232896" w14:textId="77777777" w:rsidR="00605959" w:rsidRPr="00605959" w:rsidRDefault="00605959" w:rsidP="00DE6C07">
      <w:pPr>
        <w:jc w:val="both"/>
        <w:rPr>
          <w:rFonts w:asciiTheme="minorHAnsi" w:hAnsiTheme="minorHAnsi" w:cstheme="minorHAnsi"/>
        </w:rPr>
      </w:pPr>
      <w:r w:rsidRPr="00605959">
        <w:rPr>
          <w:rFonts w:asciiTheme="minorHAnsi" w:hAnsiTheme="minorHAnsi" w:cstheme="minorHAnsi"/>
        </w:rPr>
        <w:t>a</w:t>
      </w:r>
    </w:p>
    <w:p w14:paraId="719E7D47" w14:textId="77777777" w:rsidR="00605959" w:rsidRPr="00DE6C07" w:rsidRDefault="00605959" w:rsidP="00DE6C07">
      <w:pPr>
        <w:jc w:val="both"/>
        <w:rPr>
          <w:rFonts w:asciiTheme="minorHAnsi" w:hAnsiTheme="minorHAnsi" w:cstheme="minorHAnsi"/>
        </w:rPr>
      </w:pPr>
      <w:r w:rsidRPr="00605959">
        <w:rPr>
          <w:rFonts w:asciiTheme="minorHAnsi" w:hAnsiTheme="minorHAnsi" w:cstheme="minorHAnsi"/>
          <w:bCs/>
        </w:rPr>
        <w:t>…………………………… z s</w:t>
      </w:r>
      <w:r w:rsidRPr="00605959">
        <w:rPr>
          <w:rFonts w:asciiTheme="minorHAnsi" w:hAnsiTheme="minorHAnsi" w:cstheme="minorHAnsi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05056C03" w14:textId="385D62A7" w:rsidR="00605959" w:rsidRPr="00DE6C07" w:rsidRDefault="00605959" w:rsidP="00DE6C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…………………………………………………………..</w:t>
      </w:r>
    </w:p>
    <w:p w14:paraId="4796F525" w14:textId="77A516D6" w:rsidR="007A71BF" w:rsidRPr="00DE6C07" w:rsidRDefault="00605959" w:rsidP="00DE6C0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…………………………………………………………..</w:t>
      </w:r>
    </w:p>
    <w:p w14:paraId="054758A6" w14:textId="77777777" w:rsidR="007A71BF" w:rsidRPr="00DE6C07" w:rsidRDefault="007A71BF" w:rsidP="007A71BF">
      <w:pPr>
        <w:shd w:val="clear" w:color="auto" w:fill="FFFFFF"/>
        <w:tabs>
          <w:tab w:val="left" w:pos="0"/>
        </w:tabs>
        <w:spacing w:after="120" w:line="240" w:lineRule="auto"/>
        <w:jc w:val="both"/>
        <w:rPr>
          <w:rFonts w:asciiTheme="minorHAnsi" w:eastAsia="Times New Roman" w:hAnsiTheme="minorHAnsi" w:cstheme="minorHAnsi"/>
          <w:b/>
          <w:bCs/>
          <w:spacing w:val="-2"/>
        </w:rPr>
      </w:pPr>
      <w:r w:rsidRPr="00DE6C07">
        <w:rPr>
          <w:rFonts w:asciiTheme="minorHAnsi" w:hAnsiTheme="minorHAnsi" w:cstheme="minorHAnsi"/>
          <w:spacing w:val="-2"/>
        </w:rPr>
        <w:t xml:space="preserve">Zamawiający i Wykonawca </w:t>
      </w:r>
      <w:r w:rsidRPr="00DE6C07">
        <w:rPr>
          <w:rFonts w:asciiTheme="minorHAnsi" w:eastAsia="Times New Roman" w:hAnsiTheme="minorHAnsi" w:cstheme="minorHAnsi"/>
          <w:spacing w:val="-2"/>
        </w:rPr>
        <w:t xml:space="preserve">łącznie zwani są </w:t>
      </w:r>
      <w:r w:rsidRPr="00DE6C07">
        <w:rPr>
          <w:rFonts w:asciiTheme="minorHAnsi" w:eastAsia="Times New Roman" w:hAnsiTheme="minorHAnsi" w:cstheme="minorHAnsi"/>
          <w:bCs/>
          <w:spacing w:val="-2"/>
        </w:rPr>
        <w:t>„</w:t>
      </w:r>
      <w:r w:rsidRPr="00DE6C07">
        <w:rPr>
          <w:rFonts w:asciiTheme="minorHAnsi" w:eastAsia="Times New Roman" w:hAnsiTheme="minorHAnsi" w:cstheme="minorHAnsi"/>
          <w:b/>
          <w:bCs/>
          <w:spacing w:val="-2"/>
        </w:rPr>
        <w:t>Stronami</w:t>
      </w:r>
      <w:r w:rsidRPr="00DE6C07">
        <w:rPr>
          <w:rFonts w:asciiTheme="minorHAnsi" w:eastAsia="Times New Roman" w:hAnsiTheme="minorHAnsi" w:cstheme="minorHAnsi"/>
          <w:bCs/>
          <w:spacing w:val="-2"/>
        </w:rPr>
        <w:t>".</w:t>
      </w:r>
    </w:p>
    <w:p w14:paraId="030FBB4F" w14:textId="1FE170DD" w:rsidR="007A71BF" w:rsidRPr="00CB770D" w:rsidRDefault="007A71BF" w:rsidP="007A71BF">
      <w:pPr>
        <w:shd w:val="clear" w:color="auto" w:fill="FFFFFF"/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pacing w:val="-16"/>
        </w:rPr>
      </w:pPr>
      <w:r w:rsidRPr="00CB770D">
        <w:rPr>
          <w:rFonts w:asciiTheme="majorHAnsi" w:hAnsiTheme="majorHAnsi" w:cstheme="majorHAnsi"/>
          <w:b/>
          <w:bCs/>
          <w:spacing w:val="-16"/>
        </w:rPr>
        <w:t>STRONY NINIEJSZYM POSTANOWIŁY</w:t>
      </w:r>
      <w:r w:rsidR="00C411EF">
        <w:rPr>
          <w:rFonts w:asciiTheme="majorHAnsi" w:hAnsiTheme="majorHAnsi" w:cstheme="majorHAnsi"/>
          <w:b/>
          <w:bCs/>
          <w:spacing w:val="-16"/>
        </w:rPr>
        <w:t xml:space="preserve">, </w:t>
      </w:r>
      <w:r w:rsidRPr="00CB770D">
        <w:rPr>
          <w:rFonts w:asciiTheme="majorHAnsi" w:hAnsiTheme="majorHAnsi" w:cstheme="majorHAnsi"/>
          <w:b/>
          <w:bCs/>
          <w:spacing w:val="-16"/>
        </w:rPr>
        <w:t xml:space="preserve"> CO NASTĘPUJE:</w:t>
      </w:r>
    </w:p>
    <w:p w14:paraId="0E5FA531" w14:textId="649403DF" w:rsidR="00EF08A4" w:rsidRPr="00CB770D" w:rsidRDefault="00403BD9" w:rsidP="00EF08A4">
      <w:pPr>
        <w:shd w:val="clear" w:color="auto" w:fill="FFFFFF"/>
        <w:spacing w:line="276" w:lineRule="auto"/>
        <w:outlineLvl w:val="0"/>
        <w:rPr>
          <w:rFonts w:asciiTheme="majorHAnsi" w:hAnsiTheme="majorHAnsi" w:cstheme="majorHAnsi"/>
        </w:rPr>
      </w:pPr>
      <w:r w:rsidRPr="00CB770D">
        <w:rPr>
          <w:rFonts w:asciiTheme="majorHAnsi" w:eastAsia="Times New Roman" w:hAnsiTheme="majorHAnsi" w:cstheme="majorHAnsi"/>
          <w:b/>
          <w:bCs/>
        </w:rPr>
        <w:t>ARTYKUŁ 1</w:t>
      </w:r>
      <w:r w:rsidR="00605959">
        <w:rPr>
          <w:rFonts w:asciiTheme="majorHAnsi" w:eastAsia="Times New Roman" w:hAnsiTheme="majorHAnsi" w:cstheme="majorHAnsi"/>
          <w:b/>
          <w:bCs/>
        </w:rPr>
        <w:t xml:space="preserve"> -</w:t>
      </w:r>
      <w:r w:rsidRPr="00CB770D">
        <w:rPr>
          <w:rFonts w:asciiTheme="majorHAnsi" w:eastAsia="Times New Roman" w:hAnsiTheme="majorHAnsi" w:cstheme="majorHAnsi"/>
          <w:b/>
          <w:bCs/>
        </w:rPr>
        <w:t xml:space="preserve"> DEFINICJE</w:t>
      </w:r>
    </w:p>
    <w:p w14:paraId="0650F217" w14:textId="4C7ECCEF" w:rsidR="00EF08A4" w:rsidRPr="00DE6C07" w:rsidRDefault="00EF08A4" w:rsidP="00EF08A4">
      <w:pPr>
        <w:pStyle w:val="redniasiatka1akcent21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lang w:val="pl-PL"/>
        </w:rPr>
      </w:pPr>
      <w:r w:rsidRPr="00DE6C07">
        <w:rPr>
          <w:rFonts w:asciiTheme="minorHAnsi" w:hAnsiTheme="minorHAnsi" w:cstheme="minorHAnsi"/>
          <w:lang w:val="pl-PL"/>
        </w:rPr>
        <w:t xml:space="preserve">Ilekroć w postanowieniach </w:t>
      </w:r>
      <w:r w:rsidR="008A383D" w:rsidRPr="00DE6C07">
        <w:rPr>
          <w:rFonts w:asciiTheme="minorHAnsi" w:hAnsiTheme="minorHAnsi" w:cstheme="minorHAnsi"/>
          <w:lang w:val="pl-PL"/>
        </w:rPr>
        <w:t xml:space="preserve">niniejszej </w:t>
      </w:r>
      <w:r w:rsidRPr="00DE6C07">
        <w:rPr>
          <w:rFonts w:asciiTheme="minorHAnsi" w:hAnsiTheme="minorHAnsi" w:cstheme="minorHAnsi"/>
          <w:lang w:val="pl-PL"/>
        </w:rPr>
        <w:t xml:space="preserve">Umowy lub w załącznikach do Umowy, pojęcia zostały napisane </w:t>
      </w:r>
      <w:r w:rsidR="0011529B" w:rsidRPr="00DE6C07">
        <w:rPr>
          <w:rFonts w:asciiTheme="minorHAnsi" w:hAnsiTheme="minorHAnsi" w:cstheme="minorHAnsi"/>
          <w:lang w:val="pl-PL"/>
        </w:rPr>
        <w:t>wielką literą</w:t>
      </w:r>
      <w:r w:rsidRPr="00DE6C07">
        <w:rPr>
          <w:rFonts w:asciiTheme="minorHAnsi" w:hAnsiTheme="minorHAnsi" w:cstheme="minorHAnsi"/>
          <w:lang w:val="pl-PL"/>
        </w:rPr>
        <w:t>, pojęciom tym Strony nadają znaczenie określone w art. 1 Ogólnych Warunków Umowy (</w:t>
      </w:r>
      <w:r w:rsidR="00264290" w:rsidRPr="00DE6C07">
        <w:rPr>
          <w:rFonts w:asciiTheme="minorHAnsi" w:hAnsiTheme="minorHAnsi" w:cstheme="minorHAnsi"/>
          <w:lang w:val="pl-PL"/>
        </w:rPr>
        <w:t xml:space="preserve">dalej </w:t>
      </w:r>
      <w:r w:rsidRPr="00DE6C07">
        <w:rPr>
          <w:rFonts w:asciiTheme="minorHAnsi" w:hAnsiTheme="minorHAnsi" w:cstheme="minorHAnsi"/>
          <w:lang w:val="pl-PL"/>
        </w:rPr>
        <w:t>„</w:t>
      </w:r>
      <w:r w:rsidRPr="00DE6C07">
        <w:rPr>
          <w:rFonts w:asciiTheme="minorHAnsi" w:hAnsiTheme="minorHAnsi" w:cstheme="minorHAnsi"/>
          <w:b/>
          <w:lang w:val="pl-PL"/>
        </w:rPr>
        <w:t>OWU</w:t>
      </w:r>
      <w:r w:rsidRPr="00DE6C07">
        <w:rPr>
          <w:rFonts w:asciiTheme="minorHAnsi" w:hAnsiTheme="minorHAnsi" w:cstheme="minorHAnsi"/>
          <w:lang w:val="pl-PL"/>
        </w:rPr>
        <w:t>”)</w:t>
      </w:r>
      <w:r w:rsidR="00CD3CC7" w:rsidRPr="00DE6C07">
        <w:rPr>
          <w:rFonts w:asciiTheme="minorHAnsi" w:hAnsiTheme="minorHAnsi" w:cstheme="minorHAnsi"/>
          <w:lang w:val="pl-PL"/>
        </w:rPr>
        <w:t>, które stanowią</w:t>
      </w:r>
      <w:r w:rsidR="006C1166" w:rsidRPr="00DE6C07">
        <w:rPr>
          <w:rFonts w:asciiTheme="minorHAnsi" w:hAnsiTheme="minorHAnsi" w:cstheme="minorHAnsi"/>
          <w:lang w:val="pl-PL"/>
        </w:rPr>
        <w:t xml:space="preserve"> integralną część Umowy i zostały załączone jako </w:t>
      </w:r>
      <w:r w:rsidR="00CD3CC7" w:rsidRPr="00DE6C07">
        <w:rPr>
          <w:rFonts w:asciiTheme="minorHAnsi" w:hAnsiTheme="minorHAnsi" w:cstheme="minorHAnsi"/>
          <w:lang w:val="pl-PL"/>
        </w:rPr>
        <w:t>załącznik nr</w:t>
      </w:r>
      <w:r w:rsidR="00C15C8F" w:rsidRPr="00DE6C07">
        <w:rPr>
          <w:rFonts w:asciiTheme="minorHAnsi" w:hAnsiTheme="minorHAnsi" w:cstheme="minorHAnsi"/>
          <w:lang w:val="pl-PL"/>
        </w:rPr>
        <w:t xml:space="preserve"> </w:t>
      </w:r>
      <w:r w:rsidR="00F07A84" w:rsidRPr="00DE6C07">
        <w:rPr>
          <w:rFonts w:asciiTheme="minorHAnsi" w:hAnsiTheme="minorHAnsi" w:cstheme="minorHAnsi"/>
          <w:lang w:val="pl-PL"/>
        </w:rPr>
        <w:t>2</w:t>
      </w:r>
      <w:r w:rsidR="00C15C8F" w:rsidRPr="00DE6C07">
        <w:rPr>
          <w:rFonts w:asciiTheme="minorHAnsi" w:hAnsiTheme="minorHAnsi" w:cstheme="minorHAnsi"/>
          <w:lang w:val="pl-PL"/>
        </w:rPr>
        <w:t xml:space="preserve"> </w:t>
      </w:r>
      <w:r w:rsidR="00CD3CC7" w:rsidRPr="00DE6C07">
        <w:rPr>
          <w:rFonts w:asciiTheme="minorHAnsi" w:hAnsiTheme="minorHAnsi" w:cstheme="minorHAnsi"/>
          <w:lang w:val="pl-PL"/>
        </w:rPr>
        <w:t>do Umowy</w:t>
      </w:r>
      <w:r w:rsidRPr="00DE6C07">
        <w:rPr>
          <w:rFonts w:asciiTheme="minorHAnsi" w:hAnsiTheme="minorHAnsi" w:cstheme="minorHAnsi"/>
          <w:lang w:val="pl-PL"/>
        </w:rPr>
        <w:t>.</w:t>
      </w:r>
    </w:p>
    <w:p w14:paraId="6A64130D" w14:textId="77777777" w:rsidR="00EF08A4" w:rsidRPr="00DE6C07" w:rsidRDefault="00EF08A4" w:rsidP="00EF08A4">
      <w:pPr>
        <w:pStyle w:val="redniasiatka1akcent21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lang w:val="pl-PL"/>
        </w:rPr>
      </w:pPr>
      <w:r w:rsidRPr="00DE6C07">
        <w:rPr>
          <w:rFonts w:asciiTheme="minorHAnsi" w:hAnsiTheme="minorHAnsi" w:cstheme="minorHAnsi"/>
          <w:lang w:val="pl-PL"/>
        </w:rPr>
        <w:t xml:space="preserve">Tytuły artykułów mają charakter wyłącznie pomocniczy i nie powinny być brane pod uwagę przy ostatecznej interpretacji postanowień Umowy i jej załączników. </w:t>
      </w:r>
    </w:p>
    <w:p w14:paraId="3F088B24" w14:textId="5844808B" w:rsidR="007A71BF" w:rsidRPr="00CB770D" w:rsidRDefault="00403BD9" w:rsidP="007A71BF">
      <w:pPr>
        <w:shd w:val="clear" w:color="auto" w:fill="FFFFFF"/>
        <w:spacing w:line="276" w:lineRule="auto"/>
        <w:ind w:right="422"/>
        <w:outlineLvl w:val="0"/>
        <w:rPr>
          <w:rFonts w:asciiTheme="majorHAnsi" w:eastAsia="Times New Roman" w:hAnsiTheme="majorHAnsi" w:cstheme="majorHAnsi"/>
        </w:rPr>
      </w:pPr>
      <w:r w:rsidRPr="00CB770D">
        <w:rPr>
          <w:rFonts w:asciiTheme="majorHAnsi" w:hAnsiTheme="majorHAnsi" w:cstheme="majorHAnsi"/>
          <w:b/>
          <w:bCs/>
          <w:spacing w:val="-4"/>
        </w:rPr>
        <w:t>ARTYKU</w:t>
      </w:r>
      <w:r w:rsidRPr="00CB770D">
        <w:rPr>
          <w:rFonts w:asciiTheme="majorHAnsi" w:eastAsia="Times New Roman" w:hAnsiTheme="majorHAnsi" w:cstheme="majorHAnsi"/>
          <w:b/>
          <w:bCs/>
          <w:spacing w:val="-4"/>
        </w:rPr>
        <w:t>Ł 2</w:t>
      </w:r>
      <w:r w:rsidRPr="00CB770D">
        <w:rPr>
          <w:rFonts w:asciiTheme="majorHAnsi" w:eastAsia="Times New Roman" w:hAnsiTheme="majorHAnsi" w:cstheme="majorHAnsi"/>
          <w:b/>
          <w:bCs/>
        </w:rPr>
        <w:t xml:space="preserve"> </w:t>
      </w:r>
      <w:r w:rsidR="00605959">
        <w:rPr>
          <w:rFonts w:asciiTheme="majorHAnsi" w:eastAsia="Times New Roman" w:hAnsiTheme="majorHAnsi" w:cstheme="majorHAnsi"/>
          <w:b/>
          <w:bCs/>
        </w:rPr>
        <w:t xml:space="preserve">- </w:t>
      </w:r>
      <w:r w:rsidRPr="00CB770D">
        <w:rPr>
          <w:rFonts w:asciiTheme="majorHAnsi" w:eastAsia="Times New Roman" w:hAnsiTheme="majorHAnsi" w:cstheme="majorHAnsi"/>
          <w:b/>
          <w:bCs/>
          <w:spacing w:val="-4"/>
        </w:rPr>
        <w:t>PRZEDMIOT UMOWY</w:t>
      </w:r>
    </w:p>
    <w:p w14:paraId="3339E3EB" w14:textId="320CC288" w:rsidR="00264290" w:rsidRPr="00DE6C07" w:rsidRDefault="00264290" w:rsidP="00AD1E58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120" w:line="240" w:lineRule="auto"/>
        <w:ind w:left="567" w:right="11" w:hanging="567"/>
        <w:jc w:val="both"/>
        <w:rPr>
          <w:rFonts w:asciiTheme="minorHAnsi" w:eastAsia="Times New Roman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Przedmiotem Umowy jest </w:t>
      </w:r>
      <w:r w:rsidR="0033630A" w:rsidRPr="00DE6C07">
        <w:rPr>
          <w:rFonts w:asciiTheme="minorHAnsi" w:hAnsiTheme="minorHAnsi" w:cstheme="minorHAnsi"/>
        </w:rPr>
        <w:t xml:space="preserve">świadczenie </w:t>
      </w:r>
      <w:r w:rsidRPr="00DE6C07">
        <w:rPr>
          <w:rFonts w:asciiTheme="minorHAnsi" w:hAnsiTheme="minorHAnsi" w:cstheme="minorHAnsi"/>
        </w:rPr>
        <w:t xml:space="preserve">przez Wykonawcę </w:t>
      </w:r>
      <w:r w:rsidR="0033630A" w:rsidRPr="00DE6C07">
        <w:rPr>
          <w:rFonts w:asciiTheme="minorHAnsi" w:hAnsiTheme="minorHAnsi" w:cstheme="minorHAnsi"/>
        </w:rPr>
        <w:t xml:space="preserve">usług serwisowych </w:t>
      </w:r>
      <w:r w:rsidR="00C4039B" w:rsidRPr="00DE6C07">
        <w:rPr>
          <w:rFonts w:asciiTheme="minorHAnsi" w:hAnsiTheme="minorHAnsi" w:cstheme="minorHAnsi"/>
        </w:rPr>
        <w:t xml:space="preserve">systemu </w:t>
      </w:r>
      <w:proofErr w:type="spellStart"/>
      <w:r w:rsidR="00C4039B" w:rsidRPr="00DE6C07">
        <w:rPr>
          <w:rFonts w:asciiTheme="minorHAnsi" w:hAnsiTheme="minorHAnsi" w:cstheme="minorHAnsi"/>
        </w:rPr>
        <w:t>GATEway</w:t>
      </w:r>
      <w:proofErr w:type="spellEnd"/>
      <w:r w:rsidR="00C4039B" w:rsidRPr="00DE6C07">
        <w:rPr>
          <w:rFonts w:asciiTheme="minorHAnsi" w:hAnsiTheme="minorHAnsi" w:cstheme="minorHAnsi"/>
        </w:rPr>
        <w:t xml:space="preserve"> w okresie </w:t>
      </w:r>
      <w:r w:rsidR="00262855" w:rsidRPr="00DE6C07">
        <w:rPr>
          <w:rFonts w:asciiTheme="minorHAnsi" w:hAnsiTheme="minorHAnsi" w:cstheme="minorHAnsi"/>
        </w:rPr>
        <w:t>obowiązywania</w:t>
      </w:r>
      <w:r w:rsidR="00C4039B" w:rsidRPr="00DE6C07">
        <w:rPr>
          <w:rFonts w:asciiTheme="minorHAnsi" w:hAnsiTheme="minorHAnsi" w:cstheme="minorHAnsi"/>
        </w:rPr>
        <w:t xml:space="preserve"> Umowy </w:t>
      </w:r>
      <w:r w:rsidR="00FC6F83" w:rsidRPr="00DE6C07">
        <w:rPr>
          <w:rFonts w:asciiTheme="minorHAnsi" w:hAnsiTheme="minorHAnsi" w:cstheme="minorHAnsi"/>
        </w:rPr>
        <w:t>na warunkach określonych w niniejszej Umowie w szczególności</w:t>
      </w:r>
      <w:r w:rsidRPr="00DE6C07">
        <w:rPr>
          <w:rFonts w:asciiTheme="minorHAnsi" w:hAnsiTheme="minorHAnsi" w:cstheme="minorHAnsi"/>
        </w:rPr>
        <w:t xml:space="preserve"> w Załączniku </w:t>
      </w:r>
      <w:r w:rsidR="0033630A" w:rsidRPr="00DE6C07">
        <w:rPr>
          <w:rFonts w:asciiTheme="minorHAnsi" w:hAnsiTheme="minorHAnsi" w:cstheme="minorHAnsi"/>
        </w:rPr>
        <w:t xml:space="preserve">nr </w:t>
      </w:r>
      <w:r w:rsidR="005C74EC" w:rsidRPr="00DE6C07">
        <w:rPr>
          <w:rFonts w:asciiTheme="minorHAnsi" w:hAnsiTheme="minorHAnsi" w:cstheme="minorHAnsi"/>
        </w:rPr>
        <w:t>2</w:t>
      </w:r>
      <w:r w:rsidR="0033630A" w:rsidRPr="00DE6C07">
        <w:rPr>
          <w:rFonts w:asciiTheme="minorHAnsi" w:hAnsiTheme="minorHAnsi" w:cstheme="minorHAnsi"/>
        </w:rPr>
        <w:t xml:space="preserve"> do Umowy</w:t>
      </w:r>
      <w:r w:rsidRPr="00DE6C07">
        <w:rPr>
          <w:rFonts w:asciiTheme="minorHAnsi" w:eastAsia="Times New Roman" w:hAnsiTheme="minorHAnsi" w:cstheme="minorHAnsi"/>
        </w:rPr>
        <w:t xml:space="preserve">. </w:t>
      </w:r>
    </w:p>
    <w:p w14:paraId="55D6728B" w14:textId="05199100" w:rsidR="007A71BF" w:rsidRPr="00DE6C07" w:rsidRDefault="007A71BF" w:rsidP="00AD1E58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120" w:line="240" w:lineRule="auto"/>
        <w:ind w:left="567" w:right="11" w:hanging="567"/>
        <w:jc w:val="both"/>
        <w:rPr>
          <w:rFonts w:asciiTheme="minorHAnsi" w:eastAsia="Times New Roman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Zakres </w:t>
      </w:r>
      <w:r w:rsidR="00ED1DF3" w:rsidRPr="00DE6C07">
        <w:rPr>
          <w:rFonts w:asciiTheme="minorHAnsi" w:hAnsiTheme="minorHAnsi" w:cstheme="minorHAnsi"/>
        </w:rPr>
        <w:t>świadczenia usług</w:t>
      </w:r>
      <w:r w:rsidR="00551078" w:rsidRPr="00DE6C07">
        <w:rPr>
          <w:rFonts w:asciiTheme="minorHAnsi" w:hAnsiTheme="minorHAnsi" w:cstheme="minorHAnsi"/>
        </w:rPr>
        <w:t xml:space="preserve"> serwisowych</w:t>
      </w:r>
      <w:r w:rsidRPr="00DE6C07">
        <w:rPr>
          <w:rFonts w:asciiTheme="minorHAnsi" w:hAnsiTheme="minorHAnsi" w:cstheme="minorHAnsi"/>
        </w:rPr>
        <w:t xml:space="preserve"> Systemu</w:t>
      </w:r>
      <w:r w:rsidR="00CB770D" w:rsidRPr="00DE6C07">
        <w:rPr>
          <w:rFonts w:asciiTheme="minorHAnsi" w:hAnsiTheme="minorHAnsi" w:cstheme="minorHAnsi"/>
        </w:rPr>
        <w:t>,</w:t>
      </w:r>
      <w:r w:rsidR="00264290" w:rsidRPr="00DE6C07">
        <w:rPr>
          <w:rFonts w:asciiTheme="minorHAnsi" w:hAnsiTheme="minorHAnsi" w:cstheme="minorHAnsi"/>
        </w:rPr>
        <w:t xml:space="preserve"> do których zobowiązuje się Wykonawca </w:t>
      </w:r>
      <w:r w:rsidRPr="00DE6C07">
        <w:rPr>
          <w:rFonts w:asciiTheme="minorHAnsi" w:hAnsiTheme="minorHAnsi" w:cstheme="minorHAnsi"/>
        </w:rPr>
        <w:t>opisany jest w załączniku nr 1 do Umowy.</w:t>
      </w:r>
    </w:p>
    <w:p w14:paraId="6468EC7A" w14:textId="2DDBD978" w:rsidR="00842FEE" w:rsidRPr="00DE6C07" w:rsidRDefault="007A71BF" w:rsidP="00AD1E58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120" w:line="240" w:lineRule="auto"/>
        <w:ind w:left="567" w:right="11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W razie konieczności wykonania przez Wykonawcę prac wykraczających poza zakres </w:t>
      </w:r>
      <w:r w:rsidR="00AA63E1" w:rsidRPr="00DE6C07">
        <w:rPr>
          <w:rFonts w:asciiTheme="minorHAnsi" w:hAnsiTheme="minorHAnsi" w:cstheme="minorHAnsi"/>
        </w:rPr>
        <w:t>wskazany</w:t>
      </w:r>
      <w:r w:rsidRPr="00DE6C07">
        <w:rPr>
          <w:rFonts w:asciiTheme="minorHAnsi" w:hAnsiTheme="minorHAnsi" w:cstheme="minorHAnsi"/>
        </w:rPr>
        <w:t xml:space="preserve"> w </w:t>
      </w:r>
      <w:r w:rsidR="00264290" w:rsidRPr="00DE6C07">
        <w:rPr>
          <w:rFonts w:asciiTheme="minorHAnsi" w:hAnsiTheme="minorHAnsi" w:cstheme="minorHAnsi"/>
        </w:rPr>
        <w:t>ustępie 2 powyżej</w:t>
      </w:r>
      <w:r w:rsidRPr="00DE6C07">
        <w:rPr>
          <w:rFonts w:asciiTheme="minorHAnsi" w:hAnsiTheme="minorHAnsi" w:cstheme="minorHAnsi"/>
        </w:rPr>
        <w:t>, prace te zostaną zrealizowane w terminach i za wynagrodzeniem określonym w odrębnych umowach.</w:t>
      </w:r>
      <w:r w:rsidR="00AA63E1" w:rsidRPr="00DE6C07">
        <w:rPr>
          <w:rFonts w:asciiTheme="minorHAnsi" w:hAnsiTheme="minorHAnsi" w:cstheme="minorHAnsi"/>
        </w:rPr>
        <w:t xml:space="preserve"> </w:t>
      </w:r>
    </w:p>
    <w:p w14:paraId="5A5FE1DD" w14:textId="7E1D217B" w:rsidR="00467A57" w:rsidRPr="00DE6C07" w:rsidRDefault="00245B24" w:rsidP="00467A57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120" w:line="240" w:lineRule="auto"/>
        <w:ind w:left="567" w:right="11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eastAsia="Times New Roman" w:hAnsiTheme="minorHAnsi" w:cstheme="minorHAnsi"/>
        </w:rPr>
        <w:t xml:space="preserve">Spotkania jakościowe w trybie on-line celem omówienia wyników pracy </w:t>
      </w:r>
      <w:proofErr w:type="spellStart"/>
      <w:r w:rsidRPr="00DE6C07">
        <w:rPr>
          <w:rFonts w:asciiTheme="minorHAnsi" w:eastAsia="Times New Roman" w:hAnsiTheme="minorHAnsi" w:cstheme="minorHAnsi"/>
        </w:rPr>
        <w:t>call</w:t>
      </w:r>
      <w:proofErr w:type="spellEnd"/>
      <w:r w:rsidRPr="00DE6C07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DE6C07">
        <w:rPr>
          <w:rFonts w:asciiTheme="minorHAnsi" w:eastAsia="Times New Roman" w:hAnsiTheme="minorHAnsi" w:cstheme="minorHAnsi"/>
        </w:rPr>
        <w:t>center</w:t>
      </w:r>
      <w:proofErr w:type="spellEnd"/>
      <w:r w:rsidRPr="00DE6C07">
        <w:rPr>
          <w:rFonts w:asciiTheme="minorHAnsi" w:eastAsia="Times New Roman" w:hAnsiTheme="minorHAnsi" w:cstheme="minorHAnsi"/>
        </w:rPr>
        <w:t xml:space="preserve"> (miesięcznie oraz kwartalnie) w systemie </w:t>
      </w:r>
      <w:proofErr w:type="spellStart"/>
      <w:r w:rsidRPr="00DE6C07">
        <w:rPr>
          <w:rFonts w:asciiTheme="minorHAnsi" w:eastAsia="Times New Roman" w:hAnsiTheme="minorHAnsi" w:cstheme="minorHAnsi"/>
        </w:rPr>
        <w:t>webinarowym</w:t>
      </w:r>
      <w:proofErr w:type="spellEnd"/>
      <w:r w:rsidR="00467A57" w:rsidRPr="00DE6C07">
        <w:rPr>
          <w:rFonts w:asciiTheme="minorHAnsi" w:eastAsia="Times New Roman" w:hAnsiTheme="minorHAnsi" w:cstheme="minorHAnsi"/>
        </w:rPr>
        <w:t>;</w:t>
      </w:r>
    </w:p>
    <w:p w14:paraId="40470DDA" w14:textId="53ED4B2D" w:rsidR="00B52377" w:rsidRPr="00CB770D" w:rsidRDefault="00403BD9" w:rsidP="00B52377">
      <w:pPr>
        <w:spacing w:after="12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CB770D">
        <w:rPr>
          <w:rFonts w:asciiTheme="majorHAnsi" w:hAnsiTheme="majorHAnsi" w:cstheme="majorHAnsi"/>
          <w:b/>
        </w:rPr>
        <w:t xml:space="preserve">ARTYKUŁ </w:t>
      </w:r>
      <w:r w:rsidR="00835063" w:rsidRPr="00CB770D">
        <w:rPr>
          <w:rFonts w:asciiTheme="majorHAnsi" w:hAnsiTheme="majorHAnsi" w:cstheme="majorHAnsi"/>
          <w:b/>
        </w:rPr>
        <w:t>3</w:t>
      </w:r>
      <w:r w:rsidR="00605959">
        <w:rPr>
          <w:rFonts w:asciiTheme="majorHAnsi" w:hAnsiTheme="majorHAnsi" w:cstheme="majorHAnsi"/>
          <w:b/>
        </w:rPr>
        <w:t xml:space="preserve"> - </w:t>
      </w:r>
      <w:r w:rsidRPr="00CB770D">
        <w:rPr>
          <w:rFonts w:asciiTheme="majorHAnsi" w:hAnsiTheme="majorHAnsi" w:cstheme="majorHAnsi"/>
          <w:b/>
        </w:rPr>
        <w:t>OBOWIĄZKI ZAMAWIAJĄCEGO</w:t>
      </w:r>
      <w:r w:rsidRPr="00CB770D">
        <w:rPr>
          <w:rFonts w:asciiTheme="majorHAnsi" w:hAnsiTheme="majorHAnsi" w:cstheme="majorHAnsi"/>
          <w:b/>
          <w:u w:val="single"/>
        </w:rPr>
        <w:t xml:space="preserve"> </w:t>
      </w:r>
    </w:p>
    <w:p w14:paraId="55E64116" w14:textId="5ADDD715" w:rsidR="00B52377" w:rsidRPr="00DE6C07" w:rsidRDefault="00B52377" w:rsidP="00CB770D">
      <w:pPr>
        <w:pStyle w:val="Akapitzlist"/>
        <w:spacing w:after="120" w:line="240" w:lineRule="auto"/>
        <w:ind w:left="0"/>
        <w:jc w:val="both"/>
        <w:rPr>
          <w:rStyle w:val="Hipercze"/>
          <w:rFonts w:asciiTheme="minorHAnsi" w:hAnsiTheme="minorHAnsi" w:cstheme="minorHAnsi"/>
          <w:color w:val="auto"/>
        </w:rPr>
      </w:pPr>
      <w:r w:rsidRPr="00DE6C07">
        <w:rPr>
          <w:rFonts w:asciiTheme="minorHAnsi" w:eastAsia="Times New Roman" w:hAnsiTheme="minorHAnsi" w:cstheme="minorHAnsi"/>
        </w:rPr>
        <w:t>Zamawiający</w:t>
      </w:r>
      <w:r w:rsidRPr="00DE6C07">
        <w:rPr>
          <w:rFonts w:asciiTheme="minorHAnsi" w:hAnsiTheme="minorHAnsi" w:cstheme="minorHAnsi"/>
        </w:rPr>
        <w:t xml:space="preserve"> wyznaczy </w:t>
      </w:r>
      <w:r w:rsidR="006560B5" w:rsidRPr="00DE6C07">
        <w:rPr>
          <w:rFonts w:asciiTheme="minorHAnsi" w:hAnsiTheme="minorHAnsi" w:cstheme="minorHAnsi"/>
        </w:rPr>
        <w:t>Użytkowników Systemu o typie Administrator oraz Kierownik</w:t>
      </w:r>
      <w:r w:rsidRPr="00DE6C07">
        <w:rPr>
          <w:rFonts w:asciiTheme="minorHAnsi" w:hAnsiTheme="minorHAnsi" w:cstheme="minorHAnsi"/>
        </w:rPr>
        <w:t xml:space="preserve">, uprawnionych do dokonywania Zgłoszeń serwisowych. </w:t>
      </w:r>
    </w:p>
    <w:p w14:paraId="54D6E470" w14:textId="64124260" w:rsidR="007A71BF" w:rsidRPr="00CB770D" w:rsidRDefault="00403BD9" w:rsidP="007A71BF">
      <w:pPr>
        <w:shd w:val="clear" w:color="auto" w:fill="FFFFFF"/>
        <w:tabs>
          <w:tab w:val="left" w:pos="2554"/>
        </w:tabs>
        <w:spacing w:after="120" w:line="240" w:lineRule="auto"/>
        <w:outlineLvl w:val="0"/>
        <w:rPr>
          <w:rFonts w:asciiTheme="majorHAnsi" w:eastAsia="Times New Roman" w:hAnsiTheme="majorHAnsi" w:cstheme="majorHAnsi"/>
          <w:b/>
          <w:bCs/>
          <w:spacing w:val="-4"/>
        </w:rPr>
      </w:pPr>
      <w:r w:rsidRPr="00CB770D">
        <w:rPr>
          <w:rFonts w:asciiTheme="majorHAnsi" w:hAnsiTheme="majorHAnsi" w:cstheme="majorHAnsi"/>
          <w:b/>
          <w:bCs/>
          <w:spacing w:val="-4"/>
        </w:rPr>
        <w:t>ARTYKU</w:t>
      </w:r>
      <w:r w:rsidRPr="00CB770D">
        <w:rPr>
          <w:rFonts w:asciiTheme="majorHAnsi" w:eastAsia="Times New Roman" w:hAnsiTheme="majorHAnsi" w:cstheme="majorHAnsi"/>
          <w:b/>
          <w:bCs/>
          <w:spacing w:val="-4"/>
        </w:rPr>
        <w:t xml:space="preserve">Ł </w:t>
      </w:r>
      <w:r w:rsidR="00DC15D4" w:rsidRPr="00CB770D">
        <w:rPr>
          <w:rFonts w:asciiTheme="majorHAnsi" w:eastAsia="Times New Roman" w:hAnsiTheme="majorHAnsi" w:cstheme="majorHAnsi"/>
          <w:b/>
          <w:bCs/>
          <w:spacing w:val="-4"/>
        </w:rPr>
        <w:t>4</w:t>
      </w:r>
      <w:r w:rsidRPr="00CB770D">
        <w:rPr>
          <w:rFonts w:asciiTheme="majorHAnsi" w:eastAsia="Times New Roman" w:hAnsiTheme="majorHAnsi" w:cstheme="majorHAnsi"/>
          <w:b/>
          <w:bCs/>
        </w:rPr>
        <w:t xml:space="preserve"> </w:t>
      </w:r>
      <w:r w:rsidR="00605959">
        <w:rPr>
          <w:rFonts w:asciiTheme="majorHAnsi" w:eastAsia="Times New Roman" w:hAnsiTheme="majorHAnsi" w:cstheme="majorHAnsi"/>
          <w:b/>
          <w:bCs/>
        </w:rPr>
        <w:t xml:space="preserve">- </w:t>
      </w:r>
      <w:r w:rsidRPr="00CB770D">
        <w:rPr>
          <w:rFonts w:asciiTheme="majorHAnsi" w:eastAsia="Times New Roman" w:hAnsiTheme="majorHAnsi" w:cstheme="majorHAnsi"/>
          <w:b/>
          <w:bCs/>
          <w:spacing w:val="-4"/>
        </w:rPr>
        <w:t>WYNAGRODZENIE</w:t>
      </w:r>
    </w:p>
    <w:p w14:paraId="4D32936E" w14:textId="2ADD3DE2" w:rsidR="006F3D5B" w:rsidRPr="00DE6C07" w:rsidRDefault="006F3D5B" w:rsidP="006F3D5B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Z tytułu świadczenia usług serwisowych, Zamawiający zapłaci Wykonawcy wynagrodzenie w łącznej kwocie </w:t>
      </w:r>
      <w:r w:rsidR="00605959" w:rsidRPr="00DE6C07">
        <w:rPr>
          <w:rFonts w:asciiTheme="minorHAnsi" w:hAnsiTheme="minorHAnsi" w:cstheme="minorHAnsi"/>
          <w:b/>
          <w:bCs/>
        </w:rPr>
        <w:t>………………….</w:t>
      </w:r>
      <w:r w:rsidRPr="00DE6C07">
        <w:rPr>
          <w:rFonts w:asciiTheme="minorHAnsi" w:hAnsiTheme="minorHAnsi" w:cstheme="minorHAnsi"/>
        </w:rPr>
        <w:t xml:space="preserve"> </w:t>
      </w:r>
      <w:r w:rsidRPr="00DE6C07">
        <w:rPr>
          <w:rFonts w:asciiTheme="minorHAnsi" w:hAnsiTheme="minorHAnsi" w:cstheme="minorHAnsi"/>
          <w:b/>
        </w:rPr>
        <w:t>zł netto</w:t>
      </w:r>
      <w:r w:rsidRPr="00DE6C07">
        <w:rPr>
          <w:rFonts w:asciiTheme="minorHAnsi" w:hAnsiTheme="minorHAnsi" w:cstheme="minorHAnsi"/>
        </w:rPr>
        <w:t xml:space="preserve"> (słownie: </w:t>
      </w:r>
      <w:r w:rsidR="00605959" w:rsidRPr="00DE6C07">
        <w:rPr>
          <w:rFonts w:asciiTheme="minorHAnsi" w:hAnsiTheme="minorHAnsi" w:cstheme="minorHAnsi"/>
        </w:rPr>
        <w:t>………………………….</w:t>
      </w:r>
      <w:r w:rsidRPr="00DE6C07">
        <w:rPr>
          <w:rFonts w:asciiTheme="minorHAnsi" w:hAnsiTheme="minorHAnsi" w:cstheme="minorHAnsi"/>
        </w:rPr>
        <w:t>)</w:t>
      </w:r>
      <w:r w:rsidR="001F3D31" w:rsidRPr="00DE6C07">
        <w:rPr>
          <w:rFonts w:asciiTheme="minorHAnsi" w:hAnsiTheme="minorHAnsi" w:cstheme="minorHAnsi"/>
        </w:rPr>
        <w:t xml:space="preserve"> netto</w:t>
      </w:r>
      <w:r w:rsidRPr="00DE6C07">
        <w:rPr>
          <w:rFonts w:asciiTheme="minorHAnsi" w:hAnsiTheme="minorHAnsi" w:cstheme="minorHAnsi"/>
        </w:rPr>
        <w:t xml:space="preserve">, powiększone o należny podatek VAT, według stawki obowiązującej w chwili wystawienia faktury. Wynagrodzenie będzie płatne w </w:t>
      </w:r>
      <w:r w:rsidR="001F3D31" w:rsidRPr="00DE6C07">
        <w:rPr>
          <w:rFonts w:asciiTheme="minorHAnsi" w:hAnsiTheme="minorHAnsi" w:cstheme="minorHAnsi"/>
        </w:rPr>
        <w:t>12</w:t>
      </w:r>
      <w:r w:rsidRPr="00DE6C07">
        <w:rPr>
          <w:rFonts w:asciiTheme="minorHAnsi" w:hAnsiTheme="minorHAnsi" w:cstheme="minorHAnsi"/>
        </w:rPr>
        <w:t xml:space="preserve"> równych </w:t>
      </w:r>
      <w:r w:rsidRPr="00DE6C07">
        <w:rPr>
          <w:rFonts w:asciiTheme="minorHAnsi" w:hAnsiTheme="minorHAnsi" w:cstheme="minorHAnsi"/>
        </w:rPr>
        <w:lastRenderedPageBreak/>
        <w:t xml:space="preserve">częściach w ramach ustalonych okresów rozliczeniowych jako 30-dniowe opłaty okresowe w wysokości </w:t>
      </w:r>
      <w:r w:rsidR="00605959" w:rsidRPr="00DE6C07">
        <w:rPr>
          <w:rFonts w:asciiTheme="minorHAnsi" w:hAnsiTheme="minorHAnsi" w:cstheme="minorHAnsi"/>
          <w:b/>
          <w:bCs/>
        </w:rPr>
        <w:t>……………</w:t>
      </w:r>
      <w:r w:rsidRPr="00DE6C07">
        <w:rPr>
          <w:rFonts w:asciiTheme="minorHAnsi" w:hAnsiTheme="minorHAnsi" w:cstheme="minorHAnsi"/>
          <w:b/>
          <w:bCs/>
        </w:rPr>
        <w:t xml:space="preserve"> zł netto</w:t>
      </w:r>
      <w:r w:rsidRPr="00DE6C07">
        <w:rPr>
          <w:rFonts w:asciiTheme="minorHAnsi" w:hAnsiTheme="minorHAnsi" w:cstheme="minorHAnsi"/>
        </w:rPr>
        <w:t xml:space="preserve"> (słownie: </w:t>
      </w:r>
      <w:r w:rsidR="00605959" w:rsidRPr="00DE6C07">
        <w:rPr>
          <w:rFonts w:asciiTheme="minorHAnsi" w:hAnsiTheme="minorHAnsi" w:cstheme="minorHAnsi"/>
        </w:rPr>
        <w:t>……………………</w:t>
      </w:r>
      <w:r w:rsidRPr="00DE6C07">
        <w:rPr>
          <w:rFonts w:asciiTheme="minorHAnsi" w:hAnsiTheme="minorHAnsi" w:cstheme="minorHAnsi"/>
        </w:rPr>
        <w:t>)</w:t>
      </w:r>
      <w:r w:rsidR="00CC7116" w:rsidRPr="00DE6C07">
        <w:rPr>
          <w:rFonts w:asciiTheme="minorHAnsi" w:hAnsiTheme="minorHAnsi" w:cstheme="minorHAnsi"/>
        </w:rPr>
        <w:t xml:space="preserve"> netto</w:t>
      </w:r>
      <w:r w:rsidRPr="00DE6C07">
        <w:rPr>
          <w:rFonts w:asciiTheme="minorHAnsi" w:hAnsiTheme="minorHAnsi" w:cstheme="minorHAnsi"/>
        </w:rPr>
        <w:t xml:space="preserve">, za każdy okres rozliczeniowy obowiązywania Umowy, licząc od dnia </w:t>
      </w:r>
      <w:r w:rsidR="00605959" w:rsidRPr="00DE6C07">
        <w:rPr>
          <w:rFonts w:asciiTheme="minorHAnsi" w:hAnsiTheme="minorHAnsi" w:cstheme="minorHAnsi"/>
        </w:rPr>
        <w:t>…………………………….</w:t>
      </w:r>
      <w:r w:rsidRPr="00DE6C07">
        <w:rPr>
          <w:rFonts w:asciiTheme="minorHAnsi" w:hAnsiTheme="minorHAnsi" w:cstheme="minorHAnsi"/>
        </w:rPr>
        <w:t xml:space="preserve"> r.;</w:t>
      </w:r>
    </w:p>
    <w:p w14:paraId="06667B38" w14:textId="082D727E" w:rsidR="006F3D5B" w:rsidRPr="00DE6C07" w:rsidRDefault="006F3D5B" w:rsidP="006F3D5B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Strony ustalają, że pierwszy okres rozliczeniowy, o którym mowa ust. 1 powyżej, rozpocznie się od dnia rozpoczęcia obowiązywania Umowy, o którym mowa w art. 5 ust. 1 Umowy, tj. </w:t>
      </w:r>
      <w:r w:rsidR="00605959" w:rsidRPr="00DE6C07">
        <w:rPr>
          <w:rFonts w:asciiTheme="minorHAnsi" w:hAnsiTheme="minorHAnsi" w:cstheme="minorHAnsi"/>
        </w:rPr>
        <w:t>………….</w:t>
      </w:r>
      <w:r w:rsidRPr="00DE6C07">
        <w:rPr>
          <w:rFonts w:asciiTheme="minorHAnsi" w:hAnsiTheme="minorHAnsi" w:cstheme="minorHAnsi"/>
        </w:rPr>
        <w:t xml:space="preserve"> r. Okres rozliczeniowy obejmuje 30 lub 31 kolejno następujących po sobie dni (w zależności od danego miesiąca kalendarzowego, bez uwzględniania proporcjonalności), przy czym koniec okresu rozliczeniowego będzie przypadał zawsze na dzień w miesiącu, który odpowiada dniu rozpoczęcia obowiązywania Umowy, o którym mowa w art. 5 ust. 1 Umowy (w przypadku niniejszej Umowy koniec danego okresu rozliczeniowego przypada odpowiednio na dzień </w:t>
      </w:r>
      <w:r w:rsidR="00154657" w:rsidRPr="00DE6C07">
        <w:rPr>
          <w:rFonts w:asciiTheme="minorHAnsi" w:hAnsiTheme="minorHAnsi" w:cstheme="minorHAnsi"/>
        </w:rPr>
        <w:t>28 lutego</w:t>
      </w:r>
      <w:r w:rsidRPr="00DE6C07">
        <w:rPr>
          <w:rFonts w:asciiTheme="minorHAnsi" w:hAnsiTheme="minorHAnsi" w:cstheme="minorHAnsi"/>
        </w:rPr>
        <w:t>,</w:t>
      </w:r>
      <w:r w:rsidR="00154657" w:rsidRPr="00DE6C07">
        <w:rPr>
          <w:rFonts w:asciiTheme="minorHAnsi" w:hAnsiTheme="minorHAnsi" w:cstheme="minorHAnsi"/>
        </w:rPr>
        <w:t xml:space="preserve"> 28 marca</w:t>
      </w:r>
      <w:r w:rsidRPr="00DE6C07">
        <w:rPr>
          <w:rFonts w:asciiTheme="minorHAnsi" w:hAnsiTheme="minorHAnsi" w:cstheme="minorHAnsi"/>
        </w:rPr>
        <w:t xml:space="preserve"> itd.). </w:t>
      </w:r>
    </w:p>
    <w:p w14:paraId="2491BF7B" w14:textId="316C2395" w:rsidR="006F3D5B" w:rsidRPr="00DE6C07" w:rsidRDefault="006F3D5B" w:rsidP="006F3D5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Wynagrodzenie będzie płatne na podstawie faktury VAT wystawionej przez Wykonawcę, przesłanej Zamawiającemu w formie pliku pdf na adres e-mail </w:t>
      </w:r>
      <w:r w:rsidR="00CD3039" w:rsidRPr="00DE6C07">
        <w:rPr>
          <w:rFonts w:asciiTheme="minorHAnsi" w:hAnsiTheme="minorHAnsi" w:cstheme="minorHAnsi"/>
        </w:rPr>
        <w:t>finanse@onkol.kielce.pl</w:t>
      </w:r>
      <w:r w:rsidRPr="00DE6C07">
        <w:rPr>
          <w:rFonts w:asciiTheme="minorHAnsi" w:hAnsiTheme="minorHAnsi" w:cstheme="minorHAnsi"/>
        </w:rPr>
        <w:t xml:space="preserve"> w terminie 30 dni od daty dostarczenia faktury. Płatność następować będzie przelewem na rachunek bankowy Wykonawcy wskazany na fakturze VAT.</w:t>
      </w:r>
    </w:p>
    <w:p w14:paraId="066B84A4" w14:textId="77777777" w:rsidR="006F3D5B" w:rsidRPr="00DE6C07" w:rsidRDefault="006F3D5B" w:rsidP="006F3D5B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Za dzień zapłaty uznaje się dzień uznania rachunku bankowego Wykonawcy.</w:t>
      </w:r>
    </w:p>
    <w:p w14:paraId="65CC2878" w14:textId="77777777" w:rsidR="006F3D5B" w:rsidRPr="00DE6C07" w:rsidRDefault="006F3D5B" w:rsidP="006F3D5B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Zamawiający upoważnia Wykonawcę do wystawiania faktur bez podpisu. </w:t>
      </w:r>
    </w:p>
    <w:p w14:paraId="643979D4" w14:textId="77777777" w:rsidR="006F3D5B" w:rsidRPr="00DE6C07" w:rsidRDefault="006F3D5B" w:rsidP="006F3D5B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W razie braku terminowej płatności Wykonawcy przysługuje prawo do naliczenia odsetek za opóźnienie zgodnie z aktualnie obowiązującymi przepisami.</w:t>
      </w:r>
    </w:p>
    <w:p w14:paraId="56327AAC" w14:textId="2A7243D9" w:rsidR="007A71BF" w:rsidRPr="00CB770D" w:rsidRDefault="00403BD9" w:rsidP="007A71BF">
      <w:pPr>
        <w:shd w:val="clear" w:color="auto" w:fill="FFFFFF"/>
        <w:spacing w:after="120" w:line="240" w:lineRule="auto"/>
        <w:outlineLvl w:val="0"/>
        <w:rPr>
          <w:rFonts w:asciiTheme="majorHAnsi" w:eastAsia="Times New Roman" w:hAnsiTheme="majorHAnsi" w:cstheme="majorHAnsi"/>
          <w:b/>
          <w:bCs/>
          <w:spacing w:val="-2"/>
        </w:rPr>
      </w:pPr>
      <w:r w:rsidRPr="00CB770D">
        <w:rPr>
          <w:rFonts w:asciiTheme="majorHAnsi" w:hAnsiTheme="majorHAnsi" w:cstheme="majorHAnsi"/>
          <w:b/>
          <w:bCs/>
          <w:spacing w:val="-2"/>
        </w:rPr>
        <w:t>ARTYKU</w:t>
      </w:r>
      <w:r w:rsidRPr="00CB770D">
        <w:rPr>
          <w:rFonts w:asciiTheme="majorHAnsi" w:eastAsia="Times New Roman" w:hAnsiTheme="majorHAnsi" w:cstheme="majorHAnsi"/>
          <w:b/>
          <w:bCs/>
          <w:spacing w:val="-2"/>
        </w:rPr>
        <w:t xml:space="preserve">Ł 5 </w:t>
      </w:r>
      <w:r w:rsidR="00605959">
        <w:rPr>
          <w:rFonts w:asciiTheme="majorHAnsi" w:eastAsia="Times New Roman" w:hAnsiTheme="majorHAnsi" w:cstheme="majorHAnsi"/>
          <w:b/>
          <w:bCs/>
          <w:spacing w:val="-2"/>
        </w:rPr>
        <w:t xml:space="preserve">- </w:t>
      </w:r>
      <w:r w:rsidRPr="00CB770D">
        <w:rPr>
          <w:rFonts w:asciiTheme="majorHAnsi" w:eastAsia="Times New Roman" w:hAnsiTheme="majorHAnsi" w:cstheme="majorHAnsi"/>
          <w:b/>
          <w:bCs/>
          <w:spacing w:val="-2"/>
        </w:rPr>
        <w:t>TERMINY</w:t>
      </w:r>
      <w:r w:rsidR="00FC6F83">
        <w:rPr>
          <w:rFonts w:asciiTheme="majorHAnsi" w:eastAsia="Times New Roman" w:hAnsiTheme="majorHAnsi" w:cstheme="majorHAnsi"/>
          <w:b/>
          <w:bCs/>
          <w:spacing w:val="-2"/>
        </w:rPr>
        <w:t>, WYPOWIEDZENIE</w:t>
      </w:r>
    </w:p>
    <w:p w14:paraId="6998E9EE" w14:textId="11505A48" w:rsidR="007A71BF" w:rsidRPr="00DE6C07" w:rsidRDefault="007A71BF" w:rsidP="00AD1E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Umowa zostaje zawarta na </w:t>
      </w:r>
      <w:r w:rsidR="00003DEA" w:rsidRPr="00DE6C07">
        <w:rPr>
          <w:rFonts w:asciiTheme="minorHAnsi" w:hAnsiTheme="minorHAnsi" w:cstheme="minorHAnsi"/>
        </w:rPr>
        <w:t xml:space="preserve">okres </w:t>
      </w:r>
      <w:r w:rsidR="00CD3039" w:rsidRPr="00DE6C07">
        <w:rPr>
          <w:rFonts w:asciiTheme="minorHAnsi" w:hAnsiTheme="minorHAnsi" w:cstheme="minorHAnsi"/>
          <w:b/>
          <w:bCs/>
        </w:rPr>
        <w:t>12</w:t>
      </w:r>
      <w:r w:rsidR="00003DEA" w:rsidRPr="00DE6C07">
        <w:rPr>
          <w:rFonts w:asciiTheme="minorHAnsi" w:hAnsiTheme="minorHAnsi" w:cstheme="minorHAnsi"/>
          <w:b/>
        </w:rPr>
        <w:t xml:space="preserve"> m</w:t>
      </w:r>
      <w:r w:rsidR="00637DD2" w:rsidRPr="00DE6C07">
        <w:rPr>
          <w:rFonts w:asciiTheme="minorHAnsi" w:hAnsiTheme="minorHAnsi" w:cstheme="minorHAnsi"/>
          <w:b/>
        </w:rPr>
        <w:t>iesięcy</w:t>
      </w:r>
      <w:r w:rsidR="00003DEA" w:rsidRPr="00DE6C07">
        <w:rPr>
          <w:rFonts w:asciiTheme="minorHAnsi" w:hAnsiTheme="minorHAnsi" w:cstheme="minorHAnsi"/>
          <w:b/>
        </w:rPr>
        <w:t xml:space="preserve">, tj. od dnia </w:t>
      </w:r>
      <w:r w:rsidR="00605959" w:rsidRPr="00DE6C07">
        <w:rPr>
          <w:rFonts w:asciiTheme="minorHAnsi" w:hAnsiTheme="minorHAnsi" w:cstheme="minorHAnsi"/>
          <w:b/>
        </w:rPr>
        <w:t>……………….</w:t>
      </w:r>
      <w:r w:rsidR="006F3D5B" w:rsidRPr="00DE6C07">
        <w:rPr>
          <w:rFonts w:asciiTheme="minorHAnsi" w:hAnsiTheme="minorHAnsi" w:cstheme="minorHAnsi"/>
        </w:rPr>
        <w:t xml:space="preserve"> </w:t>
      </w:r>
      <w:r w:rsidR="00003DEA" w:rsidRPr="00DE6C07">
        <w:rPr>
          <w:rFonts w:asciiTheme="minorHAnsi" w:hAnsiTheme="minorHAnsi" w:cstheme="minorHAnsi"/>
          <w:b/>
        </w:rPr>
        <w:t xml:space="preserve">r. do dnia </w:t>
      </w:r>
      <w:r w:rsidR="00605959" w:rsidRPr="00DE6C07">
        <w:rPr>
          <w:rFonts w:asciiTheme="minorHAnsi" w:hAnsiTheme="minorHAnsi" w:cstheme="minorHAnsi"/>
          <w:b/>
        </w:rPr>
        <w:t>………………..</w:t>
      </w:r>
      <w:r w:rsidR="006F3D5B" w:rsidRPr="00DE6C07">
        <w:rPr>
          <w:rFonts w:asciiTheme="minorHAnsi" w:hAnsiTheme="minorHAnsi" w:cstheme="minorHAnsi"/>
        </w:rPr>
        <w:t xml:space="preserve"> </w:t>
      </w:r>
      <w:r w:rsidR="00003DEA" w:rsidRPr="00DE6C07">
        <w:rPr>
          <w:rFonts w:asciiTheme="minorHAnsi" w:hAnsiTheme="minorHAnsi" w:cstheme="minorHAnsi"/>
          <w:b/>
        </w:rPr>
        <w:t>r.</w:t>
      </w:r>
    </w:p>
    <w:p w14:paraId="790122E0" w14:textId="0E1DCF98" w:rsidR="00FC6F83" w:rsidRPr="00DE6C07" w:rsidRDefault="00FC6F83" w:rsidP="00AD1E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Po upływie </w:t>
      </w:r>
      <w:r w:rsidR="00DB7D24" w:rsidRPr="00DE6C07">
        <w:rPr>
          <w:rFonts w:asciiTheme="minorHAnsi" w:hAnsiTheme="minorHAnsi" w:cstheme="minorHAnsi"/>
        </w:rPr>
        <w:t>6</w:t>
      </w:r>
      <w:r w:rsidR="005B7172" w:rsidRPr="00DE6C07">
        <w:rPr>
          <w:rFonts w:asciiTheme="minorHAnsi" w:hAnsiTheme="minorHAnsi" w:cstheme="minorHAnsi"/>
        </w:rPr>
        <w:t xml:space="preserve"> </w:t>
      </w:r>
      <w:r w:rsidRPr="00DE6C07">
        <w:rPr>
          <w:rFonts w:asciiTheme="minorHAnsi" w:hAnsiTheme="minorHAnsi" w:cstheme="minorHAnsi"/>
        </w:rPr>
        <w:t xml:space="preserve">miesięcy od daty podpisania </w:t>
      </w:r>
      <w:r w:rsidR="009E56E3" w:rsidRPr="00DE6C07">
        <w:rPr>
          <w:rFonts w:asciiTheme="minorHAnsi" w:hAnsiTheme="minorHAnsi" w:cstheme="minorHAnsi"/>
        </w:rPr>
        <w:t>U</w:t>
      </w:r>
      <w:r w:rsidRPr="00DE6C07">
        <w:rPr>
          <w:rFonts w:asciiTheme="minorHAnsi" w:hAnsiTheme="minorHAnsi" w:cstheme="minorHAnsi"/>
        </w:rPr>
        <w:t>mowy, każdej ze Stron przysługuje prawo do rozwiązania niniejszej Umowy z zachowaniem trzymiesięcznego okresu wypowiedzenia.</w:t>
      </w:r>
    </w:p>
    <w:p w14:paraId="3BA3D15A" w14:textId="77777777" w:rsidR="00FC6F83" w:rsidRPr="00DE6C07" w:rsidRDefault="00FC6F83" w:rsidP="00AD1E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Zamawiający może rozwiązać Umowę bez zachowania okresu wypowiedzenia, w przypadku:</w:t>
      </w:r>
    </w:p>
    <w:p w14:paraId="16A34BC7" w14:textId="77777777" w:rsidR="00FC6F83" w:rsidRPr="00DE6C07" w:rsidRDefault="00FC6F83" w:rsidP="00AD1E58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3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Nieusunięcia przez Wykonawcę Awarii Niekrytycznej po upływie 7 dni od upływu terminu wskazanego w OWU – chyba, że niedotrzymanie terminu wynika z okoliczności, za które Wykonawca nie ponosi odpowiedzialności zgodnie z art. 471 KC; </w:t>
      </w:r>
    </w:p>
    <w:p w14:paraId="119EE238" w14:textId="77777777" w:rsidR="00FC6F83" w:rsidRPr="00DE6C07" w:rsidRDefault="00FC6F83" w:rsidP="00AD1E58">
      <w:pPr>
        <w:pStyle w:val="redniasiatka1akcent21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3"/>
        <w:contextualSpacing w:val="0"/>
        <w:jc w:val="both"/>
        <w:rPr>
          <w:rFonts w:asciiTheme="minorHAnsi" w:hAnsiTheme="minorHAnsi" w:cstheme="minorHAnsi"/>
          <w:lang w:val="pl-PL"/>
        </w:rPr>
      </w:pPr>
      <w:r w:rsidRPr="00DE6C07">
        <w:rPr>
          <w:rFonts w:asciiTheme="minorHAnsi" w:hAnsiTheme="minorHAnsi" w:cstheme="minorHAnsi"/>
          <w:lang w:val="pl-PL"/>
        </w:rPr>
        <w:t xml:space="preserve">Nieusunięcia przez Wykonawcę Awarii Krytycznej po upływie 72 godzin </w:t>
      </w:r>
      <w:r w:rsidRPr="00DE6C07">
        <w:rPr>
          <w:rFonts w:asciiTheme="minorHAnsi" w:hAnsiTheme="minorHAnsi" w:cstheme="minorHAnsi"/>
        </w:rPr>
        <w:t>od upływu terminu wskazanego w OWU – chyba, że niedotrzymanie terminu wynika z okoliczności</w:t>
      </w:r>
      <w:r w:rsidRPr="00DE6C07">
        <w:rPr>
          <w:rFonts w:asciiTheme="minorHAnsi" w:hAnsiTheme="minorHAnsi" w:cstheme="minorHAnsi"/>
          <w:lang w:val="pl-PL"/>
        </w:rPr>
        <w:t>,</w:t>
      </w:r>
      <w:r w:rsidRPr="00DE6C07">
        <w:rPr>
          <w:rFonts w:asciiTheme="minorHAnsi" w:hAnsiTheme="minorHAnsi" w:cstheme="minorHAnsi"/>
        </w:rPr>
        <w:t xml:space="preserve"> za które Wykonawca nie ponosi odpowiedzialności zgodnie z art. 471 KC;</w:t>
      </w:r>
    </w:p>
    <w:p w14:paraId="1759386A" w14:textId="3E3BBEBA" w:rsidR="00FC6F83" w:rsidRPr="00DE6C07" w:rsidRDefault="00FC6F83" w:rsidP="00FC6F83">
      <w:pPr>
        <w:pStyle w:val="redniasiatka1akcent2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993"/>
        <w:contextualSpacing w:val="0"/>
        <w:jc w:val="both"/>
        <w:rPr>
          <w:rFonts w:asciiTheme="minorHAnsi" w:hAnsiTheme="minorHAnsi" w:cstheme="minorHAnsi"/>
          <w:lang w:val="pl-PL"/>
        </w:rPr>
      </w:pPr>
      <w:r w:rsidRPr="00DE6C07">
        <w:rPr>
          <w:rFonts w:asciiTheme="minorHAnsi" w:hAnsiTheme="minorHAnsi" w:cstheme="minorHAnsi"/>
          <w:lang w:val="pl-PL"/>
        </w:rPr>
        <w:t xml:space="preserve">– po uprzednim pisemnym wezwaniu </w:t>
      </w:r>
      <w:r w:rsidR="00637DD2" w:rsidRPr="00DE6C07">
        <w:rPr>
          <w:rFonts w:asciiTheme="minorHAnsi" w:hAnsiTheme="minorHAnsi" w:cstheme="minorHAnsi"/>
          <w:lang w:val="pl-PL"/>
        </w:rPr>
        <w:t>Wykonawcy</w:t>
      </w:r>
      <w:r w:rsidRPr="00DE6C07">
        <w:rPr>
          <w:rFonts w:asciiTheme="minorHAnsi" w:hAnsiTheme="minorHAnsi" w:cstheme="minorHAnsi"/>
          <w:lang w:val="pl-PL"/>
        </w:rPr>
        <w:t xml:space="preserve"> do zaprzestania naruszeń w odpowiednim terminie nie krótszym niż 7 dni roboczych. </w:t>
      </w:r>
    </w:p>
    <w:p w14:paraId="54D60B94" w14:textId="77777777" w:rsidR="00FC6F83" w:rsidRPr="00DE6C07" w:rsidRDefault="00FC6F83" w:rsidP="00AD1E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Wykonawca może rozwiązać Umowę bez zachowania okresu wypowiedzenia, w przypadku:</w:t>
      </w:r>
    </w:p>
    <w:p w14:paraId="32871B23" w14:textId="12F9D55D" w:rsidR="00FC6F83" w:rsidRPr="00DE6C07" w:rsidRDefault="00FC6F83" w:rsidP="00AD1E58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2" w:hanging="431"/>
        <w:contextualSpacing w:val="0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opóźnienia płatności Wynagrodzenia za świadczenie usług Serwisu o więcej</w:t>
      </w:r>
      <w:r w:rsidR="00587804" w:rsidRPr="00DE6C07">
        <w:rPr>
          <w:rFonts w:asciiTheme="minorHAnsi" w:hAnsiTheme="minorHAnsi" w:cstheme="minorHAnsi"/>
        </w:rPr>
        <w:t xml:space="preserve"> </w:t>
      </w:r>
      <w:r w:rsidRPr="00DE6C07">
        <w:rPr>
          <w:rFonts w:asciiTheme="minorHAnsi" w:hAnsiTheme="minorHAnsi" w:cstheme="minorHAnsi"/>
        </w:rPr>
        <w:t>niż 14 dni od terminu płatności wskazanego na fakturze;</w:t>
      </w:r>
    </w:p>
    <w:p w14:paraId="0428D68D" w14:textId="77777777" w:rsidR="00FC6F83" w:rsidRPr="00DE6C07" w:rsidRDefault="00FC6F83" w:rsidP="00AD1E58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2" w:hanging="431"/>
        <w:contextualSpacing w:val="0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pozbawienia lub utrudniania zdalnego dostępu (VPN) do serwera aplikacji oraz innych elementów infrastruktury informatycznej Zamawiającego koniecznych do zarządzania i audytu wykorzystania Systemu;</w:t>
      </w:r>
    </w:p>
    <w:p w14:paraId="2DBB819E" w14:textId="77777777" w:rsidR="00FC6F83" w:rsidRPr="00DE6C07" w:rsidRDefault="00FC6F83" w:rsidP="00AD1E58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2" w:hanging="431"/>
        <w:contextualSpacing w:val="0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braku współpracy na warunkach określonych postanowieniami Umowy oraz OWU, które uniemożliwiają Wykonawcy dalszą realizację przedmiotu Umowy, w szczególności w zakresie wyznaczenia odpowiedniego personelu, danych do importu lub zapewnienia dostępu zdalnego VPN;</w:t>
      </w:r>
    </w:p>
    <w:p w14:paraId="0D684C30" w14:textId="77777777" w:rsidR="00FC6F83" w:rsidRPr="00DE6C07" w:rsidRDefault="00FC6F83" w:rsidP="00AD1E58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992" w:hanging="431"/>
        <w:contextualSpacing w:val="0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naruszenia warunków Licencji lub korzystania z Systemu niezgodnie z warunkami Licencji lub Umowy. </w:t>
      </w:r>
    </w:p>
    <w:p w14:paraId="753F9358" w14:textId="77777777" w:rsidR="00FC6F83" w:rsidRPr="00DE6C07" w:rsidRDefault="00FC6F83" w:rsidP="00FC6F83">
      <w:pPr>
        <w:pStyle w:val="redniasiatka1akcent2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hAnsiTheme="minorHAnsi" w:cstheme="minorHAnsi"/>
          <w:lang w:val="pl-PL"/>
        </w:rPr>
      </w:pPr>
      <w:r w:rsidRPr="00DE6C07">
        <w:rPr>
          <w:rFonts w:asciiTheme="minorHAnsi" w:hAnsiTheme="minorHAnsi" w:cstheme="minorHAnsi"/>
          <w:lang w:val="pl-PL"/>
        </w:rPr>
        <w:t>– każdorazowo po uprzednim pisemnym wezwaniu Zamawiającego do zaprzestania naruszeń</w:t>
      </w:r>
      <w:r w:rsidRPr="00DE6C07">
        <w:rPr>
          <w:rFonts w:asciiTheme="minorHAnsi" w:hAnsiTheme="minorHAnsi" w:cstheme="minorHAnsi"/>
          <w:lang w:val="pl-PL"/>
        </w:rPr>
        <w:br/>
        <w:t>w terminie 7 dni roboczych.</w:t>
      </w:r>
    </w:p>
    <w:p w14:paraId="230482DE" w14:textId="77777777" w:rsidR="00FC6F83" w:rsidRPr="00DE6C07" w:rsidRDefault="00FC6F83" w:rsidP="00AD1E5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lastRenderedPageBreak/>
        <w:t>Strony uzgadniają, iż odstąpienie lub rozwiązanie Umowy nie powoduje wygaśnięcia</w:t>
      </w:r>
      <w:r w:rsidRPr="00DE6C07">
        <w:rPr>
          <w:rFonts w:asciiTheme="minorHAnsi" w:eastAsia="Times New Roman" w:hAnsiTheme="minorHAnsi" w:cstheme="minorHAnsi"/>
        </w:rPr>
        <w:t xml:space="preserve"> postanowień określonych w art. 7 (Poufność) oraz art. 8 (Ochrona Danych Osobowych) OWU.</w:t>
      </w:r>
    </w:p>
    <w:p w14:paraId="63F9FE25" w14:textId="3E0D4085" w:rsidR="007A71BF" w:rsidRPr="00CB770D" w:rsidRDefault="00FC6F83" w:rsidP="007A71BF">
      <w:pPr>
        <w:shd w:val="clear" w:color="auto" w:fill="FFFFFF"/>
        <w:spacing w:after="120" w:line="240" w:lineRule="auto"/>
        <w:outlineLvl w:val="0"/>
        <w:rPr>
          <w:rFonts w:asciiTheme="majorHAnsi" w:eastAsia="Times New Roman" w:hAnsiTheme="majorHAnsi" w:cstheme="majorHAnsi"/>
          <w:b/>
          <w:bCs/>
          <w:spacing w:val="-2"/>
        </w:rPr>
      </w:pPr>
      <w:r w:rsidRPr="00CB770D">
        <w:rPr>
          <w:rFonts w:asciiTheme="majorHAnsi" w:hAnsiTheme="majorHAnsi" w:cstheme="majorHAnsi"/>
          <w:b/>
          <w:bCs/>
          <w:spacing w:val="-2"/>
        </w:rPr>
        <w:t>ARTYKU</w:t>
      </w:r>
      <w:r w:rsidRPr="00CB770D">
        <w:rPr>
          <w:rFonts w:asciiTheme="majorHAnsi" w:eastAsia="Times New Roman" w:hAnsiTheme="majorHAnsi" w:cstheme="majorHAnsi"/>
          <w:b/>
          <w:bCs/>
          <w:spacing w:val="-2"/>
        </w:rPr>
        <w:t xml:space="preserve">Ł 6 </w:t>
      </w:r>
      <w:r w:rsidR="00DE6C07">
        <w:rPr>
          <w:rFonts w:asciiTheme="majorHAnsi" w:eastAsia="Times New Roman" w:hAnsiTheme="majorHAnsi" w:cstheme="majorHAnsi"/>
          <w:b/>
          <w:bCs/>
          <w:spacing w:val="-2"/>
        </w:rPr>
        <w:t xml:space="preserve"> - </w:t>
      </w:r>
      <w:r w:rsidRPr="00CB770D">
        <w:rPr>
          <w:rFonts w:asciiTheme="majorHAnsi" w:eastAsia="Times New Roman" w:hAnsiTheme="majorHAnsi" w:cstheme="majorHAnsi"/>
          <w:b/>
          <w:bCs/>
          <w:spacing w:val="-2"/>
        </w:rPr>
        <w:t>ZAWIADOMIENIA</w:t>
      </w:r>
    </w:p>
    <w:p w14:paraId="0897BA32" w14:textId="574BA905" w:rsidR="007A71BF" w:rsidRPr="00DE6C07" w:rsidRDefault="007A71BF" w:rsidP="00AD1E58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right="-2" w:hanging="567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  <w:spacing w:val="-3"/>
        </w:rPr>
        <w:t>Wszelkie zawiadomienia i o</w:t>
      </w:r>
      <w:r w:rsidRPr="00DE6C07">
        <w:rPr>
          <w:rFonts w:asciiTheme="minorHAnsi" w:eastAsia="Times New Roman" w:hAnsiTheme="minorHAnsi" w:cstheme="minorHAnsi"/>
          <w:spacing w:val="-3"/>
        </w:rPr>
        <w:t xml:space="preserve">świadczenia związane z niniejszą Umową dokonywane będą </w:t>
      </w:r>
      <w:r w:rsidRPr="00DE6C07">
        <w:rPr>
          <w:rFonts w:asciiTheme="minorHAnsi" w:eastAsia="Times New Roman" w:hAnsiTheme="minorHAnsi" w:cstheme="minorHAnsi"/>
        </w:rPr>
        <w:t>na adresy Stron podane poniżej: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0"/>
      </w:tblGrid>
      <w:tr w:rsidR="007A71BF" w:rsidRPr="00150B75" w14:paraId="3FEF601F" w14:textId="77777777" w:rsidTr="00941855">
        <w:trPr>
          <w:trHeight w:val="1134"/>
        </w:trPr>
        <w:tc>
          <w:tcPr>
            <w:tcW w:w="4530" w:type="dxa"/>
            <w:shd w:val="clear" w:color="auto" w:fill="auto"/>
          </w:tcPr>
          <w:p w14:paraId="3FCEC118" w14:textId="77777777" w:rsidR="007A71BF" w:rsidRPr="00DE6C07" w:rsidRDefault="007A71BF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Theme="minorHAnsi" w:eastAsia="Times New Roman" w:hAnsiTheme="minorHAnsi" w:cstheme="minorHAnsi"/>
                <w:b/>
                <w:bCs/>
                <w:spacing w:val="-8"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  <w:spacing w:val="-8"/>
              </w:rPr>
              <w:t>do Zamawiającego:</w:t>
            </w:r>
          </w:p>
          <w:p w14:paraId="79D280A5" w14:textId="366F1AB9" w:rsidR="007A71BF" w:rsidRPr="00DE6C07" w:rsidRDefault="007A71BF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right="461"/>
              <w:rPr>
                <w:rFonts w:asciiTheme="minorHAnsi" w:eastAsia="Times New Roman" w:hAnsiTheme="minorHAnsi" w:cstheme="minorHAnsi"/>
                <w:bCs/>
                <w:spacing w:val="-8"/>
              </w:rPr>
            </w:pPr>
            <w:r w:rsidRPr="00DE6C07">
              <w:rPr>
                <w:rFonts w:asciiTheme="minorHAnsi" w:eastAsia="Times New Roman" w:hAnsiTheme="minorHAnsi" w:cstheme="minorHAnsi"/>
                <w:spacing w:val="-2"/>
              </w:rPr>
              <w:t xml:space="preserve">adres: </w:t>
            </w:r>
            <w:r w:rsidR="00E14A23" w:rsidRPr="00DE6C07">
              <w:rPr>
                <w:rFonts w:asciiTheme="minorHAnsi" w:eastAsia="Times New Roman" w:hAnsiTheme="minorHAnsi" w:cstheme="minorHAnsi"/>
                <w:spacing w:val="-2"/>
              </w:rPr>
              <w:t>Świętokrzyskie Centrum Onkologii SPZOZ</w:t>
            </w:r>
            <w:r w:rsidR="004F6C84" w:rsidRPr="00DE6C07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  <w:r w:rsidR="004F6C84" w:rsidRPr="00DE6C07">
              <w:rPr>
                <w:rFonts w:asciiTheme="minorHAnsi" w:eastAsia="Times New Roman" w:hAnsiTheme="minorHAnsi" w:cstheme="minorHAnsi"/>
              </w:rPr>
              <w:br/>
            </w:r>
            <w:r w:rsidR="007E6CD9" w:rsidRPr="00DE6C07">
              <w:rPr>
                <w:rFonts w:asciiTheme="minorHAnsi" w:eastAsia="Times New Roman" w:hAnsiTheme="minorHAnsi" w:cstheme="minorHAnsi"/>
                <w:spacing w:val="-2"/>
              </w:rPr>
              <w:t xml:space="preserve">ul. Stefana </w:t>
            </w:r>
            <w:proofErr w:type="spellStart"/>
            <w:r w:rsidR="007E6CD9" w:rsidRPr="00DE6C07">
              <w:rPr>
                <w:rFonts w:asciiTheme="minorHAnsi" w:eastAsia="Times New Roman" w:hAnsiTheme="minorHAnsi" w:cstheme="minorHAnsi"/>
                <w:spacing w:val="-2"/>
              </w:rPr>
              <w:t>Artwińskiego</w:t>
            </w:r>
            <w:proofErr w:type="spellEnd"/>
            <w:r w:rsidR="007E6CD9" w:rsidRPr="00DE6C07">
              <w:rPr>
                <w:rFonts w:asciiTheme="minorHAnsi" w:eastAsia="Times New Roman" w:hAnsiTheme="minorHAnsi" w:cstheme="minorHAnsi"/>
                <w:spacing w:val="-2"/>
              </w:rPr>
              <w:t xml:space="preserve"> 3</w:t>
            </w:r>
            <w:r w:rsidR="004F6C84" w:rsidRPr="00DE6C07">
              <w:rPr>
                <w:rFonts w:asciiTheme="minorHAnsi" w:eastAsia="Times New Roman" w:hAnsiTheme="minorHAnsi" w:cstheme="minorHAnsi"/>
                <w:spacing w:val="-2"/>
              </w:rPr>
              <w:br/>
            </w:r>
            <w:r w:rsidR="007E6CD9" w:rsidRPr="00DE6C07">
              <w:rPr>
                <w:rFonts w:asciiTheme="minorHAnsi" w:eastAsia="Times New Roman" w:hAnsiTheme="minorHAnsi" w:cstheme="minorHAnsi"/>
                <w:bCs/>
                <w:spacing w:val="-8"/>
              </w:rPr>
              <w:t xml:space="preserve">25-734 Kielce </w:t>
            </w:r>
          </w:p>
          <w:p w14:paraId="1B9E2C5C" w14:textId="625C12B2" w:rsidR="007A71BF" w:rsidRPr="00C411EF" w:rsidRDefault="00605959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right="461"/>
              <w:rPr>
                <w:rFonts w:asciiTheme="minorHAnsi" w:eastAsia="Times New Roman" w:hAnsiTheme="minorHAnsi" w:cstheme="minorHAnsi"/>
              </w:rPr>
            </w:pPr>
            <w:r w:rsidRPr="00C411EF">
              <w:rPr>
                <w:rFonts w:asciiTheme="minorHAnsi" w:eastAsia="Times New Roman" w:hAnsiTheme="minorHAnsi" w:cstheme="minorHAnsi"/>
              </w:rPr>
              <w:t xml:space="preserve">nr </w:t>
            </w:r>
            <w:r w:rsidR="007A71BF" w:rsidRPr="00C411EF">
              <w:rPr>
                <w:rFonts w:asciiTheme="minorHAnsi" w:eastAsia="Times New Roman" w:hAnsiTheme="minorHAnsi" w:cstheme="minorHAnsi"/>
              </w:rPr>
              <w:t>tel.</w:t>
            </w:r>
            <w:r w:rsidRPr="00C411EF">
              <w:rPr>
                <w:rFonts w:asciiTheme="minorHAnsi" w:eastAsia="Times New Roman" w:hAnsiTheme="minorHAnsi" w:cstheme="minorHAnsi"/>
              </w:rPr>
              <w:t xml:space="preserve">: </w:t>
            </w:r>
            <w:r w:rsidR="009873F1" w:rsidRPr="00C411EF">
              <w:rPr>
                <w:rFonts w:asciiTheme="minorHAnsi" w:eastAsia="Times New Roman" w:hAnsiTheme="minorHAnsi" w:cstheme="minorHAnsi"/>
              </w:rPr>
              <w:t xml:space="preserve"> </w:t>
            </w:r>
            <w:r w:rsidRPr="00C411EF">
              <w:rPr>
                <w:rFonts w:asciiTheme="minorHAnsi" w:eastAsia="Times New Roman" w:hAnsiTheme="minorHAnsi" w:cstheme="minorHAnsi"/>
              </w:rPr>
              <w:t>………………………………………</w:t>
            </w:r>
          </w:p>
          <w:p w14:paraId="2DFF48EA" w14:textId="2A6A0F7E" w:rsidR="007A71BF" w:rsidRPr="00DE6C07" w:rsidRDefault="007A71BF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right="461"/>
              <w:rPr>
                <w:rFonts w:asciiTheme="minorHAnsi" w:eastAsia="Times New Roman" w:hAnsiTheme="minorHAnsi" w:cstheme="minorHAnsi"/>
                <w:spacing w:val="-5"/>
                <w:lang w:val="en-US"/>
              </w:rPr>
            </w:pPr>
            <w:r w:rsidRPr="00DE6C07">
              <w:rPr>
                <w:rFonts w:asciiTheme="minorHAnsi" w:eastAsia="Times New Roman" w:hAnsiTheme="minorHAnsi" w:cstheme="minorHAnsi"/>
                <w:spacing w:val="-5"/>
                <w:lang w:val="en-US"/>
              </w:rPr>
              <w:t xml:space="preserve">e-mail: </w:t>
            </w:r>
            <w:r w:rsidR="00605959" w:rsidRPr="00DE6C07">
              <w:rPr>
                <w:rFonts w:asciiTheme="minorHAnsi" w:eastAsia="Times New Roman" w:hAnsiTheme="minorHAnsi" w:cstheme="minorHAnsi"/>
                <w:spacing w:val="-5"/>
                <w:lang w:val="en-US"/>
              </w:rPr>
              <w:t>………………………………………….</w:t>
            </w:r>
          </w:p>
          <w:p w14:paraId="359D0AE8" w14:textId="50336385" w:rsidR="00941855" w:rsidRPr="00DE6C07" w:rsidRDefault="00210046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right="461"/>
              <w:rPr>
                <w:rFonts w:asciiTheme="minorHAnsi" w:eastAsia="Times New Roman" w:hAnsiTheme="minorHAnsi" w:cstheme="minorHAnsi"/>
                <w:lang w:val="en-US"/>
              </w:rPr>
            </w:pPr>
            <w:r w:rsidRPr="00DE6C07">
              <w:rPr>
                <w:rFonts w:asciiTheme="minorHAnsi" w:eastAsia="Times New Roman" w:hAnsiTheme="minorHAnsi" w:cstheme="minorHAnsi"/>
                <w:lang w:val="en-US"/>
              </w:rPr>
              <w:t>D</w:t>
            </w:r>
            <w:r w:rsidR="004732E3" w:rsidRPr="00DE6C07">
              <w:rPr>
                <w:rFonts w:asciiTheme="minorHAnsi" w:eastAsia="Times New Roman" w:hAnsiTheme="minorHAnsi" w:cstheme="minorHAnsi"/>
                <w:lang w:val="en-US"/>
              </w:rPr>
              <w:t xml:space="preserve">o </w:t>
            </w:r>
            <w:proofErr w:type="spellStart"/>
            <w:r w:rsidR="004732E3" w:rsidRPr="00DE6C07">
              <w:rPr>
                <w:rFonts w:asciiTheme="minorHAnsi" w:eastAsia="Times New Roman" w:hAnsiTheme="minorHAnsi" w:cstheme="minorHAnsi"/>
                <w:lang w:val="en-US"/>
              </w:rPr>
              <w:t>rąk</w:t>
            </w:r>
            <w:proofErr w:type="spellEnd"/>
            <w:r w:rsidR="004732E3" w:rsidRPr="00DE6C07">
              <w:rPr>
                <w:rFonts w:asciiTheme="minorHAnsi" w:eastAsia="Times New Roman" w:hAnsiTheme="minorHAnsi" w:cstheme="minorHAnsi"/>
                <w:lang w:val="en-US"/>
              </w:rPr>
              <w:t xml:space="preserve">: </w:t>
            </w:r>
            <w:r w:rsidR="00605959" w:rsidRPr="00DE6C07">
              <w:rPr>
                <w:rFonts w:asciiTheme="minorHAnsi" w:eastAsia="Times New Roman" w:hAnsiTheme="minorHAnsi" w:cstheme="minorHAnsi"/>
                <w:lang w:val="en-US"/>
              </w:rPr>
              <w:t>………………………………………</w:t>
            </w:r>
          </w:p>
          <w:p w14:paraId="15390F23" w14:textId="77777777" w:rsidR="004732E3" w:rsidRPr="00DE6C07" w:rsidRDefault="004732E3" w:rsidP="00941855">
            <w:pPr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540" w:type="dxa"/>
            <w:shd w:val="clear" w:color="auto" w:fill="auto"/>
          </w:tcPr>
          <w:p w14:paraId="64B82E36" w14:textId="77777777" w:rsidR="007A71BF" w:rsidRPr="00DE6C07" w:rsidRDefault="007A71BF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Theme="minorHAnsi" w:eastAsia="Times New Roman" w:hAnsiTheme="minorHAnsi" w:cstheme="minorHAnsi"/>
                <w:spacing w:val="-1"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  <w:spacing w:val="-6"/>
              </w:rPr>
              <w:t>do Wykonawcy</w:t>
            </w:r>
            <w:r w:rsidRPr="00DE6C07">
              <w:rPr>
                <w:rFonts w:asciiTheme="minorHAnsi" w:eastAsia="Times New Roman" w:hAnsiTheme="minorHAnsi" w:cstheme="minorHAnsi"/>
                <w:spacing w:val="-6"/>
              </w:rPr>
              <w:t>:</w:t>
            </w:r>
            <w:r w:rsidRPr="00DE6C07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</w:p>
          <w:p w14:paraId="177C6C2E" w14:textId="062043A7" w:rsidR="005D008B" w:rsidRPr="00DE6C07" w:rsidRDefault="005D008B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right="461"/>
              <w:jc w:val="both"/>
              <w:rPr>
                <w:rFonts w:asciiTheme="minorHAnsi" w:hAnsiTheme="minorHAnsi" w:cstheme="minorHAnsi"/>
              </w:rPr>
            </w:pPr>
            <w:r w:rsidRPr="00DE6C07">
              <w:rPr>
                <w:rFonts w:asciiTheme="minorHAnsi" w:hAnsiTheme="minorHAnsi" w:cstheme="minorHAnsi"/>
              </w:rPr>
              <w:t xml:space="preserve">adres do korespondencji: </w:t>
            </w:r>
          </w:p>
          <w:p w14:paraId="30E37675" w14:textId="51846EF5" w:rsidR="00605959" w:rsidRPr="00DE6C07" w:rsidRDefault="00605959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right="461"/>
              <w:jc w:val="both"/>
              <w:rPr>
                <w:rFonts w:asciiTheme="minorHAnsi" w:hAnsiTheme="minorHAnsi" w:cstheme="minorHAnsi"/>
                <w:lang w:val="en-US"/>
              </w:rPr>
            </w:pPr>
            <w:r w:rsidRPr="00DE6C07">
              <w:rPr>
                <w:rFonts w:asciiTheme="minorHAnsi" w:hAnsiTheme="minorHAnsi" w:cstheme="minorHAnsi"/>
                <w:lang w:val="en-US"/>
              </w:rPr>
              <w:t>…………………………………………………</w:t>
            </w:r>
          </w:p>
          <w:p w14:paraId="1B4EF0A9" w14:textId="7A7E5923" w:rsidR="005D008B" w:rsidRPr="00DE6C07" w:rsidRDefault="00605959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right="461"/>
              <w:jc w:val="both"/>
              <w:rPr>
                <w:rFonts w:asciiTheme="minorHAnsi" w:hAnsiTheme="minorHAnsi" w:cstheme="minorHAnsi"/>
                <w:lang w:val="en-US"/>
              </w:rPr>
            </w:pPr>
            <w:r w:rsidRPr="00DE6C07">
              <w:rPr>
                <w:rFonts w:asciiTheme="minorHAnsi" w:hAnsiTheme="minorHAnsi" w:cstheme="minorHAnsi"/>
                <w:lang w:val="en-US"/>
              </w:rPr>
              <w:t>………………………………………………..</w:t>
            </w:r>
          </w:p>
          <w:p w14:paraId="3E7355F7" w14:textId="418519A6" w:rsidR="005D008B" w:rsidRPr="00DE6C07" w:rsidRDefault="00605959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right="461"/>
              <w:jc w:val="both"/>
              <w:rPr>
                <w:rFonts w:asciiTheme="minorHAnsi" w:hAnsiTheme="minorHAnsi" w:cstheme="minorHAnsi"/>
                <w:lang w:val="en-US"/>
              </w:rPr>
            </w:pPr>
            <w:r w:rsidRPr="00DE6C07">
              <w:rPr>
                <w:rFonts w:asciiTheme="minorHAnsi" w:hAnsiTheme="minorHAnsi" w:cstheme="minorHAnsi"/>
                <w:lang w:val="en-US"/>
              </w:rPr>
              <w:t>………………………………………………..</w:t>
            </w:r>
            <w:r w:rsidR="005D008B" w:rsidRPr="00DE6C0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9B5C503" w14:textId="61581049" w:rsidR="005D008B" w:rsidRPr="00C411EF" w:rsidRDefault="00605959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right="461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11EF">
              <w:rPr>
                <w:rFonts w:asciiTheme="minorHAnsi" w:hAnsiTheme="minorHAnsi" w:cstheme="minorHAnsi"/>
                <w:lang w:val="en-US"/>
              </w:rPr>
              <w:t xml:space="preserve">nr </w:t>
            </w:r>
            <w:r w:rsidR="005D008B" w:rsidRPr="00C411EF">
              <w:rPr>
                <w:rFonts w:asciiTheme="minorHAnsi" w:hAnsiTheme="minorHAnsi" w:cstheme="minorHAnsi"/>
                <w:lang w:val="en-US"/>
              </w:rPr>
              <w:t>tel.</w:t>
            </w:r>
            <w:r w:rsidRPr="00C411EF">
              <w:rPr>
                <w:rFonts w:asciiTheme="minorHAnsi" w:hAnsiTheme="minorHAnsi" w:cstheme="minorHAnsi"/>
                <w:lang w:val="en-US"/>
              </w:rPr>
              <w:t>:</w:t>
            </w:r>
            <w:r w:rsidR="005D008B" w:rsidRPr="00C411E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411EF">
              <w:rPr>
                <w:rFonts w:asciiTheme="minorHAnsi" w:hAnsiTheme="minorHAnsi" w:cstheme="minorHAnsi"/>
                <w:lang w:val="en-US"/>
              </w:rPr>
              <w:t>……………………………………….</w:t>
            </w:r>
          </w:p>
          <w:p w14:paraId="6C4622AA" w14:textId="24AB366E" w:rsidR="00E71548" w:rsidRPr="00C411EF" w:rsidRDefault="00E71548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right="461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11EF">
              <w:rPr>
                <w:rFonts w:asciiTheme="minorHAnsi" w:hAnsiTheme="minorHAnsi" w:cstheme="minorHAnsi"/>
                <w:lang w:val="en-US"/>
              </w:rPr>
              <w:t xml:space="preserve">e-mail: </w:t>
            </w:r>
            <w:r w:rsidR="00605959" w:rsidRPr="00C411EF">
              <w:rPr>
                <w:rFonts w:asciiTheme="minorHAnsi" w:hAnsiTheme="minorHAnsi" w:cstheme="minorHAnsi"/>
                <w:lang w:val="en-US"/>
              </w:rPr>
              <w:t>………………………………………</w:t>
            </w:r>
          </w:p>
          <w:p w14:paraId="47A27F03" w14:textId="2446307C" w:rsidR="005572E4" w:rsidRPr="00C411EF" w:rsidRDefault="00E71548" w:rsidP="004F6C8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right="461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11EF">
              <w:rPr>
                <w:rFonts w:asciiTheme="minorHAnsi" w:hAnsiTheme="minorHAnsi" w:cstheme="minorHAnsi"/>
                <w:lang w:val="en-US"/>
              </w:rPr>
              <w:t xml:space="preserve">Do </w:t>
            </w:r>
            <w:proofErr w:type="spellStart"/>
            <w:r w:rsidRPr="00C411EF">
              <w:rPr>
                <w:rFonts w:asciiTheme="minorHAnsi" w:hAnsiTheme="minorHAnsi" w:cstheme="minorHAnsi"/>
                <w:lang w:val="en-US"/>
              </w:rPr>
              <w:t>rąk</w:t>
            </w:r>
            <w:proofErr w:type="spellEnd"/>
            <w:r w:rsidRPr="00C411EF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="00605959" w:rsidRPr="00C411EF">
              <w:rPr>
                <w:rFonts w:asciiTheme="minorHAnsi" w:hAnsiTheme="minorHAnsi" w:cstheme="minorHAnsi"/>
                <w:lang w:val="en-US"/>
              </w:rPr>
              <w:t>……………………………………..</w:t>
            </w:r>
          </w:p>
        </w:tc>
      </w:tr>
    </w:tbl>
    <w:p w14:paraId="6B713533" w14:textId="79461F41" w:rsidR="006C1905" w:rsidRPr="00DE6C07" w:rsidRDefault="006C1905" w:rsidP="00AD1E5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hanging="862"/>
        <w:contextualSpacing w:val="0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Zamawiający wyznacza następujące osoby do realizacji umowy, w zakresie jej rozliczania:</w:t>
      </w:r>
    </w:p>
    <w:p w14:paraId="0BE03A51" w14:textId="169F3180" w:rsidR="00940DC4" w:rsidRPr="00DE6C07" w:rsidRDefault="00605959" w:rsidP="00025C5B">
      <w:pPr>
        <w:pStyle w:val="Akapitzlist"/>
        <w:numPr>
          <w:ilvl w:val="0"/>
          <w:numId w:val="10"/>
        </w:numPr>
        <w:ind w:left="426" w:firstLine="0"/>
        <w:jc w:val="both"/>
        <w:rPr>
          <w:rFonts w:asciiTheme="minorHAnsi" w:hAnsiTheme="minorHAnsi" w:cstheme="minorHAnsi"/>
          <w:lang w:val="en-US"/>
        </w:rPr>
      </w:pPr>
      <w:r w:rsidRPr="00DE6C07">
        <w:rPr>
          <w:rFonts w:asciiTheme="minorHAnsi" w:hAnsiTheme="minorHAnsi" w:cstheme="minorHAnsi"/>
          <w:lang w:val="en-US"/>
        </w:rPr>
        <w:t>…………………………</w:t>
      </w:r>
      <w:r w:rsidR="00940DC4" w:rsidRPr="00DE6C07">
        <w:rPr>
          <w:rFonts w:asciiTheme="minorHAnsi" w:hAnsiTheme="minorHAnsi" w:cstheme="minorHAnsi"/>
          <w:lang w:val="en-US"/>
        </w:rPr>
        <w:t xml:space="preserve">, </w:t>
      </w:r>
      <w:r w:rsidR="00D45739" w:rsidRPr="00DE6C07">
        <w:rPr>
          <w:rFonts w:asciiTheme="minorHAnsi" w:hAnsiTheme="minorHAnsi" w:cstheme="minorHAnsi"/>
          <w:lang w:val="en-US"/>
        </w:rPr>
        <w:t xml:space="preserve">nr </w:t>
      </w:r>
      <w:r w:rsidR="00940DC4" w:rsidRPr="00DE6C07">
        <w:rPr>
          <w:rFonts w:asciiTheme="minorHAnsi" w:hAnsiTheme="minorHAnsi" w:cstheme="minorHAnsi"/>
          <w:lang w:val="en-US"/>
        </w:rPr>
        <w:t>tel.</w:t>
      </w:r>
      <w:r w:rsidR="00D45739" w:rsidRPr="00DE6C07">
        <w:rPr>
          <w:rFonts w:asciiTheme="minorHAnsi" w:hAnsiTheme="minorHAnsi" w:cstheme="minorHAnsi"/>
          <w:lang w:val="en-US"/>
        </w:rPr>
        <w:t>:</w:t>
      </w:r>
      <w:r w:rsidR="00940DC4" w:rsidRPr="00DE6C07">
        <w:rPr>
          <w:rFonts w:asciiTheme="minorHAnsi" w:hAnsiTheme="minorHAnsi" w:cstheme="minorHAnsi"/>
          <w:lang w:val="en-US"/>
        </w:rPr>
        <w:t xml:space="preserve"> </w:t>
      </w:r>
      <w:r w:rsidRPr="00DE6C07">
        <w:rPr>
          <w:rFonts w:asciiTheme="minorHAnsi" w:hAnsiTheme="minorHAnsi" w:cstheme="minorHAnsi"/>
          <w:lang w:val="en-US"/>
        </w:rPr>
        <w:t>………………….</w:t>
      </w:r>
      <w:r w:rsidR="00940DC4" w:rsidRPr="00DE6C07">
        <w:rPr>
          <w:rFonts w:asciiTheme="minorHAnsi" w:hAnsiTheme="minorHAnsi" w:cstheme="minorHAnsi"/>
          <w:lang w:val="en-US"/>
        </w:rPr>
        <w:t xml:space="preserve">; e-mail: </w:t>
      </w:r>
      <w:r w:rsidRPr="00DE6C07">
        <w:rPr>
          <w:rFonts w:asciiTheme="minorHAnsi" w:hAnsiTheme="minorHAnsi" w:cstheme="minorHAnsi"/>
          <w:lang w:val="en-US"/>
        </w:rPr>
        <w:t>………………………………….</w:t>
      </w:r>
    </w:p>
    <w:p w14:paraId="79C865C8" w14:textId="743AAA07" w:rsidR="00A40E57" w:rsidRPr="00DE6C07" w:rsidRDefault="00D45739" w:rsidP="00025C5B">
      <w:pPr>
        <w:pStyle w:val="Akapitzlist"/>
        <w:numPr>
          <w:ilvl w:val="0"/>
          <w:numId w:val="10"/>
        </w:numPr>
        <w:ind w:left="426" w:firstLine="0"/>
        <w:jc w:val="both"/>
        <w:rPr>
          <w:rFonts w:asciiTheme="minorHAnsi" w:hAnsiTheme="minorHAnsi" w:cstheme="minorHAnsi"/>
          <w:lang w:val="en-US"/>
        </w:rPr>
      </w:pPr>
      <w:r w:rsidRPr="00DE6C07">
        <w:rPr>
          <w:rFonts w:asciiTheme="minorHAnsi" w:hAnsiTheme="minorHAnsi" w:cstheme="minorHAnsi"/>
          <w:lang w:val="en-US"/>
        </w:rPr>
        <w:t>…………………………</w:t>
      </w:r>
      <w:r w:rsidR="00A40E57" w:rsidRPr="00DE6C07">
        <w:rPr>
          <w:rFonts w:asciiTheme="minorHAnsi" w:hAnsiTheme="minorHAnsi" w:cstheme="minorHAnsi"/>
          <w:lang w:val="en-US"/>
        </w:rPr>
        <w:t xml:space="preserve">, </w:t>
      </w:r>
      <w:r w:rsidRPr="00DE6C07">
        <w:rPr>
          <w:rFonts w:asciiTheme="minorHAnsi" w:hAnsiTheme="minorHAnsi" w:cstheme="minorHAnsi"/>
          <w:lang w:val="en-US"/>
        </w:rPr>
        <w:t xml:space="preserve">nr </w:t>
      </w:r>
      <w:r w:rsidR="00A40E57" w:rsidRPr="00DE6C07">
        <w:rPr>
          <w:rFonts w:asciiTheme="minorHAnsi" w:hAnsiTheme="minorHAnsi" w:cstheme="minorHAnsi"/>
          <w:lang w:val="en-US"/>
        </w:rPr>
        <w:t>tel.</w:t>
      </w:r>
      <w:r w:rsidRPr="00DE6C07">
        <w:rPr>
          <w:rFonts w:asciiTheme="minorHAnsi" w:hAnsiTheme="minorHAnsi" w:cstheme="minorHAnsi"/>
          <w:lang w:val="en-US"/>
        </w:rPr>
        <w:t>:</w:t>
      </w:r>
      <w:r w:rsidR="00A40E57" w:rsidRPr="00DE6C07">
        <w:rPr>
          <w:rFonts w:asciiTheme="minorHAnsi" w:hAnsiTheme="minorHAnsi" w:cstheme="minorHAnsi"/>
          <w:lang w:val="en-US"/>
        </w:rPr>
        <w:t xml:space="preserve"> </w:t>
      </w:r>
      <w:r w:rsidRPr="00DE6C07">
        <w:rPr>
          <w:rFonts w:asciiTheme="minorHAnsi" w:hAnsiTheme="minorHAnsi" w:cstheme="minorHAnsi"/>
          <w:lang w:val="en-US"/>
        </w:rPr>
        <w:t>………………….</w:t>
      </w:r>
      <w:r w:rsidR="00A40E57" w:rsidRPr="00DE6C07">
        <w:rPr>
          <w:rFonts w:asciiTheme="minorHAnsi" w:hAnsiTheme="minorHAnsi" w:cstheme="minorHAnsi"/>
          <w:lang w:val="en-US"/>
        </w:rPr>
        <w:t xml:space="preserve">; e-mail: </w:t>
      </w:r>
      <w:r w:rsidRPr="00DE6C07">
        <w:rPr>
          <w:rFonts w:asciiTheme="minorHAnsi" w:hAnsiTheme="minorHAnsi" w:cstheme="minorHAnsi"/>
          <w:lang w:val="en-US"/>
        </w:rPr>
        <w:t>………………………………….</w:t>
      </w:r>
    </w:p>
    <w:p w14:paraId="4F1826F2" w14:textId="0999C708" w:rsidR="006C1905" w:rsidRPr="00DE6C07" w:rsidRDefault="006C1905" w:rsidP="00AD1E5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709"/>
        <w:contextualSpacing w:val="0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 xml:space="preserve">Osobą odpowiedzialną za realizację przedmiotu Umowy ze strony Wykonawcy jest </w:t>
      </w:r>
      <w:r w:rsidR="00D45739" w:rsidRPr="00DE6C07">
        <w:rPr>
          <w:rFonts w:asciiTheme="minorHAnsi" w:hAnsiTheme="minorHAnsi" w:cstheme="minorHAnsi"/>
        </w:rPr>
        <w:t>………………….</w:t>
      </w:r>
      <w:r w:rsidRPr="00DE6C07">
        <w:rPr>
          <w:rFonts w:asciiTheme="minorHAnsi" w:hAnsiTheme="minorHAnsi" w:cstheme="minorHAnsi"/>
        </w:rPr>
        <w:t xml:space="preserve">, </w:t>
      </w:r>
      <w:r w:rsidR="00D45739" w:rsidRPr="00DE6C07">
        <w:rPr>
          <w:rFonts w:asciiTheme="minorHAnsi" w:hAnsiTheme="minorHAnsi" w:cstheme="minorHAnsi"/>
        </w:rPr>
        <w:t xml:space="preserve">nr </w:t>
      </w:r>
      <w:r w:rsidR="00F408DE" w:rsidRPr="00DE6C07">
        <w:rPr>
          <w:rFonts w:asciiTheme="minorHAnsi" w:hAnsiTheme="minorHAnsi" w:cstheme="minorHAnsi"/>
        </w:rPr>
        <w:t>tel.</w:t>
      </w:r>
      <w:r w:rsidR="00D45739" w:rsidRPr="00DE6C07">
        <w:rPr>
          <w:rFonts w:asciiTheme="minorHAnsi" w:hAnsiTheme="minorHAnsi" w:cstheme="minorHAnsi"/>
        </w:rPr>
        <w:t>:</w:t>
      </w:r>
      <w:r w:rsidR="00F408DE" w:rsidRPr="00DE6C07">
        <w:rPr>
          <w:rFonts w:asciiTheme="minorHAnsi" w:hAnsiTheme="minorHAnsi" w:cstheme="minorHAnsi"/>
        </w:rPr>
        <w:t xml:space="preserve"> </w:t>
      </w:r>
      <w:r w:rsidR="00D45739" w:rsidRPr="00DE6C07">
        <w:rPr>
          <w:rFonts w:asciiTheme="minorHAnsi" w:hAnsiTheme="minorHAnsi" w:cstheme="minorHAnsi"/>
        </w:rPr>
        <w:t xml:space="preserve">……………., </w:t>
      </w:r>
      <w:r w:rsidR="00F408DE" w:rsidRPr="00DE6C07">
        <w:rPr>
          <w:rFonts w:asciiTheme="minorHAnsi" w:hAnsiTheme="minorHAnsi" w:cstheme="minorHAnsi"/>
        </w:rPr>
        <w:t xml:space="preserve"> e-mail:</w:t>
      </w:r>
      <w:r w:rsidR="00D45739" w:rsidRPr="00DE6C07">
        <w:rPr>
          <w:rFonts w:asciiTheme="minorHAnsi" w:hAnsiTheme="minorHAnsi" w:cstheme="minorHAnsi"/>
        </w:rPr>
        <w:t xml:space="preserve"> ………………………………. </w:t>
      </w:r>
      <w:r w:rsidR="00F74BFC" w:rsidRPr="00DE6C07">
        <w:rPr>
          <w:rFonts w:asciiTheme="minorHAnsi" w:hAnsiTheme="minorHAnsi" w:cstheme="minorHAnsi"/>
        </w:rPr>
        <w:t>.</w:t>
      </w:r>
    </w:p>
    <w:p w14:paraId="5D474A6B" w14:textId="40F96014" w:rsidR="007A71BF" w:rsidRPr="00DE6C07" w:rsidRDefault="007A71BF" w:rsidP="00AD1E5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709"/>
        <w:contextualSpacing w:val="0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O zmianie adresu Strona zostanie powiadomiona zgodnie z postanowieniami niniejszego artyku</w:t>
      </w:r>
      <w:r w:rsidRPr="00DE6C07">
        <w:rPr>
          <w:rFonts w:asciiTheme="minorHAnsi" w:eastAsia="Times New Roman" w:hAnsiTheme="minorHAnsi" w:cstheme="minorHAnsi"/>
        </w:rPr>
        <w:t>łu. Zawiadomienie będzie uznawane za prawidłowo otrzymane w chwili jego</w:t>
      </w:r>
      <w:r w:rsidRPr="00DE6C07">
        <w:rPr>
          <w:rFonts w:asciiTheme="minorHAnsi" w:hAnsiTheme="minorHAnsi" w:cstheme="minorHAnsi"/>
        </w:rPr>
        <w:t xml:space="preserve"> dor</w:t>
      </w:r>
      <w:r w:rsidRPr="00DE6C07">
        <w:rPr>
          <w:rFonts w:asciiTheme="minorHAnsi" w:eastAsia="Times New Roman" w:hAnsiTheme="minorHAnsi" w:cstheme="minorHAnsi"/>
        </w:rPr>
        <w:t>ęczenia lub</w:t>
      </w:r>
      <w:r w:rsidR="0024121D" w:rsidRPr="00DE6C07">
        <w:rPr>
          <w:rFonts w:asciiTheme="minorHAnsi" w:eastAsia="Times New Roman" w:hAnsiTheme="minorHAnsi" w:cstheme="minorHAnsi"/>
        </w:rPr>
        <w:t> </w:t>
      </w:r>
      <w:r w:rsidRPr="00DE6C07">
        <w:rPr>
          <w:rFonts w:asciiTheme="minorHAnsi" w:eastAsia="Times New Roman" w:hAnsiTheme="minorHAnsi" w:cstheme="minorHAnsi"/>
        </w:rPr>
        <w:t>w</w:t>
      </w:r>
      <w:r w:rsidR="0024121D" w:rsidRPr="00DE6C07">
        <w:rPr>
          <w:rFonts w:asciiTheme="minorHAnsi" w:eastAsia="Times New Roman" w:hAnsiTheme="minorHAnsi" w:cstheme="minorHAnsi"/>
        </w:rPr>
        <w:t> </w:t>
      </w:r>
      <w:r w:rsidRPr="00DE6C07">
        <w:rPr>
          <w:rFonts w:asciiTheme="minorHAnsi" w:eastAsia="Times New Roman" w:hAnsiTheme="minorHAnsi" w:cstheme="minorHAnsi"/>
        </w:rPr>
        <w:t>następnym dniu roboczym w odniesieniu do zawiadomienia przesłanego</w:t>
      </w:r>
      <w:r w:rsidR="006B7247" w:rsidRPr="00DE6C07">
        <w:rPr>
          <w:rFonts w:asciiTheme="minorHAnsi" w:eastAsia="Times New Roman" w:hAnsiTheme="minorHAnsi" w:cstheme="minorHAnsi"/>
        </w:rPr>
        <w:t xml:space="preserve"> e-mailem</w:t>
      </w:r>
      <w:r w:rsidR="004732E3" w:rsidRPr="00DE6C07">
        <w:rPr>
          <w:rFonts w:asciiTheme="minorHAnsi" w:eastAsia="Times New Roman" w:hAnsiTheme="minorHAnsi" w:cstheme="minorHAnsi"/>
        </w:rPr>
        <w:t xml:space="preserve"> po godz. 15.00</w:t>
      </w:r>
      <w:r w:rsidRPr="00DE6C07">
        <w:rPr>
          <w:rFonts w:asciiTheme="minorHAnsi" w:eastAsia="Times New Roman" w:hAnsiTheme="minorHAnsi" w:cstheme="minorHAnsi"/>
        </w:rPr>
        <w:t>.</w:t>
      </w:r>
      <w:r w:rsidR="00A666CB" w:rsidRPr="00DE6C07">
        <w:rPr>
          <w:rFonts w:asciiTheme="minorHAnsi" w:eastAsia="Times New Roman" w:hAnsiTheme="minorHAnsi" w:cstheme="minorHAnsi"/>
        </w:rPr>
        <w:t xml:space="preserve"> Zmiana</w:t>
      </w:r>
      <w:r w:rsidR="003579BC" w:rsidRPr="00DE6C07">
        <w:rPr>
          <w:rFonts w:asciiTheme="minorHAnsi" w:eastAsia="Times New Roman" w:hAnsiTheme="minorHAnsi" w:cstheme="minorHAnsi"/>
        </w:rPr>
        <w:t> </w:t>
      </w:r>
      <w:r w:rsidR="00A666CB" w:rsidRPr="00DE6C07">
        <w:rPr>
          <w:rFonts w:asciiTheme="minorHAnsi" w:eastAsia="Times New Roman" w:hAnsiTheme="minorHAnsi" w:cstheme="minorHAnsi"/>
        </w:rPr>
        <w:t>danych wskazanych w ust. 1</w:t>
      </w:r>
      <w:r w:rsidR="00F408DE" w:rsidRPr="00DE6C07">
        <w:rPr>
          <w:rFonts w:asciiTheme="minorHAnsi" w:eastAsia="Times New Roman" w:hAnsiTheme="minorHAnsi" w:cstheme="minorHAnsi"/>
        </w:rPr>
        <w:t>, 2 oraz 3</w:t>
      </w:r>
      <w:r w:rsidR="006B7247" w:rsidRPr="00DE6C07">
        <w:rPr>
          <w:rFonts w:asciiTheme="minorHAnsi" w:eastAsia="Times New Roman" w:hAnsiTheme="minorHAnsi" w:cstheme="minorHAnsi"/>
        </w:rPr>
        <w:t xml:space="preserve"> powyżej </w:t>
      </w:r>
      <w:r w:rsidR="00A666CB" w:rsidRPr="00DE6C07">
        <w:rPr>
          <w:rFonts w:asciiTheme="minorHAnsi" w:eastAsia="Times New Roman" w:hAnsiTheme="minorHAnsi" w:cstheme="minorHAnsi"/>
        </w:rPr>
        <w:t>nie stanowi zmiany Umowy.</w:t>
      </w:r>
    </w:p>
    <w:p w14:paraId="1D8D87DE" w14:textId="56059DB3" w:rsidR="005728C5" w:rsidRPr="005728C5" w:rsidRDefault="005728C5" w:rsidP="005728C5">
      <w:pPr>
        <w:shd w:val="clear" w:color="auto" w:fill="FFFFFF"/>
        <w:spacing w:after="120" w:line="240" w:lineRule="auto"/>
        <w:outlineLvl w:val="0"/>
        <w:rPr>
          <w:rFonts w:asciiTheme="majorHAnsi" w:hAnsiTheme="majorHAnsi" w:cstheme="majorHAnsi"/>
          <w:b/>
          <w:bCs/>
          <w:spacing w:val="-2"/>
        </w:rPr>
      </w:pPr>
      <w:r w:rsidRPr="005728C5">
        <w:rPr>
          <w:rFonts w:asciiTheme="majorHAnsi" w:hAnsiTheme="majorHAnsi" w:cstheme="majorHAnsi"/>
          <w:b/>
          <w:bCs/>
          <w:spacing w:val="-2"/>
        </w:rPr>
        <w:t xml:space="preserve">ARTYKUŁ 7 </w:t>
      </w:r>
      <w:r w:rsidR="00DE6C07">
        <w:rPr>
          <w:rFonts w:asciiTheme="majorHAnsi" w:hAnsiTheme="majorHAnsi" w:cstheme="majorHAnsi"/>
          <w:b/>
          <w:bCs/>
          <w:spacing w:val="-2"/>
        </w:rPr>
        <w:t xml:space="preserve">- </w:t>
      </w:r>
      <w:r w:rsidRPr="005728C5">
        <w:rPr>
          <w:rFonts w:asciiTheme="majorHAnsi" w:hAnsiTheme="majorHAnsi" w:cstheme="majorHAnsi"/>
          <w:b/>
          <w:bCs/>
          <w:spacing w:val="-2"/>
        </w:rPr>
        <w:t>KARY UMOWNE</w:t>
      </w:r>
    </w:p>
    <w:p w14:paraId="70BFF313" w14:textId="4A169F09" w:rsidR="00EF3CFE" w:rsidRPr="00DE6C07" w:rsidRDefault="00EF3CFE" w:rsidP="00EF3CFE">
      <w:pPr>
        <w:pStyle w:val="Akapitzlist"/>
        <w:numPr>
          <w:ilvl w:val="6"/>
          <w:numId w:val="10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Zamawiający może żądać od Wykonawcy zapłaty kary umownej w następujących przypadku</w:t>
      </w:r>
    </w:p>
    <w:p w14:paraId="0EDD0789" w14:textId="77777777" w:rsidR="00EF3CFE" w:rsidRPr="00DE6C07" w:rsidRDefault="00EF3CFE" w:rsidP="00EF3CFE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  <w:r w:rsidRPr="00DE6C07">
        <w:rPr>
          <w:rFonts w:asciiTheme="minorHAnsi" w:hAnsiTheme="minorHAnsi" w:cstheme="minorHAnsi"/>
        </w:rPr>
        <w:t>Nieusunięcia Awarii Niekrytycznej w terminie określonym w OWU – chyba, że niedotrzymanie terminu wynika z okoliczności, za które Wykonawca nie ponosi odpowiedzialności zgodnie z art. 471 KC - w kwocie 500 zł brutto za każdy następny, pełny dzień;</w:t>
      </w:r>
    </w:p>
    <w:p w14:paraId="5076BEE7" w14:textId="77777777" w:rsidR="00EF3CFE" w:rsidRPr="00DE6C07" w:rsidRDefault="00EF3CFE" w:rsidP="00EF3CFE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i/>
        </w:rPr>
      </w:pPr>
      <w:r w:rsidRPr="00DE6C07">
        <w:rPr>
          <w:rFonts w:asciiTheme="minorHAnsi" w:hAnsiTheme="minorHAnsi" w:cstheme="minorHAnsi"/>
        </w:rPr>
        <w:t xml:space="preserve">Nieusunięcia Awarii Krytycznej w terminie określonym w OWU – chyba, że niedotrzymanie terminu wynika z okoliczności, za które Wykonawca nie ponosi odpowiedzialności zgodnie z art. 471 KC; w kwocie 50 zł brutto za każdą następną, godzinę; </w:t>
      </w:r>
    </w:p>
    <w:p w14:paraId="1F92DF8B" w14:textId="77777777" w:rsidR="00EF3CFE" w:rsidRPr="00DE6C07" w:rsidRDefault="00EF3CFE" w:rsidP="00EF3CFE">
      <w:pPr>
        <w:shd w:val="clear" w:color="auto" w:fill="FFFFFF"/>
        <w:spacing w:after="120" w:line="240" w:lineRule="auto"/>
        <w:ind w:left="284"/>
        <w:outlineLvl w:val="0"/>
        <w:rPr>
          <w:rFonts w:asciiTheme="minorHAnsi" w:hAnsiTheme="minorHAnsi" w:cstheme="minorHAnsi"/>
        </w:rPr>
      </w:pPr>
      <w:r w:rsidRPr="00DE6C07">
        <w:rPr>
          <w:rFonts w:asciiTheme="minorHAnsi" w:hAnsiTheme="minorHAnsi" w:cstheme="minorHAnsi"/>
        </w:rPr>
        <w:t>przy cz</w:t>
      </w:r>
      <w:r w:rsidRPr="00DE6C07">
        <w:rPr>
          <w:rStyle w:val="Odwoaniedokomentarza"/>
          <w:rFonts w:asciiTheme="minorHAnsi" w:eastAsia="Times New Roman" w:hAnsiTheme="minorHAnsi" w:cstheme="minorHAnsi"/>
          <w:sz w:val="22"/>
          <w:szCs w:val="22"/>
          <w:lang w:eastAsia="x-none"/>
        </w:rPr>
        <w:t xml:space="preserve">ym łączna wysokość </w:t>
      </w:r>
      <w:r w:rsidRPr="00DE6C07">
        <w:rPr>
          <w:rFonts w:asciiTheme="minorHAnsi" w:hAnsiTheme="minorHAnsi" w:cstheme="minorHAnsi"/>
        </w:rPr>
        <w:t xml:space="preserve">kar umownych nie może przekroczyć kwoty 10% otrzymanego przez Wykonawcę wynagrodzenia. </w:t>
      </w:r>
    </w:p>
    <w:p w14:paraId="56904077" w14:textId="002FF8DB" w:rsidR="007A71BF" w:rsidRPr="00CB770D" w:rsidRDefault="00403BD9" w:rsidP="00EF3CFE">
      <w:pPr>
        <w:shd w:val="clear" w:color="auto" w:fill="FFFFFF"/>
        <w:spacing w:after="120" w:line="240" w:lineRule="auto"/>
        <w:ind w:left="284" w:hanging="284"/>
        <w:outlineLvl w:val="0"/>
        <w:rPr>
          <w:rFonts w:asciiTheme="majorHAnsi" w:eastAsia="Times New Roman" w:hAnsiTheme="majorHAnsi" w:cstheme="majorHAnsi"/>
          <w:b/>
          <w:bCs/>
          <w:spacing w:val="-4"/>
        </w:rPr>
      </w:pPr>
      <w:r w:rsidRPr="00CB770D">
        <w:rPr>
          <w:rFonts w:asciiTheme="majorHAnsi" w:hAnsiTheme="majorHAnsi" w:cstheme="majorHAnsi"/>
          <w:b/>
          <w:bCs/>
          <w:spacing w:val="-4"/>
        </w:rPr>
        <w:t>ARTYKU</w:t>
      </w:r>
      <w:r w:rsidRPr="00CB770D">
        <w:rPr>
          <w:rFonts w:asciiTheme="majorHAnsi" w:eastAsia="Times New Roman" w:hAnsiTheme="majorHAnsi" w:cstheme="majorHAnsi"/>
          <w:b/>
          <w:bCs/>
          <w:spacing w:val="-4"/>
        </w:rPr>
        <w:t xml:space="preserve">Ł </w:t>
      </w:r>
      <w:r w:rsidR="005728C5">
        <w:rPr>
          <w:rFonts w:asciiTheme="majorHAnsi" w:eastAsia="Times New Roman" w:hAnsiTheme="majorHAnsi" w:cstheme="majorHAnsi"/>
          <w:b/>
          <w:bCs/>
          <w:spacing w:val="-4"/>
        </w:rPr>
        <w:t>8</w:t>
      </w:r>
      <w:r w:rsidRPr="00CB770D">
        <w:rPr>
          <w:rFonts w:asciiTheme="majorHAnsi" w:eastAsia="Times New Roman" w:hAnsiTheme="majorHAnsi" w:cstheme="majorHAnsi"/>
          <w:b/>
          <w:bCs/>
          <w:spacing w:val="-4"/>
        </w:rPr>
        <w:t xml:space="preserve"> </w:t>
      </w:r>
      <w:r w:rsidR="00DE6C07">
        <w:rPr>
          <w:rFonts w:asciiTheme="majorHAnsi" w:eastAsia="Times New Roman" w:hAnsiTheme="majorHAnsi" w:cstheme="majorHAnsi"/>
          <w:b/>
          <w:bCs/>
          <w:spacing w:val="-4"/>
        </w:rPr>
        <w:t xml:space="preserve">- </w:t>
      </w:r>
      <w:r w:rsidRPr="00CB770D">
        <w:rPr>
          <w:rFonts w:asciiTheme="majorHAnsi" w:eastAsia="Times New Roman" w:hAnsiTheme="majorHAnsi" w:cstheme="majorHAnsi"/>
          <w:b/>
          <w:bCs/>
          <w:spacing w:val="-4"/>
        </w:rPr>
        <w:t>POSTANOWIENIA KOŃCOWE</w:t>
      </w:r>
      <w:r w:rsidR="007A71BF" w:rsidRPr="00CB770D">
        <w:rPr>
          <w:rFonts w:asciiTheme="majorHAnsi" w:hAnsiTheme="majorHAnsi" w:cstheme="majorHAnsi"/>
          <w:spacing w:val="-8"/>
        </w:rPr>
        <w:t xml:space="preserve"> </w:t>
      </w:r>
    </w:p>
    <w:p w14:paraId="171A5825" w14:textId="77777777" w:rsidR="00B06046" w:rsidRPr="00DE6C07" w:rsidRDefault="007A71BF" w:rsidP="00B06046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right="10" w:hanging="567"/>
        <w:jc w:val="both"/>
        <w:rPr>
          <w:rFonts w:asciiTheme="minorHAnsi" w:hAnsiTheme="minorHAnsi" w:cstheme="minorHAnsi"/>
          <w:spacing w:val="-8"/>
        </w:rPr>
      </w:pPr>
      <w:r w:rsidRPr="00DE6C07">
        <w:rPr>
          <w:rFonts w:asciiTheme="minorHAnsi" w:eastAsia="Times New Roman" w:hAnsiTheme="minorHAnsi" w:cstheme="minorHAnsi"/>
        </w:rPr>
        <w:t xml:space="preserve">Przeniesienie wierzytelności </w:t>
      </w:r>
      <w:r w:rsidR="004B74D1" w:rsidRPr="00DE6C07">
        <w:rPr>
          <w:rFonts w:asciiTheme="minorHAnsi" w:eastAsia="Times New Roman" w:hAnsiTheme="minorHAnsi" w:cstheme="minorHAnsi"/>
        </w:rPr>
        <w:t xml:space="preserve">przez którąkolwiek ze Stron na inny podmiot </w:t>
      </w:r>
      <w:r w:rsidRPr="00DE6C07">
        <w:rPr>
          <w:rFonts w:asciiTheme="minorHAnsi" w:eastAsia="Times New Roman" w:hAnsiTheme="minorHAnsi" w:cstheme="minorHAnsi"/>
        </w:rPr>
        <w:t>w sposób określony art.</w:t>
      </w:r>
      <w:r w:rsidR="004B74D1" w:rsidRPr="00DE6C07">
        <w:rPr>
          <w:rFonts w:asciiTheme="minorHAnsi" w:eastAsia="Times New Roman" w:hAnsiTheme="minorHAnsi" w:cstheme="minorHAnsi"/>
        </w:rPr>
        <w:t> </w:t>
      </w:r>
      <w:r w:rsidRPr="00DE6C07">
        <w:rPr>
          <w:rFonts w:asciiTheme="minorHAnsi" w:eastAsia="Times New Roman" w:hAnsiTheme="minorHAnsi" w:cstheme="minorHAnsi"/>
        </w:rPr>
        <w:t xml:space="preserve">509 do 518 </w:t>
      </w:r>
      <w:r w:rsidR="002E618A" w:rsidRPr="00DE6C07">
        <w:rPr>
          <w:rFonts w:asciiTheme="minorHAnsi" w:eastAsia="Times New Roman" w:hAnsiTheme="minorHAnsi" w:cstheme="minorHAnsi"/>
        </w:rPr>
        <w:t>k.c.</w:t>
      </w:r>
      <w:r w:rsidRPr="00DE6C07">
        <w:rPr>
          <w:rFonts w:asciiTheme="minorHAnsi" w:eastAsia="Times New Roman" w:hAnsiTheme="minorHAnsi" w:cstheme="minorHAnsi"/>
        </w:rPr>
        <w:t xml:space="preserve">, a wynikających z niniejszej </w:t>
      </w:r>
      <w:r w:rsidR="00865BA1" w:rsidRPr="00DE6C07">
        <w:rPr>
          <w:rFonts w:asciiTheme="minorHAnsi" w:eastAsia="Times New Roman" w:hAnsiTheme="minorHAnsi" w:cstheme="minorHAnsi"/>
        </w:rPr>
        <w:t>Umow</w:t>
      </w:r>
      <w:r w:rsidRPr="00DE6C07">
        <w:rPr>
          <w:rFonts w:asciiTheme="minorHAnsi" w:eastAsia="Times New Roman" w:hAnsiTheme="minorHAnsi" w:cstheme="minorHAnsi"/>
        </w:rPr>
        <w:t xml:space="preserve">y, wymaga pisemnej zgody </w:t>
      </w:r>
      <w:r w:rsidR="004B74D1" w:rsidRPr="00DE6C07">
        <w:rPr>
          <w:rFonts w:asciiTheme="minorHAnsi" w:eastAsia="Times New Roman" w:hAnsiTheme="minorHAnsi" w:cstheme="minorHAnsi"/>
        </w:rPr>
        <w:t>drugiej Strony</w:t>
      </w:r>
      <w:r w:rsidRPr="00DE6C07">
        <w:rPr>
          <w:rFonts w:asciiTheme="minorHAnsi" w:eastAsia="Times New Roman" w:hAnsiTheme="minorHAnsi" w:cstheme="minorHAnsi"/>
        </w:rPr>
        <w:t>, pod rygorem nieważności takiej czynności</w:t>
      </w:r>
      <w:r w:rsidR="00747F35" w:rsidRPr="00DE6C07">
        <w:rPr>
          <w:rFonts w:asciiTheme="minorHAnsi" w:eastAsia="Times New Roman" w:hAnsiTheme="minorHAnsi" w:cstheme="minorHAnsi"/>
        </w:rPr>
        <w:t xml:space="preserve"> oraz </w:t>
      </w:r>
      <w:r w:rsidR="006C334E" w:rsidRPr="00DE6C07">
        <w:rPr>
          <w:rFonts w:asciiTheme="minorHAnsi" w:eastAsia="Times New Roman" w:hAnsiTheme="minorHAnsi" w:cstheme="minorHAnsi"/>
        </w:rPr>
        <w:t xml:space="preserve">w przypadku szpitala publicznego - </w:t>
      </w:r>
      <w:r w:rsidR="00747F35" w:rsidRPr="00DE6C07">
        <w:rPr>
          <w:rFonts w:asciiTheme="minorHAnsi" w:eastAsia="Times New Roman" w:hAnsiTheme="minorHAnsi" w:cstheme="minorHAnsi"/>
        </w:rPr>
        <w:t>zgody podmiotu tworzącego</w:t>
      </w:r>
      <w:r w:rsidR="006C334E" w:rsidRPr="00DE6C07">
        <w:rPr>
          <w:rFonts w:asciiTheme="minorHAnsi" w:eastAsia="Times New Roman" w:hAnsiTheme="minorHAnsi" w:cstheme="minorHAnsi"/>
        </w:rPr>
        <w:t xml:space="preserve"> w rozumieniu ustawy z dnia 15 kwietnia 2011 r. o działalności leczniczej </w:t>
      </w:r>
      <w:r w:rsidR="00B06046" w:rsidRPr="00DE6C07">
        <w:rPr>
          <w:rFonts w:asciiTheme="minorHAnsi" w:eastAsia="Times New Roman" w:hAnsiTheme="minorHAnsi" w:cstheme="minorHAnsi"/>
        </w:rPr>
        <w:t xml:space="preserve">(Dz. U. Nr 112, poz. 654 z </w:t>
      </w:r>
      <w:proofErr w:type="spellStart"/>
      <w:r w:rsidR="00B06046" w:rsidRPr="00DE6C07">
        <w:rPr>
          <w:rFonts w:asciiTheme="minorHAnsi" w:eastAsia="Times New Roman" w:hAnsiTheme="minorHAnsi" w:cstheme="minorHAnsi"/>
        </w:rPr>
        <w:t>późn</w:t>
      </w:r>
      <w:proofErr w:type="spellEnd"/>
      <w:r w:rsidR="00B06046" w:rsidRPr="00DE6C07">
        <w:rPr>
          <w:rFonts w:asciiTheme="minorHAnsi" w:eastAsia="Times New Roman" w:hAnsiTheme="minorHAnsi" w:cstheme="minorHAnsi"/>
        </w:rPr>
        <w:t>. zm.).</w:t>
      </w:r>
    </w:p>
    <w:p w14:paraId="46A5D30B" w14:textId="77777777" w:rsidR="00DE6C07" w:rsidRDefault="007A71BF" w:rsidP="00DE6C0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  <w:spacing w:val="-11"/>
        </w:rPr>
      </w:pPr>
      <w:r w:rsidRPr="00DE6C07">
        <w:rPr>
          <w:rFonts w:asciiTheme="minorHAnsi" w:hAnsiTheme="minorHAnsi" w:cstheme="minorHAnsi"/>
          <w:spacing w:val="-2"/>
        </w:rPr>
        <w:t xml:space="preserve">Umowa wchodzi w </w:t>
      </w:r>
      <w:r w:rsidRPr="00DE6C07">
        <w:rPr>
          <w:rFonts w:asciiTheme="minorHAnsi" w:eastAsia="Times New Roman" w:hAnsiTheme="minorHAnsi" w:cstheme="minorHAnsi"/>
          <w:spacing w:val="-2"/>
        </w:rPr>
        <w:t>życie z chwilą jej podpisania przez obie Strony.</w:t>
      </w:r>
      <w:bookmarkStart w:id="0" w:name="_Hlk150334646"/>
    </w:p>
    <w:p w14:paraId="1620BA58" w14:textId="77777777" w:rsidR="00DE6C07" w:rsidRDefault="00DE6C07" w:rsidP="00DE6C0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  <w:spacing w:val="-11"/>
        </w:rPr>
      </w:pPr>
      <w:r w:rsidRPr="00DE6C07">
        <w:rPr>
          <w:rFonts w:asciiTheme="minorHAnsi" w:hAnsiTheme="minorHAnsi" w:cstheme="minorHAnsi"/>
          <w:spacing w:val="-9"/>
        </w:rPr>
        <w:t>W sprawach nie uregulowanych w niniejszej umowie mają zastosowanie właściwe przepisy ustawy z dnia 23 kwietnia 1964 r. Kodeks cywilny.</w:t>
      </w:r>
    </w:p>
    <w:p w14:paraId="0942004C" w14:textId="77777777" w:rsidR="00DE6C07" w:rsidRDefault="00DE6C07" w:rsidP="00DE6C0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  <w:spacing w:val="-11"/>
        </w:rPr>
      </w:pPr>
      <w:r w:rsidRPr="00DE6C07">
        <w:rPr>
          <w:rFonts w:asciiTheme="minorHAnsi" w:hAnsiTheme="minorHAnsi" w:cstheme="minorHAnsi"/>
          <w:spacing w:val="-9"/>
        </w:rPr>
        <w:t>Wszelkie spory mogące wynikać pomiędzy stronami w toku realizacji umowy rozstrzygane będą polubownie.</w:t>
      </w:r>
    </w:p>
    <w:p w14:paraId="199019DC" w14:textId="77777777" w:rsidR="00DE6C07" w:rsidRDefault="00DE6C07" w:rsidP="00DE6C0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  <w:spacing w:val="-11"/>
        </w:rPr>
      </w:pPr>
      <w:r w:rsidRPr="00DE6C07">
        <w:rPr>
          <w:rFonts w:asciiTheme="minorHAnsi" w:hAnsiTheme="minorHAnsi" w:cstheme="minorHAnsi"/>
          <w:spacing w:val="-9"/>
        </w:rPr>
        <w:lastRenderedPageBreak/>
        <w:t xml:space="preserve">W razie braku porozumienia i niemożliwości polubownego załatwienia sprawy, właściwym do rozstrzygnięcia sporu będzie sąd właściwy dla Zamawiającego. </w:t>
      </w:r>
    </w:p>
    <w:p w14:paraId="7B501292" w14:textId="77777777" w:rsidR="00DE6C07" w:rsidRDefault="00DE6C07" w:rsidP="00DE6C0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  <w:spacing w:val="-11"/>
        </w:rPr>
      </w:pPr>
      <w:r w:rsidRPr="00DE6C07">
        <w:rPr>
          <w:rFonts w:asciiTheme="minorHAnsi" w:hAnsiTheme="minorHAnsi" w:cstheme="minorHAnsi"/>
          <w:spacing w:val="-9"/>
        </w:rPr>
        <w:t>Wszelkie zmiany postanowień umowy mogą nastąpić za zgodą obu Stron wyrażoną na piśmie pod rygorem nieważności takiej zmiany.</w:t>
      </w:r>
    </w:p>
    <w:p w14:paraId="4DE9BF1C" w14:textId="3CFAC478" w:rsidR="00DE6C07" w:rsidRPr="00DE6C07" w:rsidRDefault="00DE6C07" w:rsidP="00DE6C0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Theme="minorHAnsi" w:hAnsiTheme="minorHAnsi" w:cstheme="minorHAnsi"/>
          <w:spacing w:val="-11"/>
        </w:rPr>
      </w:pPr>
      <w:r w:rsidRPr="00DE6C07">
        <w:rPr>
          <w:rFonts w:asciiTheme="minorHAnsi" w:hAnsiTheme="minorHAnsi" w:cstheme="minorHAnsi"/>
          <w:spacing w:val="-9"/>
        </w:rPr>
        <w:t>Niniejsza umowa została sporządzona w dwóch jednobrzmiących egzemplarzach, po jednym dla każdej ze stron.</w:t>
      </w:r>
    </w:p>
    <w:bookmarkEnd w:id="0"/>
    <w:p w14:paraId="7C8B6FB1" w14:textId="77777777" w:rsidR="009C48E0" w:rsidRPr="00DE6C07" w:rsidRDefault="009C48E0" w:rsidP="007A71BF">
      <w:pPr>
        <w:shd w:val="clear" w:color="auto" w:fill="FFFFFF"/>
        <w:spacing w:line="276" w:lineRule="auto"/>
        <w:ind w:left="10"/>
        <w:jc w:val="both"/>
        <w:outlineLvl w:val="0"/>
        <w:rPr>
          <w:rFonts w:asciiTheme="minorHAnsi" w:hAnsiTheme="minorHAnsi" w:cstheme="minorHAnsi"/>
          <w:b/>
          <w:bCs/>
          <w:spacing w:val="-9"/>
        </w:rPr>
      </w:pPr>
    </w:p>
    <w:p w14:paraId="70A947B6" w14:textId="2494D3BB" w:rsidR="007A71BF" w:rsidRPr="00CB770D" w:rsidRDefault="00403BD9" w:rsidP="007A71BF">
      <w:pPr>
        <w:shd w:val="clear" w:color="auto" w:fill="FFFFFF"/>
        <w:spacing w:line="276" w:lineRule="auto"/>
        <w:ind w:left="10"/>
        <w:jc w:val="both"/>
        <w:outlineLvl w:val="0"/>
        <w:rPr>
          <w:rFonts w:asciiTheme="majorHAnsi" w:hAnsiTheme="majorHAnsi" w:cstheme="majorHAnsi"/>
        </w:rPr>
      </w:pPr>
      <w:r w:rsidRPr="00CB770D">
        <w:rPr>
          <w:rFonts w:asciiTheme="majorHAnsi" w:hAnsiTheme="majorHAnsi" w:cstheme="majorHAnsi"/>
          <w:b/>
          <w:bCs/>
          <w:spacing w:val="-9"/>
        </w:rPr>
        <w:t>SPIS ZA</w:t>
      </w:r>
      <w:r w:rsidRPr="00CB770D">
        <w:rPr>
          <w:rFonts w:asciiTheme="majorHAnsi" w:eastAsia="Times New Roman" w:hAnsiTheme="majorHAnsi" w:cstheme="majorHAnsi"/>
          <w:b/>
          <w:bCs/>
          <w:spacing w:val="-9"/>
        </w:rPr>
        <w:t>ŁĄCZNIKÓW:</w:t>
      </w:r>
    </w:p>
    <w:p w14:paraId="2930F4B3" w14:textId="77777777" w:rsidR="007A71BF" w:rsidRPr="00CB770D" w:rsidRDefault="007A71BF" w:rsidP="00C96DBF">
      <w:pPr>
        <w:shd w:val="clear" w:color="auto" w:fill="FFFFFF"/>
        <w:spacing w:after="120" w:line="240" w:lineRule="auto"/>
        <w:ind w:left="19"/>
        <w:jc w:val="both"/>
        <w:rPr>
          <w:rFonts w:asciiTheme="majorHAnsi" w:hAnsiTheme="majorHAnsi" w:cstheme="majorHAnsi"/>
          <w:b/>
        </w:rPr>
      </w:pPr>
      <w:r w:rsidRPr="00CB770D">
        <w:rPr>
          <w:rFonts w:asciiTheme="majorHAnsi" w:hAnsiTheme="majorHAnsi" w:cstheme="majorHAnsi"/>
          <w:b/>
          <w:spacing w:val="-3"/>
        </w:rPr>
        <w:t>Nast</w:t>
      </w:r>
      <w:r w:rsidRPr="00CB770D">
        <w:rPr>
          <w:rFonts w:asciiTheme="majorHAnsi" w:eastAsia="Times New Roman" w:hAnsiTheme="majorHAnsi" w:cstheme="majorHAnsi"/>
          <w:b/>
          <w:spacing w:val="-3"/>
        </w:rPr>
        <w:t>ępujące Załączniki stanowią integralną część Umowy:</w:t>
      </w:r>
    </w:p>
    <w:p w14:paraId="68D4087B" w14:textId="19EFB69E" w:rsidR="00150B75" w:rsidRDefault="007A71BF" w:rsidP="00C96DBF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</w:rPr>
      </w:pPr>
      <w:r w:rsidRPr="00DE6C07">
        <w:rPr>
          <w:rFonts w:asciiTheme="minorHAnsi" w:hAnsiTheme="minorHAnsi" w:cstheme="minorHAnsi"/>
        </w:rPr>
        <w:t>Za</w:t>
      </w:r>
      <w:r w:rsidRPr="00DE6C07">
        <w:rPr>
          <w:rFonts w:asciiTheme="minorHAnsi" w:eastAsia="Times New Roman" w:hAnsiTheme="minorHAnsi" w:cstheme="minorHAnsi"/>
        </w:rPr>
        <w:t>łącznik nr 1</w:t>
      </w:r>
      <w:r w:rsidR="006746AE" w:rsidRPr="00DE6C07">
        <w:rPr>
          <w:rFonts w:asciiTheme="minorHAnsi" w:eastAsia="Times New Roman" w:hAnsiTheme="minorHAnsi" w:cstheme="minorHAnsi"/>
        </w:rPr>
        <w:t xml:space="preserve"> </w:t>
      </w:r>
      <w:r w:rsidR="00150B75">
        <w:rPr>
          <w:rFonts w:asciiTheme="minorHAnsi" w:eastAsia="Times New Roman" w:hAnsiTheme="minorHAnsi" w:cstheme="minorHAnsi"/>
        </w:rPr>
        <w:t>–</w:t>
      </w:r>
      <w:r w:rsidR="006746AE" w:rsidRPr="00DE6C07">
        <w:rPr>
          <w:rFonts w:asciiTheme="minorHAnsi" w:eastAsia="Times New Roman" w:hAnsiTheme="minorHAnsi" w:cstheme="minorHAnsi"/>
        </w:rPr>
        <w:t xml:space="preserve"> </w:t>
      </w:r>
      <w:r w:rsidR="00150B75">
        <w:rPr>
          <w:rFonts w:asciiTheme="minorHAnsi" w:eastAsia="Times New Roman" w:hAnsiTheme="minorHAnsi" w:cstheme="minorHAnsi"/>
        </w:rPr>
        <w:t xml:space="preserve"> Formularz cenowy</w:t>
      </w:r>
    </w:p>
    <w:p w14:paraId="303EA556" w14:textId="00055DFD" w:rsidR="00150B75" w:rsidRPr="00150B75" w:rsidRDefault="007A71BF" w:rsidP="00150B75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spacing w:val="-1"/>
        </w:rPr>
      </w:pPr>
      <w:r w:rsidRPr="00DE6C07">
        <w:rPr>
          <w:rFonts w:asciiTheme="minorHAnsi" w:hAnsiTheme="minorHAnsi" w:cstheme="minorHAnsi"/>
          <w:spacing w:val="-1"/>
        </w:rPr>
        <w:t>Za</w:t>
      </w:r>
      <w:r w:rsidRPr="00DE6C07">
        <w:rPr>
          <w:rFonts w:asciiTheme="minorHAnsi" w:eastAsia="Times New Roman" w:hAnsiTheme="minorHAnsi" w:cstheme="minorHAnsi"/>
          <w:spacing w:val="-1"/>
        </w:rPr>
        <w:t xml:space="preserve">łącznik nr </w:t>
      </w:r>
      <w:r w:rsidR="00415170" w:rsidRPr="00DE6C07">
        <w:rPr>
          <w:rFonts w:asciiTheme="minorHAnsi" w:eastAsia="Times New Roman" w:hAnsiTheme="minorHAnsi" w:cstheme="minorHAnsi"/>
          <w:spacing w:val="-1"/>
        </w:rPr>
        <w:t>2</w:t>
      </w:r>
      <w:r w:rsidR="002C21A1" w:rsidRPr="00DE6C07">
        <w:rPr>
          <w:rFonts w:asciiTheme="minorHAnsi" w:eastAsia="Times New Roman" w:hAnsiTheme="minorHAnsi" w:cstheme="minorHAnsi"/>
          <w:spacing w:val="-1"/>
        </w:rPr>
        <w:t xml:space="preserve"> </w:t>
      </w:r>
      <w:r w:rsidRPr="00DE6C07">
        <w:rPr>
          <w:rFonts w:asciiTheme="minorHAnsi" w:eastAsia="Times New Roman" w:hAnsiTheme="minorHAnsi" w:cstheme="minorHAnsi"/>
          <w:spacing w:val="-1"/>
        </w:rPr>
        <w:t>-</w:t>
      </w:r>
      <w:r w:rsidR="00150B75" w:rsidRPr="00150B75">
        <w:rPr>
          <w:rFonts w:asciiTheme="minorHAnsi" w:eastAsia="Times New Roman" w:hAnsiTheme="minorHAnsi" w:cstheme="minorHAnsi"/>
        </w:rPr>
        <w:t xml:space="preserve"> </w:t>
      </w:r>
      <w:r w:rsidR="00150B75" w:rsidRPr="00150B75">
        <w:rPr>
          <w:rFonts w:asciiTheme="minorHAnsi" w:eastAsia="Times New Roman" w:hAnsiTheme="minorHAnsi" w:cstheme="minorHAnsi"/>
          <w:spacing w:val="-1"/>
        </w:rPr>
        <w:t>Zakres świadczenia Usług Serwisowych Systemu</w:t>
      </w:r>
    </w:p>
    <w:p w14:paraId="3BDB3E4E" w14:textId="3CF7D9F0" w:rsidR="00C60F59" w:rsidRPr="00DE6C07" w:rsidRDefault="002D0168" w:rsidP="00C60F59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</w:rPr>
      </w:pPr>
      <w:r w:rsidRPr="00DE6C07">
        <w:rPr>
          <w:rFonts w:asciiTheme="minorHAnsi" w:eastAsia="Times New Roman" w:hAnsiTheme="minorHAnsi" w:cstheme="minorHAnsi"/>
        </w:rPr>
        <w:t xml:space="preserve">Załącznik nr </w:t>
      </w:r>
      <w:r w:rsidR="00B64551" w:rsidRPr="00DE6C07">
        <w:rPr>
          <w:rFonts w:asciiTheme="minorHAnsi" w:eastAsia="Times New Roman" w:hAnsiTheme="minorHAnsi" w:cstheme="minorHAnsi"/>
        </w:rPr>
        <w:t>3</w:t>
      </w:r>
      <w:r w:rsidRPr="00DE6C07">
        <w:rPr>
          <w:rFonts w:asciiTheme="minorHAnsi" w:eastAsia="Times New Roman" w:hAnsiTheme="minorHAnsi" w:cstheme="minorHAnsi"/>
        </w:rPr>
        <w:t xml:space="preserve"> </w:t>
      </w:r>
      <w:r w:rsidR="00C96DBF" w:rsidRPr="00DE6C07">
        <w:rPr>
          <w:rFonts w:asciiTheme="minorHAnsi" w:eastAsia="Times New Roman" w:hAnsiTheme="minorHAnsi" w:cstheme="minorHAnsi"/>
        </w:rPr>
        <w:t>-</w:t>
      </w:r>
      <w:r w:rsidR="00C60F59" w:rsidRPr="00DE6C07">
        <w:rPr>
          <w:rFonts w:asciiTheme="minorHAnsi" w:eastAsia="Times New Roman" w:hAnsiTheme="minorHAnsi" w:cstheme="minorHAnsi"/>
        </w:rPr>
        <w:t xml:space="preserve"> Umowa powierzeni</w:t>
      </w:r>
      <w:r w:rsidR="00500A96" w:rsidRPr="00DE6C07">
        <w:rPr>
          <w:rFonts w:asciiTheme="minorHAnsi" w:eastAsia="Times New Roman" w:hAnsiTheme="minorHAnsi" w:cstheme="minorHAnsi"/>
        </w:rPr>
        <w:t>a</w:t>
      </w:r>
      <w:r w:rsidR="00C60F59" w:rsidRPr="00DE6C07">
        <w:rPr>
          <w:rFonts w:asciiTheme="minorHAnsi" w:eastAsia="Times New Roman" w:hAnsiTheme="minorHAnsi" w:cstheme="minorHAnsi"/>
        </w:rPr>
        <w:t xml:space="preserve"> przetwarzania danych osobowych</w:t>
      </w:r>
    </w:p>
    <w:p w14:paraId="7351CF91" w14:textId="64F20F33" w:rsidR="009C48E0" w:rsidRDefault="009C48E0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4A77E1FB" w14:textId="77777777" w:rsidR="004F6C84" w:rsidRDefault="004F6C84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4253AB0" w14:textId="77777777" w:rsidR="004F6C84" w:rsidRDefault="004F6C84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63153B86" w14:textId="77777777" w:rsidR="00070854" w:rsidRPr="00CB770D" w:rsidRDefault="00070854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61213799" w14:textId="0EBC1FBB" w:rsidR="007A71BF" w:rsidRPr="00CB770D" w:rsidRDefault="007A71BF" w:rsidP="007A71BF">
      <w:pPr>
        <w:shd w:val="clear" w:color="auto" w:fill="FFFFFF"/>
        <w:spacing w:line="276" w:lineRule="auto"/>
        <w:jc w:val="both"/>
        <w:outlineLvl w:val="0"/>
        <w:rPr>
          <w:rFonts w:asciiTheme="majorHAnsi" w:eastAsia="Times New Roman" w:hAnsiTheme="majorHAnsi" w:cstheme="majorHAnsi"/>
        </w:rPr>
      </w:pPr>
      <w:r w:rsidRPr="00CB770D">
        <w:rPr>
          <w:rFonts w:asciiTheme="majorHAnsi" w:eastAsia="Times New Roman" w:hAnsiTheme="majorHAnsi" w:cstheme="majorHAnsi"/>
          <w:b/>
        </w:rPr>
        <w:t>PODPISY STRON</w:t>
      </w:r>
      <w:r w:rsidR="007E6878" w:rsidRPr="00CB770D">
        <w:rPr>
          <w:rStyle w:val="Odwoanieprzypisudolnego"/>
          <w:rFonts w:asciiTheme="majorHAnsi" w:eastAsia="Times New Roman" w:hAnsiTheme="majorHAnsi" w:cstheme="majorHAnsi"/>
        </w:rPr>
        <w:footnoteReference w:id="1"/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675"/>
        <w:gridCol w:w="1668"/>
        <w:gridCol w:w="2262"/>
        <w:gridCol w:w="147"/>
        <w:gridCol w:w="1985"/>
        <w:gridCol w:w="2473"/>
        <w:gridCol w:w="186"/>
      </w:tblGrid>
      <w:tr w:rsidR="007A71BF" w:rsidRPr="00CB770D" w14:paraId="2D887E19" w14:textId="77777777" w:rsidTr="00CB13B9">
        <w:trPr>
          <w:gridAfter w:val="1"/>
          <w:wAfter w:w="186" w:type="dxa"/>
        </w:trPr>
        <w:tc>
          <w:tcPr>
            <w:tcW w:w="4605" w:type="dxa"/>
            <w:gridSpan w:val="3"/>
            <w:shd w:val="clear" w:color="auto" w:fill="auto"/>
          </w:tcPr>
          <w:p w14:paraId="19C5815C" w14:textId="16E78A7D" w:rsidR="007A71BF" w:rsidRPr="00CB770D" w:rsidRDefault="00150B75" w:rsidP="00150B75">
            <w:pP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             </w:t>
            </w:r>
            <w:r w:rsidR="00DE6C07">
              <w:rPr>
                <w:rFonts w:asciiTheme="majorHAnsi" w:eastAsia="Times New Roman" w:hAnsiTheme="majorHAnsi" w:cstheme="majorHAnsi"/>
                <w:b/>
              </w:rPr>
              <w:t xml:space="preserve">Zamawiający 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490059F9" w14:textId="51692E6D" w:rsidR="007A71BF" w:rsidRPr="00CB770D" w:rsidRDefault="00DE6C07" w:rsidP="00CB13B9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                 Wykonawca </w:t>
            </w:r>
          </w:p>
        </w:tc>
      </w:tr>
      <w:tr w:rsidR="007A71BF" w:rsidRPr="00CB770D" w14:paraId="0D796FDD" w14:textId="77777777" w:rsidTr="00CB13B9">
        <w:trPr>
          <w:gridBefore w:val="1"/>
          <w:wBefore w:w="675" w:type="dxa"/>
        </w:trPr>
        <w:tc>
          <w:tcPr>
            <w:tcW w:w="1668" w:type="dxa"/>
            <w:shd w:val="clear" w:color="auto" w:fill="auto"/>
          </w:tcPr>
          <w:p w14:paraId="685A5A59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Cs/>
              </w:rPr>
              <w:t>Podpis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D48FD4B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</w:rPr>
              <w:t>___________________</w:t>
            </w:r>
          </w:p>
        </w:tc>
        <w:tc>
          <w:tcPr>
            <w:tcW w:w="1985" w:type="dxa"/>
            <w:shd w:val="clear" w:color="auto" w:fill="auto"/>
          </w:tcPr>
          <w:p w14:paraId="242A14D8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Cs/>
              </w:rPr>
              <w:t>Podpis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7D6E59D6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</w:rPr>
              <w:t>___________________</w:t>
            </w:r>
          </w:p>
        </w:tc>
      </w:tr>
      <w:tr w:rsidR="007A71BF" w:rsidRPr="00CB770D" w14:paraId="1DA0C3A7" w14:textId="77777777" w:rsidTr="00CB13B9">
        <w:trPr>
          <w:gridBefore w:val="1"/>
          <w:wBefore w:w="675" w:type="dxa"/>
        </w:trPr>
        <w:tc>
          <w:tcPr>
            <w:tcW w:w="1668" w:type="dxa"/>
            <w:shd w:val="clear" w:color="auto" w:fill="auto"/>
          </w:tcPr>
          <w:p w14:paraId="06C5345A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Cs/>
              </w:rPr>
              <w:t>imię i nazwisko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676039C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</w:rPr>
              <w:t>___________________</w:t>
            </w:r>
          </w:p>
        </w:tc>
        <w:tc>
          <w:tcPr>
            <w:tcW w:w="1985" w:type="dxa"/>
            <w:shd w:val="clear" w:color="auto" w:fill="auto"/>
          </w:tcPr>
          <w:p w14:paraId="08756A3E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Cs/>
              </w:rPr>
              <w:t>imię i nazwisko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1B797596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</w:rPr>
              <w:t>___________________</w:t>
            </w:r>
          </w:p>
        </w:tc>
      </w:tr>
      <w:tr w:rsidR="007A71BF" w:rsidRPr="00CB770D" w14:paraId="3E6C3E3E" w14:textId="77777777" w:rsidTr="00CB13B9">
        <w:trPr>
          <w:gridBefore w:val="1"/>
          <w:wBefore w:w="675" w:type="dxa"/>
        </w:trPr>
        <w:tc>
          <w:tcPr>
            <w:tcW w:w="1668" w:type="dxa"/>
            <w:shd w:val="clear" w:color="auto" w:fill="auto"/>
          </w:tcPr>
          <w:p w14:paraId="3B7E8E12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Cs/>
              </w:rPr>
              <w:t>stanowisko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11D2F6B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</w:rPr>
              <w:t>___________________</w:t>
            </w:r>
          </w:p>
        </w:tc>
        <w:tc>
          <w:tcPr>
            <w:tcW w:w="1985" w:type="dxa"/>
            <w:shd w:val="clear" w:color="auto" w:fill="auto"/>
          </w:tcPr>
          <w:p w14:paraId="57B0DE68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Cs/>
              </w:rPr>
              <w:t>Stanowisko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37512103" w14:textId="77777777" w:rsidR="007A71BF" w:rsidRPr="00DE6C07" w:rsidRDefault="007A71BF" w:rsidP="00CB13B9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6C07">
              <w:rPr>
                <w:rFonts w:asciiTheme="minorHAnsi" w:eastAsia="Times New Roman" w:hAnsiTheme="minorHAnsi" w:cstheme="minorHAnsi"/>
                <w:b/>
                <w:bCs/>
              </w:rPr>
              <w:t>___________________</w:t>
            </w:r>
          </w:p>
        </w:tc>
      </w:tr>
    </w:tbl>
    <w:p w14:paraId="25C216DC" w14:textId="77777777" w:rsidR="00FD4C8F" w:rsidRPr="00CB770D" w:rsidRDefault="00FD4C8F" w:rsidP="009A182B">
      <w:pPr>
        <w:shd w:val="clear" w:color="auto" w:fill="FFFFFF"/>
        <w:tabs>
          <w:tab w:val="left" w:pos="1421"/>
          <w:tab w:val="left" w:pos="6605"/>
        </w:tabs>
        <w:spacing w:before="106" w:line="276" w:lineRule="auto"/>
        <w:ind w:right="38"/>
        <w:outlineLvl w:val="0"/>
        <w:rPr>
          <w:rFonts w:asciiTheme="majorHAnsi" w:hAnsiTheme="majorHAnsi" w:cstheme="majorHAnsi"/>
          <w:b/>
          <w:bCs/>
          <w:spacing w:val="-7"/>
        </w:rPr>
      </w:pPr>
    </w:p>
    <w:p w14:paraId="1CC79371" w14:textId="45ABEAD1" w:rsidR="00FD4C8F" w:rsidRPr="00CB770D" w:rsidRDefault="00FD4C8F">
      <w:pPr>
        <w:spacing w:after="0" w:line="240" w:lineRule="auto"/>
        <w:rPr>
          <w:rFonts w:asciiTheme="majorHAnsi" w:hAnsiTheme="majorHAnsi" w:cstheme="majorHAnsi"/>
          <w:b/>
          <w:bCs/>
          <w:spacing w:val="-7"/>
        </w:rPr>
      </w:pPr>
    </w:p>
    <w:sectPr w:rsidR="00FD4C8F" w:rsidRPr="00CB770D" w:rsidSect="00DA4CB6">
      <w:footerReference w:type="default" r:id="rId8"/>
      <w:pgSz w:w="11906" w:h="16838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F36B" w14:textId="77777777" w:rsidR="00DA4CB6" w:rsidRDefault="00DA4CB6">
      <w:pPr>
        <w:spacing w:after="0" w:line="240" w:lineRule="auto"/>
      </w:pPr>
      <w:r>
        <w:separator/>
      </w:r>
    </w:p>
  </w:endnote>
  <w:endnote w:type="continuationSeparator" w:id="0">
    <w:p w14:paraId="018E4C92" w14:textId="77777777" w:rsidR="00DA4CB6" w:rsidRDefault="00DA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366694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14B57DDF" w14:textId="56983285" w:rsidR="008067D1" w:rsidRPr="00360912" w:rsidRDefault="008067D1">
        <w:pPr>
          <w:pStyle w:val="Stopka"/>
          <w:jc w:val="right"/>
          <w:rPr>
            <w:rFonts w:ascii="Calibri Light" w:hAnsi="Calibri Light" w:cs="Calibri Light"/>
          </w:rPr>
        </w:pPr>
        <w:r w:rsidRPr="00360912">
          <w:rPr>
            <w:rFonts w:ascii="Calibri Light" w:hAnsi="Calibri Light" w:cs="Calibri Light"/>
          </w:rPr>
          <w:fldChar w:fldCharType="begin"/>
        </w:r>
        <w:r w:rsidRPr="00360912">
          <w:rPr>
            <w:rFonts w:ascii="Calibri Light" w:hAnsi="Calibri Light" w:cs="Calibri Light"/>
          </w:rPr>
          <w:instrText>PAGE   \* MERGEFORMAT</w:instrText>
        </w:r>
        <w:r w:rsidRPr="00360912">
          <w:rPr>
            <w:rFonts w:ascii="Calibri Light" w:hAnsi="Calibri Light" w:cs="Calibri Light"/>
          </w:rPr>
          <w:fldChar w:fldCharType="separate"/>
        </w:r>
        <w:r w:rsidR="00B06046" w:rsidRPr="00B06046">
          <w:rPr>
            <w:rFonts w:ascii="Calibri Light" w:hAnsi="Calibri Light" w:cs="Calibri Light"/>
            <w:noProof/>
            <w:lang w:val="pl-PL"/>
          </w:rPr>
          <w:t>5</w:t>
        </w:r>
        <w:r w:rsidRPr="00360912">
          <w:rPr>
            <w:rFonts w:ascii="Calibri Light" w:hAnsi="Calibri Light" w:cs="Calibri Light"/>
          </w:rPr>
          <w:fldChar w:fldCharType="end"/>
        </w:r>
      </w:p>
    </w:sdtContent>
  </w:sdt>
  <w:p w14:paraId="3CFC346A" w14:textId="77777777" w:rsidR="008067D1" w:rsidRDefault="00806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A7B6" w14:textId="77777777" w:rsidR="00DA4CB6" w:rsidRDefault="00DA4CB6">
      <w:pPr>
        <w:spacing w:after="0" w:line="240" w:lineRule="auto"/>
      </w:pPr>
      <w:r>
        <w:separator/>
      </w:r>
    </w:p>
  </w:footnote>
  <w:footnote w:type="continuationSeparator" w:id="0">
    <w:p w14:paraId="0DFCD7F1" w14:textId="77777777" w:rsidR="00DA4CB6" w:rsidRDefault="00DA4CB6">
      <w:pPr>
        <w:spacing w:after="0" w:line="240" w:lineRule="auto"/>
      </w:pPr>
      <w:r>
        <w:continuationSeparator/>
      </w:r>
    </w:p>
  </w:footnote>
  <w:footnote w:id="1">
    <w:p w14:paraId="621A0912" w14:textId="496935AC" w:rsidR="008067D1" w:rsidRPr="007E6878" w:rsidRDefault="008067D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/>
          <w:lang w:val="pl-PL"/>
        </w:rPr>
        <w:t>Zgodnie z zasadami reprezentacji.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B00A2586"/>
    <w:name w:val="WW8Num2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 Light" w:hAnsi="Calibri Light" w:cs="Calibri Light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" w15:restartNumberingAfterBreak="0">
    <w:nsid w:val="0000003D"/>
    <w:multiLevelType w:val="singleLevel"/>
    <w:tmpl w:val="0000003D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 Light" w:hAnsi="Calibri Light" w:cs="Calibri Light" w:hint="default"/>
        <w:b w:val="0"/>
      </w:rPr>
    </w:lvl>
  </w:abstractNum>
  <w:abstractNum w:abstractNumId="2" w15:restartNumberingAfterBreak="0">
    <w:nsid w:val="0BEB5D86"/>
    <w:multiLevelType w:val="hybridMultilevel"/>
    <w:tmpl w:val="359AD0DC"/>
    <w:lvl w:ilvl="0" w:tplc="22849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8D8"/>
    <w:multiLevelType w:val="hybridMultilevel"/>
    <w:tmpl w:val="063CA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1289"/>
    <w:multiLevelType w:val="hybridMultilevel"/>
    <w:tmpl w:val="AAF87B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95213D"/>
    <w:multiLevelType w:val="hybridMultilevel"/>
    <w:tmpl w:val="B2063014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3CE0"/>
    <w:multiLevelType w:val="singleLevel"/>
    <w:tmpl w:val="B122FD32"/>
    <w:lvl w:ilvl="0">
      <w:start w:val="1"/>
      <w:numFmt w:val="decimal"/>
      <w:lvlText w:val="%1."/>
      <w:legacy w:legacy="1" w:legacySpace="0" w:legacyIndent="557"/>
      <w:lvlJc w:val="left"/>
      <w:rPr>
        <w:rFonts w:ascii="Calibri Light" w:eastAsia="Calibri" w:hAnsi="Calibri Light" w:cs="Times New Roman"/>
      </w:rPr>
    </w:lvl>
  </w:abstractNum>
  <w:abstractNum w:abstractNumId="7" w15:restartNumberingAfterBreak="0">
    <w:nsid w:val="39907996"/>
    <w:multiLevelType w:val="hybridMultilevel"/>
    <w:tmpl w:val="A3742B80"/>
    <w:lvl w:ilvl="0" w:tplc="DEBA4A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254E6"/>
    <w:multiLevelType w:val="hybridMultilevel"/>
    <w:tmpl w:val="A4E215BC"/>
    <w:lvl w:ilvl="0" w:tplc="1132FF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C6EC7"/>
    <w:multiLevelType w:val="hybridMultilevel"/>
    <w:tmpl w:val="F1E6CB82"/>
    <w:lvl w:ilvl="0" w:tplc="C1E6155A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1997"/>
    <w:multiLevelType w:val="hybridMultilevel"/>
    <w:tmpl w:val="D4B4A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0823"/>
    <w:multiLevelType w:val="hybridMultilevel"/>
    <w:tmpl w:val="273A3564"/>
    <w:lvl w:ilvl="0" w:tplc="9BC6A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36FC9"/>
    <w:multiLevelType w:val="multilevel"/>
    <w:tmpl w:val="0415001D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4" w15:restartNumberingAfterBreak="0">
    <w:nsid w:val="4A253495"/>
    <w:multiLevelType w:val="hybridMultilevel"/>
    <w:tmpl w:val="D424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091"/>
    <w:multiLevelType w:val="hybridMultilevel"/>
    <w:tmpl w:val="ECB6A438"/>
    <w:lvl w:ilvl="0" w:tplc="86BE9D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0E113F"/>
    <w:multiLevelType w:val="hybridMultilevel"/>
    <w:tmpl w:val="CC3C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3340A1"/>
    <w:multiLevelType w:val="hybridMultilevel"/>
    <w:tmpl w:val="34A4035E"/>
    <w:lvl w:ilvl="0" w:tplc="9EF49A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5470DEC2">
      <w:start w:val="1"/>
      <w:numFmt w:val="decimal"/>
      <w:lvlText w:val="%2)"/>
      <w:lvlJc w:val="left"/>
      <w:pPr>
        <w:ind w:left="1440" w:hanging="360"/>
      </w:pPr>
      <w:rPr>
        <w:rFonts w:ascii="Calibri Light" w:eastAsia="Calibri" w:hAnsi="Calibri Light" w:cs="Times New Roman" w:hint="default"/>
        <w:color w:val="000000"/>
      </w:rPr>
    </w:lvl>
    <w:lvl w:ilvl="2" w:tplc="B080A354">
      <w:start w:val="1"/>
      <w:numFmt w:val="lowerLetter"/>
      <w:lvlText w:val="%3."/>
      <w:lvlJc w:val="righ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90E08EF2">
      <w:start w:val="1"/>
      <w:numFmt w:val="lowerLetter"/>
      <w:lvlText w:val="%4."/>
      <w:lvlJc w:val="left"/>
      <w:pPr>
        <w:ind w:left="2880" w:hanging="360"/>
      </w:pPr>
      <w:rPr>
        <w:rFonts w:ascii="Calibri Light" w:eastAsia="Times New Roman" w:hAnsi="Calibri Light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AC2"/>
    <w:multiLevelType w:val="hybridMultilevel"/>
    <w:tmpl w:val="2D3CE22A"/>
    <w:lvl w:ilvl="0" w:tplc="C70A7C3C">
      <w:start w:val="1"/>
      <w:numFmt w:val="decimal"/>
      <w:lvlText w:val="%1."/>
      <w:lvlJc w:val="left"/>
      <w:pPr>
        <w:ind w:left="1512" w:hanging="360"/>
      </w:pPr>
      <w:rPr>
        <w:rFonts w:hint="default"/>
        <w:lang w:val="pl-PL"/>
      </w:rPr>
    </w:lvl>
    <w:lvl w:ilvl="1" w:tplc="04150011">
      <w:start w:val="1"/>
      <w:numFmt w:val="decimal"/>
      <w:lvlText w:val="%2)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5B61852"/>
    <w:multiLevelType w:val="hybridMultilevel"/>
    <w:tmpl w:val="AB9A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476A"/>
    <w:multiLevelType w:val="hybridMultilevel"/>
    <w:tmpl w:val="F5D0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17B6B"/>
    <w:multiLevelType w:val="multilevel"/>
    <w:tmpl w:val="F6BC38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0744257">
    <w:abstractNumId w:val="6"/>
  </w:num>
  <w:num w:numId="2" w16cid:durableId="433747984">
    <w:abstractNumId w:val="21"/>
  </w:num>
  <w:num w:numId="3" w16cid:durableId="1000743543">
    <w:abstractNumId w:val="14"/>
  </w:num>
  <w:num w:numId="4" w16cid:durableId="248467366">
    <w:abstractNumId w:val="19"/>
  </w:num>
  <w:num w:numId="5" w16cid:durableId="891622966">
    <w:abstractNumId w:val="16"/>
  </w:num>
  <w:num w:numId="6" w16cid:durableId="606549499">
    <w:abstractNumId w:val="18"/>
  </w:num>
  <w:num w:numId="7" w16cid:durableId="2062943788">
    <w:abstractNumId w:val="3"/>
  </w:num>
  <w:num w:numId="8" w16cid:durableId="1268197014">
    <w:abstractNumId w:val="7"/>
  </w:num>
  <w:num w:numId="9" w16cid:durableId="1868252650">
    <w:abstractNumId w:val="8"/>
  </w:num>
  <w:num w:numId="10" w16cid:durableId="350566937">
    <w:abstractNumId w:val="13"/>
  </w:num>
  <w:num w:numId="11" w16cid:durableId="2079664609">
    <w:abstractNumId w:val="9"/>
  </w:num>
  <w:num w:numId="12" w16cid:durableId="938179685">
    <w:abstractNumId w:val="4"/>
  </w:num>
  <w:num w:numId="13" w16cid:durableId="521747862">
    <w:abstractNumId w:val="20"/>
  </w:num>
  <w:num w:numId="14" w16cid:durableId="1945381203">
    <w:abstractNumId w:val="10"/>
  </w:num>
  <w:num w:numId="15" w16cid:durableId="2037582461">
    <w:abstractNumId w:val="11"/>
  </w:num>
  <w:num w:numId="16" w16cid:durableId="1138498502">
    <w:abstractNumId w:val="15"/>
  </w:num>
  <w:num w:numId="17" w16cid:durableId="1482653317">
    <w:abstractNumId w:val="22"/>
  </w:num>
  <w:num w:numId="18" w16cid:durableId="1796287506">
    <w:abstractNumId w:val="2"/>
  </w:num>
  <w:num w:numId="19" w16cid:durableId="1854369859">
    <w:abstractNumId w:val="12"/>
  </w:num>
  <w:num w:numId="20" w16cid:durableId="1597178613">
    <w:abstractNumId w:val="5"/>
  </w:num>
  <w:num w:numId="21" w16cid:durableId="150505451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F"/>
    <w:rsid w:val="00003DEA"/>
    <w:rsid w:val="00006021"/>
    <w:rsid w:val="00011706"/>
    <w:rsid w:val="0002048D"/>
    <w:rsid w:val="00025722"/>
    <w:rsid w:val="00025C5B"/>
    <w:rsid w:val="00026124"/>
    <w:rsid w:val="00033E45"/>
    <w:rsid w:val="000413BB"/>
    <w:rsid w:val="000437F4"/>
    <w:rsid w:val="00051155"/>
    <w:rsid w:val="0005247B"/>
    <w:rsid w:val="000542DA"/>
    <w:rsid w:val="00061BA9"/>
    <w:rsid w:val="00064C40"/>
    <w:rsid w:val="00070854"/>
    <w:rsid w:val="000731F8"/>
    <w:rsid w:val="0007575B"/>
    <w:rsid w:val="00082AAA"/>
    <w:rsid w:val="00082FA9"/>
    <w:rsid w:val="00083CF1"/>
    <w:rsid w:val="000929EE"/>
    <w:rsid w:val="000A016C"/>
    <w:rsid w:val="000A1958"/>
    <w:rsid w:val="000A7E5B"/>
    <w:rsid w:val="000B1168"/>
    <w:rsid w:val="000B54ED"/>
    <w:rsid w:val="000B5DFC"/>
    <w:rsid w:val="000C4D5F"/>
    <w:rsid w:val="000C5B16"/>
    <w:rsid w:val="000C6433"/>
    <w:rsid w:val="000D1A3A"/>
    <w:rsid w:val="000D2FE8"/>
    <w:rsid w:val="000D7F6B"/>
    <w:rsid w:val="000E19AE"/>
    <w:rsid w:val="000F0242"/>
    <w:rsid w:val="000F2234"/>
    <w:rsid w:val="000F2871"/>
    <w:rsid w:val="00105050"/>
    <w:rsid w:val="0010679C"/>
    <w:rsid w:val="00106B97"/>
    <w:rsid w:val="00113DAE"/>
    <w:rsid w:val="0011529B"/>
    <w:rsid w:val="00116663"/>
    <w:rsid w:val="00125BA7"/>
    <w:rsid w:val="00131A2B"/>
    <w:rsid w:val="00134A75"/>
    <w:rsid w:val="001431ED"/>
    <w:rsid w:val="00145168"/>
    <w:rsid w:val="00150B75"/>
    <w:rsid w:val="00152695"/>
    <w:rsid w:val="00154657"/>
    <w:rsid w:val="00166337"/>
    <w:rsid w:val="00175EE6"/>
    <w:rsid w:val="0018322E"/>
    <w:rsid w:val="0018435E"/>
    <w:rsid w:val="00195DE3"/>
    <w:rsid w:val="001B21AB"/>
    <w:rsid w:val="001B2BE5"/>
    <w:rsid w:val="001B4824"/>
    <w:rsid w:val="001B7231"/>
    <w:rsid w:val="001B7659"/>
    <w:rsid w:val="001D1E3F"/>
    <w:rsid w:val="001E59A3"/>
    <w:rsid w:val="001E5BD3"/>
    <w:rsid w:val="001F1A77"/>
    <w:rsid w:val="001F3D31"/>
    <w:rsid w:val="001F45C0"/>
    <w:rsid w:val="002052D2"/>
    <w:rsid w:val="00210046"/>
    <w:rsid w:val="00215561"/>
    <w:rsid w:val="00220E84"/>
    <w:rsid w:val="002227D3"/>
    <w:rsid w:val="00223945"/>
    <w:rsid w:val="00224A6F"/>
    <w:rsid w:val="002346A4"/>
    <w:rsid w:val="002409DC"/>
    <w:rsid w:val="0024121D"/>
    <w:rsid w:val="0024268B"/>
    <w:rsid w:val="00245B24"/>
    <w:rsid w:val="00262855"/>
    <w:rsid w:val="00262F7C"/>
    <w:rsid w:val="00264290"/>
    <w:rsid w:val="00266CA4"/>
    <w:rsid w:val="00275FC6"/>
    <w:rsid w:val="002777C1"/>
    <w:rsid w:val="00292674"/>
    <w:rsid w:val="00295FA0"/>
    <w:rsid w:val="00296690"/>
    <w:rsid w:val="002A00DA"/>
    <w:rsid w:val="002A1740"/>
    <w:rsid w:val="002A2D46"/>
    <w:rsid w:val="002A3980"/>
    <w:rsid w:val="002A5AF1"/>
    <w:rsid w:val="002B090F"/>
    <w:rsid w:val="002B1E07"/>
    <w:rsid w:val="002B7F3A"/>
    <w:rsid w:val="002C21A1"/>
    <w:rsid w:val="002C399C"/>
    <w:rsid w:val="002C4356"/>
    <w:rsid w:val="002D0168"/>
    <w:rsid w:val="002D0380"/>
    <w:rsid w:val="002D2115"/>
    <w:rsid w:val="002D385C"/>
    <w:rsid w:val="002D6016"/>
    <w:rsid w:val="002E022E"/>
    <w:rsid w:val="002E132F"/>
    <w:rsid w:val="002E1EF2"/>
    <w:rsid w:val="002E3DF0"/>
    <w:rsid w:val="002E618A"/>
    <w:rsid w:val="002F159E"/>
    <w:rsid w:val="002F5C30"/>
    <w:rsid w:val="003011C9"/>
    <w:rsid w:val="00305071"/>
    <w:rsid w:val="003064BE"/>
    <w:rsid w:val="00311962"/>
    <w:rsid w:val="0031275F"/>
    <w:rsid w:val="00314AA8"/>
    <w:rsid w:val="003164F9"/>
    <w:rsid w:val="003205F9"/>
    <w:rsid w:val="0032178B"/>
    <w:rsid w:val="003247CF"/>
    <w:rsid w:val="003315F2"/>
    <w:rsid w:val="0033630A"/>
    <w:rsid w:val="00341575"/>
    <w:rsid w:val="0034483F"/>
    <w:rsid w:val="00345CBF"/>
    <w:rsid w:val="003530D2"/>
    <w:rsid w:val="003579BC"/>
    <w:rsid w:val="003607AC"/>
    <w:rsid w:val="00360912"/>
    <w:rsid w:val="00372D78"/>
    <w:rsid w:val="00377D89"/>
    <w:rsid w:val="00387B2C"/>
    <w:rsid w:val="003931AC"/>
    <w:rsid w:val="00394DA6"/>
    <w:rsid w:val="0039573A"/>
    <w:rsid w:val="003976AE"/>
    <w:rsid w:val="003B0897"/>
    <w:rsid w:val="003B28B2"/>
    <w:rsid w:val="003B4B51"/>
    <w:rsid w:val="003B5F86"/>
    <w:rsid w:val="003C4BCF"/>
    <w:rsid w:val="003D5981"/>
    <w:rsid w:val="003E0BB3"/>
    <w:rsid w:val="003E3241"/>
    <w:rsid w:val="003E4669"/>
    <w:rsid w:val="004000CA"/>
    <w:rsid w:val="00400D0F"/>
    <w:rsid w:val="004024F8"/>
    <w:rsid w:val="00403BD9"/>
    <w:rsid w:val="00415158"/>
    <w:rsid w:val="00415170"/>
    <w:rsid w:val="004173B6"/>
    <w:rsid w:val="00422F2B"/>
    <w:rsid w:val="00423CE5"/>
    <w:rsid w:val="0042549F"/>
    <w:rsid w:val="0043099F"/>
    <w:rsid w:val="00436A9A"/>
    <w:rsid w:val="00443C2F"/>
    <w:rsid w:val="004471E4"/>
    <w:rsid w:val="00447FDF"/>
    <w:rsid w:val="00450487"/>
    <w:rsid w:val="00452D7D"/>
    <w:rsid w:val="00453755"/>
    <w:rsid w:val="00456BAB"/>
    <w:rsid w:val="0046410C"/>
    <w:rsid w:val="00467A57"/>
    <w:rsid w:val="0047264A"/>
    <w:rsid w:val="004732E3"/>
    <w:rsid w:val="004B74D1"/>
    <w:rsid w:val="004C3B24"/>
    <w:rsid w:val="004C3C2C"/>
    <w:rsid w:val="004D409C"/>
    <w:rsid w:val="004E37E9"/>
    <w:rsid w:val="004E4B87"/>
    <w:rsid w:val="004F0629"/>
    <w:rsid w:val="004F192B"/>
    <w:rsid w:val="004F6C84"/>
    <w:rsid w:val="0050099D"/>
    <w:rsid w:val="00500A96"/>
    <w:rsid w:val="00502487"/>
    <w:rsid w:val="00516D91"/>
    <w:rsid w:val="00525227"/>
    <w:rsid w:val="00525FA3"/>
    <w:rsid w:val="00532FA7"/>
    <w:rsid w:val="00542772"/>
    <w:rsid w:val="00542A71"/>
    <w:rsid w:val="00543B7C"/>
    <w:rsid w:val="00543FF6"/>
    <w:rsid w:val="00547086"/>
    <w:rsid w:val="00551078"/>
    <w:rsid w:val="00553338"/>
    <w:rsid w:val="005572E4"/>
    <w:rsid w:val="00561273"/>
    <w:rsid w:val="0056523F"/>
    <w:rsid w:val="005728C5"/>
    <w:rsid w:val="00572AAB"/>
    <w:rsid w:val="00577B9D"/>
    <w:rsid w:val="00587804"/>
    <w:rsid w:val="00596AAD"/>
    <w:rsid w:val="00596F32"/>
    <w:rsid w:val="005A48D1"/>
    <w:rsid w:val="005A5E37"/>
    <w:rsid w:val="005B0B41"/>
    <w:rsid w:val="005B7172"/>
    <w:rsid w:val="005C74EC"/>
    <w:rsid w:val="005D008B"/>
    <w:rsid w:val="005D5294"/>
    <w:rsid w:val="005E0F71"/>
    <w:rsid w:val="005E749B"/>
    <w:rsid w:val="005E7872"/>
    <w:rsid w:val="005F4880"/>
    <w:rsid w:val="0060070E"/>
    <w:rsid w:val="00600F0E"/>
    <w:rsid w:val="00601382"/>
    <w:rsid w:val="00601AE6"/>
    <w:rsid w:val="00605959"/>
    <w:rsid w:val="006111EA"/>
    <w:rsid w:val="00620D5B"/>
    <w:rsid w:val="006330CE"/>
    <w:rsid w:val="00637BD0"/>
    <w:rsid w:val="00637DD2"/>
    <w:rsid w:val="006438F3"/>
    <w:rsid w:val="006457F3"/>
    <w:rsid w:val="00650ADE"/>
    <w:rsid w:val="00651BDF"/>
    <w:rsid w:val="006531A0"/>
    <w:rsid w:val="006560B5"/>
    <w:rsid w:val="006563EF"/>
    <w:rsid w:val="00656D7C"/>
    <w:rsid w:val="00662E46"/>
    <w:rsid w:val="00673424"/>
    <w:rsid w:val="006746AE"/>
    <w:rsid w:val="00677706"/>
    <w:rsid w:val="00682CDD"/>
    <w:rsid w:val="00682F3A"/>
    <w:rsid w:val="00691C80"/>
    <w:rsid w:val="00694F37"/>
    <w:rsid w:val="00695290"/>
    <w:rsid w:val="006A0329"/>
    <w:rsid w:val="006A4B02"/>
    <w:rsid w:val="006B041A"/>
    <w:rsid w:val="006B50D2"/>
    <w:rsid w:val="006B6DB5"/>
    <w:rsid w:val="006B7247"/>
    <w:rsid w:val="006C1166"/>
    <w:rsid w:val="006C1905"/>
    <w:rsid w:val="006C334E"/>
    <w:rsid w:val="006D0C89"/>
    <w:rsid w:val="006D164E"/>
    <w:rsid w:val="006E34B5"/>
    <w:rsid w:val="006E5DDA"/>
    <w:rsid w:val="006F3D5B"/>
    <w:rsid w:val="007053C6"/>
    <w:rsid w:val="00707931"/>
    <w:rsid w:val="00715E8A"/>
    <w:rsid w:val="0072155F"/>
    <w:rsid w:val="00721E62"/>
    <w:rsid w:val="00731526"/>
    <w:rsid w:val="00735685"/>
    <w:rsid w:val="0073698D"/>
    <w:rsid w:val="00741573"/>
    <w:rsid w:val="00741B0C"/>
    <w:rsid w:val="00747F35"/>
    <w:rsid w:val="007504A1"/>
    <w:rsid w:val="00754A70"/>
    <w:rsid w:val="007623B9"/>
    <w:rsid w:val="00765DD0"/>
    <w:rsid w:val="00767CB0"/>
    <w:rsid w:val="00774614"/>
    <w:rsid w:val="00774DA8"/>
    <w:rsid w:val="00777A77"/>
    <w:rsid w:val="00786CB2"/>
    <w:rsid w:val="00793AD9"/>
    <w:rsid w:val="0079448C"/>
    <w:rsid w:val="007A03B7"/>
    <w:rsid w:val="007A1FD2"/>
    <w:rsid w:val="007A71BF"/>
    <w:rsid w:val="007B13EC"/>
    <w:rsid w:val="007B44F5"/>
    <w:rsid w:val="007B4D25"/>
    <w:rsid w:val="007C0E20"/>
    <w:rsid w:val="007E6878"/>
    <w:rsid w:val="007E6CD9"/>
    <w:rsid w:val="007F339B"/>
    <w:rsid w:val="007F51AC"/>
    <w:rsid w:val="007F7520"/>
    <w:rsid w:val="007F7BAC"/>
    <w:rsid w:val="00803A2D"/>
    <w:rsid w:val="008067D1"/>
    <w:rsid w:val="00807A04"/>
    <w:rsid w:val="00807C27"/>
    <w:rsid w:val="00811D01"/>
    <w:rsid w:val="00815CBE"/>
    <w:rsid w:val="008166D4"/>
    <w:rsid w:val="00821FBB"/>
    <w:rsid w:val="00822C0A"/>
    <w:rsid w:val="00835063"/>
    <w:rsid w:val="00842FEE"/>
    <w:rsid w:val="008434DE"/>
    <w:rsid w:val="008458BF"/>
    <w:rsid w:val="00851CC7"/>
    <w:rsid w:val="0086029E"/>
    <w:rsid w:val="008617B0"/>
    <w:rsid w:val="00862E56"/>
    <w:rsid w:val="00863DC9"/>
    <w:rsid w:val="00865BA1"/>
    <w:rsid w:val="00866A5F"/>
    <w:rsid w:val="00867ED9"/>
    <w:rsid w:val="00877EC4"/>
    <w:rsid w:val="00884EB2"/>
    <w:rsid w:val="0089079B"/>
    <w:rsid w:val="00895D21"/>
    <w:rsid w:val="008A0323"/>
    <w:rsid w:val="008A1E98"/>
    <w:rsid w:val="008A383D"/>
    <w:rsid w:val="008A4105"/>
    <w:rsid w:val="008A42D2"/>
    <w:rsid w:val="008A6CC9"/>
    <w:rsid w:val="008B05DE"/>
    <w:rsid w:val="008B3E77"/>
    <w:rsid w:val="008B4B8A"/>
    <w:rsid w:val="008B746D"/>
    <w:rsid w:val="008E358F"/>
    <w:rsid w:val="008E489F"/>
    <w:rsid w:val="008F080D"/>
    <w:rsid w:val="008F0D03"/>
    <w:rsid w:val="0090127A"/>
    <w:rsid w:val="0090586A"/>
    <w:rsid w:val="00912448"/>
    <w:rsid w:val="00913D34"/>
    <w:rsid w:val="00916A57"/>
    <w:rsid w:val="0093146C"/>
    <w:rsid w:val="0093165F"/>
    <w:rsid w:val="0093227B"/>
    <w:rsid w:val="00940DC4"/>
    <w:rsid w:val="0094107D"/>
    <w:rsid w:val="00941855"/>
    <w:rsid w:val="00944036"/>
    <w:rsid w:val="009537ED"/>
    <w:rsid w:val="00956643"/>
    <w:rsid w:val="00957FEC"/>
    <w:rsid w:val="009619D9"/>
    <w:rsid w:val="00976460"/>
    <w:rsid w:val="009848EB"/>
    <w:rsid w:val="00984FC6"/>
    <w:rsid w:val="009873F1"/>
    <w:rsid w:val="009A182B"/>
    <w:rsid w:val="009A2EF6"/>
    <w:rsid w:val="009A3EAA"/>
    <w:rsid w:val="009B275F"/>
    <w:rsid w:val="009B349D"/>
    <w:rsid w:val="009B5810"/>
    <w:rsid w:val="009C226F"/>
    <w:rsid w:val="009C48E0"/>
    <w:rsid w:val="009C6437"/>
    <w:rsid w:val="009D00A0"/>
    <w:rsid w:val="009D490A"/>
    <w:rsid w:val="009D4A81"/>
    <w:rsid w:val="009D5E99"/>
    <w:rsid w:val="009E56E3"/>
    <w:rsid w:val="009F1330"/>
    <w:rsid w:val="00A01FE7"/>
    <w:rsid w:val="00A022D7"/>
    <w:rsid w:val="00A055B0"/>
    <w:rsid w:val="00A13186"/>
    <w:rsid w:val="00A139DD"/>
    <w:rsid w:val="00A40E57"/>
    <w:rsid w:val="00A442BD"/>
    <w:rsid w:val="00A44D80"/>
    <w:rsid w:val="00A52B54"/>
    <w:rsid w:val="00A55F50"/>
    <w:rsid w:val="00A639CE"/>
    <w:rsid w:val="00A666CB"/>
    <w:rsid w:val="00A70382"/>
    <w:rsid w:val="00A70CC4"/>
    <w:rsid w:val="00A74975"/>
    <w:rsid w:val="00A8245A"/>
    <w:rsid w:val="00A82650"/>
    <w:rsid w:val="00A851E4"/>
    <w:rsid w:val="00A92DE9"/>
    <w:rsid w:val="00A970A0"/>
    <w:rsid w:val="00AA01C7"/>
    <w:rsid w:val="00AA63E1"/>
    <w:rsid w:val="00AB3FEE"/>
    <w:rsid w:val="00AC4663"/>
    <w:rsid w:val="00AC54E0"/>
    <w:rsid w:val="00AC5BE9"/>
    <w:rsid w:val="00AD1506"/>
    <w:rsid w:val="00AD1783"/>
    <w:rsid w:val="00AD1E58"/>
    <w:rsid w:val="00AD3D97"/>
    <w:rsid w:val="00AD4DD6"/>
    <w:rsid w:val="00AE57BB"/>
    <w:rsid w:val="00AF019C"/>
    <w:rsid w:val="00AF10D1"/>
    <w:rsid w:val="00AF559F"/>
    <w:rsid w:val="00AF5791"/>
    <w:rsid w:val="00AF6FD1"/>
    <w:rsid w:val="00B0048C"/>
    <w:rsid w:val="00B06046"/>
    <w:rsid w:val="00B07E00"/>
    <w:rsid w:val="00B11F0C"/>
    <w:rsid w:val="00B230EB"/>
    <w:rsid w:val="00B26BFB"/>
    <w:rsid w:val="00B33712"/>
    <w:rsid w:val="00B338D2"/>
    <w:rsid w:val="00B35E10"/>
    <w:rsid w:val="00B4007F"/>
    <w:rsid w:val="00B45F7B"/>
    <w:rsid w:val="00B46EA5"/>
    <w:rsid w:val="00B52377"/>
    <w:rsid w:val="00B54F2A"/>
    <w:rsid w:val="00B64551"/>
    <w:rsid w:val="00B6792E"/>
    <w:rsid w:val="00B72A95"/>
    <w:rsid w:val="00B74C0F"/>
    <w:rsid w:val="00B75D23"/>
    <w:rsid w:val="00B84E21"/>
    <w:rsid w:val="00B862F5"/>
    <w:rsid w:val="00BA0807"/>
    <w:rsid w:val="00BA0C8A"/>
    <w:rsid w:val="00BA219E"/>
    <w:rsid w:val="00BB53F2"/>
    <w:rsid w:val="00BB5556"/>
    <w:rsid w:val="00BB6A33"/>
    <w:rsid w:val="00BC4114"/>
    <w:rsid w:val="00BC4D7D"/>
    <w:rsid w:val="00BD2457"/>
    <w:rsid w:val="00BD5F62"/>
    <w:rsid w:val="00BD72F3"/>
    <w:rsid w:val="00BE58B7"/>
    <w:rsid w:val="00BE59AF"/>
    <w:rsid w:val="00BE6C5D"/>
    <w:rsid w:val="00BE7D96"/>
    <w:rsid w:val="00BF09D0"/>
    <w:rsid w:val="00C04B54"/>
    <w:rsid w:val="00C15C8F"/>
    <w:rsid w:val="00C22EF7"/>
    <w:rsid w:val="00C2406D"/>
    <w:rsid w:val="00C24117"/>
    <w:rsid w:val="00C3453E"/>
    <w:rsid w:val="00C4039B"/>
    <w:rsid w:val="00C411EF"/>
    <w:rsid w:val="00C44151"/>
    <w:rsid w:val="00C45C09"/>
    <w:rsid w:val="00C53DC8"/>
    <w:rsid w:val="00C55E08"/>
    <w:rsid w:val="00C60F59"/>
    <w:rsid w:val="00C649C2"/>
    <w:rsid w:val="00C66BD1"/>
    <w:rsid w:val="00C7315A"/>
    <w:rsid w:val="00C76E25"/>
    <w:rsid w:val="00C95D2C"/>
    <w:rsid w:val="00C96DBF"/>
    <w:rsid w:val="00CA15AA"/>
    <w:rsid w:val="00CA22FF"/>
    <w:rsid w:val="00CA6B35"/>
    <w:rsid w:val="00CB13B9"/>
    <w:rsid w:val="00CB1607"/>
    <w:rsid w:val="00CB6EEF"/>
    <w:rsid w:val="00CB770D"/>
    <w:rsid w:val="00CC5704"/>
    <w:rsid w:val="00CC7116"/>
    <w:rsid w:val="00CD003A"/>
    <w:rsid w:val="00CD3039"/>
    <w:rsid w:val="00CD3CC7"/>
    <w:rsid w:val="00CD518A"/>
    <w:rsid w:val="00CE02D7"/>
    <w:rsid w:val="00CE1D45"/>
    <w:rsid w:val="00CF2A7E"/>
    <w:rsid w:val="00D015D5"/>
    <w:rsid w:val="00D06A2B"/>
    <w:rsid w:val="00D133A3"/>
    <w:rsid w:val="00D15B43"/>
    <w:rsid w:val="00D1630C"/>
    <w:rsid w:val="00D24EB8"/>
    <w:rsid w:val="00D45739"/>
    <w:rsid w:val="00D52A48"/>
    <w:rsid w:val="00D57BE1"/>
    <w:rsid w:val="00D60218"/>
    <w:rsid w:val="00D668B8"/>
    <w:rsid w:val="00D71A9F"/>
    <w:rsid w:val="00D728E5"/>
    <w:rsid w:val="00D7543D"/>
    <w:rsid w:val="00D77388"/>
    <w:rsid w:val="00D8234A"/>
    <w:rsid w:val="00D84B6D"/>
    <w:rsid w:val="00D8569A"/>
    <w:rsid w:val="00D90345"/>
    <w:rsid w:val="00D90B7A"/>
    <w:rsid w:val="00D9148E"/>
    <w:rsid w:val="00D95CAC"/>
    <w:rsid w:val="00DA14FA"/>
    <w:rsid w:val="00DA20E8"/>
    <w:rsid w:val="00DA29EC"/>
    <w:rsid w:val="00DA311C"/>
    <w:rsid w:val="00DA3E2E"/>
    <w:rsid w:val="00DA4CB6"/>
    <w:rsid w:val="00DB4F43"/>
    <w:rsid w:val="00DB7D24"/>
    <w:rsid w:val="00DC15D4"/>
    <w:rsid w:val="00DD38D4"/>
    <w:rsid w:val="00DD5D2B"/>
    <w:rsid w:val="00DD724C"/>
    <w:rsid w:val="00DD72D9"/>
    <w:rsid w:val="00DD7915"/>
    <w:rsid w:val="00DE0DCC"/>
    <w:rsid w:val="00DE3EFE"/>
    <w:rsid w:val="00DE6C07"/>
    <w:rsid w:val="00DF51F9"/>
    <w:rsid w:val="00DF64CE"/>
    <w:rsid w:val="00E001DC"/>
    <w:rsid w:val="00E00550"/>
    <w:rsid w:val="00E05DDF"/>
    <w:rsid w:val="00E131DC"/>
    <w:rsid w:val="00E13FC7"/>
    <w:rsid w:val="00E14A23"/>
    <w:rsid w:val="00E2125B"/>
    <w:rsid w:val="00E2574E"/>
    <w:rsid w:val="00E310BD"/>
    <w:rsid w:val="00E36041"/>
    <w:rsid w:val="00E4035C"/>
    <w:rsid w:val="00E452C6"/>
    <w:rsid w:val="00E45867"/>
    <w:rsid w:val="00E5771B"/>
    <w:rsid w:val="00E6019A"/>
    <w:rsid w:val="00E60592"/>
    <w:rsid w:val="00E626D5"/>
    <w:rsid w:val="00E62EA1"/>
    <w:rsid w:val="00E64039"/>
    <w:rsid w:val="00E71548"/>
    <w:rsid w:val="00E737DA"/>
    <w:rsid w:val="00E76D03"/>
    <w:rsid w:val="00E80B72"/>
    <w:rsid w:val="00E80F39"/>
    <w:rsid w:val="00E94E08"/>
    <w:rsid w:val="00EA035D"/>
    <w:rsid w:val="00EB0466"/>
    <w:rsid w:val="00EB10E8"/>
    <w:rsid w:val="00EB1941"/>
    <w:rsid w:val="00EB35F4"/>
    <w:rsid w:val="00EB4D7F"/>
    <w:rsid w:val="00EB68CA"/>
    <w:rsid w:val="00EC4D5D"/>
    <w:rsid w:val="00ED127C"/>
    <w:rsid w:val="00ED1DF3"/>
    <w:rsid w:val="00ED21BE"/>
    <w:rsid w:val="00ED4B2E"/>
    <w:rsid w:val="00ED5D65"/>
    <w:rsid w:val="00ED6708"/>
    <w:rsid w:val="00EE2D9D"/>
    <w:rsid w:val="00EF08A4"/>
    <w:rsid w:val="00EF0D41"/>
    <w:rsid w:val="00EF1760"/>
    <w:rsid w:val="00EF1C22"/>
    <w:rsid w:val="00EF3724"/>
    <w:rsid w:val="00EF3CFE"/>
    <w:rsid w:val="00F055AD"/>
    <w:rsid w:val="00F06851"/>
    <w:rsid w:val="00F078CF"/>
    <w:rsid w:val="00F07A84"/>
    <w:rsid w:val="00F13954"/>
    <w:rsid w:val="00F23781"/>
    <w:rsid w:val="00F2791C"/>
    <w:rsid w:val="00F31AF3"/>
    <w:rsid w:val="00F35FD5"/>
    <w:rsid w:val="00F408DE"/>
    <w:rsid w:val="00F44730"/>
    <w:rsid w:val="00F620C7"/>
    <w:rsid w:val="00F63D6C"/>
    <w:rsid w:val="00F67270"/>
    <w:rsid w:val="00F74BFC"/>
    <w:rsid w:val="00F81297"/>
    <w:rsid w:val="00F82C23"/>
    <w:rsid w:val="00F93156"/>
    <w:rsid w:val="00FA44C1"/>
    <w:rsid w:val="00FB2653"/>
    <w:rsid w:val="00FB3157"/>
    <w:rsid w:val="00FB3CA5"/>
    <w:rsid w:val="00FC2D77"/>
    <w:rsid w:val="00FC6F83"/>
    <w:rsid w:val="00FC7F9A"/>
    <w:rsid w:val="00FD4C8F"/>
    <w:rsid w:val="00FD4E0F"/>
    <w:rsid w:val="00FD6A51"/>
    <w:rsid w:val="00FD7122"/>
    <w:rsid w:val="00FD7846"/>
    <w:rsid w:val="00FD7852"/>
    <w:rsid w:val="00FE4713"/>
    <w:rsid w:val="00FE5274"/>
    <w:rsid w:val="00FF00F3"/>
    <w:rsid w:val="00FF0A64"/>
    <w:rsid w:val="00FF44CB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E094"/>
  <w15:docId w15:val="{8D09F63B-3D90-451A-AC11-D34B2C1C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1B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1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A71BF"/>
    <w:pPr>
      <w:keepNext/>
      <w:keepLines/>
      <w:shd w:val="clear" w:color="auto" w:fill="FFFFFF"/>
      <w:spacing w:before="200" w:after="0" w:line="240" w:lineRule="auto"/>
      <w:outlineLvl w:val="2"/>
    </w:pPr>
    <w:rPr>
      <w:rFonts w:ascii="Arial" w:eastAsia="Times New Roman" w:hAnsi="Arial"/>
      <w:b/>
      <w:bCs/>
      <w:color w:val="000000"/>
      <w:sz w:val="24"/>
      <w:u w:val="single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A71B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link w:val="Nagwek3"/>
    <w:uiPriority w:val="9"/>
    <w:rsid w:val="007A71BF"/>
    <w:rPr>
      <w:rFonts w:ascii="Arial" w:eastAsia="Times New Roman" w:hAnsi="Arial" w:cs="Times New Roman"/>
      <w:b/>
      <w:bCs/>
      <w:color w:val="000000"/>
      <w:sz w:val="24"/>
      <w:u w:val="single"/>
      <w:shd w:val="clear" w:color="auto" w:fill="FFFFFF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A71B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A71BF"/>
    <w:rPr>
      <w:vertAlign w:val="superscript"/>
    </w:rPr>
  </w:style>
  <w:style w:type="table" w:styleId="Tabela-Siatka">
    <w:name w:val="Table Grid"/>
    <w:basedOn w:val="Standardowy"/>
    <w:rsid w:val="007A71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A71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71B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7A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71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1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1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A71B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71BF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7A71B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71B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7A7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A71BF"/>
    <w:pPr>
      <w:spacing w:before="240" w:after="0" w:line="360" w:lineRule="atLeast"/>
      <w:jc w:val="both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7A71BF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customStyle="1" w:styleId="Akapitzlist1">
    <w:name w:val="Akapit z listą1"/>
    <w:basedOn w:val="Normalny"/>
    <w:rsid w:val="007A71BF"/>
    <w:pPr>
      <w:spacing w:after="200" w:line="276" w:lineRule="auto"/>
      <w:ind w:left="720"/>
    </w:pPr>
    <w:rPr>
      <w:rFonts w:eastAsia="Times New Roman" w:cs="Calibri"/>
    </w:rPr>
  </w:style>
  <w:style w:type="character" w:customStyle="1" w:styleId="Kolorowalistaakcent1Znak">
    <w:name w:val="Kolorowa lista — akcent 1 Znak"/>
    <w:link w:val="Kolorowalistaakcent1"/>
    <w:uiPriority w:val="34"/>
    <w:rsid w:val="007A71B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1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71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A71B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A71B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1BF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7A71BF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dniasiatka1akcent21">
    <w:name w:val="Średnia siatka 1 — akcent 21"/>
    <w:basedOn w:val="Normalny"/>
    <w:link w:val="redniasiatka1akcent2Znak"/>
    <w:uiPriority w:val="34"/>
    <w:qFormat/>
    <w:rsid w:val="00EF0D41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"/>
    <w:uiPriority w:val="34"/>
    <w:rsid w:val="00EF0D41"/>
    <w:rPr>
      <w:sz w:val="22"/>
      <w:szCs w:val="22"/>
      <w:lang w:val="x-non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A01C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BA41-5DD1-49F1-8BD0-C478BC88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1425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</CharactersWithSpaces>
  <SharedDoc>false</SharedDoc>
  <HLinks>
    <vt:vector size="12" baseType="variant">
      <vt:variant>
        <vt:i4>3276883</vt:i4>
      </vt:variant>
      <vt:variant>
        <vt:i4>3</vt:i4>
      </vt:variant>
      <vt:variant>
        <vt:i4>0</vt:i4>
      </vt:variant>
      <vt:variant>
        <vt:i4>5</vt:i4>
      </vt:variant>
      <vt:variant>
        <vt:lpwstr>mailto:marta.oles@ironteam.pl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https://bug.ironteam.pl/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Kochańska Beata</cp:lastModifiedBy>
  <cp:revision>8</cp:revision>
  <cp:lastPrinted>2023-08-22T10:16:00Z</cp:lastPrinted>
  <dcterms:created xsi:type="dcterms:W3CDTF">2024-03-06T07:00:00Z</dcterms:created>
  <dcterms:modified xsi:type="dcterms:W3CDTF">2024-03-06T10:31:00Z</dcterms:modified>
</cp:coreProperties>
</file>