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396F1815" w:rsidR="00211E13" w:rsidRDefault="00000000">
      <w:pPr>
        <w:pStyle w:val="Nagwek1"/>
        <w:ind w:left="668" w:right="719"/>
      </w:pPr>
      <w:r>
        <w:t>UMOWA NR DTiZP/201/....../202</w:t>
      </w:r>
      <w:r w:rsidR="00582F60">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75FBBDAF" w:rsidR="00211E13" w:rsidRDefault="00000000">
      <w:pPr>
        <w:spacing w:after="0"/>
        <w:ind w:left="-5" w:right="54"/>
      </w:pPr>
      <w:r>
        <w:t>w dniu ….....202</w:t>
      </w:r>
      <w:r w:rsidR="00582F60">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xml:space="preserve">, w rezultacie dokonania przez Zamawiającego wyboru oferty Wykonawcy w przetargu przeprowadzonym w trybie podstawowym bez negocjacji zgodnie z ustawą Prawo zamówień publicznych z dnia 11 września 2019 r. (t.j.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3C021C43" w:rsidR="00211E13" w:rsidRDefault="00000000">
      <w:pPr>
        <w:numPr>
          <w:ilvl w:val="0"/>
          <w:numId w:val="2"/>
        </w:numPr>
        <w:spacing w:after="12"/>
        <w:ind w:right="54" w:hanging="240"/>
      </w:pPr>
      <w:r>
        <w:t>Zamawiający zleca, a Wykonawca zobowiązuje się wykonać roboty budowlane (dalej także: roboty) na inwestycji pn.:</w:t>
      </w:r>
      <w:r>
        <w:rPr>
          <w:b/>
        </w:rPr>
        <w:t xml:space="preserve"> ,,</w:t>
      </w:r>
      <w:r w:rsidR="00C91094" w:rsidRPr="00C91094">
        <w:t xml:space="preserve"> </w:t>
      </w:r>
      <w:r w:rsidR="00C91094" w:rsidRPr="00C91094">
        <w:rPr>
          <w:b/>
        </w:rPr>
        <w:t>Przebudowa drogi powiatowej nr 1329D polegająca na budowie chodnika w miejscowości Domanowice z podziałem na etapy – Etap II na odcinku od początku zabudowań od strony Trzebnicy do skrzyżowania z drogą powiatową nr 1331D, gmina Trzebnica</w:t>
      </w:r>
      <w:r>
        <w:rPr>
          <w:b/>
        </w:rPr>
        <w:t xml:space="preserve">”.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7777777" w:rsidR="00211E13" w:rsidRDefault="00000000">
      <w:pPr>
        <w:numPr>
          <w:ilvl w:val="1"/>
          <w:numId w:val="2"/>
        </w:numPr>
        <w:spacing w:after="197"/>
        <w:ind w:right="54" w:hanging="420"/>
      </w:pPr>
      <w:r>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77777777" w:rsidR="00211E13" w:rsidRDefault="00000000">
      <w:pPr>
        <w:numPr>
          <w:ilvl w:val="1"/>
          <w:numId w:val="2"/>
        </w:numPr>
        <w:spacing w:after="198"/>
        <w:ind w:right="54" w:hanging="420"/>
      </w:pPr>
      <w:r>
        <w:t xml:space="preserve">Przedmiar robót, </w:t>
      </w:r>
    </w:p>
    <w:p w14:paraId="41AD28B8" w14:textId="77777777" w:rsidR="00211E13" w:rsidRDefault="00000000">
      <w:pPr>
        <w:numPr>
          <w:ilvl w:val="1"/>
          <w:numId w:val="2"/>
        </w:numPr>
        <w:spacing w:after="197"/>
        <w:ind w:right="54" w:hanging="420"/>
      </w:pPr>
      <w:r>
        <w:t xml:space="preserve">Kosztorys ofertowy Wykonawcy. </w:t>
      </w:r>
    </w:p>
    <w:p w14:paraId="2AFFE1E1" w14:textId="77777777" w:rsidR="00211E13" w:rsidRDefault="0000000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4A478718" w:rsidR="00211E13" w:rsidRDefault="00000000">
      <w:pPr>
        <w:numPr>
          <w:ilvl w:val="0"/>
          <w:numId w:val="4"/>
        </w:numPr>
        <w:spacing w:after="3"/>
        <w:ind w:right="54"/>
      </w:pPr>
      <w:r>
        <w:t xml:space="preserve">Wykonawca zobowiązany jest do wykonania przedmiotu umowy </w:t>
      </w:r>
      <w:r>
        <w:rPr>
          <w:b/>
        </w:rPr>
        <w:t xml:space="preserve">w terminie </w:t>
      </w:r>
      <w:r w:rsidR="00582F60">
        <w:rPr>
          <w:b/>
        </w:rPr>
        <w:t xml:space="preserve">5 miesięcy </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Zgodnie z umową Wykonawca jest wytwórcą odpadów w rozumieniu rt. 3 ust. 1 pkt 32 ustawy  z dnia</w:t>
      </w:r>
      <w:r>
        <w:rPr>
          <w:color w:val="FF0000"/>
        </w:rPr>
        <w:t xml:space="preserve"> </w:t>
      </w:r>
      <w:r>
        <w:t xml:space="preserve">14 grudnia 2012 r. o odpada–ch -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7F396A79" w14:textId="77777777" w:rsidR="00211E13" w:rsidRDefault="00000000">
      <w:pPr>
        <w:spacing w:after="65" w:line="259" w:lineRule="auto"/>
        <w:ind w:left="-5"/>
        <w:jc w:val="left"/>
      </w:pPr>
      <w:r>
        <w:rPr>
          <w:b/>
        </w:rPr>
        <w:t>wynagrodzenie ogółem netto: .......................................</w:t>
      </w:r>
      <w:r>
        <w:t xml:space="preserve"> zł </w:t>
      </w:r>
    </w:p>
    <w:p w14:paraId="58B6AAD4" w14:textId="77777777" w:rsidR="00211E13" w:rsidRDefault="00000000">
      <w:pPr>
        <w:ind w:left="-5" w:right="54"/>
      </w:pPr>
      <w:r>
        <w:t xml:space="preserve">(słownie zł.: …..............................................................................................................................) podatek VAT w wysokości 23 % tj. …................................................. zł </w:t>
      </w:r>
    </w:p>
    <w:p w14:paraId="72C47622" w14:textId="77777777" w:rsidR="00211E13" w:rsidRDefault="00000000">
      <w:pPr>
        <w:ind w:left="-5" w:right="170"/>
      </w:pPr>
      <w:r>
        <w:lastRenderedPageBreak/>
        <w:t xml:space="preserve">(słownie zł.: …..........................................................................................................) </w:t>
      </w:r>
      <w:r>
        <w:rPr>
          <w:b/>
        </w:rPr>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0BF92E29" w14:textId="77777777" w:rsidR="00211E13"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w:t>
      </w:r>
      <w:r>
        <w:lastRenderedPageBreak/>
        <w:t xml:space="preserve">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w:t>
      </w:r>
      <w:r>
        <w:lastRenderedPageBreak/>
        <w:t xml:space="preserve">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351671A5" w:rsidR="00211E13" w:rsidRDefault="00000000">
      <w:pPr>
        <w:numPr>
          <w:ilvl w:val="0"/>
          <w:numId w:val="15"/>
        </w:numPr>
        <w:spacing w:after="9"/>
        <w:ind w:right="54" w:hanging="360"/>
      </w:pPr>
      <w:r>
        <w:t xml:space="preserve">Wycenę robót zamiennych Wykonawca proponuje, a Zamawiający zatwierdza na podstawie cen jednostkowych wyszczególnionych w kosztorysie ofertowym, a w przypadku braku  w </w:t>
      </w:r>
      <w:r>
        <w:lastRenderedPageBreak/>
        <w:t>kosztorysie wówczas w SEKOCENBUD (Biuletyn cen robót ziemnych i inżynieryjnych BRZ) dla I</w:t>
      </w:r>
      <w:r w:rsidR="00582F60">
        <w:t>V</w:t>
      </w:r>
      <w:r>
        <w:t xml:space="preserve"> kwartału 2023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lastRenderedPageBreak/>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 </w:t>
      </w:r>
    </w:p>
    <w:p w14:paraId="78E7ED18" w14:textId="118050BE" w:rsidR="00211E13" w:rsidRDefault="00000000">
      <w:pPr>
        <w:numPr>
          <w:ilvl w:val="0"/>
          <w:numId w:val="17"/>
        </w:numPr>
        <w:ind w:right="54" w:hanging="360"/>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C91094">
        <w:t>1.0</w:t>
      </w:r>
      <w:r w:rsidRPr="00064BB1">
        <w:t>00.</w:t>
      </w:r>
      <w:r>
        <w:t xml:space="preserve">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7777777" w:rsidR="00211E13" w:rsidRDefault="0000000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t xml:space="preserve">70% kwoty zabezpieczenia należytego wykonania umowy, Zamawiający zwróci w terminie 30 dni od wykonania zamówienia po bezusterkowym odbiorze przedmiotu umowy, </w:t>
      </w:r>
    </w:p>
    <w:p w14:paraId="70A5A78B" w14:textId="1A24F08A" w:rsidR="00211E13" w:rsidRDefault="00000000">
      <w:pPr>
        <w:numPr>
          <w:ilvl w:val="0"/>
          <w:numId w:val="19"/>
        </w:numPr>
        <w:spacing w:after="10"/>
        <w:ind w:right="54" w:hanging="360"/>
      </w:pPr>
      <w:r>
        <w:t xml:space="preserve">30% kwoty zabezpieczenia należytego wykonania umowy wniesionego Zamawiający zwróci  w </w:t>
      </w:r>
      <w:r w:rsidR="006D20A6">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lastRenderedPageBreak/>
        <w:t xml:space="preserve">§ 15 </w:t>
      </w:r>
    </w:p>
    <w:p w14:paraId="6D409C95" w14:textId="162C9728" w:rsidR="00211E13" w:rsidRDefault="00000000">
      <w:pPr>
        <w:numPr>
          <w:ilvl w:val="0"/>
          <w:numId w:val="20"/>
        </w:numPr>
        <w:ind w:right="54" w:hanging="360"/>
      </w:pPr>
      <w:r>
        <w:t xml:space="preserve">Wykonawca </w:t>
      </w:r>
      <w:r>
        <w:rPr>
          <w:b/>
        </w:rPr>
        <w:t xml:space="preserve">udziela </w:t>
      </w:r>
      <w:r w:rsidR="00582F60">
        <w:rPr>
          <w:b/>
        </w:rPr>
        <w:t>….</w:t>
      </w:r>
      <w:r>
        <w:rPr>
          <w:b/>
        </w:rPr>
        <w:t xml:space="preserve">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Default="00000000">
      <w:pPr>
        <w:numPr>
          <w:ilvl w:val="0"/>
          <w:numId w:val="20"/>
        </w:numPr>
        <w:spacing w:after="0"/>
        <w:ind w:right="54" w:hanging="360"/>
      </w:pPr>
      <w:r>
        <w:t>Wykonawca udziela</w:t>
      </w:r>
      <w:r>
        <w:rPr>
          <w:b/>
        </w:rPr>
        <w:t xml:space="preserve"> </w:t>
      </w:r>
      <w:r w:rsidR="00582F60">
        <w:rPr>
          <w:b/>
        </w:rPr>
        <w:t>….</w:t>
      </w:r>
      <w:r>
        <w:rPr>
          <w:b/>
        </w:rPr>
        <w:t xml:space="preserve">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3611A845" w:rsidR="00211E13" w:rsidRDefault="00000000">
      <w:pPr>
        <w:numPr>
          <w:ilvl w:val="1"/>
          <w:numId w:val="21"/>
        </w:numPr>
        <w:spacing w:after="0"/>
        <w:ind w:right="54" w:hanging="360"/>
      </w:pPr>
      <w:r>
        <w:t>Za zwłokę w wykonaniu któregokolwiek z obowiązków określonych w par. 5 ust. 17-2</w:t>
      </w:r>
      <w:r w:rsidR="006D20A6">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t>
      </w:r>
      <w:r>
        <w:lastRenderedPageBreak/>
        <w:t xml:space="preserve">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lastRenderedPageBreak/>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lastRenderedPageBreak/>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55B01C15" w14:textId="77777777" w:rsidR="00AB2725" w:rsidRDefault="00AB2725">
      <w:pPr>
        <w:spacing w:after="66" w:line="259" w:lineRule="auto"/>
        <w:ind w:right="46"/>
        <w:jc w:val="right"/>
        <w:rPr>
          <w:b/>
        </w:rPr>
      </w:pPr>
    </w:p>
    <w:p w14:paraId="034F6304" w14:textId="77777777" w:rsidR="00AB2725" w:rsidRDefault="00AB2725">
      <w:pPr>
        <w:spacing w:after="66" w:line="259" w:lineRule="auto"/>
        <w:ind w:right="46"/>
        <w:jc w:val="right"/>
        <w:rPr>
          <w:b/>
        </w:rPr>
      </w:pPr>
    </w:p>
    <w:p w14:paraId="791DC5A0" w14:textId="77777777" w:rsidR="00AB2725" w:rsidRDefault="00AB2725">
      <w:pPr>
        <w:spacing w:after="66" w:line="259" w:lineRule="auto"/>
        <w:ind w:right="46"/>
        <w:jc w:val="right"/>
        <w:rPr>
          <w:b/>
        </w:rPr>
      </w:pPr>
    </w:p>
    <w:p w14:paraId="022A2AA1" w14:textId="77777777" w:rsidR="00AB2725" w:rsidRDefault="00AB2725">
      <w:pPr>
        <w:spacing w:after="66" w:line="259" w:lineRule="auto"/>
        <w:ind w:right="46"/>
        <w:jc w:val="right"/>
        <w:rPr>
          <w:b/>
        </w:rPr>
      </w:pPr>
    </w:p>
    <w:p w14:paraId="18CAD8DD" w14:textId="77777777" w:rsidR="00AB2725" w:rsidRDefault="00AB2725">
      <w:pPr>
        <w:spacing w:after="66" w:line="259" w:lineRule="auto"/>
        <w:ind w:right="46"/>
        <w:jc w:val="right"/>
        <w:rPr>
          <w:b/>
        </w:rPr>
      </w:pPr>
    </w:p>
    <w:p w14:paraId="2C2E25DF" w14:textId="77777777" w:rsidR="00AB2725" w:rsidRDefault="00AB2725">
      <w:pPr>
        <w:spacing w:after="66" w:line="259" w:lineRule="auto"/>
        <w:ind w:right="46"/>
        <w:jc w:val="right"/>
        <w:rPr>
          <w:b/>
        </w:rPr>
      </w:pPr>
    </w:p>
    <w:p w14:paraId="322AE5B3" w14:textId="77777777" w:rsidR="00AB2725" w:rsidRDefault="00AB2725">
      <w:pPr>
        <w:spacing w:after="66" w:line="259" w:lineRule="auto"/>
        <w:ind w:right="46"/>
        <w:jc w:val="right"/>
        <w:rPr>
          <w:b/>
        </w:rPr>
      </w:pPr>
    </w:p>
    <w:p w14:paraId="464BA5E8" w14:textId="77777777" w:rsidR="00AB2725" w:rsidRDefault="00AB2725">
      <w:pPr>
        <w:spacing w:after="66" w:line="259" w:lineRule="auto"/>
        <w:ind w:right="46"/>
        <w:jc w:val="right"/>
        <w:rPr>
          <w:b/>
        </w:rPr>
      </w:pPr>
    </w:p>
    <w:p w14:paraId="33AF66E6" w14:textId="77777777" w:rsidR="00AB2725" w:rsidRDefault="00AB2725">
      <w:pPr>
        <w:spacing w:after="66" w:line="259" w:lineRule="auto"/>
        <w:ind w:right="46"/>
        <w:jc w:val="right"/>
        <w:rPr>
          <w:b/>
        </w:rPr>
      </w:pPr>
    </w:p>
    <w:p w14:paraId="29F0AA10" w14:textId="77777777" w:rsidR="00AB2725" w:rsidRDefault="00AB2725">
      <w:pPr>
        <w:spacing w:after="66" w:line="259" w:lineRule="auto"/>
        <w:ind w:right="46"/>
        <w:jc w:val="right"/>
        <w:rPr>
          <w:b/>
        </w:rPr>
      </w:pPr>
    </w:p>
    <w:p w14:paraId="1F56F0D5" w14:textId="77777777" w:rsidR="00AB2725" w:rsidRDefault="00AB2725">
      <w:pPr>
        <w:spacing w:after="66" w:line="259" w:lineRule="auto"/>
        <w:ind w:right="46"/>
        <w:jc w:val="right"/>
        <w:rPr>
          <w:b/>
        </w:rPr>
      </w:pPr>
    </w:p>
    <w:p w14:paraId="76999E96" w14:textId="77777777" w:rsidR="00AB2725" w:rsidRDefault="00AB2725">
      <w:pPr>
        <w:spacing w:after="66" w:line="259" w:lineRule="auto"/>
        <w:ind w:right="46"/>
        <w:jc w:val="right"/>
        <w:rPr>
          <w:b/>
        </w:rPr>
      </w:pPr>
    </w:p>
    <w:p w14:paraId="249AE7B9" w14:textId="77777777" w:rsidR="00AB2725" w:rsidRDefault="00AB2725">
      <w:pPr>
        <w:spacing w:after="66" w:line="259" w:lineRule="auto"/>
        <w:ind w:right="46"/>
        <w:jc w:val="right"/>
        <w:rPr>
          <w:b/>
        </w:rPr>
      </w:pPr>
    </w:p>
    <w:p w14:paraId="713E6A3C" w14:textId="77777777" w:rsidR="00AB2725" w:rsidRDefault="00AB2725">
      <w:pPr>
        <w:spacing w:after="66" w:line="259" w:lineRule="auto"/>
        <w:ind w:right="46"/>
        <w:jc w:val="right"/>
        <w:rPr>
          <w:b/>
        </w:rPr>
      </w:pPr>
    </w:p>
    <w:p w14:paraId="4AD6082D" w14:textId="77777777" w:rsidR="00AB2725" w:rsidRDefault="00AB2725">
      <w:pPr>
        <w:spacing w:after="66" w:line="259" w:lineRule="auto"/>
        <w:ind w:right="46"/>
        <w:jc w:val="right"/>
        <w:rPr>
          <w:b/>
        </w:rPr>
      </w:pPr>
    </w:p>
    <w:p w14:paraId="18FB6B80" w14:textId="77777777" w:rsidR="00AB2725" w:rsidRDefault="00AB2725">
      <w:pPr>
        <w:spacing w:after="66" w:line="259" w:lineRule="auto"/>
        <w:ind w:right="46"/>
        <w:jc w:val="right"/>
        <w:rPr>
          <w:b/>
        </w:rPr>
      </w:pPr>
    </w:p>
    <w:p w14:paraId="45199FE2" w14:textId="77777777" w:rsidR="00AB2725" w:rsidRDefault="00AB2725">
      <w:pPr>
        <w:spacing w:after="66" w:line="259" w:lineRule="auto"/>
        <w:ind w:right="46"/>
        <w:jc w:val="right"/>
        <w:rPr>
          <w:b/>
        </w:rPr>
      </w:pPr>
    </w:p>
    <w:p w14:paraId="0BD9E04D" w14:textId="0057D882" w:rsidR="00211E13" w:rsidRDefault="00000000">
      <w:pPr>
        <w:spacing w:after="66" w:line="259" w:lineRule="auto"/>
        <w:ind w:right="46"/>
        <w:jc w:val="right"/>
      </w:pPr>
      <w:r>
        <w:rPr>
          <w:b/>
        </w:rPr>
        <w:t xml:space="preserve"> </w:t>
      </w: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06A7" w14:textId="77777777" w:rsidR="00570F47" w:rsidRDefault="00570F47">
      <w:pPr>
        <w:spacing w:after="0" w:line="240" w:lineRule="auto"/>
      </w:pPr>
      <w:r>
        <w:separator/>
      </w:r>
    </w:p>
  </w:endnote>
  <w:endnote w:type="continuationSeparator" w:id="0">
    <w:p w14:paraId="1EAA1E8F" w14:textId="77777777" w:rsidR="00570F47" w:rsidRDefault="0057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6E99" w14:textId="77777777" w:rsidR="00570F47" w:rsidRDefault="00570F47">
      <w:pPr>
        <w:spacing w:after="0" w:line="240" w:lineRule="auto"/>
      </w:pPr>
      <w:r>
        <w:separator/>
      </w:r>
    </w:p>
  </w:footnote>
  <w:footnote w:type="continuationSeparator" w:id="0">
    <w:p w14:paraId="3AEFF06E" w14:textId="77777777" w:rsidR="00570F47" w:rsidRDefault="00570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211E13"/>
    <w:rsid w:val="00253E4C"/>
    <w:rsid w:val="00260B9C"/>
    <w:rsid w:val="00477437"/>
    <w:rsid w:val="00504103"/>
    <w:rsid w:val="0053745E"/>
    <w:rsid w:val="00570F47"/>
    <w:rsid w:val="00582F60"/>
    <w:rsid w:val="006D20A6"/>
    <w:rsid w:val="00803C1C"/>
    <w:rsid w:val="008A5618"/>
    <w:rsid w:val="009A421B"/>
    <w:rsid w:val="00AB2725"/>
    <w:rsid w:val="00C91094"/>
    <w:rsid w:val="00E30363"/>
    <w:rsid w:val="00E96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6869</Words>
  <Characters>41217</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4</cp:revision>
  <dcterms:created xsi:type="dcterms:W3CDTF">2023-11-08T06:26:00Z</dcterms:created>
  <dcterms:modified xsi:type="dcterms:W3CDTF">2024-02-12T12:53:00Z</dcterms:modified>
</cp:coreProperties>
</file>