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43F9" w14:textId="6A0458C4" w:rsidR="00BB489E"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B489E"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00BB489E" w:rsidRPr="00026ABC">
        <w:rPr>
          <w:rFonts w:ascii="Century Gothic" w:eastAsia="Times New Roman" w:hAnsi="Century Gothic" w:cs="Arial"/>
          <w:sz w:val="18"/>
          <w:szCs w:val="18"/>
          <w:lang w:eastAsia="ar-SA"/>
        </w:rPr>
        <w:t>.</w:t>
      </w:r>
      <w:r w:rsidR="007A1825">
        <w:rPr>
          <w:rFonts w:ascii="Century Gothic" w:eastAsia="Times New Roman" w:hAnsi="Century Gothic" w:cs="Arial"/>
          <w:sz w:val="18"/>
          <w:szCs w:val="18"/>
          <w:lang w:eastAsia="ar-SA"/>
        </w:rPr>
        <w:t>242</w:t>
      </w:r>
      <w:r w:rsidR="00A506D1">
        <w:rPr>
          <w:rFonts w:ascii="Century Gothic" w:eastAsia="Times New Roman" w:hAnsi="Century Gothic" w:cs="Arial"/>
          <w:sz w:val="18"/>
          <w:szCs w:val="18"/>
          <w:lang w:eastAsia="ar-SA"/>
        </w:rPr>
        <w:t>.</w:t>
      </w:r>
      <w:r w:rsidR="007A1825">
        <w:rPr>
          <w:rFonts w:ascii="Century Gothic" w:eastAsia="Times New Roman" w:hAnsi="Century Gothic" w:cs="Arial"/>
          <w:sz w:val="18"/>
          <w:szCs w:val="18"/>
          <w:lang w:eastAsia="ar-SA"/>
        </w:rPr>
        <w:t>33</w:t>
      </w:r>
      <w:r w:rsidR="00A506D1">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423D6B4" w14:textId="77777777" w:rsidR="00BE0284" w:rsidRPr="00026ABC"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p>
    <w:p w14:paraId="513F6D37" w14:textId="7236C533" w:rsidR="00BB489E" w:rsidRPr="009B4D8D" w:rsidRDefault="00BB489E" w:rsidP="00BE0284">
      <w:pPr>
        <w:tabs>
          <w:tab w:val="left" w:pos="708"/>
        </w:tabs>
        <w:suppressAutoHyphens/>
        <w:spacing w:after="0" w:line="240" w:lineRule="auto"/>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BE0284">
      <w:pPr>
        <w:suppressAutoHyphens/>
        <w:spacing w:after="0" w:line="240" w:lineRule="auto"/>
        <w:jc w:val="center"/>
        <w:rPr>
          <w:rFonts w:ascii="Century Gothic" w:eastAsia="Times New Roman" w:hAnsi="Century Gothic" w:cs="Arial"/>
          <w:b/>
          <w:sz w:val="18"/>
          <w:szCs w:val="18"/>
          <w:lang w:eastAsia="ar-SA"/>
        </w:rPr>
      </w:pPr>
    </w:p>
    <w:p w14:paraId="4A32C80A" w14:textId="5BA687FC" w:rsidR="006A4E42" w:rsidRPr="00832F19" w:rsidRDefault="006A4E42" w:rsidP="00BE0284">
      <w:pPr>
        <w:suppressAutoHyphens/>
        <w:spacing w:after="0" w:line="240" w:lineRule="auto"/>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0"/>
          <w:szCs w:val="20"/>
          <w:lang w:eastAsia="ar-SA"/>
        </w:rPr>
      </w:pPr>
    </w:p>
    <w:p w14:paraId="410CD06C" w14:textId="59C4D8B8" w:rsidR="00BB489E" w:rsidRPr="00BE0284" w:rsidRDefault="002D7EC4" w:rsidP="00BE0284">
      <w:pPr>
        <w:tabs>
          <w:tab w:val="left" w:pos="2580"/>
        </w:tabs>
        <w:suppressAutoHyphens/>
        <w:spacing w:after="0" w:line="240" w:lineRule="auto"/>
        <w:jc w:val="center"/>
        <w:rPr>
          <w:rFonts w:ascii="Century Gothic" w:eastAsia="Times New Roman" w:hAnsi="Century Gothic" w:cs="Arial"/>
          <w:b/>
          <w:sz w:val="28"/>
          <w:szCs w:val="28"/>
          <w:u w:val="single"/>
          <w:lang w:eastAsia="ar-SA"/>
        </w:rPr>
      </w:pPr>
      <w:bookmarkStart w:id="0" w:name="_Hlk72219252"/>
      <w:r w:rsidRPr="00BE0284">
        <w:rPr>
          <w:rFonts w:ascii="Century Gothic" w:eastAsia="Times New Roman" w:hAnsi="Century Gothic" w:cs="Arial"/>
          <w:b/>
          <w:sz w:val="28"/>
          <w:szCs w:val="28"/>
          <w:u w:val="single"/>
          <w:lang w:eastAsia="ar-SA"/>
        </w:rPr>
        <w:t>Dostawy produktów farmaceutycznych</w:t>
      </w:r>
    </w:p>
    <w:bookmarkEnd w:id="0"/>
    <w:p w14:paraId="1CDE07AE" w14:textId="17121FAD" w:rsidR="0079421F" w:rsidRDefault="0079421F"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BBD48F" w14:textId="77777777" w:rsidR="001709A6" w:rsidRPr="009B4D8D" w:rsidRDefault="001709A6"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A49E65" w14:textId="65877F20" w:rsidR="00BB489E" w:rsidRPr="009B4D8D" w:rsidRDefault="00BB489E" w:rsidP="00BE0284">
      <w:pPr>
        <w:tabs>
          <w:tab w:val="left" w:pos="708"/>
        </w:tabs>
        <w:suppressAutoHyphens/>
        <w:spacing w:after="0" w:line="240" w:lineRule="auto"/>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E0284">
      <w:pPr>
        <w:suppressAutoHyphens/>
        <w:spacing w:after="0" w:line="240" w:lineRule="auto"/>
        <w:jc w:val="both"/>
        <w:rPr>
          <w:rFonts w:ascii="Century Gothic" w:eastAsia="Times New Roman" w:hAnsi="Century Gothic" w:cs="Arial"/>
          <w:sz w:val="20"/>
          <w:szCs w:val="20"/>
          <w:lang w:eastAsia="ar-SA"/>
        </w:rPr>
      </w:pPr>
    </w:p>
    <w:p w14:paraId="00C82208" w14:textId="5B56728B" w:rsidR="00BB489E" w:rsidRPr="00832F19" w:rsidRDefault="00BB489E" w:rsidP="00BE0284">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BE0284">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E0284">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E0284">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599D93E" w:rsidR="000B09E3" w:rsidRPr="008875AC" w:rsidRDefault="000B09E3" w:rsidP="00BE0284">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7A1825" w:rsidRPr="00533EB8">
          <w:rPr>
            <w:rStyle w:val="Hipercze"/>
            <w:rFonts w:ascii="Century Gothic" w:eastAsia="Times New Roman" w:hAnsi="Century Gothic" w:cs="Times New Roman"/>
            <w:sz w:val="18"/>
            <w:szCs w:val="18"/>
            <w:lang w:val="en-US" w:eastAsia="ar-SA"/>
          </w:rPr>
          <w:t>apancechowska@pulmonologia.olsztyn.pl</w:t>
        </w:r>
      </w:hyperlink>
      <w:r w:rsidR="00BE0284">
        <w:rPr>
          <w:rFonts w:ascii="Century Gothic" w:eastAsia="Times New Roman" w:hAnsi="Century Gothic" w:cs="Times New Roman"/>
          <w:sz w:val="18"/>
          <w:szCs w:val="18"/>
          <w:lang w:val="en-US" w:eastAsia="ar-SA"/>
        </w:rPr>
        <w:t xml:space="preserve"> </w:t>
      </w:r>
    </w:p>
    <w:p w14:paraId="25C94F91" w14:textId="5E54F909" w:rsidR="000B09E3" w:rsidRPr="00832F19" w:rsidRDefault="000B09E3" w:rsidP="00BE0284">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E0284">
      <w:pPr>
        <w:suppressAutoHyphens/>
        <w:spacing w:after="0" w:line="240" w:lineRule="auto"/>
        <w:ind w:left="426"/>
        <w:jc w:val="both"/>
        <w:rPr>
          <w:rFonts w:ascii="Century Gothic" w:eastAsia="Times New Roman" w:hAnsi="Century Gothic" w:cs="Arial"/>
          <w:sz w:val="18"/>
          <w:szCs w:val="18"/>
          <w:lang w:eastAsia="ar-SA"/>
        </w:rPr>
      </w:pPr>
    </w:p>
    <w:p w14:paraId="664CA66D" w14:textId="12E3EC07" w:rsidR="00C0254A" w:rsidRPr="001567F7" w:rsidRDefault="00C0254A" w:rsidP="00BE0284">
      <w:pPr>
        <w:tabs>
          <w:tab w:val="left" w:pos="284"/>
        </w:tabs>
        <w:spacing w:after="0"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1129D16A" w:rsidR="00650CCE" w:rsidRDefault="00FB3C04" w:rsidP="00BE0284">
      <w:pPr>
        <w:tabs>
          <w:tab w:val="left" w:pos="284"/>
        </w:tabs>
        <w:spacing w:after="0" w:line="240" w:lineRule="auto"/>
        <w:ind w:left="426"/>
        <w:jc w:val="both"/>
        <w:rPr>
          <w:rStyle w:val="Hipercze"/>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C537CFE" w14:textId="77777777" w:rsidR="00BE0284" w:rsidRPr="008D542F" w:rsidRDefault="00BE0284" w:rsidP="00BE0284">
      <w:pPr>
        <w:tabs>
          <w:tab w:val="left" w:pos="284"/>
        </w:tabs>
        <w:spacing w:after="0" w:line="240" w:lineRule="auto"/>
        <w:ind w:left="426"/>
        <w:jc w:val="both"/>
        <w:rPr>
          <w:rFonts w:ascii="Century Gothic" w:eastAsia="Times New Roman" w:hAnsi="Century Gothic" w:cs="Arial"/>
          <w:sz w:val="18"/>
          <w:szCs w:val="18"/>
          <w:lang w:eastAsia="pl-PL"/>
        </w:rPr>
      </w:pPr>
    </w:p>
    <w:p w14:paraId="0DB481B9" w14:textId="7D5FDA1B" w:rsidR="005262D1" w:rsidRPr="009B4D8D" w:rsidRDefault="005262D1" w:rsidP="00BE0284">
      <w:pPr>
        <w:keepNext/>
        <w:numPr>
          <w:ilvl w:val="0"/>
          <w:numId w:val="2"/>
        </w:numPr>
        <w:tabs>
          <w:tab w:val="left" w:pos="284"/>
        </w:tabs>
        <w:suppressAutoHyphens/>
        <w:spacing w:after="0" w:line="240" w:lineRule="auto"/>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BE0284">
      <w:pPr>
        <w:tabs>
          <w:tab w:val="left" w:pos="1260"/>
        </w:tabs>
        <w:suppressAutoHyphens/>
        <w:spacing w:after="0" w:line="240" w:lineRule="auto"/>
        <w:jc w:val="both"/>
        <w:rPr>
          <w:rFonts w:ascii="Century Gothic" w:eastAsia="Times New Roman" w:hAnsi="Century Gothic" w:cs="Arial"/>
          <w:sz w:val="20"/>
          <w:szCs w:val="20"/>
          <w:lang w:eastAsia="ar-SA"/>
        </w:rPr>
      </w:pPr>
    </w:p>
    <w:p w14:paraId="3E392BB8" w14:textId="4105A8CC" w:rsidR="005262D1" w:rsidRPr="00832F19" w:rsidRDefault="005262D1" w:rsidP="00BE0284">
      <w:pPr>
        <w:tabs>
          <w:tab w:val="left" w:pos="851"/>
          <w:tab w:val="left" w:pos="2340"/>
        </w:tabs>
        <w:suppressAutoHyphens/>
        <w:spacing w:after="0" w:line="240" w:lineRule="auto"/>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BE0284">
      <w:pPr>
        <w:tabs>
          <w:tab w:val="left" w:pos="851"/>
        </w:tabs>
        <w:suppressAutoHyphens/>
        <w:spacing w:after="0" w:line="240" w:lineRule="auto"/>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BE0284">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BE0284">
      <w:pPr>
        <w:tabs>
          <w:tab w:val="left" w:pos="284"/>
          <w:tab w:val="left" w:pos="851"/>
        </w:tabs>
        <w:spacing w:after="0"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5B1D597B" w14:textId="77777777" w:rsidR="00BE0284" w:rsidRDefault="00F04253" w:rsidP="00BE0284">
      <w:pPr>
        <w:spacing w:after="0" w:line="240" w:lineRule="auto"/>
        <w:ind w:left="284"/>
        <w:jc w:val="both"/>
        <w:rPr>
          <w:rFonts w:ascii="Century Gothic" w:eastAsia="Times New Roman" w:hAnsi="Century Gothic" w:cs="Times New Roman"/>
          <w:b/>
          <w:bCs/>
          <w:sz w:val="18"/>
          <w:szCs w:val="18"/>
          <w:lang w:eastAsia="pl-PL"/>
        </w:rPr>
      </w:pPr>
      <w:r w:rsidRPr="00F04253">
        <w:rPr>
          <w:rFonts w:ascii="Century Gothic" w:eastAsia="Times New Roman" w:hAnsi="Century Gothic" w:cs="Times New Roman"/>
          <w:b/>
          <w:bCs/>
          <w:sz w:val="18"/>
          <w:szCs w:val="18"/>
          <w:lang w:eastAsia="pl-PL"/>
        </w:rPr>
        <w:t xml:space="preserve">     </w:t>
      </w:r>
    </w:p>
    <w:p w14:paraId="69F6D5BD" w14:textId="79EED990" w:rsidR="005262D1" w:rsidRPr="00F0643F" w:rsidRDefault="00F04253" w:rsidP="00BE0284">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BE0284">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BE0284">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0FFE9A61" w:rsidR="006B3338" w:rsidRPr="00BE0284" w:rsidRDefault="00A7693F"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357534C9" w14:textId="77777777" w:rsidR="00BE0284" w:rsidRDefault="00BE0284" w:rsidP="00BE0284">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BE0284">
      <w:pPr>
        <w:keepNext/>
        <w:tabs>
          <w:tab w:val="left" w:pos="284"/>
          <w:tab w:val="left" w:pos="426"/>
        </w:tabs>
        <w:suppressAutoHyphens/>
        <w:spacing w:after="0" w:line="240" w:lineRule="auto"/>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BE0284">
      <w:pPr>
        <w:keepNext/>
        <w:suppressAutoHyphens/>
        <w:spacing w:after="0" w:line="240" w:lineRule="auto"/>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 xml:space="preserve"> ani przez osoby wymienione w art. 96 ust. 2 </w:t>
      </w:r>
      <w:proofErr w:type="spellStart"/>
      <w:r w:rsidR="000F10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BE0284">
      <w:pPr>
        <w:suppressAutoHyphens/>
        <w:spacing w:after="0" w:line="240" w:lineRule="auto"/>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BE0284">
      <w:pPr>
        <w:suppressAutoHyphens/>
        <w:spacing w:after="0" w:line="240" w:lineRule="auto"/>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BE0284">
      <w:pPr>
        <w:suppressAutoHyphens/>
        <w:spacing w:after="0" w:line="240" w:lineRule="auto"/>
        <w:jc w:val="both"/>
        <w:rPr>
          <w:rFonts w:ascii="Century Gothic" w:eastAsia="Times New Roman" w:hAnsi="Century Gothic" w:cs="Arial"/>
          <w:b/>
          <w:sz w:val="18"/>
          <w:szCs w:val="18"/>
          <w:u w:val="single"/>
          <w:lang w:eastAsia="ar-SA"/>
        </w:rPr>
      </w:pPr>
    </w:p>
    <w:p w14:paraId="00908749" w14:textId="69D0E071" w:rsidR="00166E9D" w:rsidRDefault="00166E9D" w:rsidP="00BE0284">
      <w:pPr>
        <w:suppressAutoHyphens/>
        <w:spacing w:after="0" w:line="240" w:lineRule="auto"/>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w:t>
      </w:r>
      <w:r w:rsidR="00E97024">
        <w:rPr>
          <w:rFonts w:ascii="Century Gothic" w:eastAsia="Calibri" w:hAnsi="Century Gothic" w:cs="Times New Roman"/>
          <w:bCs/>
          <w:sz w:val="18"/>
          <w:szCs w:val="18"/>
        </w:rPr>
        <w:t>Formularzu cenowym, stanowiącym z</w:t>
      </w:r>
      <w:r w:rsidRPr="002D2B45">
        <w:rPr>
          <w:rFonts w:ascii="Century Gothic" w:eastAsia="Calibri" w:hAnsi="Century Gothic" w:cs="Times New Roman"/>
          <w:bCs/>
          <w:sz w:val="18"/>
          <w:szCs w:val="18"/>
        </w:rPr>
        <w:t xml:space="preserve">ałącznik </w:t>
      </w:r>
      <w:r w:rsidR="00E97024">
        <w:rPr>
          <w:rFonts w:ascii="Century Gothic" w:eastAsia="Calibri" w:hAnsi="Century Gothic" w:cs="Times New Roman"/>
          <w:bCs/>
          <w:sz w:val="18"/>
          <w:szCs w:val="18"/>
        </w:rPr>
        <w:t>n</w:t>
      </w:r>
      <w:r w:rsidRPr="002D2B45">
        <w:rPr>
          <w:rFonts w:ascii="Century Gothic" w:eastAsia="Calibri" w:hAnsi="Century Gothic" w:cs="Times New Roman"/>
          <w:bCs/>
          <w:sz w:val="18"/>
          <w:szCs w:val="18"/>
        </w:rPr>
        <w:t>r 2 do niniejszej SWZ, przez okres</w:t>
      </w:r>
      <w:r w:rsidRPr="002D2B45">
        <w:rPr>
          <w:rFonts w:ascii="Century Gothic" w:eastAsia="Calibri" w:hAnsi="Century Gothic" w:cs="Times New Roman"/>
          <w:b/>
          <w:bCs/>
          <w:sz w:val="18"/>
          <w:szCs w:val="18"/>
        </w:rPr>
        <w:t xml:space="preserve"> </w:t>
      </w:r>
      <w:r w:rsidR="007A1825">
        <w:rPr>
          <w:rFonts w:ascii="Century Gothic" w:eastAsia="Calibri" w:hAnsi="Century Gothic" w:cs="Times New Roman"/>
          <w:b/>
          <w:bCs/>
          <w:sz w:val="18"/>
          <w:szCs w:val="18"/>
        </w:rPr>
        <w:t>8</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00509121" w:rsidR="00166E9D" w:rsidRPr="00865F61" w:rsidRDefault="00166E9D" w:rsidP="00BE0284">
      <w:pPr>
        <w:spacing w:after="0" w:line="240"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BE0284">
      <w:pPr>
        <w:suppressAutoHyphens/>
        <w:spacing w:after="0" w:line="240" w:lineRule="auto"/>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BE0284">
      <w:pPr>
        <w:suppressAutoHyphens/>
        <w:spacing w:after="0" w:line="240" w:lineRule="auto"/>
        <w:ind w:left="993" w:hanging="284"/>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1C53E541" w:rsidR="00166E9D" w:rsidRPr="002D2B45"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b)  być oznakowany zgodnie z Rozporządzeniem Ministra Zdrowia z dnia 20 lutego 2009 roku w sprawie wymagań dotyczących oznakowania opakowań produktu leczniczego i treści ulotki (Dz. U. </w:t>
      </w:r>
      <w:r w:rsidR="00643760">
        <w:rPr>
          <w:rFonts w:ascii="Century Gothic" w:eastAsia="Calibri" w:hAnsi="Century Gothic" w:cs="Times New Roman"/>
          <w:bCs/>
          <w:sz w:val="18"/>
          <w:szCs w:val="18"/>
        </w:rPr>
        <w:t>2020</w:t>
      </w:r>
      <w:r w:rsidRPr="002D2B45">
        <w:rPr>
          <w:rFonts w:ascii="Century Gothic" w:eastAsia="Calibri" w:hAnsi="Century Gothic" w:cs="Times New Roman"/>
          <w:bCs/>
          <w:sz w:val="18"/>
          <w:szCs w:val="18"/>
        </w:rPr>
        <w:t xml:space="preserve">, poz. </w:t>
      </w:r>
      <w:r w:rsidR="00643760">
        <w:rPr>
          <w:rFonts w:ascii="Century Gothic" w:eastAsia="Calibri" w:hAnsi="Century Gothic" w:cs="Times New Roman"/>
          <w:bCs/>
          <w:sz w:val="18"/>
          <w:szCs w:val="18"/>
        </w:rPr>
        <w:t>1847</w:t>
      </w:r>
      <w:r w:rsidRPr="002D2B45">
        <w:rPr>
          <w:rFonts w:ascii="Century Gothic" w:eastAsia="Calibri" w:hAnsi="Century Gothic" w:cs="Times New Roman"/>
          <w:bCs/>
          <w:sz w:val="18"/>
          <w:szCs w:val="18"/>
        </w:rPr>
        <w:t>).</w:t>
      </w:r>
    </w:p>
    <w:p w14:paraId="77017071" w14:textId="0515D7C3" w:rsidR="00166E9D"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r w:rsidR="00FC4D9F">
        <w:rPr>
          <w:rFonts w:ascii="Century Gothic" w:eastAsia="Calibri" w:hAnsi="Century Gothic" w:cs="Times New Roman"/>
          <w:bCs/>
          <w:sz w:val="18"/>
          <w:szCs w:val="18"/>
        </w:rPr>
        <w:t>, a d</w:t>
      </w:r>
      <w:r w:rsidR="00FC4D9F" w:rsidRPr="00FC4D9F">
        <w:rPr>
          <w:rFonts w:ascii="Century Gothic" w:eastAsia="Calibri" w:hAnsi="Century Gothic" w:cs="Times New Roman"/>
          <w:bCs/>
          <w:sz w:val="18"/>
          <w:szCs w:val="18"/>
        </w:rPr>
        <w:t>la żywności medycznej termin przydatności nie krótszy niż 6 miesięcy</w:t>
      </w:r>
    </w:p>
    <w:p w14:paraId="0D43A759" w14:textId="70DE7024" w:rsidR="00166E9D" w:rsidRPr="00A45C5E" w:rsidRDefault="00166E9D" w:rsidP="00BE0284">
      <w:pPr>
        <w:suppressAutoHyphens/>
        <w:spacing w:after="0" w:line="240" w:lineRule="auto"/>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w:t>
      </w:r>
      <w:r w:rsidR="00E97024">
        <w:rPr>
          <w:rFonts w:ascii="Century Gothic" w:eastAsia="Calibri" w:hAnsi="Century Gothic" w:cs="Times New Roman"/>
          <w:iCs/>
          <w:sz w:val="18"/>
          <w:szCs w:val="18"/>
        </w:rPr>
        <w:t>z</w:t>
      </w:r>
      <w:r w:rsidRPr="002D2B45">
        <w:rPr>
          <w:rFonts w:ascii="Century Gothic" w:eastAsia="Calibri" w:hAnsi="Century Gothic" w:cs="Times New Roman"/>
          <w:iCs/>
          <w:sz w:val="18"/>
          <w:szCs w:val="18"/>
        </w:rPr>
        <w:t xml:space="preserve">ałącznik nr 2 mają charakter szacunkowy, przy czym Zamawiający  deklaruje zrealizowanie  zamówienia w wysokości co najmniej </w:t>
      </w:r>
      <w:r w:rsidR="00E97024">
        <w:rPr>
          <w:rFonts w:ascii="Century Gothic" w:eastAsia="Calibri" w:hAnsi="Century Gothic" w:cs="Times New Roman"/>
          <w:iCs/>
          <w:sz w:val="18"/>
          <w:szCs w:val="18"/>
        </w:rPr>
        <w:t>7</w:t>
      </w:r>
      <w:r w:rsidRPr="002D2B45">
        <w:rPr>
          <w:rFonts w:ascii="Century Gothic" w:eastAsia="Calibri" w:hAnsi="Century Gothic" w:cs="Times New Roman"/>
          <w:iCs/>
          <w:sz w:val="18"/>
          <w:szCs w:val="18"/>
        </w:rPr>
        <w:t xml:space="preserve">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BE0284">
      <w:pPr>
        <w:suppressAutoHyphens/>
        <w:spacing w:after="0" w:line="240" w:lineRule="auto"/>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FE3ACA5" w:rsidR="00166E9D" w:rsidRPr="002D2B45" w:rsidRDefault="00166E9D" w:rsidP="00BE0284">
      <w:pPr>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196C37F1" w:rsidR="00166E9D" w:rsidRPr="002D2B45" w:rsidRDefault="00166E9D" w:rsidP="00E97024">
      <w:pPr>
        <w:tabs>
          <w:tab w:val="left" w:pos="567"/>
          <w:tab w:val="left" w:pos="709"/>
        </w:tabs>
        <w:suppressAutoHyphens/>
        <w:spacing w:after="0" w:line="240" w:lineRule="auto"/>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EE35466" w:rsidR="00166E9D" w:rsidRPr="002D2B45" w:rsidRDefault="00166E9D" w:rsidP="00E97024">
      <w:pPr>
        <w:tabs>
          <w:tab w:val="left" w:pos="567"/>
          <w:tab w:val="left" w:pos="709"/>
        </w:tabs>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02A09F62" w:rsidR="00166E9D" w:rsidRPr="002D2B45" w:rsidRDefault="00166E9D" w:rsidP="00E97024">
      <w:pPr>
        <w:suppressAutoHyphens/>
        <w:spacing w:after="0" w:line="240" w:lineRule="auto"/>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138209D9"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915576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UWAGA: Zamawiający wyraża zgodę na zaoferowanie leków w opakowaniach innej wielkości niż podana w </w:t>
      </w:r>
      <w:r w:rsidR="00E97024">
        <w:rPr>
          <w:rFonts w:ascii="Century Gothic" w:eastAsia="Calibri" w:hAnsi="Century Gothic" w:cs="Times New Roman"/>
          <w:sz w:val="18"/>
          <w:szCs w:val="18"/>
        </w:rPr>
        <w:t>z</w:t>
      </w:r>
      <w:r w:rsidRPr="002D2B45">
        <w:rPr>
          <w:rFonts w:ascii="Century Gothic" w:eastAsia="Calibri" w:hAnsi="Century Gothic" w:cs="Times New Roman"/>
          <w:sz w:val="18"/>
          <w:szCs w:val="18"/>
        </w:rPr>
        <w:t>ałączniku Nr 2 do SWZ</w:t>
      </w:r>
    </w:p>
    <w:p w14:paraId="3396E935" w14:textId="33AEE80C"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808E4C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17F71356" w:rsidR="00166E9D" w:rsidRPr="00076584" w:rsidRDefault="00166E9D" w:rsidP="00BE0284">
      <w:pPr>
        <w:suppressAutoHyphens/>
        <w:spacing w:after="0" w:line="240" w:lineRule="auto"/>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Zamawiający przewiduje składanie ofert częściowych na</w:t>
      </w:r>
      <w:r w:rsidR="009440DD">
        <w:rPr>
          <w:rFonts w:ascii="Century Gothic" w:eastAsia="Calibri" w:hAnsi="Century Gothic" w:cs="Times New Roman"/>
          <w:sz w:val="18"/>
          <w:szCs w:val="18"/>
        </w:rPr>
        <w:t xml:space="preserve"> wybrane</w:t>
      </w:r>
      <w:r w:rsidR="003F4EF0">
        <w:rPr>
          <w:rFonts w:ascii="Century Gothic" w:eastAsia="Calibri" w:hAnsi="Century Gothic" w:cs="Times New Roman"/>
          <w:sz w:val="18"/>
          <w:szCs w:val="18"/>
        </w:rPr>
        <w:t xml:space="preserve"> Pakiet</w:t>
      </w:r>
      <w:r w:rsidR="009440DD">
        <w:rPr>
          <w:rFonts w:ascii="Century Gothic" w:eastAsia="Calibri" w:hAnsi="Century Gothic" w:cs="Times New Roman"/>
          <w:sz w:val="18"/>
          <w:szCs w:val="18"/>
        </w:rPr>
        <w:t>y</w:t>
      </w:r>
      <w:r w:rsidR="008232E1">
        <w:rPr>
          <w:rFonts w:ascii="Century Gothic" w:eastAsia="Calibri" w:hAnsi="Century Gothic" w:cs="Times New Roman"/>
          <w:sz w:val="18"/>
          <w:szCs w:val="18"/>
        </w:rPr>
        <w:t xml:space="preserve"> lub pozycje (dot. Pakietu nr 1 i 3)</w:t>
      </w:r>
      <w:r w:rsidR="003F4EF0">
        <w:rPr>
          <w:rFonts w:ascii="Century Gothic" w:eastAsia="Calibri" w:hAnsi="Century Gothic" w:cs="Times New Roman"/>
          <w:sz w:val="18"/>
          <w:szCs w:val="18"/>
        </w:rPr>
        <w:t>.</w:t>
      </w:r>
      <w:r>
        <w:rPr>
          <w:rFonts w:ascii="Century Gothic" w:eastAsia="Calibri" w:hAnsi="Century Gothic" w:cs="Times New Roman"/>
          <w:sz w:val="18"/>
          <w:szCs w:val="18"/>
        </w:rPr>
        <w:t xml:space="preserve"> </w:t>
      </w:r>
    </w:p>
    <w:p w14:paraId="5BB70D9C" w14:textId="512F0F8B" w:rsidR="00166E9D" w:rsidRDefault="00166E9D" w:rsidP="00BE0284">
      <w:pPr>
        <w:pStyle w:val="Bezodstpw"/>
        <w:ind w:left="851" w:hanging="425"/>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xml:space="preserve">.  </w:t>
      </w:r>
      <w:r w:rsidR="00BE0284">
        <w:rPr>
          <w:rFonts w:ascii="Century Gothic" w:hAnsi="Century Gothic"/>
          <w:sz w:val="18"/>
          <w:szCs w:val="18"/>
        </w:rPr>
        <w:t xml:space="preserve"> </w:t>
      </w:r>
      <w:r w:rsidRPr="00A45C5E">
        <w:rPr>
          <w:rFonts w:ascii="Century Gothic" w:hAnsi="Century Gothic"/>
          <w:sz w:val="18"/>
          <w:szCs w:val="18"/>
        </w:rPr>
        <w:t xml:space="preserve">Zamawiający dopuszcza możliwość udzielania zamówień, o którym mowa w art. 214 ust. 1 pkt  8 </w:t>
      </w:r>
      <w:proofErr w:type="spellStart"/>
      <w:r w:rsidR="00643760">
        <w:rPr>
          <w:rFonts w:ascii="Century Gothic" w:hAnsi="Century Gothic"/>
          <w:sz w:val="18"/>
          <w:szCs w:val="18"/>
        </w:rPr>
        <w:t>Pzp</w:t>
      </w:r>
      <w:proofErr w:type="spellEnd"/>
      <w:r w:rsidR="00643760">
        <w:rPr>
          <w:rFonts w:ascii="Century Gothic" w:hAnsi="Century Gothic"/>
          <w:sz w:val="18"/>
          <w:szCs w:val="18"/>
        </w:rPr>
        <w:t xml:space="preserve"> </w:t>
      </w:r>
      <w:r w:rsidRPr="00A45C5E">
        <w:rPr>
          <w:rFonts w:ascii="Century Gothic" w:hAnsi="Century Gothic"/>
          <w:sz w:val="18"/>
          <w:szCs w:val="18"/>
        </w:rPr>
        <w:t>do 20 % wartości zamówienia podstawowego.</w:t>
      </w:r>
    </w:p>
    <w:p w14:paraId="066EB60E" w14:textId="28EECFF1" w:rsidR="00110419" w:rsidRPr="00166E9D" w:rsidRDefault="00166E9D" w:rsidP="00BE0284">
      <w:pPr>
        <w:pStyle w:val="Bezodstpw"/>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BE0284">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BE0284">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4CDEE905" w:rsidR="009E4466" w:rsidRPr="00F846DD" w:rsidRDefault="009E4466" w:rsidP="00BE0284">
      <w:pPr>
        <w:pStyle w:val="Akapitzlist"/>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w:t>
      </w:r>
      <w:r w:rsidR="00F23741">
        <w:rPr>
          <w:rFonts w:ascii="Century Gothic" w:eastAsia="Times New Roman" w:hAnsi="Century Gothic" w:cs="Arial"/>
          <w:sz w:val="18"/>
          <w:szCs w:val="18"/>
          <w:lang w:eastAsia="ar-SA"/>
        </w:rPr>
        <w:t>ze zm.</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E0284">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E0284">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lastRenderedPageBreak/>
        <w:t>Zamawiający nie zastrzega obowiązku osobistego wykonania przez Wykonawcę kluczowych  części zamówienia.</w:t>
      </w:r>
    </w:p>
    <w:p w14:paraId="670A9479" w14:textId="14B201F9" w:rsid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E0284">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602B1D1B" w:rsidR="00166E9D" w:rsidRPr="003141F5" w:rsidRDefault="009C7E8C" w:rsidP="00BE0284">
      <w:pPr>
        <w:pStyle w:val="Akapitzlist"/>
        <w:suppressAutoHyphens/>
        <w:spacing w:after="0" w:line="240" w:lineRule="auto"/>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EF3123">
        <w:rPr>
          <w:rFonts w:ascii="Century Gothic" w:eastAsia="Calibri" w:hAnsi="Century Gothic" w:cs="Times New Roman"/>
          <w:b/>
          <w:bCs/>
          <w:sz w:val="18"/>
          <w:szCs w:val="18"/>
        </w:rPr>
        <w:t>8</w:t>
      </w:r>
      <w:r w:rsidR="00166E9D" w:rsidRPr="00E97024">
        <w:rPr>
          <w:rFonts w:ascii="Century Gothic" w:eastAsia="Calibri" w:hAnsi="Century Gothic" w:cs="Times New Roman"/>
          <w:b/>
          <w:bCs/>
          <w:sz w:val="18"/>
          <w:szCs w:val="18"/>
        </w:rPr>
        <w:t xml:space="preserve"> miesięcy</w:t>
      </w:r>
      <w:r w:rsidR="00166E9D" w:rsidRPr="002D2B45">
        <w:rPr>
          <w:rFonts w:ascii="Century Gothic" w:eastAsia="Calibri" w:hAnsi="Century Gothic" w:cs="Times New Roman"/>
          <w:sz w:val="18"/>
          <w:szCs w:val="18"/>
        </w:rPr>
        <w:t xml:space="preserve"> od daty podpisania umowy.</w:t>
      </w:r>
    </w:p>
    <w:p w14:paraId="2FD9EEFB" w14:textId="70D2D066" w:rsidR="00753FFF" w:rsidRPr="003141F5" w:rsidRDefault="00753FFF" w:rsidP="00BE0284">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4083F562" w14:textId="77777777" w:rsidR="00F47214"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1699874"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B0A6A89"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BE0284">
      <w:p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318E705B" w:rsidR="00D43B62" w:rsidRPr="00D43B62" w:rsidRDefault="00D43B62" w:rsidP="00BE028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1A3CB3">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 xml:space="preserve"> poz. </w:t>
      </w:r>
      <w:r w:rsidR="001A3CB3">
        <w:rPr>
          <w:rFonts w:ascii="Century Gothic" w:eastAsia="Times New Roman" w:hAnsi="Century Gothic" w:cs="Arial"/>
          <w:sz w:val="18"/>
          <w:szCs w:val="18"/>
          <w:lang w:eastAsia="ar-SA"/>
        </w:rPr>
        <w:t>2301</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7DDF1EF7"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Pr="00D43B62">
        <w:rPr>
          <w:rFonts w:ascii="Century Gothic" w:eastAsia="Times New Roman" w:hAnsi="Century Gothic" w:cs="Arial"/>
          <w:sz w:val="18"/>
          <w:szCs w:val="18"/>
          <w:lang w:eastAsia="ar-SA"/>
        </w:rPr>
        <w:lastRenderedPageBreak/>
        <w:t>w szczególności zaangażowanie zasobów technicznych lub zawodowych wykonawcy w inne przedsięwzięcia gospodarcze wykonawcy może mieć negatywny wpływ na realizację zamówienia.</w:t>
      </w:r>
    </w:p>
    <w:p w14:paraId="6280BD78" w14:textId="77777777" w:rsidR="006969A1" w:rsidRDefault="006969A1" w:rsidP="00BE0284">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BE0284">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BE0284">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BE0284">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BE0284">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1)  w art. 108 ust. 1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38712C92" w14:textId="77777777" w:rsidR="003B5537" w:rsidRPr="0037277F" w:rsidRDefault="003B5537" w:rsidP="00BE0284">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BE0284">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F29DF4B"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w:t>
      </w:r>
      <w:r w:rsidR="008F1D4C">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roku, </w:t>
      </w:r>
      <w:r w:rsidRPr="0037277F">
        <w:rPr>
          <w:rFonts w:ascii="Century Gothic" w:eastAsia="Times New Roman" w:hAnsi="Century Gothic" w:cs="Arial"/>
          <w:sz w:val="18"/>
          <w:szCs w:val="18"/>
          <w:lang w:eastAsia="ar-SA"/>
        </w:rPr>
        <w:t xml:space="preserve">poz. </w:t>
      </w:r>
      <w:r w:rsidR="008F1D4C">
        <w:rPr>
          <w:rFonts w:ascii="Century Gothic" w:eastAsia="Times New Roman" w:hAnsi="Century Gothic" w:cs="Arial"/>
          <w:sz w:val="18"/>
          <w:szCs w:val="18"/>
          <w:lang w:eastAsia="ar-SA"/>
        </w:rPr>
        <w:t>1745</w:t>
      </w:r>
      <w:r>
        <w:rPr>
          <w:rFonts w:ascii="Century Gothic" w:eastAsia="Times New Roman" w:hAnsi="Century Gothic" w:cs="Arial"/>
          <w:sz w:val="18"/>
          <w:szCs w:val="18"/>
          <w:lang w:eastAsia="ar-SA"/>
        </w:rPr>
        <w:t xml:space="preserve"> </w:t>
      </w:r>
      <w:r w:rsidR="008F1D4C">
        <w:rPr>
          <w:rFonts w:ascii="Century Gothic" w:eastAsia="Times New Roman" w:hAnsi="Century Gothic" w:cs="Arial"/>
          <w:sz w:val="18"/>
          <w:szCs w:val="18"/>
          <w:lang w:eastAsia="ar-SA"/>
        </w:rPr>
        <w:t>ze zm.</w:t>
      </w:r>
      <w:r w:rsidRPr="0037277F">
        <w:rPr>
          <w:rFonts w:ascii="Century Gothic" w:eastAsia="Times New Roman" w:hAnsi="Century Gothic" w:cs="Arial"/>
          <w:sz w:val="18"/>
          <w:szCs w:val="18"/>
          <w:lang w:eastAsia="ar-SA"/>
        </w:rPr>
        <w:t>),</w:t>
      </w:r>
    </w:p>
    <w:p w14:paraId="52656D2A" w14:textId="77777777" w:rsidR="003B5537" w:rsidRPr="0037277F" w:rsidRDefault="003B5537" w:rsidP="00BE0284">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BE0284">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BE0284">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BE0284">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BE0284">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BE028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49F982E2" w14:textId="77777777" w:rsidR="003B5537"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1F22DC65" w:rsidR="003B5537" w:rsidRDefault="003B5537"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76DC9AA" w14:textId="38C11936" w:rsidR="00277FEE" w:rsidRPr="00013798" w:rsidRDefault="00277FEE"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277FEE">
        <w:t xml:space="preserve"> </w:t>
      </w:r>
      <w:r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7C92D29" w14:textId="7E963475" w:rsidR="003B5537" w:rsidRDefault="003B5537" w:rsidP="00BE028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77FEE">
        <w:rPr>
          <w:rFonts w:ascii="Century Gothic" w:eastAsia="Times New Roman" w:hAnsi="Century Gothic" w:cs="Arial"/>
          <w:sz w:val="18"/>
          <w:szCs w:val="18"/>
          <w:lang w:eastAsia="ar-SA"/>
        </w:rPr>
        <w:t xml:space="preserve">         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1A2F85" w14:textId="77777777" w:rsidR="00D12918" w:rsidRDefault="00D12918" w:rsidP="00BE0284">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BE0284">
      <w:pPr>
        <w:tabs>
          <w:tab w:val="left" w:pos="1620"/>
          <w:tab w:val="left" w:pos="2340"/>
        </w:tabs>
        <w:suppressAutoHyphens/>
        <w:spacing w:after="0" w:line="240" w:lineRule="auto"/>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BE0284">
      <w:pPr>
        <w:keepNext/>
        <w:suppressAutoHyphens/>
        <w:spacing w:after="0" w:line="240" w:lineRule="auto"/>
        <w:jc w:val="both"/>
        <w:rPr>
          <w:rFonts w:ascii="Century Gothic" w:eastAsia="Tahoma" w:hAnsi="Century Gothic" w:cs="Arial"/>
          <w:iCs/>
          <w:sz w:val="20"/>
          <w:szCs w:val="20"/>
          <w:lang w:eastAsia="ar-SA"/>
        </w:rPr>
      </w:pPr>
    </w:p>
    <w:p w14:paraId="2DC65147" w14:textId="16EE10A0"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w:t>
      </w:r>
      <w:r w:rsidR="00A3700B">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 xml:space="preserve">(zwanego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1DDC687B" w:rsidR="00147BB2" w:rsidRPr="00147BB2" w:rsidRDefault="00147BB2" w:rsidP="00BE0284">
      <w:pPr>
        <w:suppressAutoHyphens/>
        <w:spacing w:after="0" w:line="240" w:lineRule="auto"/>
        <w:ind w:left="709" w:hanging="283"/>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w:t>
      </w:r>
      <w:r w:rsidR="00221F58">
        <w:rPr>
          <w:rFonts w:ascii="Century Gothic" w:eastAsia="Times New Roman" w:hAnsi="Century Gothic" w:cs="TimesNewRoman"/>
          <w:bCs/>
          <w:sz w:val="18"/>
          <w:szCs w:val="18"/>
          <w:lang w:eastAsia="pl-PL"/>
        </w:rPr>
        <w:t xml:space="preserve"> w</w:t>
      </w:r>
      <w:r w:rsidRPr="00147BB2">
        <w:rPr>
          <w:rFonts w:ascii="Century Gothic" w:eastAsia="Times New Roman" w:hAnsi="Century Gothic" w:cs="TimesNewRoman"/>
          <w:bCs/>
          <w:sz w:val="18"/>
          <w:szCs w:val="18"/>
          <w:lang w:eastAsia="pl-PL"/>
        </w:rPr>
        <w:t xml:space="preserve"> wersji elektronicznej  (w wersji .</w:t>
      </w:r>
      <w:proofErr w:type="spellStart"/>
      <w:r w:rsidRPr="00147BB2">
        <w:rPr>
          <w:rFonts w:ascii="Century Gothic" w:eastAsia="Times New Roman" w:hAnsi="Century Gothic" w:cs="TimesNewRoman"/>
          <w:bCs/>
          <w:sz w:val="18"/>
          <w:szCs w:val="18"/>
          <w:lang w:eastAsia="pl-PL"/>
        </w:rPr>
        <w:t>xml</w:t>
      </w:r>
      <w:proofErr w:type="spellEnd"/>
      <w:r w:rsidR="00221F58">
        <w:rPr>
          <w:rFonts w:ascii="Century Gothic" w:eastAsia="Times New Roman" w:hAnsi="Century Gothic" w:cs="TimesNewRoman"/>
          <w:bCs/>
          <w:sz w:val="18"/>
          <w:szCs w:val="18"/>
          <w:lang w:eastAsia="pl-PL"/>
        </w:rPr>
        <w:t>)</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1CFC3224"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007122CE">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Podmiotowe środki dowodowe wymagane od wykonawcy obejmują:</w:t>
      </w:r>
    </w:p>
    <w:p w14:paraId="62FFB575" w14:textId="60530852" w:rsidR="00147BB2" w:rsidRPr="00147BB2" w:rsidRDefault="00147BB2" w:rsidP="00A3700B">
      <w:pPr>
        <w:tabs>
          <w:tab w:val="left" w:pos="993"/>
        </w:tabs>
        <w:suppressAutoHyphens/>
        <w:spacing w:after="0" w:line="240" w:lineRule="auto"/>
        <w:ind w:left="993"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A3700B">
      <w:pPr>
        <w:pStyle w:val="Akapitzlist"/>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6E40AB69"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00A3700B">
        <w:rPr>
          <w:rFonts w:ascii="Century Gothic" w:eastAsia="Times New Roman" w:hAnsi="Century Gothic" w:cs="TimesNewRoman"/>
          <w:bCs/>
          <w:sz w:val="18"/>
          <w:szCs w:val="18"/>
          <w:lang w:eastAsia="pl-PL"/>
        </w:rPr>
        <w:t xml:space="preserve">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02FA3EE6"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5) </w:t>
      </w:r>
      <w:r w:rsidR="00A3700B">
        <w:rPr>
          <w:rFonts w:ascii="Century Gothic" w:hAnsi="Century Gothic"/>
          <w:sz w:val="18"/>
          <w:szCs w:val="18"/>
        </w:rPr>
        <w:t xml:space="preserve"> </w:t>
      </w:r>
      <w:r w:rsidRPr="00147BB2">
        <w:rPr>
          <w:rFonts w:ascii="Century Gothic" w:hAnsi="Century Gothic"/>
          <w:sz w:val="18"/>
          <w:szCs w:val="18"/>
        </w:rPr>
        <w:t xml:space="preserve">informacja z Krajowego Rejestru Karnego w zakresie dotyczącym braku podstaw wykluczenia wskazanych w art. 108 ust. 1 pkt 1, 2 i 4  </w:t>
      </w:r>
      <w:proofErr w:type="spellStart"/>
      <w:r w:rsidRPr="00147BB2">
        <w:rPr>
          <w:rFonts w:ascii="Century Gothic" w:hAnsi="Century Gothic"/>
          <w:sz w:val="18"/>
          <w:szCs w:val="18"/>
        </w:rPr>
        <w:t>Pzp</w:t>
      </w:r>
      <w:proofErr w:type="spellEnd"/>
      <w:r w:rsidRPr="00147BB2">
        <w:rPr>
          <w:rFonts w:ascii="Century Gothic" w:hAnsi="Century Gothic"/>
          <w:sz w:val="18"/>
          <w:szCs w:val="18"/>
        </w:rPr>
        <w:t>, sporządzona nie wcześniej niż 6 miesięcy przed jej złożeniem.</w:t>
      </w:r>
    </w:p>
    <w:p w14:paraId="22E2F740" w14:textId="554BA5CA" w:rsidR="00A238C5" w:rsidRPr="00A238C5"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6) </w:t>
      </w:r>
      <w:r w:rsidR="00A3700B">
        <w:rPr>
          <w:rFonts w:ascii="Century Gothic" w:hAnsi="Century Gothic"/>
          <w:sz w:val="18"/>
          <w:szCs w:val="18"/>
        </w:rPr>
        <w:t xml:space="preserve"> </w:t>
      </w:r>
      <w:r w:rsidRPr="00147BB2">
        <w:rPr>
          <w:rFonts w:ascii="Century Gothic" w:hAnsi="Century Gothic"/>
          <w:sz w:val="18"/>
          <w:szCs w:val="18"/>
        </w:rPr>
        <w:t xml:space="preserve">oświadczenie Wykonawcy o aktualności oświadczenia złożonego na podstawie art. 125 ust.1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t>
      </w:r>
    </w:p>
    <w:p w14:paraId="3D2BBB51" w14:textId="0CE2DFDF" w:rsidR="00147BB2" w:rsidRPr="00C7191D" w:rsidRDefault="005216B7" w:rsidP="00BE0284">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40E806EC" w:rsidR="00147BB2" w:rsidRPr="00AF2449" w:rsidRDefault="00147BB2" w:rsidP="00A3700B">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w:t>
      </w:r>
      <w:r w:rsidR="00BE0284">
        <w:rPr>
          <w:rFonts w:ascii="Century Gothic" w:eastAsia="Times New Roman" w:hAnsi="Century Gothic" w:cs="Open Sans"/>
          <w:color w:val="333333"/>
          <w:sz w:val="18"/>
          <w:szCs w:val="18"/>
          <w:shd w:val="clear" w:color="auto" w:fill="FFFFFF"/>
          <w:lang w:eastAsia="pl-PL"/>
        </w:rPr>
        <w:t xml:space="preserve"> </w:t>
      </w:r>
      <w:r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647F7E99" w:rsidR="00147BB2" w:rsidRPr="00AF2449"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a</w:t>
      </w:r>
      <w:r w:rsidR="00147BB2" w:rsidRPr="00AF2449">
        <w:rPr>
          <w:rFonts w:ascii="Century Gothic" w:eastAsia="Times New Roman" w:hAnsi="Century Gothic" w:cs="Open Sans"/>
          <w:color w:val="333333"/>
          <w:sz w:val="18"/>
          <w:szCs w:val="18"/>
          <w:lang w:eastAsia="pl-PL"/>
        </w:rPr>
        <w:t>)</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5895E071" w:rsidR="00147BB2"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b</w:t>
      </w:r>
      <w:r w:rsidR="00147BB2" w:rsidRPr="00AF2449">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61B346CB" w:rsidR="00147BB2" w:rsidRPr="00A238C5" w:rsidRDefault="00147BB2" w:rsidP="00A3700B">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2) </w:t>
      </w:r>
      <w:r w:rsidR="00BE0284">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informacji z Krajowego Rejestru Karnego, o którym mowa w pkt 5 </w:t>
      </w:r>
      <w:proofErr w:type="spellStart"/>
      <w:r>
        <w:rPr>
          <w:rFonts w:ascii="Century Gothic" w:eastAsia="Times New Roman" w:hAnsi="Century Gothic" w:cs="Open Sans"/>
          <w:color w:val="333333"/>
          <w:sz w:val="18"/>
          <w:szCs w:val="18"/>
          <w:lang w:eastAsia="pl-PL"/>
        </w:rPr>
        <w:t>ppkt</w:t>
      </w:r>
      <w:proofErr w:type="spellEnd"/>
      <w:r>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6A9DC945" w14:textId="77777777" w:rsidR="00BE0284" w:rsidRDefault="00BE0284" w:rsidP="00BE0284">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BE02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BE0284">
      <w:pPr>
        <w:pStyle w:val="Bezodstpw"/>
        <w:ind w:left="1276" w:hanging="850"/>
        <w:jc w:val="both"/>
        <w:rPr>
          <w:rFonts w:ascii="Century Gothic" w:hAnsi="Century Gothic" w:cs="Arial"/>
          <w:sz w:val="18"/>
          <w:szCs w:val="18"/>
        </w:rPr>
      </w:pPr>
    </w:p>
    <w:p w14:paraId="5AF874D5" w14:textId="430F233E" w:rsidR="00E97024" w:rsidRPr="00D95245" w:rsidRDefault="00BE0284" w:rsidP="00BE0284">
      <w:pPr>
        <w:pStyle w:val="Bezodstpw"/>
        <w:jc w:val="both"/>
        <w:rPr>
          <w:rFonts w:ascii="Century Gothic" w:hAnsi="Century Gothic" w:cs="Arial"/>
          <w:sz w:val="18"/>
          <w:szCs w:val="18"/>
        </w:rPr>
      </w:pPr>
      <w:r>
        <w:rPr>
          <w:rFonts w:ascii="Century Gothic" w:hAnsi="Century Gothic" w:cs="Arial"/>
          <w:sz w:val="18"/>
          <w:szCs w:val="18"/>
        </w:rPr>
        <w:t xml:space="preserve">         </w:t>
      </w:r>
      <w:r w:rsidR="00C26AB8"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00C26AB8"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BE0284">
      <w:pPr>
        <w:pStyle w:val="Bezodstpw"/>
        <w:ind w:left="786"/>
        <w:jc w:val="both"/>
        <w:rPr>
          <w:rFonts w:ascii="Century Gothic" w:hAnsi="Century Gothic"/>
          <w:sz w:val="18"/>
          <w:szCs w:val="18"/>
        </w:rPr>
      </w:pPr>
    </w:p>
    <w:p w14:paraId="5AFDFEA2" w14:textId="67C5D410"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BE0284">
      <w:pPr>
        <w:pStyle w:val="Bezodstpw"/>
        <w:ind w:left="1276" w:hanging="425"/>
        <w:jc w:val="both"/>
        <w:rPr>
          <w:rFonts w:ascii="Century Gothic" w:hAnsi="Century Gothic"/>
          <w:sz w:val="18"/>
          <w:szCs w:val="18"/>
          <w:u w:val="single"/>
        </w:rPr>
      </w:pPr>
    </w:p>
    <w:p w14:paraId="12E75BCD" w14:textId="62279660"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E0284">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BE0284">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2CB89F19" w:rsidR="00815E0B" w:rsidRPr="00B80BE5" w:rsidRDefault="00815E0B" w:rsidP="00BE0284">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w:t>
      </w:r>
      <w:r w:rsidR="007A4809">
        <w:rPr>
          <w:rFonts w:ascii="Century Gothic" w:eastAsia="Times New Roman" w:hAnsi="Century Gothic" w:cs="Times New Roman"/>
          <w:bCs/>
          <w:sz w:val="18"/>
          <w:szCs w:val="18"/>
          <w:lang w:eastAsia="pl-PL"/>
        </w:rPr>
        <w:t>4</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BE0284">
      <w:pPr>
        <w:pStyle w:val="Bezodstpw"/>
        <w:ind w:left="709" w:hanging="283"/>
        <w:jc w:val="both"/>
        <w:rPr>
          <w:rFonts w:ascii="Century Gothic" w:hAnsi="Century Gothic"/>
          <w:sz w:val="18"/>
          <w:szCs w:val="18"/>
        </w:rPr>
      </w:pPr>
    </w:p>
    <w:p w14:paraId="5B6532A2" w14:textId="61D44C5C"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E0284">
      <w:pPr>
        <w:pStyle w:val="Bezodstpw"/>
        <w:ind w:left="1276" w:hanging="425"/>
        <w:jc w:val="both"/>
        <w:rPr>
          <w:rFonts w:ascii="Century Gothic" w:hAnsi="Century Gothic"/>
          <w:sz w:val="18"/>
          <w:szCs w:val="18"/>
        </w:rPr>
      </w:pPr>
    </w:p>
    <w:p w14:paraId="38AFE980" w14:textId="2CC8B4E7"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E0284">
      <w:pPr>
        <w:tabs>
          <w:tab w:val="left" w:pos="851"/>
        </w:tabs>
        <w:suppressAutoHyphens/>
        <w:spacing w:after="0" w:line="240" w:lineRule="auto"/>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BE028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BE028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w:t>
      </w:r>
      <w:proofErr w:type="spellStart"/>
      <w:r w:rsidR="00702252">
        <w:rPr>
          <w:rFonts w:ascii="Century Gothic" w:eastAsia="Times New Roman" w:hAnsi="Century Gothic" w:cs="Arial"/>
          <w:bCs/>
          <w:sz w:val="18"/>
          <w:szCs w:val="18"/>
          <w:lang w:eastAsia="pl-PL"/>
        </w:rPr>
        <w:t>Pzp</w:t>
      </w:r>
      <w:proofErr w:type="spellEnd"/>
      <w:r w:rsidR="00702252">
        <w:rPr>
          <w:rFonts w:ascii="Century Gothic" w:eastAsia="Times New Roman" w:hAnsi="Century Gothic" w:cs="Arial"/>
          <w:bCs/>
          <w:sz w:val="18"/>
          <w:szCs w:val="18"/>
          <w:lang w:eastAsia="pl-PL"/>
        </w:rPr>
        <w:t xml:space="preserve">, podmiotowe,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1462F4BB" w:rsidR="00540D6A" w:rsidRPr="003A34B2" w:rsidRDefault="00540D6A" w:rsidP="00BE028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3758FB71" w:rsidR="00540D6A" w:rsidRDefault="00540D6A" w:rsidP="00BE028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BE0284">
        <w:rPr>
          <w:rFonts w:ascii="Century Gothic" w:eastAsia="Times New Roman" w:hAnsi="Century Gothic" w:cs="Arial"/>
          <w:sz w:val="18"/>
          <w:szCs w:val="18"/>
          <w:lang w:eastAsia="pl-PL"/>
        </w:rPr>
        <w:t xml:space="preserve"> </w:t>
      </w:r>
      <w:hyperlink r:id="rId2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w:t>
      </w:r>
    </w:p>
    <w:p w14:paraId="51441AF9" w14:textId="369E2B90" w:rsidR="00650CCE" w:rsidRDefault="00650CCE" w:rsidP="00BE0284">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BE0284">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3021CD97"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3DB0510A"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 xml:space="preserve">ainstalowany program Adobe </w:t>
      </w:r>
      <w:proofErr w:type="spellStart"/>
      <w:r w:rsidR="00650CCE" w:rsidRPr="00E71CA7">
        <w:rPr>
          <w:rFonts w:ascii="Century Gothic" w:hAnsi="Century Gothic" w:cs="Calibri"/>
          <w:color w:val="000000"/>
          <w:sz w:val="18"/>
          <w:szCs w:val="18"/>
        </w:rPr>
        <w:t>Acrobat</w:t>
      </w:r>
      <w:proofErr w:type="spellEnd"/>
      <w:r w:rsidR="00650CCE" w:rsidRPr="00E71CA7">
        <w:rPr>
          <w:rFonts w:ascii="Century Gothic" w:hAnsi="Century Gothic" w:cs="Calibri"/>
          <w:color w:val="000000"/>
          <w:sz w:val="18"/>
          <w:szCs w:val="18"/>
        </w:rPr>
        <w:t xml:space="preserve"> Reader lub inny obsługujący format plików .pdf,</w:t>
      </w:r>
    </w:p>
    <w:p w14:paraId="7D33D8AE" w14:textId="5930160D" w:rsidR="000107A9" w:rsidRDefault="002176F8" w:rsidP="00BE0284">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BE0284">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167A00D" w:rsidR="00650CCE" w:rsidRPr="00E71CA7" w:rsidRDefault="00650CCE" w:rsidP="00BE0284">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BE0284">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5A2C053" w:rsidR="00650CCE" w:rsidRPr="00E71CA7" w:rsidRDefault="00253258" w:rsidP="00BE0284">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BE0284">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5699137" w:rsidR="00540D6A" w:rsidRPr="006563EF" w:rsidRDefault="00253258" w:rsidP="00BE0284">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304FBF">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 xml:space="preserve">,                       tel. 89 532 29 </w:t>
      </w:r>
      <w:r w:rsidR="007122C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hyperlink r:id="rId38" w:history="1"/>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BE0284">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BE0284">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BE0284">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BE0284">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BE0284">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9"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BE0284">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6F4BB263" w:rsidR="00EF4120" w:rsidRDefault="00A3700B" w:rsidP="00BE0284">
      <w:pPr>
        <w:tabs>
          <w:tab w:val="left" w:pos="426"/>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EF4120" w:rsidRPr="00832F19">
        <w:rPr>
          <w:rFonts w:ascii="Century Gothic" w:eastAsia="Times New Roman" w:hAnsi="Century Gothic" w:cs="Times New Roman"/>
          <w:sz w:val="18"/>
          <w:szCs w:val="18"/>
          <w:lang w:eastAsia="ar-SA"/>
        </w:rPr>
        <w:t xml:space="preserve">Zgodnie z art. </w:t>
      </w:r>
      <w:r w:rsidR="00EF4120">
        <w:rPr>
          <w:rFonts w:ascii="Century Gothic" w:eastAsia="Times New Roman" w:hAnsi="Century Gothic" w:cs="Times New Roman"/>
          <w:sz w:val="18"/>
          <w:szCs w:val="18"/>
          <w:lang w:eastAsia="ar-SA"/>
        </w:rPr>
        <w:t xml:space="preserve">97 ust. 1 </w:t>
      </w:r>
      <w:proofErr w:type="spellStart"/>
      <w:r w:rsidR="00EF4120">
        <w:rPr>
          <w:rFonts w:ascii="Century Gothic" w:eastAsia="Times New Roman" w:hAnsi="Century Gothic" w:cs="Times New Roman"/>
          <w:sz w:val="18"/>
          <w:szCs w:val="18"/>
          <w:lang w:eastAsia="ar-SA"/>
        </w:rPr>
        <w:t>Pzp</w:t>
      </w:r>
      <w:proofErr w:type="spellEnd"/>
      <w:r w:rsidR="00EF4120" w:rsidRPr="00832F19">
        <w:rPr>
          <w:rFonts w:ascii="Century Gothic" w:eastAsia="Times New Roman" w:hAnsi="Century Gothic" w:cs="Times New Roman"/>
          <w:sz w:val="18"/>
          <w:szCs w:val="18"/>
          <w:lang w:eastAsia="ar-SA"/>
        </w:rPr>
        <w:t xml:space="preserve"> Zamawiający </w:t>
      </w:r>
      <w:r w:rsidR="00EF4120">
        <w:rPr>
          <w:rFonts w:ascii="Century Gothic" w:eastAsia="Times New Roman" w:hAnsi="Century Gothic" w:cs="Times New Roman"/>
          <w:sz w:val="18"/>
          <w:szCs w:val="18"/>
          <w:lang w:eastAsia="ar-SA"/>
        </w:rPr>
        <w:t xml:space="preserve">nie </w:t>
      </w:r>
      <w:r w:rsidR="00EF4120" w:rsidRPr="00832F19">
        <w:rPr>
          <w:rFonts w:ascii="Century Gothic" w:eastAsia="Times New Roman" w:hAnsi="Century Gothic" w:cs="Times New Roman"/>
          <w:sz w:val="18"/>
          <w:szCs w:val="18"/>
          <w:lang w:eastAsia="ar-SA"/>
        </w:rPr>
        <w:t>wymaga  wniesienia wadium</w:t>
      </w:r>
      <w:r w:rsidR="00EF4120" w:rsidRPr="00832F19">
        <w:rPr>
          <w:rFonts w:ascii="Century Gothic" w:eastAsia="Times New Roman" w:hAnsi="Century Gothic" w:cs="Arial"/>
          <w:sz w:val="18"/>
          <w:szCs w:val="18"/>
          <w:lang w:eastAsia="ar-SA"/>
        </w:rPr>
        <w:t xml:space="preserve">. </w:t>
      </w:r>
    </w:p>
    <w:p w14:paraId="66883F0E" w14:textId="77777777" w:rsidR="00EF4120" w:rsidRDefault="00EF4120"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5CC36972" w14:textId="4F6EBE52" w:rsidR="00D1126A" w:rsidRDefault="00D1126A"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p>
    <w:p w14:paraId="044B6081" w14:textId="16C22BB6" w:rsidR="00684347" w:rsidRPr="00295034" w:rsidRDefault="00840F9A" w:rsidP="00BE0284">
      <w:pPr>
        <w:tabs>
          <w:tab w:val="left" w:pos="1134"/>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E97024">
        <w:rPr>
          <w:rFonts w:ascii="Century Gothic" w:eastAsia="Times New Roman" w:hAnsi="Century Gothic" w:cs="Arial"/>
          <w:b/>
          <w:bCs/>
          <w:sz w:val="18"/>
          <w:szCs w:val="18"/>
          <w:lang w:eastAsia="ar-SA"/>
        </w:rPr>
        <w:t>dnia</w:t>
      </w:r>
      <w:r w:rsidR="00CE5480" w:rsidRPr="00CE5480">
        <w:rPr>
          <w:rFonts w:ascii="Century Gothic" w:eastAsia="Times New Roman" w:hAnsi="Century Gothic" w:cs="Arial"/>
          <w:b/>
          <w:bCs/>
          <w:sz w:val="18"/>
          <w:szCs w:val="18"/>
          <w:lang w:eastAsia="ar-SA"/>
        </w:rPr>
        <w:t xml:space="preserve"> </w:t>
      </w:r>
      <w:r w:rsidR="002F339A">
        <w:rPr>
          <w:rFonts w:ascii="Century Gothic" w:eastAsia="Times New Roman" w:hAnsi="Century Gothic" w:cs="Arial"/>
          <w:b/>
          <w:bCs/>
          <w:sz w:val="18"/>
          <w:szCs w:val="18"/>
          <w:lang w:eastAsia="ar-SA"/>
        </w:rPr>
        <w:t>21.11.</w:t>
      </w:r>
      <w:r w:rsidR="00E97024">
        <w:rPr>
          <w:rFonts w:ascii="Century Gothic" w:eastAsia="Times New Roman" w:hAnsi="Century Gothic" w:cs="Arial"/>
          <w:b/>
          <w:bCs/>
          <w:sz w:val="18"/>
          <w:szCs w:val="18"/>
          <w:lang w:eastAsia="ar-SA"/>
        </w:rPr>
        <w:t>2023 roku</w:t>
      </w:r>
      <w:r w:rsidR="00684347" w:rsidRPr="00CE5480">
        <w:rPr>
          <w:rFonts w:ascii="Century Gothic" w:eastAsia="Times New Roman" w:hAnsi="Century Gothic" w:cs="Arial"/>
          <w:b/>
          <w:bCs/>
          <w:sz w:val="18"/>
          <w:szCs w:val="18"/>
          <w:lang w:eastAsia="ar-SA"/>
        </w:rPr>
        <w:t>.</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0284">
      <w:pPr>
        <w:tabs>
          <w:tab w:val="left" w:pos="709"/>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1E4290BF" w14:textId="1EAF341E" w:rsidR="00D1126A" w:rsidRDefault="00D1126A"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BE0284">
      <w:pPr>
        <w:numPr>
          <w:ilvl w:val="0"/>
          <w:numId w:val="11"/>
        </w:numPr>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7BC22EC2" w14:textId="009333A1" w:rsidR="002E2F2A" w:rsidRPr="002E2F2A" w:rsidRDefault="00A927CE"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 xml:space="preserve">oświadczenie w formie </w:t>
      </w:r>
      <w:r w:rsidR="002E2F2A" w:rsidRPr="00C76425">
        <w:rPr>
          <w:rFonts w:ascii="Century Gothic" w:eastAsia="Times New Roman" w:hAnsi="Century Gothic" w:cs="Arial"/>
          <w:sz w:val="18"/>
          <w:szCs w:val="18"/>
          <w:lang w:eastAsia="ar-SA"/>
        </w:rPr>
        <w:t>Jednolitego Europejskiego Dokumentu Zamówienia (ESPD)</w:t>
      </w:r>
    </w:p>
    <w:p w14:paraId="6A7DF506" w14:textId="425CC28F" w:rsidR="004D29FF" w:rsidRPr="002E2F2A" w:rsidRDefault="009241AD"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2E2F2A">
        <w:rPr>
          <w:rFonts w:ascii="Century Gothic" w:eastAsia="Times New Roman" w:hAnsi="Century Gothic" w:cs="Arial"/>
          <w:sz w:val="18"/>
          <w:szCs w:val="18"/>
          <w:lang w:eastAsia="ar-SA"/>
        </w:rPr>
        <w:t>do</w:t>
      </w:r>
      <w:r w:rsidR="004D29FF" w:rsidRPr="002E2F2A">
        <w:rPr>
          <w:rFonts w:ascii="Century Gothic" w:eastAsia="Times New Roman" w:hAnsi="Century Gothic" w:cs="Arial"/>
          <w:sz w:val="18"/>
          <w:szCs w:val="18"/>
          <w:lang w:eastAsia="ar-SA"/>
        </w:rPr>
        <w:t>kumenty, z których wynika prawo do podpisania oferty</w:t>
      </w:r>
      <w:r w:rsidR="00BE0DCE" w:rsidRPr="002E2F2A">
        <w:rPr>
          <w:rFonts w:ascii="Century Gothic" w:eastAsia="Times New Roman" w:hAnsi="Century Gothic" w:cs="Arial"/>
          <w:sz w:val="18"/>
          <w:szCs w:val="18"/>
          <w:lang w:eastAsia="ar-SA"/>
        </w:rPr>
        <w:t xml:space="preserve"> lub </w:t>
      </w:r>
      <w:r w:rsidR="004D29FF" w:rsidRPr="002E2F2A">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BE0284">
      <w:pPr>
        <w:pStyle w:val="Akapitzlist"/>
        <w:numPr>
          <w:ilvl w:val="0"/>
          <w:numId w:val="10"/>
        </w:numPr>
        <w:tabs>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BE0284">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06979F9" w:rsidR="00A302EF" w:rsidRPr="006563EF" w:rsidRDefault="003F7D7D" w:rsidP="00BE0284">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2E2F2A">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4B7B0130" w:rsidR="00A302EF" w:rsidRPr="006563EF" w:rsidRDefault="00A9491E" w:rsidP="00BE0284">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2E2F2A">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3E9FAE77" w:rsidR="00A302EF" w:rsidRPr="006563EF" w:rsidRDefault="00A9491E" w:rsidP="00BE0284">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E2F2A">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614D1482" w:rsidR="00A302EF" w:rsidRPr="006563EF" w:rsidRDefault="00A9491E" w:rsidP="00BE0284">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7B9DF3E1" w:rsidR="00540963" w:rsidRPr="006563EF" w:rsidRDefault="00DE45D0"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61DDFF62" w:rsidR="00BF7712" w:rsidRPr="006563EF" w:rsidRDefault="00BD71B5" w:rsidP="00BE0284">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2E2F2A">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B2F5842" w:rsidR="003F7D7D" w:rsidRPr="006563EF" w:rsidRDefault="003F7D7D"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2E2F2A">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BE0284">
      <w:pPr>
        <w:tabs>
          <w:tab w:val="left" w:pos="3960"/>
        </w:tabs>
        <w:suppressAutoHyphens/>
        <w:spacing w:after="0" w:line="240" w:lineRule="auto"/>
        <w:jc w:val="both"/>
        <w:rPr>
          <w:rFonts w:ascii="Century Gothic" w:eastAsia="Times New Roman" w:hAnsi="Century Gothic" w:cs="Arial"/>
          <w:b/>
          <w:bCs/>
          <w:sz w:val="18"/>
          <w:szCs w:val="18"/>
          <w:u w:val="single"/>
          <w:lang w:eastAsia="ar-SA"/>
        </w:rPr>
      </w:pPr>
    </w:p>
    <w:p w14:paraId="731B30A1" w14:textId="7EAF6F4A" w:rsidR="00BF7712" w:rsidRPr="00B0507C" w:rsidRDefault="00D1126A" w:rsidP="00BE0284">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2F339A">
        <w:rPr>
          <w:rFonts w:ascii="Century Gothic" w:eastAsia="Avenir-Light" w:hAnsi="Century Gothic" w:cs="Avenir-Light"/>
          <w:b/>
          <w:bCs/>
          <w:sz w:val="18"/>
          <w:szCs w:val="18"/>
        </w:rPr>
        <w:t>24.08.</w:t>
      </w:r>
      <w:r w:rsidR="00E97024" w:rsidRPr="00E97024">
        <w:rPr>
          <w:rFonts w:ascii="Century Gothic" w:eastAsia="Avenir-Light" w:hAnsi="Century Gothic" w:cs="Avenir-Light"/>
          <w:b/>
          <w:bCs/>
          <w:sz w:val="18"/>
          <w:szCs w:val="18"/>
        </w:rPr>
        <w:t>2023</w:t>
      </w:r>
      <w:r w:rsidR="00E97024">
        <w:rPr>
          <w:rFonts w:ascii="Century Gothic" w:eastAsia="Avenir-Light" w:hAnsi="Century Gothic" w:cs="Avenir-Light"/>
          <w:sz w:val="18"/>
          <w:szCs w:val="18"/>
        </w:rPr>
        <w:t xml:space="preserve"> </w:t>
      </w:r>
      <w:r w:rsidR="00BF7712" w:rsidRPr="00B9137F">
        <w:rPr>
          <w:rFonts w:ascii="Century Gothic" w:eastAsia="Avenir-Light" w:hAnsi="Century Gothic" w:cs="Avenir-Light"/>
          <w:b/>
          <w:bCs/>
          <w:sz w:val="18"/>
          <w:szCs w:val="18"/>
        </w:rPr>
        <w:t xml:space="preserve">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0284">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BE0284">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52B24DE9" w:rsidR="00456B57" w:rsidRPr="00456B57" w:rsidRDefault="0084126C" w:rsidP="00BE0284">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2"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B9137F">
        <w:rPr>
          <w:rFonts w:ascii="Century Gothic" w:eastAsia="Avenir-Light" w:hAnsi="Century Gothic" w:cs="Avenir-Light"/>
          <w:b/>
          <w:sz w:val="18"/>
          <w:szCs w:val="18"/>
        </w:rPr>
        <w:t xml:space="preserve"> </w:t>
      </w:r>
      <w:r w:rsidR="002F339A">
        <w:rPr>
          <w:rFonts w:ascii="Century Gothic" w:eastAsia="Avenir-Light" w:hAnsi="Century Gothic" w:cs="Avenir-Light"/>
          <w:b/>
          <w:sz w:val="18"/>
          <w:szCs w:val="18"/>
        </w:rPr>
        <w:t>24.08.</w:t>
      </w:r>
      <w:r w:rsidR="00E97024">
        <w:rPr>
          <w:rFonts w:ascii="Century Gothic" w:eastAsia="Avenir-Light" w:hAnsi="Century Gothic" w:cs="Avenir-Light"/>
          <w:b/>
          <w:sz w:val="18"/>
          <w:szCs w:val="18"/>
        </w:rPr>
        <w:t>2023</w:t>
      </w:r>
      <w:r w:rsidR="00B9137F">
        <w:rPr>
          <w:rFonts w:ascii="Century Gothic" w:eastAsia="Avenir-Light" w:hAnsi="Century Gothic" w:cs="Avenir-Light"/>
          <w:b/>
          <w:sz w:val="18"/>
          <w:szCs w:val="18"/>
        </w:rPr>
        <w:t xml:space="preserve">    </w:t>
      </w:r>
      <w:r w:rsidR="00E97024">
        <w:rPr>
          <w:rFonts w:ascii="Century Gothic" w:eastAsia="Avenir-Light" w:hAnsi="Century Gothic" w:cs="Avenir-Light"/>
          <w:b/>
          <w:sz w:val="18"/>
          <w:szCs w:val="18"/>
        </w:rPr>
        <w:t>roku,</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3"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0284">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BE0284">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BE0284">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044D45AC" w:rsidR="000039C3" w:rsidRPr="00145512" w:rsidRDefault="000039C3" w:rsidP="00BE0284">
      <w:pPr>
        <w:suppressAutoHyphens/>
        <w:spacing w:after="0" w:line="240" w:lineRule="auto"/>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BE0284">
      <w:pPr>
        <w:suppressAutoHyphens/>
        <w:spacing w:after="0" w:line="240" w:lineRule="auto"/>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E6271C2" w14:textId="77777777" w:rsidR="00D47547"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Ceny jednostkowe brutto Wykonawca określi w następujący sposób: ceny jednostkowe netto</w:t>
      </w:r>
    </w:p>
    <w:p w14:paraId="1413B7AF" w14:textId="75F30DBA"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4940F90A"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532D2C16"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797375">
        <w:rPr>
          <w:rFonts w:ascii="Century Gothic" w:eastAsia="Times New Roman" w:hAnsi="Century Gothic" w:cs="Arial"/>
          <w:bCs/>
          <w:sz w:val="18"/>
          <w:szCs w:val="18"/>
          <w:lang w:eastAsia="ar-SA"/>
        </w:rPr>
        <w:t>którą należy wpisać również w Formularzu ofertowym stanowiącym załącznik nr 2 do SWZ.</w:t>
      </w:r>
    </w:p>
    <w:p w14:paraId="243C9F0A" w14:textId="51A6D81C" w:rsidR="00797375" w:rsidRPr="00797375"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w:t>
      </w:r>
      <w:r w:rsidR="00797375" w:rsidRPr="00797375">
        <w:rPr>
          <w:rFonts w:ascii="Century Gothic" w:eastAsia="Times New Roman" w:hAnsi="Century Gothic" w:cs="Arial"/>
          <w:sz w:val="18"/>
          <w:szCs w:val="18"/>
          <w:lang w:eastAsia="pl-PL"/>
        </w:rPr>
        <w:t xml:space="preserve">  </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6BA8FFCD" w:rsidR="00797375" w:rsidRPr="00797375" w:rsidRDefault="00D47547" w:rsidP="00BE0284">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00049EF2" w:rsidR="00797375" w:rsidRPr="00F84639"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070A483"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22FCE699"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535A436B" w:rsidR="00797375" w:rsidRPr="00797375" w:rsidRDefault="00797375" w:rsidP="00BE0284">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w:t>
      </w:r>
      <w:r w:rsidR="00D4754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BE0284">
      <w:pPr>
        <w:suppressAutoHyphens/>
        <w:spacing w:after="0" w:line="240" w:lineRule="auto"/>
        <w:jc w:val="both"/>
        <w:rPr>
          <w:rFonts w:ascii="Century Gothic" w:eastAsia="Times New Roman" w:hAnsi="Century Gothic" w:cs="Times New Roman"/>
          <w:bCs/>
          <w:sz w:val="18"/>
          <w:szCs w:val="18"/>
          <w:lang w:eastAsia="ar-SA"/>
        </w:rPr>
      </w:pPr>
    </w:p>
    <w:p w14:paraId="6DAF3BB4" w14:textId="4E3798FA" w:rsidR="000039C3" w:rsidRPr="00145512" w:rsidRDefault="000039C3" w:rsidP="00BE0284">
      <w:pPr>
        <w:suppressAutoHyphens/>
        <w:spacing w:after="0" w:line="240" w:lineRule="auto"/>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BE0284">
      <w:pPr>
        <w:suppressAutoHyphens/>
        <w:spacing w:after="0" w:line="240" w:lineRule="auto"/>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E0284">
      <w:pPr>
        <w:suppressAutoHyphens/>
        <w:spacing w:after="0" w:line="240" w:lineRule="auto"/>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BE0284">
      <w:pPr>
        <w:suppressAutoHyphens/>
        <w:spacing w:after="0" w:line="240" w:lineRule="auto"/>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BE0284">
      <w:pPr>
        <w:tabs>
          <w:tab w:val="left" w:pos="540"/>
          <w:tab w:val="left" w:pos="1260"/>
        </w:tabs>
        <w:suppressAutoHyphens/>
        <w:spacing w:after="0" w:line="240" w:lineRule="auto"/>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BE0284">
      <w:pPr>
        <w:keepNext/>
        <w:tabs>
          <w:tab w:val="left" w:pos="540"/>
          <w:tab w:val="left" w:pos="1260"/>
        </w:tabs>
        <w:suppressAutoHyphens/>
        <w:spacing w:after="0" w:line="240" w:lineRule="auto"/>
        <w:jc w:val="both"/>
        <w:rPr>
          <w:rFonts w:ascii="Century Gothic" w:eastAsia="Tahoma" w:hAnsi="Century Gothic" w:cs="Arial"/>
          <w:i/>
          <w:iCs/>
          <w:sz w:val="18"/>
          <w:szCs w:val="18"/>
          <w:lang w:eastAsia="ar-SA"/>
        </w:rPr>
      </w:pPr>
    </w:p>
    <w:p w14:paraId="07611AD4" w14:textId="386E896D" w:rsidR="009B2503" w:rsidRPr="00A3700B" w:rsidRDefault="009B2503" w:rsidP="00A3700B">
      <w:pPr>
        <w:suppressAutoHyphens/>
        <w:spacing w:after="0" w:line="240" w:lineRule="auto"/>
        <w:ind w:left="567"/>
        <w:jc w:val="both"/>
        <w:rPr>
          <w:rFonts w:ascii="Century Gothic" w:eastAsia="Times New Roman" w:hAnsi="Century Gothic" w:cs="Times New Roman"/>
          <w:sz w:val="18"/>
          <w:szCs w:val="18"/>
          <w:lang w:eastAsia="ar-SA"/>
        </w:rPr>
      </w:pPr>
      <w:r w:rsidRPr="00A3700B">
        <w:rPr>
          <w:rFonts w:ascii="Century Gothic" w:eastAsia="Times New Roman" w:hAnsi="Century Gothic" w:cs="Times New Roman"/>
          <w:sz w:val="18"/>
          <w:szCs w:val="18"/>
          <w:lang w:eastAsia="ar-SA"/>
        </w:rPr>
        <w:t>1.   Przy wyborze oferty Zamawiający będzie kierować się następującym kryterium :</w:t>
      </w:r>
    </w:p>
    <w:p w14:paraId="334EE7F2" w14:textId="77777777" w:rsidR="009B2503" w:rsidRPr="00A3700B" w:rsidRDefault="009B2503" w:rsidP="00A3700B">
      <w:pPr>
        <w:suppressAutoHyphens/>
        <w:spacing w:after="0" w:line="240" w:lineRule="auto"/>
        <w:ind w:left="567"/>
        <w:jc w:val="both"/>
        <w:rPr>
          <w:rFonts w:ascii="Century Gothic" w:eastAsia="Times New Roman" w:hAnsi="Century Gothic" w:cs="Times New Roman"/>
          <w:b/>
          <w:bCs/>
          <w:sz w:val="18"/>
          <w:szCs w:val="18"/>
          <w:lang w:eastAsia="ar-SA"/>
        </w:rPr>
      </w:pPr>
    </w:p>
    <w:p w14:paraId="7524F9D7" w14:textId="74147DD6"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Cs/>
          <w:sz w:val="18"/>
          <w:szCs w:val="18"/>
          <w:lang w:eastAsia="ar-SA"/>
        </w:rPr>
        <w:t xml:space="preserve"> Cena : 100%</w:t>
      </w:r>
      <w:r w:rsidRPr="00A3700B">
        <w:rPr>
          <w:rFonts w:ascii="Century Gothic" w:eastAsia="Times New Roman" w:hAnsi="Century Gothic" w:cs="Times New Roman"/>
          <w:b/>
          <w:bCs/>
          <w:sz w:val="18"/>
          <w:szCs w:val="18"/>
          <w:lang w:eastAsia="ar-SA"/>
        </w:rPr>
        <w:t xml:space="preserve">     </w:t>
      </w:r>
    </w:p>
    <w:p w14:paraId="512C6298" w14:textId="77777777" w:rsidR="00BE0284"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p>
    <w:p w14:paraId="26919F86" w14:textId="039AFD5B" w:rsidR="009B2503"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Oferowana wartość brutto    -   </w:t>
      </w: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u w:val="single"/>
          <w:lang w:eastAsia="ar-SA"/>
        </w:rPr>
        <w:t>wartość najtańszej oferty</w:t>
      </w:r>
    </w:p>
    <w:p w14:paraId="3BA1993E" w14:textId="1179A970" w:rsidR="009B2503" w:rsidRPr="00A3700B" w:rsidRDefault="00BE0284" w:rsidP="00A3700B">
      <w:pPr>
        <w:tabs>
          <w:tab w:val="left" w:pos="567"/>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przedmiotu zamówienia</w:t>
      </w:r>
      <w:r w:rsidR="009B2503" w:rsidRPr="00A3700B">
        <w:rPr>
          <w:rFonts w:ascii="Century Gothic" w:eastAsia="Times New Roman" w:hAnsi="Century Gothic" w:cs="Times New Roman"/>
          <w:b/>
          <w:bCs/>
          <w:sz w:val="18"/>
          <w:szCs w:val="18"/>
          <w:lang w:eastAsia="ar-SA"/>
        </w:rPr>
        <w:tab/>
        <w:t xml:space="preserve">     wartość oferty badanej</w:t>
      </w:r>
      <w:r w:rsidR="00A3700B"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x 100%   x  100 pkt</w:t>
      </w:r>
    </w:p>
    <w:p w14:paraId="4180B6E4" w14:textId="77777777" w:rsidR="009B2503" w:rsidRPr="00A3700B" w:rsidRDefault="009B2503" w:rsidP="00A3700B">
      <w:pPr>
        <w:keepNext/>
        <w:suppressAutoHyphens/>
        <w:spacing w:after="0" w:line="240" w:lineRule="auto"/>
        <w:ind w:left="567"/>
        <w:jc w:val="center"/>
        <w:rPr>
          <w:rFonts w:ascii="Century Gothic" w:eastAsia="Tahoma" w:hAnsi="Century Gothic" w:cs="Tahoma"/>
          <w:i/>
          <w:iCs/>
          <w:sz w:val="18"/>
          <w:szCs w:val="18"/>
          <w:lang w:eastAsia="ar-SA"/>
        </w:rPr>
      </w:pPr>
    </w:p>
    <w:p w14:paraId="01F51ABB"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r w:rsidRPr="00A3700B">
        <w:rPr>
          <w:rFonts w:ascii="Century Gothic" w:eastAsia="Times New Roman" w:hAnsi="Century Gothic" w:cs="Times New Roman"/>
          <w:bCs/>
          <w:sz w:val="18"/>
          <w:szCs w:val="18"/>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p>
    <w:p w14:paraId="65522BBA" w14:textId="77777777" w:rsidR="009B2503" w:rsidRPr="00A3700B" w:rsidRDefault="009B2503" w:rsidP="00A3700B">
      <w:pPr>
        <w:tabs>
          <w:tab w:val="left" w:pos="9000"/>
        </w:tabs>
        <w:spacing w:after="0" w:line="240" w:lineRule="auto"/>
        <w:ind w:left="851" w:right="72"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2.  Wartość przedmiotu zamówienia musi zawierać wszystkie składniki, które  wpłyną na jej wartość netto,  czyli wartość pomniejszoną tylko o podatek VAT.</w:t>
      </w:r>
    </w:p>
    <w:p w14:paraId="1C646274" w14:textId="06CF4D3B" w:rsidR="009B2503" w:rsidRPr="00A3700B" w:rsidRDefault="009B2503" w:rsidP="00A3700B">
      <w:pPr>
        <w:spacing w:after="0" w:line="240" w:lineRule="auto"/>
        <w:ind w:left="851"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3.  Wyszczególniona cena  w Załączniku Nr 2  jest ceną stałą i  za wyjątkiem sytuacji przewidzianych umową nie ulegnie  zmianie  do końca trwania umowy.</w:t>
      </w:r>
    </w:p>
    <w:p w14:paraId="3F2E9CEB" w14:textId="08F8883E" w:rsidR="007C2AB0" w:rsidRDefault="007C2AB0" w:rsidP="00BE0284">
      <w:pPr>
        <w:tabs>
          <w:tab w:val="left" w:pos="708"/>
        </w:tabs>
        <w:suppressAutoHyphens/>
        <w:spacing w:after="0" w:line="240" w:lineRule="auto"/>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BE0284">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BE0284">
      <w:pPr>
        <w:widowControl w:val="0"/>
        <w:suppressAutoHyphens/>
        <w:spacing w:after="0" w:line="240" w:lineRule="auto"/>
        <w:jc w:val="both"/>
        <w:rPr>
          <w:rFonts w:ascii="Century Gothic" w:eastAsia="Times New Roman" w:hAnsi="Century Gothic" w:cs="Arial"/>
          <w:sz w:val="18"/>
          <w:szCs w:val="18"/>
          <w:lang w:eastAsia="ar-SA"/>
        </w:rPr>
      </w:pPr>
    </w:p>
    <w:p w14:paraId="347F8B76" w14:textId="1D504F55"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BE0284">
      <w:pPr>
        <w:widowControl w:val="0"/>
        <w:suppressAutoHyphens/>
        <w:spacing w:after="0" w:line="240" w:lineRule="auto"/>
        <w:ind w:left="993" w:hanging="284"/>
        <w:jc w:val="both"/>
        <w:rPr>
          <w:rFonts w:ascii="Century Gothic" w:eastAsia="Times New Roman" w:hAnsi="Century Gothic" w:cs="Arial"/>
          <w:bCs/>
          <w:sz w:val="18"/>
          <w:szCs w:val="18"/>
          <w:lang w:eastAsia="ar-SA"/>
        </w:rPr>
      </w:pPr>
    </w:p>
    <w:p w14:paraId="34CB250E" w14:textId="5B370E2D" w:rsidR="000039C3" w:rsidRPr="00F91580" w:rsidRDefault="000039C3" w:rsidP="00A3700B">
      <w:pPr>
        <w:tabs>
          <w:tab w:val="left" w:pos="567"/>
        </w:tabs>
        <w:suppressAutoHyphens/>
        <w:spacing w:after="0" w:line="240" w:lineRule="auto"/>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BE0284">
      <w:pPr>
        <w:suppressAutoHyphens/>
        <w:spacing w:after="0" w:line="240" w:lineRule="auto"/>
        <w:jc w:val="both"/>
        <w:rPr>
          <w:rFonts w:ascii="Century Gothic" w:eastAsia="Times New Roman" w:hAnsi="Century Gothic" w:cs="Arial"/>
          <w:sz w:val="18"/>
          <w:szCs w:val="18"/>
          <w:lang w:eastAsia="ar-SA"/>
        </w:rPr>
      </w:pPr>
    </w:p>
    <w:p w14:paraId="7BC0F931" w14:textId="77777777" w:rsidR="009B2503" w:rsidRDefault="009B2503" w:rsidP="00A3700B">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 xml:space="preserve">450 ust. 2 </w:t>
      </w:r>
      <w:proofErr w:type="spellStart"/>
      <w:r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BE0284">
      <w:pPr>
        <w:suppressAutoHyphens/>
        <w:spacing w:after="0" w:line="240" w:lineRule="auto"/>
        <w:jc w:val="both"/>
        <w:rPr>
          <w:rFonts w:ascii="Century Gothic" w:eastAsia="Times New Roman" w:hAnsi="Century Gothic" w:cs="Arial"/>
          <w:sz w:val="18"/>
          <w:szCs w:val="18"/>
          <w:lang w:eastAsia="ar-SA"/>
        </w:rPr>
      </w:pPr>
    </w:p>
    <w:p w14:paraId="1AF6B395" w14:textId="0F88D6A8" w:rsidR="00D37855" w:rsidRDefault="000039C3" w:rsidP="00BE0284">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0284">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BE0284">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0F9F9C7D" w:rsidR="001B7A56" w:rsidRDefault="001B7A56"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9431663" w14:textId="1DBECFE6" w:rsidR="00A3700B" w:rsidRDefault="00A3700B" w:rsidP="00BE0284">
      <w:pPr>
        <w:tabs>
          <w:tab w:val="left" w:pos="7164"/>
        </w:tabs>
        <w:spacing w:after="0" w:line="240" w:lineRule="auto"/>
        <w:ind w:left="851" w:hanging="284"/>
        <w:jc w:val="both"/>
        <w:rPr>
          <w:rFonts w:ascii="Century Gothic" w:eastAsia="Tahoma" w:hAnsi="Century Gothic" w:cs="Arial"/>
          <w:sz w:val="18"/>
          <w:szCs w:val="18"/>
          <w:lang w:eastAsia="ar-SA"/>
        </w:rPr>
      </w:pPr>
    </w:p>
    <w:p w14:paraId="5219FAA3" w14:textId="17F85A2E" w:rsidR="000039C3" w:rsidRDefault="000039C3" w:rsidP="00BE0284">
      <w:pPr>
        <w:spacing w:after="0" w:line="240" w:lineRule="auto"/>
        <w:ind w:left="709" w:hanging="709"/>
        <w:jc w:val="both"/>
        <w:rPr>
          <w:rFonts w:ascii="Century Gothic" w:eastAsia="Times New Roman" w:hAnsi="Century Gothic" w:cs="Times New Roman"/>
          <w:b/>
          <w:bCs/>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2DA86623" w14:textId="77777777" w:rsidR="00BE0284" w:rsidRPr="0074396C" w:rsidRDefault="00BE0284" w:rsidP="00BE0284">
      <w:pPr>
        <w:spacing w:after="0" w:line="240" w:lineRule="auto"/>
        <w:ind w:left="709" w:hanging="709"/>
        <w:jc w:val="both"/>
        <w:rPr>
          <w:rFonts w:ascii="Century Gothic" w:eastAsia="Times New Roman" w:hAnsi="Century Gothic" w:cs="Times New Roman"/>
          <w:sz w:val="20"/>
          <w:szCs w:val="20"/>
          <w:u w:val="single"/>
          <w:lang w:eastAsia="pl-PL"/>
        </w:rPr>
      </w:pPr>
    </w:p>
    <w:p w14:paraId="65C414D4" w14:textId="17BB27F7"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BE0284">
      <w:pPr>
        <w:tabs>
          <w:tab w:val="left" w:pos="1276"/>
        </w:tabs>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BE0284">
      <w:pPr>
        <w:spacing w:after="0" w:line="240" w:lineRule="auto"/>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BE0284">
      <w:pPr>
        <w:tabs>
          <w:tab w:val="left" w:pos="709"/>
        </w:tabs>
        <w:spacing w:after="0" w:line="240" w:lineRule="auto"/>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BE0284">
      <w:pPr>
        <w:spacing w:after="0" w:line="240" w:lineRule="auto"/>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BE0284">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5D6325AD"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Z</w:t>
      </w:r>
      <w:r w:rsidR="00BB3362">
        <w:rPr>
          <w:rFonts w:ascii="Century Gothic" w:eastAsia="Calibri" w:hAnsi="Century Gothic" w:cs="TTC4o00"/>
          <w:b/>
          <w:color w:val="000000"/>
          <w:sz w:val="18"/>
          <w:szCs w:val="18"/>
          <w:lang w:eastAsia="pl-PL"/>
        </w:rPr>
        <w:t>P</w:t>
      </w:r>
      <w:r w:rsidRPr="00F16D05">
        <w:rPr>
          <w:rFonts w:ascii="Century Gothic" w:eastAsia="Calibri" w:hAnsi="Century Gothic" w:cs="TTC4o00"/>
          <w:b/>
          <w:color w:val="000000"/>
          <w:sz w:val="18"/>
          <w:szCs w:val="18"/>
          <w:lang w:eastAsia="pl-PL"/>
        </w:rPr>
        <w:t>.</w:t>
      </w:r>
      <w:r w:rsidR="00BB3362">
        <w:rPr>
          <w:rFonts w:ascii="Century Gothic" w:eastAsia="Calibri" w:hAnsi="Century Gothic" w:cs="TTC4o00"/>
          <w:b/>
          <w:color w:val="000000"/>
          <w:sz w:val="18"/>
          <w:szCs w:val="18"/>
          <w:lang w:eastAsia="pl-PL"/>
        </w:rPr>
        <w:t>242</w:t>
      </w:r>
      <w:r w:rsidR="000B43FE">
        <w:rPr>
          <w:rFonts w:ascii="Century Gothic" w:eastAsia="Calibri" w:hAnsi="Century Gothic" w:cs="TTC4o00"/>
          <w:b/>
          <w:color w:val="000000"/>
          <w:sz w:val="18"/>
          <w:szCs w:val="18"/>
          <w:lang w:eastAsia="pl-PL"/>
        </w:rPr>
        <w:t>.</w:t>
      </w:r>
      <w:r w:rsidR="00BB3362">
        <w:rPr>
          <w:rFonts w:ascii="Century Gothic" w:eastAsia="Calibri" w:hAnsi="Century Gothic" w:cs="TTC4o00"/>
          <w:b/>
          <w:color w:val="000000"/>
          <w:sz w:val="18"/>
          <w:szCs w:val="18"/>
          <w:lang w:eastAsia="pl-PL"/>
        </w:rPr>
        <w:t>33</w:t>
      </w:r>
      <w:r w:rsidR="000B43FE">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BE0284">
        <w:rPr>
          <w:rFonts w:ascii="Century Gothic" w:eastAsia="Calibri" w:hAnsi="Century Gothic" w:cs="TTC4o00"/>
          <w:b/>
          <w:color w:val="000000"/>
          <w:sz w:val="18"/>
          <w:szCs w:val="18"/>
          <w:lang w:eastAsia="pl-PL"/>
        </w:rPr>
        <w:t>3</w:t>
      </w:r>
    </w:p>
    <w:p w14:paraId="4E6A3572" w14:textId="1799261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BE0284">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BE0284">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BE0284">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BE0284">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BE0284">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BE0284">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BE0284">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BE0284">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BE0284">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BE0284">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BE0284">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BE0284">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BE0284">
      <w:pPr>
        <w:suppressAutoHyphens/>
        <w:spacing w:after="0" w:line="240" w:lineRule="auto"/>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BE0284">
      <w:pPr>
        <w:spacing w:after="0" w:line="240" w:lineRule="auto"/>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4F4D3563" w14:textId="77777777" w:rsidR="00E97024" w:rsidRDefault="00E97024" w:rsidP="00E97024">
      <w:pPr>
        <w:widowControl w:val="0"/>
        <w:tabs>
          <w:tab w:val="left" w:pos="2580"/>
        </w:tabs>
        <w:jc w:val="both"/>
        <w:rPr>
          <w:rFonts w:ascii="Century Gothic" w:eastAsia="Times New Roman" w:hAnsi="Century Gothic" w:cs="Times New Roman"/>
          <w:sz w:val="18"/>
          <w:szCs w:val="18"/>
          <w:lang w:eastAsia="pl-PL"/>
        </w:rPr>
      </w:pPr>
    </w:p>
    <w:p w14:paraId="71DE3B06" w14:textId="24D9C430"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SWZ wraz z załącznikami zatwierdził/a:</w:t>
      </w:r>
    </w:p>
    <w:p w14:paraId="339CACB6" w14:textId="1CE28E9A" w:rsidR="00FB3C04" w:rsidRDefault="00FB3C04" w:rsidP="00FB3C04">
      <w:pPr>
        <w:tabs>
          <w:tab w:val="left" w:pos="6135"/>
        </w:tabs>
        <w:spacing w:after="0" w:line="240" w:lineRule="auto"/>
        <w:ind w:left="284" w:right="-427"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Z upoważnienia</w:t>
      </w:r>
    </w:p>
    <w:p w14:paraId="3A856F68" w14:textId="77777777" w:rsidR="00FB3C04" w:rsidRDefault="00FB3C04" w:rsidP="00FB3C04">
      <w:pPr>
        <w:tabs>
          <w:tab w:val="left" w:pos="6135"/>
        </w:tabs>
        <w:spacing w:after="0" w:line="240" w:lineRule="auto"/>
        <w:ind w:left="284" w:right="-427"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 zastępstwie Z-</w:t>
      </w:r>
      <w:proofErr w:type="spellStart"/>
      <w:r>
        <w:rPr>
          <w:rFonts w:ascii="Century Gothic" w:eastAsia="Times New Roman" w:hAnsi="Century Gothic" w:cs="Times New Roman"/>
          <w:sz w:val="18"/>
          <w:szCs w:val="18"/>
          <w:lang w:eastAsia="pl-PL"/>
        </w:rPr>
        <w:t>cy</w:t>
      </w:r>
      <w:proofErr w:type="spellEnd"/>
      <w:r>
        <w:rPr>
          <w:rFonts w:ascii="Century Gothic" w:eastAsia="Times New Roman" w:hAnsi="Century Gothic" w:cs="Times New Roman"/>
          <w:sz w:val="18"/>
          <w:szCs w:val="18"/>
          <w:lang w:eastAsia="pl-PL"/>
        </w:rPr>
        <w:t xml:space="preserve"> </w:t>
      </w:r>
    </w:p>
    <w:p w14:paraId="5B7B7D30" w14:textId="2C0FAADF" w:rsidR="00E97024" w:rsidRDefault="00FB3C04" w:rsidP="00FB3C04">
      <w:pPr>
        <w:tabs>
          <w:tab w:val="left" w:pos="6135"/>
        </w:tabs>
        <w:spacing w:after="0" w:line="240" w:lineRule="auto"/>
        <w:ind w:left="284" w:right="-427" w:firstLine="6237"/>
        <w:rPr>
          <w:rFonts w:ascii="Century Gothic" w:eastAsia="Times New Roman" w:hAnsi="Century Gothic" w:cs="Times New Roman"/>
          <w:sz w:val="18"/>
          <w:szCs w:val="18"/>
          <w:lang w:eastAsia="pl-PL"/>
        </w:rPr>
      </w:pPr>
      <w:bookmarkStart w:id="4" w:name="_GoBack"/>
      <w:bookmarkEnd w:id="4"/>
      <w:r>
        <w:rPr>
          <w:rFonts w:ascii="Century Gothic" w:eastAsia="Times New Roman" w:hAnsi="Century Gothic" w:cs="Times New Roman"/>
          <w:sz w:val="18"/>
          <w:szCs w:val="18"/>
          <w:lang w:eastAsia="pl-PL"/>
        </w:rPr>
        <w:t>Dyrektora Medycznego</w:t>
      </w:r>
    </w:p>
    <w:p w14:paraId="313C0B8E" w14:textId="356A0ACF" w:rsidR="00E97024" w:rsidRDefault="00FB3C04" w:rsidP="00FB3C04">
      <w:pPr>
        <w:spacing w:after="0" w:line="240" w:lineRule="auto"/>
        <w:ind w:left="284" w:right="-427"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Hanna </w:t>
      </w:r>
      <w:proofErr w:type="spellStart"/>
      <w:r>
        <w:rPr>
          <w:rFonts w:ascii="Century Gothic" w:eastAsia="Times New Roman" w:hAnsi="Century Gothic" w:cs="Times New Roman"/>
          <w:sz w:val="18"/>
          <w:szCs w:val="18"/>
          <w:lang w:eastAsia="pl-PL"/>
        </w:rPr>
        <w:t>Kudyba</w:t>
      </w:r>
      <w:proofErr w:type="spellEnd"/>
      <w:r>
        <w:rPr>
          <w:rFonts w:ascii="Century Gothic" w:eastAsia="Times New Roman" w:hAnsi="Century Gothic" w:cs="Times New Roman"/>
          <w:sz w:val="18"/>
          <w:szCs w:val="18"/>
          <w:lang w:eastAsia="pl-PL"/>
        </w:rPr>
        <w:t xml:space="preserve"> – Bizon</w:t>
      </w:r>
    </w:p>
    <w:p w14:paraId="6147919B" w14:textId="58BF13DE" w:rsidR="00FB3C04" w:rsidRDefault="00FB3C04" w:rsidP="00FB3C04">
      <w:pPr>
        <w:spacing w:after="0" w:line="240" w:lineRule="auto"/>
        <w:ind w:left="284" w:right="-427"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(podpis w oryginale)</w:t>
      </w:r>
    </w:p>
    <w:p w14:paraId="37D530F8" w14:textId="77777777"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p>
    <w:p w14:paraId="7D51A29B" w14:textId="77777777" w:rsidR="00E97024" w:rsidRDefault="00E97024" w:rsidP="00E97024">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3FD7FCFC" w14:textId="48807723" w:rsidR="00E97024" w:rsidRPr="00E97024" w:rsidRDefault="00E97024" w:rsidP="00E97024">
      <w:pPr>
        <w:spacing w:after="0" w:line="240" w:lineRule="auto"/>
        <w:ind w:left="284" w:firstLine="5812"/>
        <w:rPr>
          <w:rFonts w:ascii="Century Gothic" w:eastAsia="Times New Roman" w:hAnsi="Century Gothic" w:cs="Times New Roman"/>
          <w:bCs/>
          <w:sz w:val="16"/>
          <w:szCs w:val="16"/>
          <w:lang w:eastAsia="ar-SA"/>
        </w:rPr>
      </w:pPr>
      <w:r w:rsidRPr="00E97024">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E97024">
        <w:rPr>
          <w:rFonts w:ascii="Century Gothic" w:eastAsia="Times New Roman" w:hAnsi="Century Gothic" w:cs="Times New Roman"/>
          <w:sz w:val="16"/>
          <w:szCs w:val="16"/>
          <w:lang w:eastAsia="pl-PL"/>
        </w:rPr>
        <w:t xml:space="preserve">  (Kierownik Zamawiającego)</w:t>
      </w:r>
    </w:p>
    <w:p w14:paraId="0486D855" w14:textId="77777777" w:rsidR="009B2503" w:rsidRDefault="009B2503" w:rsidP="00BE0284">
      <w:pPr>
        <w:spacing w:after="0" w:line="240" w:lineRule="auto"/>
        <w:ind w:left="284" w:hanging="284"/>
        <w:jc w:val="both"/>
        <w:rPr>
          <w:rFonts w:ascii="Century Gothic" w:eastAsia="Times New Roman" w:hAnsi="Century Gothic" w:cs="Times New Roman"/>
          <w:sz w:val="16"/>
          <w:szCs w:val="16"/>
          <w:lang w:eastAsia="pl-PL"/>
        </w:rPr>
      </w:pPr>
    </w:p>
    <w:sectPr w:rsidR="009B2503" w:rsidSect="00E97024">
      <w:footerReference w:type="default" r:id="rId44"/>
      <w:headerReference w:type="first" r:id="rId45"/>
      <w:type w:val="continuous"/>
      <w:pgSz w:w="11906" w:h="16838"/>
      <w:pgMar w:top="992"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1C90" w14:textId="77777777" w:rsidR="005D2512" w:rsidRDefault="005D2512" w:rsidP="008A5607">
      <w:pPr>
        <w:spacing w:after="0" w:line="240" w:lineRule="auto"/>
      </w:pPr>
      <w:r>
        <w:separator/>
      </w:r>
    </w:p>
  </w:endnote>
  <w:endnote w:type="continuationSeparator" w:id="0">
    <w:p w14:paraId="02033971" w14:textId="77777777" w:rsidR="005D2512" w:rsidRDefault="005D251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FB3C04">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C051" w14:textId="77777777" w:rsidR="005D2512" w:rsidRDefault="005D2512" w:rsidP="008A5607">
      <w:pPr>
        <w:spacing w:after="0" w:line="240" w:lineRule="auto"/>
      </w:pPr>
      <w:r>
        <w:separator/>
      </w:r>
    </w:p>
  </w:footnote>
  <w:footnote w:type="continuationSeparator" w:id="0">
    <w:p w14:paraId="4B40CDA1" w14:textId="77777777" w:rsidR="005D2512" w:rsidRDefault="005D2512"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8A13" w14:textId="0CEB522B" w:rsidR="00A506D1" w:rsidRDefault="00A506D1">
    <w:pPr>
      <w:pStyle w:val="Nagwek"/>
    </w:pPr>
    <w:r>
      <w:rPr>
        <w:noProof/>
        <w:lang w:eastAsia="pl-PL"/>
      </w:rPr>
      <w:drawing>
        <wp:inline distT="0" distB="0" distL="0" distR="0" wp14:anchorId="7F98AAFD" wp14:editId="1F758951">
          <wp:extent cx="5760085" cy="1610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6"/>
  </w:num>
  <w:num w:numId="7">
    <w:abstractNumId w:val="25"/>
  </w:num>
  <w:num w:numId="8">
    <w:abstractNumId w:val="11"/>
  </w:num>
  <w:num w:numId="9">
    <w:abstractNumId w:val="24"/>
  </w:num>
  <w:num w:numId="10">
    <w:abstractNumId w:val="22"/>
  </w:num>
  <w:num w:numId="11">
    <w:abstractNumId w:val="8"/>
  </w:num>
  <w:num w:numId="12">
    <w:abstractNumId w:val="5"/>
  </w:num>
  <w:num w:numId="13">
    <w:abstractNumId w:val="23"/>
  </w:num>
  <w:num w:numId="14">
    <w:abstractNumId w:val="12"/>
  </w:num>
  <w:num w:numId="15">
    <w:abstractNumId w:val="9"/>
  </w:num>
  <w:num w:numId="16">
    <w:abstractNumId w:val="6"/>
  </w:num>
  <w:num w:numId="17">
    <w:abstractNumId w:val="14"/>
  </w:num>
  <w:num w:numId="18">
    <w:abstractNumId w:val="4"/>
  </w:num>
  <w:num w:numId="19">
    <w:abstractNumId w:val="18"/>
  </w:num>
  <w:num w:numId="20">
    <w:abstractNumId w:val="17"/>
  </w:num>
  <w:num w:numId="21">
    <w:abstractNumId w:val="15"/>
  </w:num>
  <w:num w:numId="22">
    <w:abstractNumId w:val="19"/>
  </w:num>
  <w:num w:numId="23">
    <w:abstractNumId w:val="26"/>
  </w:num>
  <w:num w:numId="24">
    <w:abstractNumId w:val="13"/>
  </w:num>
  <w:num w:numId="25">
    <w:abstractNumId w:val="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6EE2"/>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21EA"/>
    <w:rsid w:val="000B43FE"/>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13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D54"/>
    <w:rsid w:val="00185F22"/>
    <w:rsid w:val="00193825"/>
    <w:rsid w:val="00196E93"/>
    <w:rsid w:val="001A1029"/>
    <w:rsid w:val="001A1438"/>
    <w:rsid w:val="001A39AF"/>
    <w:rsid w:val="001A3CB3"/>
    <w:rsid w:val="001A7BE2"/>
    <w:rsid w:val="001B46A0"/>
    <w:rsid w:val="001B54FB"/>
    <w:rsid w:val="001B6498"/>
    <w:rsid w:val="001B7A56"/>
    <w:rsid w:val="001C0BF9"/>
    <w:rsid w:val="001C25C5"/>
    <w:rsid w:val="001C27D3"/>
    <w:rsid w:val="001C3E91"/>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1F58"/>
    <w:rsid w:val="00222AEA"/>
    <w:rsid w:val="00232237"/>
    <w:rsid w:val="00241466"/>
    <w:rsid w:val="002425B4"/>
    <w:rsid w:val="00245804"/>
    <w:rsid w:val="00246134"/>
    <w:rsid w:val="002519FD"/>
    <w:rsid w:val="00251ED5"/>
    <w:rsid w:val="00253258"/>
    <w:rsid w:val="00253F2D"/>
    <w:rsid w:val="00262DE1"/>
    <w:rsid w:val="0026434F"/>
    <w:rsid w:val="0026459F"/>
    <w:rsid w:val="0026535B"/>
    <w:rsid w:val="002771A1"/>
    <w:rsid w:val="00277FEE"/>
    <w:rsid w:val="002807EB"/>
    <w:rsid w:val="002829D0"/>
    <w:rsid w:val="00287B6E"/>
    <w:rsid w:val="0029147C"/>
    <w:rsid w:val="00294693"/>
    <w:rsid w:val="00295034"/>
    <w:rsid w:val="002954E2"/>
    <w:rsid w:val="00297F57"/>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2F2A"/>
    <w:rsid w:val="002E759E"/>
    <w:rsid w:val="002F2192"/>
    <w:rsid w:val="002F30A0"/>
    <w:rsid w:val="002F339A"/>
    <w:rsid w:val="002F633A"/>
    <w:rsid w:val="00302697"/>
    <w:rsid w:val="00302B23"/>
    <w:rsid w:val="00304FBF"/>
    <w:rsid w:val="00311E51"/>
    <w:rsid w:val="003137D9"/>
    <w:rsid w:val="003141F5"/>
    <w:rsid w:val="003149C9"/>
    <w:rsid w:val="00315A25"/>
    <w:rsid w:val="00316657"/>
    <w:rsid w:val="00321A7E"/>
    <w:rsid w:val="00324D73"/>
    <w:rsid w:val="00326354"/>
    <w:rsid w:val="00327842"/>
    <w:rsid w:val="003334CC"/>
    <w:rsid w:val="003351E5"/>
    <w:rsid w:val="003370AD"/>
    <w:rsid w:val="003373AF"/>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218F"/>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01B"/>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0D97"/>
    <w:rsid w:val="005C3637"/>
    <w:rsid w:val="005C3AA0"/>
    <w:rsid w:val="005D23EC"/>
    <w:rsid w:val="005D2512"/>
    <w:rsid w:val="005D3050"/>
    <w:rsid w:val="005D378E"/>
    <w:rsid w:val="005D4094"/>
    <w:rsid w:val="005E33BD"/>
    <w:rsid w:val="005E3F0C"/>
    <w:rsid w:val="005E641D"/>
    <w:rsid w:val="005E6BF5"/>
    <w:rsid w:val="005F004F"/>
    <w:rsid w:val="005F0B04"/>
    <w:rsid w:val="005F14B6"/>
    <w:rsid w:val="006007AA"/>
    <w:rsid w:val="006017DB"/>
    <w:rsid w:val="00602497"/>
    <w:rsid w:val="00606571"/>
    <w:rsid w:val="006134F6"/>
    <w:rsid w:val="00616337"/>
    <w:rsid w:val="00616B8D"/>
    <w:rsid w:val="00616F8A"/>
    <w:rsid w:val="00617891"/>
    <w:rsid w:val="00621132"/>
    <w:rsid w:val="00623B30"/>
    <w:rsid w:val="00626AF0"/>
    <w:rsid w:val="006305D1"/>
    <w:rsid w:val="006307BB"/>
    <w:rsid w:val="0063788E"/>
    <w:rsid w:val="00640863"/>
    <w:rsid w:val="00643760"/>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122CE"/>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825"/>
    <w:rsid w:val="007A1C32"/>
    <w:rsid w:val="007A3701"/>
    <w:rsid w:val="007A4809"/>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F098B"/>
    <w:rsid w:val="007F4744"/>
    <w:rsid w:val="007F71C0"/>
    <w:rsid w:val="00800F60"/>
    <w:rsid w:val="00804715"/>
    <w:rsid w:val="00805BEB"/>
    <w:rsid w:val="00807297"/>
    <w:rsid w:val="00814660"/>
    <w:rsid w:val="008152E7"/>
    <w:rsid w:val="00815E0B"/>
    <w:rsid w:val="008232E1"/>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64D9"/>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064"/>
    <w:rsid w:val="008C1FAA"/>
    <w:rsid w:val="008C22E8"/>
    <w:rsid w:val="008C5EB4"/>
    <w:rsid w:val="008D1BC5"/>
    <w:rsid w:val="008D264C"/>
    <w:rsid w:val="008D542F"/>
    <w:rsid w:val="008D5E34"/>
    <w:rsid w:val="008E1D34"/>
    <w:rsid w:val="008E2DB7"/>
    <w:rsid w:val="008E4C29"/>
    <w:rsid w:val="008E675D"/>
    <w:rsid w:val="008E6CB0"/>
    <w:rsid w:val="008F1D4C"/>
    <w:rsid w:val="008F7F05"/>
    <w:rsid w:val="00914378"/>
    <w:rsid w:val="00915015"/>
    <w:rsid w:val="00917432"/>
    <w:rsid w:val="0092120F"/>
    <w:rsid w:val="009226AA"/>
    <w:rsid w:val="009241AD"/>
    <w:rsid w:val="00924999"/>
    <w:rsid w:val="00931695"/>
    <w:rsid w:val="00931D1A"/>
    <w:rsid w:val="009440DD"/>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00B"/>
    <w:rsid w:val="00A3715D"/>
    <w:rsid w:val="00A40067"/>
    <w:rsid w:val="00A43326"/>
    <w:rsid w:val="00A46DCF"/>
    <w:rsid w:val="00A506D1"/>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179E"/>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686"/>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3362"/>
    <w:rsid w:val="00BB34CF"/>
    <w:rsid w:val="00BB489E"/>
    <w:rsid w:val="00BB539D"/>
    <w:rsid w:val="00BB576E"/>
    <w:rsid w:val="00BB5F19"/>
    <w:rsid w:val="00BB681F"/>
    <w:rsid w:val="00BC52CB"/>
    <w:rsid w:val="00BC65B3"/>
    <w:rsid w:val="00BC7227"/>
    <w:rsid w:val="00BD13F7"/>
    <w:rsid w:val="00BD60E6"/>
    <w:rsid w:val="00BD71B5"/>
    <w:rsid w:val="00BE0284"/>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1D50"/>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47547"/>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5245"/>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97024"/>
    <w:rsid w:val="00EA0277"/>
    <w:rsid w:val="00EA4241"/>
    <w:rsid w:val="00EA724D"/>
    <w:rsid w:val="00EA7A98"/>
    <w:rsid w:val="00EB29F8"/>
    <w:rsid w:val="00EB4AFF"/>
    <w:rsid w:val="00EC4082"/>
    <w:rsid w:val="00ED2E75"/>
    <w:rsid w:val="00ED35F2"/>
    <w:rsid w:val="00ED60DA"/>
    <w:rsid w:val="00EE1794"/>
    <w:rsid w:val="00EE277D"/>
    <w:rsid w:val="00EE68EE"/>
    <w:rsid w:val="00EE6D15"/>
    <w:rsid w:val="00EF3123"/>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3741"/>
    <w:rsid w:val="00F26F7B"/>
    <w:rsid w:val="00F312DC"/>
    <w:rsid w:val="00F31562"/>
    <w:rsid w:val="00F35E02"/>
    <w:rsid w:val="00F371C4"/>
    <w:rsid w:val="00F4360F"/>
    <w:rsid w:val="00F4362F"/>
    <w:rsid w:val="00F45BB7"/>
    <w:rsid w:val="00F47214"/>
    <w:rsid w:val="00F52BF4"/>
    <w:rsid w:val="00F53D84"/>
    <w:rsid w:val="00F55519"/>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B3C04"/>
    <w:rsid w:val="00FC1320"/>
    <w:rsid w:val="00FC2932"/>
    <w:rsid w:val="00FC4D9F"/>
    <w:rsid w:val="00FC59D3"/>
    <w:rsid w:val="00FD055B"/>
    <w:rsid w:val="00FD1E48"/>
    <w:rsid w:val="00FD30C3"/>
    <w:rsid w:val="00FD4814"/>
    <w:rsid w:val="00FD4EB4"/>
    <w:rsid w:val="00FD6B7A"/>
    <w:rsid w:val="00FD72A2"/>
    <w:rsid w:val="00FE35A6"/>
    <w:rsid w:val="00FE6568"/>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F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mailto:mkin@pulmnologia.olsztyn.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C4DD-7558-43AB-AE70-2CBAE2A2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14</Pages>
  <Words>8815</Words>
  <Characters>52895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256</cp:revision>
  <cp:lastPrinted>2023-07-24T08:30:00Z</cp:lastPrinted>
  <dcterms:created xsi:type="dcterms:W3CDTF">2021-04-29T08:06:00Z</dcterms:created>
  <dcterms:modified xsi:type="dcterms:W3CDTF">2023-07-24T08:56:00Z</dcterms:modified>
</cp:coreProperties>
</file>