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327" w:rsidRPr="00D26FD3" w:rsidRDefault="003E4327" w:rsidP="00921EE5">
      <w:pPr>
        <w:tabs>
          <w:tab w:val="right" w:pos="9070"/>
        </w:tabs>
        <w:spacing w:line="360" w:lineRule="auto"/>
        <w:ind w:left="57"/>
        <w:contextualSpacing/>
        <w:jc w:val="right"/>
        <w:rPr>
          <w:rFonts w:asciiTheme="minorHAnsi" w:hAnsiTheme="minorHAnsi" w:cstheme="minorHAnsi"/>
          <w:sz w:val="24"/>
          <w:szCs w:val="24"/>
        </w:rPr>
      </w:pPr>
      <w:r w:rsidRPr="00D26FD3">
        <w:rPr>
          <w:rFonts w:asciiTheme="minorHAnsi" w:hAnsiTheme="minorHAnsi" w:cstheme="minorHAnsi"/>
          <w:sz w:val="24"/>
          <w:szCs w:val="24"/>
        </w:rPr>
        <w:t xml:space="preserve">Miechów, dnia </w:t>
      </w:r>
      <w:r w:rsidR="00566E03" w:rsidRPr="00D26FD3">
        <w:rPr>
          <w:rFonts w:asciiTheme="minorHAnsi" w:hAnsiTheme="minorHAnsi" w:cstheme="minorHAnsi"/>
          <w:sz w:val="24"/>
          <w:szCs w:val="24"/>
        </w:rPr>
        <w:t>28</w:t>
      </w:r>
      <w:r w:rsidRPr="00D26FD3">
        <w:rPr>
          <w:rFonts w:asciiTheme="minorHAnsi" w:hAnsiTheme="minorHAnsi" w:cstheme="minorHAnsi"/>
          <w:sz w:val="24"/>
          <w:szCs w:val="24"/>
        </w:rPr>
        <w:t>.</w:t>
      </w:r>
      <w:r w:rsidR="00F94AC8" w:rsidRPr="00D26FD3">
        <w:rPr>
          <w:rFonts w:asciiTheme="minorHAnsi" w:hAnsiTheme="minorHAnsi" w:cstheme="minorHAnsi"/>
          <w:sz w:val="24"/>
          <w:szCs w:val="24"/>
        </w:rPr>
        <w:t>0</w:t>
      </w:r>
      <w:r w:rsidR="00566E03" w:rsidRPr="00D26FD3">
        <w:rPr>
          <w:rFonts w:asciiTheme="minorHAnsi" w:hAnsiTheme="minorHAnsi" w:cstheme="minorHAnsi"/>
          <w:sz w:val="24"/>
          <w:szCs w:val="24"/>
        </w:rPr>
        <w:t>3</w:t>
      </w:r>
      <w:r w:rsidRPr="00D26FD3">
        <w:rPr>
          <w:rFonts w:asciiTheme="minorHAnsi" w:hAnsiTheme="minorHAnsi" w:cstheme="minorHAnsi"/>
          <w:sz w:val="24"/>
          <w:szCs w:val="24"/>
        </w:rPr>
        <w:t>.202</w:t>
      </w:r>
      <w:r w:rsidR="00F94AC8" w:rsidRPr="00D26FD3">
        <w:rPr>
          <w:rFonts w:asciiTheme="minorHAnsi" w:hAnsiTheme="minorHAnsi" w:cstheme="minorHAnsi"/>
          <w:sz w:val="24"/>
          <w:szCs w:val="24"/>
        </w:rPr>
        <w:t>4</w:t>
      </w:r>
      <w:r w:rsidRPr="00D26FD3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3E4327" w:rsidRPr="00D26FD3" w:rsidRDefault="003E4327" w:rsidP="00921EE5">
      <w:pPr>
        <w:spacing w:line="360" w:lineRule="auto"/>
        <w:ind w:left="57"/>
        <w:contextualSpacing/>
        <w:rPr>
          <w:rFonts w:asciiTheme="minorHAnsi" w:hAnsiTheme="minorHAnsi" w:cstheme="minorHAnsi"/>
          <w:sz w:val="24"/>
          <w:szCs w:val="24"/>
        </w:rPr>
      </w:pPr>
      <w:r w:rsidRPr="00D26FD3">
        <w:rPr>
          <w:rFonts w:asciiTheme="minorHAnsi" w:hAnsiTheme="minorHAnsi" w:cstheme="minorHAnsi"/>
          <w:sz w:val="24"/>
          <w:szCs w:val="24"/>
        </w:rPr>
        <w:t>Starostwo Powiatowe w Miechowie</w:t>
      </w:r>
    </w:p>
    <w:p w:rsidR="003E4327" w:rsidRPr="00D26FD3" w:rsidRDefault="003E4327" w:rsidP="00921EE5">
      <w:pPr>
        <w:spacing w:line="360" w:lineRule="auto"/>
        <w:ind w:left="57"/>
        <w:contextualSpacing/>
        <w:rPr>
          <w:rFonts w:asciiTheme="minorHAnsi" w:hAnsiTheme="minorHAnsi" w:cstheme="minorHAnsi"/>
          <w:sz w:val="24"/>
          <w:szCs w:val="24"/>
        </w:rPr>
      </w:pPr>
      <w:r w:rsidRPr="00D26FD3">
        <w:rPr>
          <w:rFonts w:asciiTheme="minorHAnsi" w:hAnsiTheme="minorHAnsi" w:cstheme="minorHAnsi"/>
          <w:sz w:val="24"/>
          <w:szCs w:val="24"/>
        </w:rPr>
        <w:t>ul. Racławicka 12</w:t>
      </w:r>
      <w:r w:rsidR="00F86712" w:rsidRPr="00D26FD3">
        <w:rPr>
          <w:rFonts w:asciiTheme="minorHAnsi" w:hAnsiTheme="minorHAnsi" w:cstheme="minorHAnsi"/>
          <w:sz w:val="24"/>
          <w:szCs w:val="24"/>
        </w:rPr>
        <w:t xml:space="preserve">, </w:t>
      </w:r>
      <w:r w:rsidRPr="00D26FD3">
        <w:rPr>
          <w:rFonts w:asciiTheme="minorHAnsi" w:hAnsiTheme="minorHAnsi" w:cstheme="minorHAnsi"/>
          <w:sz w:val="24"/>
          <w:szCs w:val="24"/>
        </w:rPr>
        <w:t>32-200 Miechów</w:t>
      </w:r>
    </w:p>
    <w:p w:rsidR="003E4327" w:rsidRPr="00D26FD3" w:rsidRDefault="003E4327" w:rsidP="00921EE5">
      <w:pPr>
        <w:pStyle w:val="Nagwek1"/>
        <w:numPr>
          <w:ilvl w:val="0"/>
          <w:numId w:val="0"/>
        </w:numPr>
        <w:ind w:left="717"/>
        <w:rPr>
          <w:rFonts w:asciiTheme="minorHAnsi" w:hAnsiTheme="minorHAnsi" w:cstheme="minorHAnsi"/>
          <w:szCs w:val="24"/>
        </w:rPr>
      </w:pPr>
      <w:r w:rsidRPr="00D26FD3">
        <w:rPr>
          <w:rFonts w:asciiTheme="minorHAnsi" w:hAnsiTheme="minorHAnsi" w:cstheme="minorHAnsi"/>
          <w:szCs w:val="24"/>
        </w:rPr>
        <w:t>Informacja z otwarcia ofert</w:t>
      </w:r>
    </w:p>
    <w:p w:rsidR="005D1811" w:rsidRPr="00D26FD3" w:rsidRDefault="003E4327" w:rsidP="00921EE5">
      <w:pPr>
        <w:spacing w:line="360" w:lineRule="auto"/>
        <w:rPr>
          <w:rStyle w:val="Nagwek1Znak"/>
          <w:rFonts w:asciiTheme="minorHAnsi" w:hAnsiTheme="minorHAnsi" w:cstheme="minorHAnsi"/>
          <w:szCs w:val="24"/>
        </w:rPr>
      </w:pPr>
      <w:r w:rsidRPr="00D26FD3">
        <w:rPr>
          <w:rFonts w:asciiTheme="minorHAnsi" w:eastAsiaTheme="minorHAnsi" w:hAnsiTheme="minorHAnsi" w:cstheme="minorHAnsi"/>
          <w:sz w:val="24"/>
          <w:szCs w:val="24"/>
          <w:lang w:eastAsia="en-US"/>
        </w:rPr>
        <w:t>Nazwa zamówienia</w:t>
      </w:r>
      <w:r w:rsidRPr="00D26FD3">
        <w:rPr>
          <w:rStyle w:val="Nagwek1Znak"/>
          <w:rFonts w:asciiTheme="minorHAnsi" w:hAnsiTheme="minorHAnsi" w:cstheme="minorHAnsi"/>
          <w:szCs w:val="24"/>
        </w:rPr>
        <w:t xml:space="preserve">: </w:t>
      </w:r>
      <w:bookmarkStart w:id="0" w:name="_Hlk120795711"/>
      <w:bookmarkStart w:id="1" w:name="_Hlk120783693"/>
      <w:r w:rsidR="00BB085B" w:rsidRPr="00D26FD3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566E03" w:rsidRPr="00D26FD3">
        <w:rPr>
          <w:rFonts w:asciiTheme="minorHAnsi" w:hAnsiTheme="minorHAnsi" w:cstheme="minorHAnsi"/>
          <w:b/>
          <w:bCs/>
          <w:sz w:val="24"/>
          <w:szCs w:val="24"/>
        </w:rPr>
        <w:t xml:space="preserve">Zaprojektowania wraz z pozyskaniem stosownych decyzji zagospodarowania </w:t>
      </w:r>
      <w:proofErr w:type="spellStart"/>
      <w:r w:rsidR="00566E03" w:rsidRPr="00D26FD3">
        <w:rPr>
          <w:rFonts w:asciiTheme="minorHAnsi" w:hAnsiTheme="minorHAnsi" w:cstheme="minorHAnsi"/>
          <w:b/>
          <w:bCs/>
          <w:sz w:val="24"/>
          <w:szCs w:val="24"/>
        </w:rPr>
        <w:t>poscaleniowego</w:t>
      </w:r>
      <w:proofErr w:type="spellEnd"/>
      <w:r w:rsidR="00566E03" w:rsidRPr="00D26FD3">
        <w:rPr>
          <w:rFonts w:asciiTheme="minorHAnsi" w:hAnsiTheme="minorHAnsi" w:cstheme="minorHAnsi"/>
          <w:b/>
          <w:bCs/>
          <w:sz w:val="24"/>
          <w:szCs w:val="24"/>
        </w:rPr>
        <w:t xml:space="preserve"> wsi Uniejów – Parcela i Wierzbie w gminie Charsznica</w:t>
      </w:r>
      <w:r w:rsidR="00BB085B" w:rsidRPr="00D26FD3">
        <w:rPr>
          <w:rFonts w:asciiTheme="minorHAnsi" w:hAnsiTheme="minorHAnsi" w:cstheme="minorHAnsi"/>
          <w:b/>
          <w:bCs/>
          <w:sz w:val="24"/>
          <w:szCs w:val="24"/>
        </w:rPr>
        <w:t>”</w:t>
      </w:r>
      <w:bookmarkEnd w:id="0"/>
      <w:r w:rsidR="00BB085B" w:rsidRPr="00D26FD3">
        <w:rPr>
          <w:rFonts w:asciiTheme="minorHAnsi" w:hAnsiTheme="minorHAnsi" w:cstheme="minorHAnsi"/>
          <w:b/>
          <w:bCs/>
          <w:sz w:val="24"/>
          <w:szCs w:val="24"/>
        </w:rPr>
        <w:t>.</w:t>
      </w:r>
      <w:bookmarkEnd w:id="1"/>
    </w:p>
    <w:p w:rsidR="003E4327" w:rsidRPr="00D26FD3" w:rsidRDefault="003E4327" w:rsidP="00921EE5">
      <w:pPr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D26FD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Numer postępowania </w:t>
      </w:r>
      <w:r w:rsidRPr="00D26FD3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Or.272.</w:t>
      </w:r>
      <w:r w:rsidR="000042B0" w:rsidRPr="00D26FD3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3</w:t>
      </w:r>
      <w:r w:rsidR="00BE06BC" w:rsidRPr="00D26FD3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.</w:t>
      </w:r>
      <w:r w:rsidRPr="00D26FD3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202</w:t>
      </w:r>
      <w:r w:rsidR="00057E84" w:rsidRPr="00D26FD3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4</w:t>
      </w:r>
    </w:p>
    <w:p w:rsidR="003E4327" w:rsidRPr="00D26FD3" w:rsidRDefault="003E4327" w:rsidP="00921EE5">
      <w:pPr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D26FD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Tryb postępowania: </w:t>
      </w:r>
      <w:r w:rsidR="001F6DA4" w:rsidRPr="00D26FD3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 xml:space="preserve">Tryb Podstawowy (art. 275 </w:t>
      </w:r>
      <w:r w:rsidR="00C61D4E" w:rsidRPr="00D26FD3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pkt 1</w:t>
      </w:r>
      <w:r w:rsidR="006817EF" w:rsidRPr="00D26FD3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 xml:space="preserve"> </w:t>
      </w:r>
      <w:r w:rsidR="001F6DA4" w:rsidRPr="00D26FD3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ustawy PZP)</w:t>
      </w:r>
    </w:p>
    <w:p w:rsidR="00406582" w:rsidRPr="00D26FD3" w:rsidRDefault="00406582" w:rsidP="00921EE5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D26FD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Link do postępowania: </w:t>
      </w:r>
      <w:r w:rsidRPr="00D26FD3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https://platformazakupowa.pl/transakcja/</w:t>
      </w:r>
      <w:r w:rsidR="00A752CF" w:rsidRPr="00D26FD3">
        <w:rPr>
          <w:sz w:val="24"/>
          <w:szCs w:val="24"/>
        </w:rPr>
        <w:t xml:space="preserve"> </w:t>
      </w:r>
      <w:r w:rsidR="000042B0" w:rsidRPr="00D26FD3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904543</w:t>
      </w:r>
    </w:p>
    <w:p w:rsidR="00406582" w:rsidRPr="00D26FD3" w:rsidRDefault="00406582" w:rsidP="00921EE5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D26FD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Działając na mocy art. 222 </w:t>
      </w:r>
      <w:r w:rsidR="009B5DD0" w:rsidRPr="00D26FD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ust. 5 </w:t>
      </w:r>
      <w:r w:rsidRPr="00D26FD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ustawy z 11 września 2019 r. – Prawo zamówień publicznych, zwanej dalej ustawą </w:t>
      </w:r>
      <w:proofErr w:type="spellStart"/>
      <w:r w:rsidRPr="00D26FD3">
        <w:rPr>
          <w:rFonts w:asciiTheme="minorHAnsi" w:eastAsiaTheme="minorHAnsi" w:hAnsiTheme="minorHAnsi" w:cstheme="minorHAnsi"/>
          <w:sz w:val="24"/>
          <w:szCs w:val="24"/>
          <w:lang w:eastAsia="en-US"/>
        </w:rPr>
        <w:t>Pzp</w:t>
      </w:r>
      <w:proofErr w:type="spellEnd"/>
      <w:r w:rsidRPr="00D26FD3">
        <w:rPr>
          <w:rFonts w:asciiTheme="minorHAnsi" w:eastAsiaTheme="minorHAnsi" w:hAnsiTheme="minorHAnsi" w:cstheme="minorHAnsi"/>
          <w:sz w:val="24"/>
          <w:szCs w:val="24"/>
          <w:lang w:eastAsia="en-US"/>
        </w:rPr>
        <w:t>, (Dz. U. z 20</w:t>
      </w:r>
      <w:r w:rsidR="00B410D7" w:rsidRPr="00D26FD3">
        <w:rPr>
          <w:rFonts w:asciiTheme="minorHAnsi" w:eastAsiaTheme="minorHAnsi" w:hAnsiTheme="minorHAnsi" w:cstheme="minorHAnsi"/>
          <w:sz w:val="24"/>
          <w:szCs w:val="24"/>
          <w:lang w:eastAsia="en-US"/>
        </w:rPr>
        <w:t>2</w:t>
      </w:r>
      <w:r w:rsidR="00565BFC" w:rsidRPr="00D26FD3">
        <w:rPr>
          <w:rFonts w:asciiTheme="minorHAnsi" w:eastAsiaTheme="minorHAnsi" w:hAnsiTheme="minorHAnsi" w:cstheme="minorHAnsi"/>
          <w:sz w:val="24"/>
          <w:szCs w:val="24"/>
          <w:lang w:eastAsia="en-US"/>
        </w:rPr>
        <w:t>3</w:t>
      </w:r>
      <w:r w:rsidRPr="00D26FD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r. poz. </w:t>
      </w:r>
      <w:r w:rsidR="00B410D7" w:rsidRPr="00D26FD3">
        <w:rPr>
          <w:rFonts w:asciiTheme="minorHAnsi" w:eastAsiaTheme="minorHAnsi" w:hAnsiTheme="minorHAnsi" w:cstheme="minorHAnsi"/>
          <w:sz w:val="24"/>
          <w:szCs w:val="24"/>
          <w:lang w:eastAsia="en-US"/>
        </w:rPr>
        <w:t>1</w:t>
      </w:r>
      <w:r w:rsidR="00565BFC" w:rsidRPr="00D26FD3">
        <w:rPr>
          <w:rFonts w:asciiTheme="minorHAnsi" w:eastAsiaTheme="minorHAnsi" w:hAnsiTheme="minorHAnsi" w:cstheme="minorHAnsi"/>
          <w:sz w:val="24"/>
          <w:szCs w:val="24"/>
          <w:lang w:eastAsia="en-US"/>
        </w:rPr>
        <w:t>605</w:t>
      </w:r>
      <w:r w:rsidR="006817EF" w:rsidRPr="00D26FD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D26FD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z </w:t>
      </w:r>
      <w:proofErr w:type="spellStart"/>
      <w:r w:rsidRPr="00D26FD3">
        <w:rPr>
          <w:rFonts w:asciiTheme="minorHAnsi" w:eastAsiaTheme="minorHAnsi" w:hAnsiTheme="minorHAnsi" w:cstheme="minorHAnsi"/>
          <w:sz w:val="24"/>
          <w:szCs w:val="24"/>
          <w:lang w:eastAsia="en-US"/>
        </w:rPr>
        <w:t>późn</w:t>
      </w:r>
      <w:proofErr w:type="spellEnd"/>
      <w:r w:rsidRPr="00D26FD3">
        <w:rPr>
          <w:rFonts w:asciiTheme="minorHAnsi" w:eastAsiaTheme="minorHAnsi" w:hAnsiTheme="minorHAnsi" w:cstheme="minorHAnsi"/>
          <w:sz w:val="24"/>
          <w:szCs w:val="24"/>
          <w:lang w:eastAsia="en-US"/>
        </w:rPr>
        <w:t>. zmianami)</w:t>
      </w:r>
      <w:r w:rsidRPr="00D26FD3">
        <w:rPr>
          <w:rFonts w:asciiTheme="minorHAnsi" w:eastAsiaTheme="minorHAnsi" w:hAnsiTheme="minorHAnsi" w:cstheme="minorHAnsi"/>
          <w:sz w:val="24"/>
          <w:szCs w:val="24"/>
          <w:lang w:eastAsia="en-US"/>
        </w:rPr>
        <w:br/>
        <w:t>Zamawiający zawiadamia, że:</w:t>
      </w:r>
    </w:p>
    <w:p w:rsidR="0097463A" w:rsidRPr="00D26FD3" w:rsidRDefault="00931350" w:rsidP="00921EE5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D26FD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Otwarcie ofert odbyło się w dniu </w:t>
      </w:r>
      <w:r w:rsidR="00E165E5" w:rsidRPr="00D26FD3">
        <w:rPr>
          <w:rFonts w:asciiTheme="minorHAnsi" w:eastAsiaTheme="minorHAnsi" w:hAnsiTheme="minorHAnsi" w:cstheme="minorHAnsi"/>
          <w:sz w:val="24"/>
          <w:szCs w:val="24"/>
          <w:lang w:eastAsia="en-US"/>
        </w:rPr>
        <w:t>28</w:t>
      </w:r>
      <w:r w:rsidRPr="00D26FD3">
        <w:rPr>
          <w:rFonts w:asciiTheme="minorHAnsi" w:eastAsiaTheme="minorHAnsi" w:hAnsiTheme="minorHAnsi" w:cstheme="minorHAnsi"/>
          <w:sz w:val="24"/>
          <w:szCs w:val="24"/>
          <w:lang w:eastAsia="en-US"/>
        </w:rPr>
        <w:t>.</w:t>
      </w:r>
      <w:r w:rsidR="00F94AC8" w:rsidRPr="00D26FD3">
        <w:rPr>
          <w:rFonts w:asciiTheme="minorHAnsi" w:eastAsiaTheme="minorHAnsi" w:hAnsiTheme="minorHAnsi" w:cstheme="minorHAnsi"/>
          <w:sz w:val="24"/>
          <w:szCs w:val="24"/>
          <w:lang w:eastAsia="en-US"/>
        </w:rPr>
        <w:t>0</w:t>
      </w:r>
      <w:r w:rsidR="00E165E5" w:rsidRPr="00D26FD3">
        <w:rPr>
          <w:rFonts w:asciiTheme="minorHAnsi" w:eastAsiaTheme="minorHAnsi" w:hAnsiTheme="minorHAnsi" w:cstheme="minorHAnsi"/>
          <w:sz w:val="24"/>
          <w:szCs w:val="24"/>
          <w:lang w:eastAsia="en-US"/>
        </w:rPr>
        <w:t>3</w:t>
      </w:r>
      <w:r w:rsidRPr="00D26FD3">
        <w:rPr>
          <w:rFonts w:asciiTheme="minorHAnsi" w:eastAsiaTheme="minorHAnsi" w:hAnsiTheme="minorHAnsi" w:cstheme="minorHAnsi"/>
          <w:sz w:val="24"/>
          <w:szCs w:val="24"/>
          <w:lang w:eastAsia="en-US"/>
        </w:rPr>
        <w:t>.202</w:t>
      </w:r>
      <w:r w:rsidR="00F94AC8" w:rsidRPr="00D26FD3">
        <w:rPr>
          <w:rFonts w:asciiTheme="minorHAnsi" w:eastAsiaTheme="minorHAnsi" w:hAnsiTheme="minorHAnsi" w:cstheme="minorHAnsi"/>
          <w:sz w:val="24"/>
          <w:szCs w:val="24"/>
          <w:lang w:eastAsia="en-US"/>
        </w:rPr>
        <w:t>4</w:t>
      </w:r>
      <w:r w:rsidRPr="00D26FD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r. o godz. </w:t>
      </w:r>
      <w:r w:rsidR="00565BFC" w:rsidRPr="00D26FD3">
        <w:rPr>
          <w:rFonts w:asciiTheme="minorHAnsi" w:eastAsiaTheme="minorHAnsi" w:hAnsiTheme="minorHAnsi" w:cstheme="minorHAnsi"/>
          <w:sz w:val="24"/>
          <w:szCs w:val="24"/>
          <w:lang w:eastAsia="en-US"/>
        </w:rPr>
        <w:t>9</w:t>
      </w:r>
      <w:r w:rsidRPr="00D26FD3">
        <w:rPr>
          <w:rFonts w:asciiTheme="minorHAnsi" w:eastAsiaTheme="minorHAnsi" w:hAnsiTheme="minorHAnsi" w:cstheme="minorHAnsi"/>
          <w:sz w:val="24"/>
          <w:szCs w:val="24"/>
          <w:lang w:eastAsia="en-US"/>
        </w:rPr>
        <w:t>:05 w Starostwie Powiatowym w Miechowie za pośrednictwem: https://platformazakupowa.pl/pn/sp_miechow</w:t>
      </w:r>
    </w:p>
    <w:p w:rsidR="00CE2A4C" w:rsidRPr="00D26FD3" w:rsidRDefault="00C2053B" w:rsidP="00921EE5">
      <w:pPr>
        <w:pStyle w:val="Nagwek1"/>
        <w:numPr>
          <w:ilvl w:val="0"/>
          <w:numId w:val="0"/>
        </w:numPr>
        <w:ind w:left="426"/>
        <w:jc w:val="left"/>
        <w:rPr>
          <w:rFonts w:asciiTheme="minorHAnsi" w:hAnsiTheme="minorHAnsi" w:cstheme="minorHAnsi"/>
          <w:b w:val="0"/>
          <w:szCs w:val="24"/>
        </w:rPr>
      </w:pPr>
      <w:r w:rsidRPr="00D26FD3">
        <w:rPr>
          <w:rFonts w:asciiTheme="minorHAnsi" w:hAnsiTheme="minorHAnsi" w:cstheme="minorHAnsi"/>
          <w:b w:val="0"/>
          <w:szCs w:val="24"/>
        </w:rPr>
        <w:t>Do</w:t>
      </w:r>
      <w:r w:rsidR="00C252E4" w:rsidRPr="00D26FD3">
        <w:rPr>
          <w:rFonts w:asciiTheme="minorHAnsi" w:hAnsiTheme="minorHAnsi" w:cstheme="minorHAnsi"/>
          <w:b w:val="0"/>
          <w:szCs w:val="24"/>
        </w:rPr>
        <w:t xml:space="preserve"> wyznaczonego terminu składania ofert</w:t>
      </w:r>
      <w:r w:rsidR="00CE2A4C" w:rsidRPr="00D26FD3">
        <w:rPr>
          <w:rFonts w:asciiTheme="minorHAnsi" w:hAnsiTheme="minorHAnsi" w:cstheme="minorHAnsi"/>
          <w:b w:val="0"/>
          <w:szCs w:val="24"/>
        </w:rPr>
        <w:t>:</w:t>
      </w:r>
    </w:p>
    <w:p w:rsidR="0097463A" w:rsidRPr="00D26FD3" w:rsidRDefault="005976EE" w:rsidP="00CE2A4C">
      <w:pPr>
        <w:pStyle w:val="Nagwek1"/>
        <w:numPr>
          <w:ilvl w:val="0"/>
          <w:numId w:val="12"/>
        </w:numPr>
        <w:ind w:left="426" w:hanging="284"/>
        <w:jc w:val="left"/>
        <w:rPr>
          <w:rFonts w:asciiTheme="minorHAnsi" w:hAnsiTheme="minorHAnsi" w:cstheme="minorHAnsi"/>
          <w:b w:val="0"/>
          <w:szCs w:val="24"/>
        </w:rPr>
      </w:pPr>
      <w:bookmarkStart w:id="2" w:name="_Hlk162510762"/>
      <w:r w:rsidRPr="00D26FD3">
        <w:rPr>
          <w:rFonts w:asciiTheme="minorHAnsi" w:hAnsiTheme="minorHAnsi" w:cstheme="minorHAnsi"/>
          <w:szCs w:val="24"/>
        </w:rPr>
        <w:t>na część I</w:t>
      </w:r>
      <w:r w:rsidR="006F4787" w:rsidRPr="00D26FD3">
        <w:rPr>
          <w:rFonts w:asciiTheme="minorHAnsi" w:hAnsiTheme="minorHAnsi" w:cstheme="minorHAnsi"/>
          <w:b w:val="0"/>
          <w:szCs w:val="24"/>
        </w:rPr>
        <w:t xml:space="preserve">: </w:t>
      </w:r>
      <w:r w:rsidR="006F4787" w:rsidRPr="00D26FD3">
        <w:rPr>
          <w:rFonts w:asciiTheme="minorHAnsi" w:hAnsiTheme="minorHAnsi" w:cstheme="minorHAnsi"/>
          <w:szCs w:val="24"/>
        </w:rPr>
        <w:t xml:space="preserve">Sporządzenia dokumentacji projektowej do wykonania robót dla zadania – „Zagospodarowanie </w:t>
      </w:r>
      <w:proofErr w:type="spellStart"/>
      <w:r w:rsidR="006F4787" w:rsidRPr="00D26FD3">
        <w:rPr>
          <w:rFonts w:asciiTheme="minorHAnsi" w:hAnsiTheme="minorHAnsi" w:cstheme="minorHAnsi"/>
          <w:szCs w:val="24"/>
        </w:rPr>
        <w:t>poscaleniowe</w:t>
      </w:r>
      <w:proofErr w:type="spellEnd"/>
      <w:r w:rsidR="006F4787" w:rsidRPr="00D26FD3">
        <w:rPr>
          <w:rFonts w:asciiTheme="minorHAnsi" w:hAnsiTheme="minorHAnsi" w:cstheme="minorHAnsi"/>
          <w:szCs w:val="24"/>
        </w:rPr>
        <w:t xml:space="preserve"> wsi Uniejów – Parcela, gmina Charsznica” </w:t>
      </w:r>
      <w:r w:rsidR="00C252E4" w:rsidRPr="00D26FD3">
        <w:rPr>
          <w:rFonts w:asciiTheme="minorHAnsi" w:hAnsiTheme="minorHAnsi" w:cstheme="minorHAnsi"/>
          <w:b w:val="0"/>
          <w:szCs w:val="24"/>
        </w:rPr>
        <w:t>ofert</w:t>
      </w:r>
      <w:r w:rsidR="00E165E5" w:rsidRPr="00D26FD3">
        <w:rPr>
          <w:rFonts w:asciiTheme="minorHAnsi" w:hAnsiTheme="minorHAnsi" w:cstheme="minorHAnsi"/>
          <w:b w:val="0"/>
          <w:szCs w:val="24"/>
        </w:rPr>
        <w:t>ę</w:t>
      </w:r>
      <w:r w:rsidR="00C252E4" w:rsidRPr="00D26FD3">
        <w:rPr>
          <w:rFonts w:asciiTheme="minorHAnsi" w:hAnsiTheme="minorHAnsi" w:cstheme="minorHAnsi"/>
          <w:b w:val="0"/>
          <w:szCs w:val="24"/>
        </w:rPr>
        <w:t xml:space="preserve"> złoży</w:t>
      </w:r>
      <w:r w:rsidR="00E165E5" w:rsidRPr="00D26FD3">
        <w:rPr>
          <w:rFonts w:asciiTheme="minorHAnsi" w:hAnsiTheme="minorHAnsi" w:cstheme="minorHAnsi"/>
          <w:b w:val="0"/>
          <w:szCs w:val="24"/>
        </w:rPr>
        <w:t xml:space="preserve">ł jeden </w:t>
      </w:r>
      <w:r w:rsidR="007F0BD2" w:rsidRPr="00D26FD3">
        <w:rPr>
          <w:rFonts w:asciiTheme="minorHAnsi" w:hAnsiTheme="minorHAnsi" w:cstheme="minorHAnsi"/>
          <w:b w:val="0"/>
          <w:szCs w:val="24"/>
        </w:rPr>
        <w:t>Wykonawc</w:t>
      </w:r>
      <w:r w:rsidR="00E165E5" w:rsidRPr="00D26FD3">
        <w:rPr>
          <w:rFonts w:asciiTheme="minorHAnsi" w:hAnsiTheme="minorHAnsi" w:cstheme="minorHAnsi"/>
          <w:b w:val="0"/>
          <w:szCs w:val="24"/>
        </w:rPr>
        <w:t>a</w:t>
      </w:r>
      <w:r w:rsidR="007F0BD2" w:rsidRPr="00D26FD3">
        <w:rPr>
          <w:rFonts w:asciiTheme="minorHAnsi" w:hAnsiTheme="minorHAnsi" w:cstheme="minorHAnsi"/>
          <w:b w:val="0"/>
          <w:szCs w:val="24"/>
        </w:rPr>
        <w:t>:</w:t>
      </w:r>
    </w:p>
    <w:p w:rsidR="0097463A" w:rsidRPr="00D26FD3" w:rsidRDefault="00E165E5" w:rsidP="00CE2A4C">
      <w:pPr>
        <w:pStyle w:val="Akapitzlist"/>
        <w:numPr>
          <w:ilvl w:val="0"/>
          <w:numId w:val="11"/>
        </w:numPr>
        <w:suppressAutoHyphens w:val="0"/>
        <w:spacing w:line="360" w:lineRule="auto"/>
        <w:ind w:left="426" w:firstLine="0"/>
        <w:rPr>
          <w:rFonts w:asciiTheme="minorHAnsi" w:hAnsiTheme="minorHAnsi" w:cstheme="minorHAnsi"/>
          <w:b/>
          <w:sz w:val="24"/>
          <w:szCs w:val="24"/>
        </w:rPr>
      </w:pPr>
      <w:bookmarkStart w:id="3" w:name="_Hlk153529063"/>
      <w:r w:rsidRPr="00D26FD3">
        <w:rPr>
          <w:rFonts w:asciiTheme="minorHAnsi" w:hAnsiTheme="minorHAnsi" w:cstheme="minorHAnsi"/>
          <w:b/>
          <w:sz w:val="24"/>
          <w:szCs w:val="24"/>
        </w:rPr>
        <w:t>Biuro Usług Inżynierskich SP-GEO Paulina Pawlak</w:t>
      </w:r>
      <w:r w:rsidRPr="00D26FD3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2A100B" w:rsidRPr="00D26FD3">
        <w:rPr>
          <w:rFonts w:asciiTheme="minorHAnsi" w:hAnsiTheme="minorHAnsi" w:cstheme="minorHAnsi"/>
          <w:sz w:val="24"/>
          <w:szCs w:val="24"/>
        </w:rPr>
        <w:t>REGON: 180481942 Numer NIP: 794 173 60 79,</w:t>
      </w:r>
      <w:r w:rsidR="002A100B" w:rsidRPr="00D26FD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26FD3">
        <w:rPr>
          <w:rFonts w:asciiTheme="minorHAnsi" w:hAnsiTheme="minorHAnsi" w:cstheme="minorHAnsi"/>
          <w:sz w:val="24"/>
          <w:szCs w:val="24"/>
        </w:rPr>
        <w:t>ul. Mickiewicza 7</w:t>
      </w:r>
      <w:r w:rsidRPr="00D26FD3">
        <w:rPr>
          <w:rFonts w:asciiTheme="minorHAnsi" w:hAnsiTheme="minorHAnsi" w:cstheme="minorHAnsi"/>
          <w:sz w:val="24"/>
          <w:szCs w:val="24"/>
        </w:rPr>
        <w:t xml:space="preserve">, </w:t>
      </w:r>
      <w:r w:rsidRPr="00D26FD3">
        <w:rPr>
          <w:rFonts w:asciiTheme="minorHAnsi" w:hAnsiTheme="minorHAnsi" w:cstheme="minorHAnsi"/>
          <w:sz w:val="24"/>
          <w:szCs w:val="24"/>
        </w:rPr>
        <w:t>37-220 Kańczuga</w:t>
      </w:r>
      <w:r w:rsidRPr="00D26FD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F0BD2" w:rsidRPr="00D26FD3">
        <w:rPr>
          <w:rFonts w:asciiTheme="minorHAnsi" w:hAnsiTheme="minorHAnsi" w:cstheme="minorHAnsi"/>
          <w:sz w:val="24"/>
          <w:szCs w:val="24"/>
        </w:rPr>
        <w:t>- cena brutto</w:t>
      </w:r>
      <w:r w:rsidR="009621E3" w:rsidRPr="00D26FD3">
        <w:rPr>
          <w:rFonts w:asciiTheme="minorHAnsi" w:hAnsiTheme="minorHAnsi" w:cstheme="minorHAnsi"/>
          <w:sz w:val="24"/>
          <w:szCs w:val="24"/>
        </w:rPr>
        <w:t xml:space="preserve"> </w:t>
      </w:r>
      <w:r w:rsidR="0042484B" w:rsidRPr="00D26FD3">
        <w:rPr>
          <w:rFonts w:ascii="Calibri-Bold" w:eastAsiaTheme="minorHAnsi" w:hAnsi="Calibri-Bold" w:cs="Calibri-Bold"/>
          <w:b/>
          <w:bCs/>
          <w:sz w:val="24"/>
          <w:szCs w:val="24"/>
          <w:lang w:eastAsia="en-US"/>
        </w:rPr>
        <w:t>1</w:t>
      </w:r>
      <w:r w:rsidR="005976EE" w:rsidRPr="00D26FD3">
        <w:rPr>
          <w:rFonts w:ascii="Calibri-Bold" w:eastAsiaTheme="minorHAnsi" w:hAnsi="Calibri-Bold" w:cs="Calibri-Bold"/>
          <w:b/>
          <w:bCs/>
          <w:sz w:val="24"/>
          <w:szCs w:val="24"/>
          <w:lang w:eastAsia="en-US"/>
        </w:rPr>
        <w:t>74</w:t>
      </w:r>
      <w:r w:rsidR="0042484B" w:rsidRPr="00D26FD3">
        <w:rPr>
          <w:rFonts w:ascii="Calibri-Bold" w:eastAsiaTheme="minorHAnsi" w:hAnsi="Calibri-Bold" w:cs="Calibri-Bold"/>
          <w:b/>
          <w:bCs/>
          <w:sz w:val="24"/>
          <w:szCs w:val="24"/>
          <w:lang w:eastAsia="en-US"/>
        </w:rPr>
        <w:t> </w:t>
      </w:r>
      <w:r w:rsidR="005976EE" w:rsidRPr="00D26FD3">
        <w:rPr>
          <w:rFonts w:ascii="Calibri-Bold" w:eastAsiaTheme="minorHAnsi" w:hAnsi="Calibri-Bold" w:cs="Calibri-Bold"/>
          <w:b/>
          <w:bCs/>
          <w:sz w:val="24"/>
          <w:szCs w:val="24"/>
          <w:lang w:eastAsia="en-US"/>
        </w:rPr>
        <w:t>800</w:t>
      </w:r>
      <w:r w:rsidR="0042484B" w:rsidRPr="00D26FD3">
        <w:rPr>
          <w:rFonts w:ascii="Calibri-Bold" w:eastAsiaTheme="minorHAnsi" w:hAnsi="Calibri-Bold" w:cs="Calibri-Bold"/>
          <w:b/>
          <w:bCs/>
          <w:sz w:val="24"/>
          <w:szCs w:val="24"/>
          <w:lang w:eastAsia="en-US"/>
        </w:rPr>
        <w:t>,</w:t>
      </w:r>
      <w:r w:rsidR="005976EE" w:rsidRPr="00D26FD3">
        <w:rPr>
          <w:rFonts w:ascii="Calibri-Bold" w:eastAsiaTheme="minorHAnsi" w:hAnsi="Calibri-Bold" w:cs="Calibri-Bold"/>
          <w:b/>
          <w:bCs/>
          <w:sz w:val="24"/>
          <w:szCs w:val="24"/>
          <w:lang w:eastAsia="en-US"/>
        </w:rPr>
        <w:t>00</w:t>
      </w:r>
      <w:r w:rsidR="00ED33CD" w:rsidRPr="00D26FD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F0BD2" w:rsidRPr="00D26FD3">
        <w:rPr>
          <w:rFonts w:asciiTheme="minorHAnsi" w:hAnsiTheme="minorHAnsi" w:cstheme="minorHAnsi"/>
          <w:b/>
          <w:sz w:val="24"/>
          <w:szCs w:val="24"/>
        </w:rPr>
        <w:t>zł</w:t>
      </w:r>
    </w:p>
    <w:bookmarkEnd w:id="3"/>
    <w:p w:rsidR="00D22A9F" w:rsidRPr="00D26FD3" w:rsidRDefault="00D22A9F" w:rsidP="00D22A9F">
      <w:pPr>
        <w:pStyle w:val="Nagwek1"/>
        <w:numPr>
          <w:ilvl w:val="0"/>
          <w:numId w:val="12"/>
        </w:numPr>
        <w:ind w:left="426" w:hanging="284"/>
        <w:jc w:val="left"/>
        <w:rPr>
          <w:rFonts w:asciiTheme="minorHAnsi" w:hAnsiTheme="minorHAnsi" w:cstheme="minorHAnsi"/>
          <w:b w:val="0"/>
          <w:szCs w:val="24"/>
        </w:rPr>
      </w:pPr>
      <w:r w:rsidRPr="00D26FD3">
        <w:rPr>
          <w:rFonts w:asciiTheme="minorHAnsi" w:hAnsiTheme="minorHAnsi" w:cstheme="minorHAnsi"/>
          <w:szCs w:val="24"/>
        </w:rPr>
        <w:t xml:space="preserve">na część </w:t>
      </w:r>
      <w:r w:rsidRPr="00D26FD3">
        <w:rPr>
          <w:rFonts w:asciiTheme="minorHAnsi" w:hAnsiTheme="minorHAnsi" w:cstheme="minorHAnsi"/>
          <w:szCs w:val="24"/>
        </w:rPr>
        <w:t>I</w:t>
      </w:r>
      <w:r w:rsidRPr="00D26FD3">
        <w:rPr>
          <w:rFonts w:asciiTheme="minorHAnsi" w:hAnsiTheme="minorHAnsi" w:cstheme="minorHAnsi"/>
          <w:szCs w:val="24"/>
        </w:rPr>
        <w:t>I</w:t>
      </w:r>
      <w:r w:rsidR="00D808E2" w:rsidRPr="00D26FD3">
        <w:rPr>
          <w:rFonts w:asciiTheme="minorHAnsi" w:hAnsiTheme="minorHAnsi" w:cstheme="minorHAnsi"/>
          <w:szCs w:val="24"/>
        </w:rPr>
        <w:t>:</w:t>
      </w:r>
      <w:r w:rsidRPr="00D26FD3">
        <w:rPr>
          <w:rFonts w:asciiTheme="minorHAnsi" w:hAnsiTheme="minorHAnsi" w:cstheme="minorHAnsi"/>
          <w:b w:val="0"/>
          <w:szCs w:val="24"/>
        </w:rPr>
        <w:t xml:space="preserve"> </w:t>
      </w:r>
      <w:r w:rsidR="00D808E2" w:rsidRPr="00D26FD3">
        <w:rPr>
          <w:rFonts w:asciiTheme="minorHAnsi" w:hAnsiTheme="minorHAnsi" w:cstheme="minorHAnsi"/>
          <w:szCs w:val="24"/>
        </w:rPr>
        <w:t xml:space="preserve">Sporządzenia dokumentacji projektowej do wykonania robót dla zadania – „Zagospodarowanie </w:t>
      </w:r>
      <w:proofErr w:type="spellStart"/>
      <w:r w:rsidR="00D808E2" w:rsidRPr="00D26FD3">
        <w:rPr>
          <w:rFonts w:asciiTheme="minorHAnsi" w:hAnsiTheme="minorHAnsi" w:cstheme="minorHAnsi"/>
          <w:szCs w:val="24"/>
        </w:rPr>
        <w:t>poscaleniowe</w:t>
      </w:r>
      <w:proofErr w:type="spellEnd"/>
      <w:r w:rsidR="00D808E2" w:rsidRPr="00D26FD3">
        <w:rPr>
          <w:rFonts w:asciiTheme="minorHAnsi" w:hAnsiTheme="minorHAnsi" w:cstheme="minorHAnsi"/>
          <w:szCs w:val="24"/>
        </w:rPr>
        <w:t xml:space="preserve"> wsi Wierzbie, gmina Charsznica” </w:t>
      </w:r>
      <w:r w:rsidRPr="00D26FD3">
        <w:rPr>
          <w:rFonts w:asciiTheme="minorHAnsi" w:hAnsiTheme="minorHAnsi" w:cstheme="minorHAnsi"/>
          <w:b w:val="0"/>
          <w:szCs w:val="24"/>
        </w:rPr>
        <w:t>ofertę złożył jeden Wykonawca:</w:t>
      </w:r>
    </w:p>
    <w:p w:rsidR="00D22A9F" w:rsidRDefault="00D22A9F" w:rsidP="002A100B">
      <w:pPr>
        <w:pStyle w:val="Akapitzlist"/>
        <w:numPr>
          <w:ilvl w:val="0"/>
          <w:numId w:val="13"/>
        </w:numPr>
        <w:suppressAutoHyphens w:val="0"/>
        <w:spacing w:line="360" w:lineRule="auto"/>
        <w:ind w:hanging="218"/>
        <w:rPr>
          <w:rFonts w:asciiTheme="minorHAnsi" w:hAnsiTheme="minorHAnsi" w:cstheme="minorHAnsi"/>
          <w:b/>
          <w:sz w:val="24"/>
          <w:szCs w:val="24"/>
        </w:rPr>
      </w:pPr>
      <w:r w:rsidRPr="00D26FD3">
        <w:rPr>
          <w:rFonts w:asciiTheme="minorHAnsi" w:hAnsiTheme="minorHAnsi" w:cstheme="minorHAnsi"/>
          <w:b/>
          <w:sz w:val="24"/>
          <w:szCs w:val="24"/>
        </w:rPr>
        <w:t>Biuro Usług Inżynierskich SP-GEO Paulina Pawlak,</w:t>
      </w:r>
      <w:r w:rsidR="002A100B" w:rsidRPr="00D26FD3">
        <w:rPr>
          <w:sz w:val="24"/>
          <w:szCs w:val="24"/>
        </w:rPr>
        <w:t xml:space="preserve"> </w:t>
      </w:r>
      <w:r w:rsidR="002A100B" w:rsidRPr="00D26FD3">
        <w:rPr>
          <w:rFonts w:asciiTheme="minorHAnsi" w:hAnsiTheme="minorHAnsi" w:cstheme="minorHAnsi"/>
          <w:sz w:val="24"/>
          <w:szCs w:val="24"/>
        </w:rPr>
        <w:t>REGON: 180481942 Numer NIP: 794 173 60 79,</w:t>
      </w:r>
      <w:r w:rsidRPr="00D26FD3">
        <w:rPr>
          <w:rFonts w:asciiTheme="minorHAnsi" w:hAnsiTheme="minorHAnsi" w:cstheme="minorHAnsi"/>
          <w:sz w:val="24"/>
          <w:szCs w:val="24"/>
        </w:rPr>
        <w:t xml:space="preserve"> ul. Mickiewicza 7, 37-220 Kańczuga</w:t>
      </w:r>
      <w:r w:rsidRPr="00D26FD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26FD3">
        <w:rPr>
          <w:rFonts w:asciiTheme="minorHAnsi" w:hAnsiTheme="minorHAnsi" w:cstheme="minorHAnsi"/>
          <w:sz w:val="24"/>
          <w:szCs w:val="24"/>
        </w:rPr>
        <w:t xml:space="preserve">- cena brutto </w:t>
      </w:r>
      <w:r w:rsidRPr="00D26FD3">
        <w:rPr>
          <w:rFonts w:ascii="Calibri-Bold" w:eastAsiaTheme="minorHAnsi" w:hAnsi="Calibri-Bold" w:cs="Calibri-Bold"/>
          <w:b/>
          <w:bCs/>
          <w:sz w:val="24"/>
          <w:szCs w:val="24"/>
          <w:lang w:eastAsia="en-US"/>
        </w:rPr>
        <w:t>1</w:t>
      </w:r>
      <w:r w:rsidRPr="00D26FD3">
        <w:rPr>
          <w:rFonts w:ascii="Calibri-Bold" w:eastAsiaTheme="minorHAnsi" w:hAnsi="Calibri-Bold" w:cs="Calibri-Bold"/>
          <w:b/>
          <w:bCs/>
          <w:sz w:val="24"/>
          <w:szCs w:val="24"/>
          <w:lang w:eastAsia="en-US"/>
        </w:rPr>
        <w:t>99</w:t>
      </w:r>
      <w:r w:rsidRPr="00D26FD3">
        <w:rPr>
          <w:rFonts w:ascii="Calibri-Bold" w:eastAsiaTheme="minorHAnsi" w:hAnsi="Calibri-Bold" w:cs="Calibri-Bold"/>
          <w:b/>
          <w:bCs/>
          <w:sz w:val="24"/>
          <w:szCs w:val="24"/>
          <w:lang w:eastAsia="en-US"/>
        </w:rPr>
        <w:t> 800,00</w:t>
      </w:r>
      <w:r w:rsidRPr="00D26FD3">
        <w:rPr>
          <w:rFonts w:asciiTheme="minorHAnsi" w:hAnsiTheme="minorHAnsi" w:cstheme="minorHAnsi"/>
          <w:b/>
          <w:sz w:val="24"/>
          <w:szCs w:val="24"/>
        </w:rPr>
        <w:t xml:space="preserve"> zł</w:t>
      </w:r>
    </w:p>
    <w:p w:rsidR="00360889" w:rsidRDefault="00360889" w:rsidP="00360889">
      <w:pPr>
        <w:suppressAutoHyphens w:val="0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360889" w:rsidRDefault="00360889" w:rsidP="00360889">
      <w:pPr>
        <w:suppressAutoHyphens w:val="0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360889" w:rsidRPr="004F7070" w:rsidRDefault="004F7070" w:rsidP="00360889">
      <w:pPr>
        <w:suppressAutoHyphens w:val="0"/>
        <w:spacing w:line="360" w:lineRule="auto"/>
        <w:ind w:firstLine="6096"/>
        <w:rPr>
          <w:rFonts w:asciiTheme="minorHAnsi" w:hAnsiTheme="minorHAnsi" w:cstheme="minorHAnsi"/>
          <w:sz w:val="24"/>
          <w:szCs w:val="24"/>
        </w:rPr>
      </w:pPr>
      <w:bookmarkStart w:id="4" w:name="_GoBack"/>
      <w:r w:rsidRPr="004F7070">
        <w:rPr>
          <w:rFonts w:asciiTheme="minorHAnsi" w:hAnsiTheme="minorHAnsi" w:cstheme="minorHAnsi"/>
          <w:sz w:val="24"/>
          <w:szCs w:val="24"/>
        </w:rPr>
        <w:t>Starosta</w:t>
      </w:r>
    </w:p>
    <w:p w:rsidR="004F7070" w:rsidRPr="004F7070" w:rsidRDefault="004F7070" w:rsidP="00360889">
      <w:pPr>
        <w:suppressAutoHyphens w:val="0"/>
        <w:spacing w:line="360" w:lineRule="auto"/>
        <w:ind w:firstLine="6096"/>
        <w:rPr>
          <w:rFonts w:asciiTheme="minorHAnsi" w:hAnsiTheme="minorHAnsi" w:cstheme="minorHAnsi"/>
          <w:sz w:val="24"/>
          <w:szCs w:val="24"/>
        </w:rPr>
      </w:pPr>
      <w:r w:rsidRPr="004F7070">
        <w:rPr>
          <w:rFonts w:asciiTheme="minorHAnsi" w:hAnsiTheme="minorHAnsi" w:cstheme="minorHAnsi"/>
          <w:sz w:val="24"/>
          <w:szCs w:val="24"/>
        </w:rPr>
        <w:t>Jacek Kobyłka</w:t>
      </w:r>
    </w:p>
    <w:bookmarkEnd w:id="2"/>
    <w:bookmarkEnd w:id="4"/>
    <w:p w:rsidR="00514A97" w:rsidRPr="00D26FD3" w:rsidRDefault="00514A97" w:rsidP="00514A97">
      <w:pPr>
        <w:pStyle w:val="Akapitzlist"/>
        <w:suppressAutoHyphens w:val="0"/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</w:p>
    <w:sectPr w:rsidR="00514A97" w:rsidRPr="00D26FD3" w:rsidSect="0042484B">
      <w:footerReference w:type="default" r:id="rId8"/>
      <w:pgSz w:w="11906" w:h="16838"/>
      <w:pgMar w:top="709" w:right="1133" w:bottom="993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BD9" w:rsidRDefault="00773BD9" w:rsidP="00096323">
      <w:r>
        <w:separator/>
      </w:r>
    </w:p>
  </w:endnote>
  <w:endnote w:type="continuationSeparator" w:id="0">
    <w:p w:rsidR="00773BD9" w:rsidRDefault="00773BD9" w:rsidP="00096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323" w:rsidRPr="00F86712" w:rsidRDefault="00096323" w:rsidP="00F86712">
    <w:pPr>
      <w:pStyle w:val="Stopka"/>
      <w:jc w:val="center"/>
      <w:rPr>
        <w:rFonts w:asciiTheme="minorHAnsi" w:hAnsiTheme="minorHAns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BD9" w:rsidRDefault="00773BD9" w:rsidP="00096323">
      <w:r>
        <w:separator/>
      </w:r>
    </w:p>
  </w:footnote>
  <w:footnote w:type="continuationSeparator" w:id="0">
    <w:p w:rsidR="00773BD9" w:rsidRDefault="00773BD9" w:rsidP="00096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839A8"/>
    <w:multiLevelType w:val="hybridMultilevel"/>
    <w:tmpl w:val="580C2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B0170"/>
    <w:multiLevelType w:val="hybridMultilevel"/>
    <w:tmpl w:val="6E96F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C55CB"/>
    <w:multiLevelType w:val="hybridMultilevel"/>
    <w:tmpl w:val="FFBEE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76427"/>
    <w:multiLevelType w:val="hybridMultilevel"/>
    <w:tmpl w:val="08D8B1F0"/>
    <w:lvl w:ilvl="0" w:tplc="CC823F94">
      <w:start w:val="1"/>
      <w:numFmt w:val="upperRoman"/>
      <w:lvlText w:val="%1."/>
      <w:lvlJc w:val="righ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3FE0EB7"/>
    <w:multiLevelType w:val="hybridMultilevel"/>
    <w:tmpl w:val="FD3C8DE6"/>
    <w:lvl w:ilvl="0" w:tplc="19D0B35E">
      <w:start w:val="1"/>
      <w:numFmt w:val="decimal"/>
      <w:lvlText w:val="%1)"/>
      <w:lvlJc w:val="left"/>
      <w:pPr>
        <w:ind w:left="644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7950" w:hanging="360"/>
      </w:pPr>
    </w:lvl>
    <w:lvl w:ilvl="2" w:tplc="0415001B" w:tentative="1">
      <w:start w:val="1"/>
      <w:numFmt w:val="lowerRoman"/>
      <w:lvlText w:val="%3."/>
      <w:lvlJc w:val="right"/>
      <w:pPr>
        <w:ind w:left="8670" w:hanging="180"/>
      </w:pPr>
    </w:lvl>
    <w:lvl w:ilvl="3" w:tplc="0415000F" w:tentative="1">
      <w:start w:val="1"/>
      <w:numFmt w:val="decimal"/>
      <w:lvlText w:val="%4."/>
      <w:lvlJc w:val="left"/>
      <w:pPr>
        <w:ind w:left="9390" w:hanging="360"/>
      </w:pPr>
    </w:lvl>
    <w:lvl w:ilvl="4" w:tplc="04150019" w:tentative="1">
      <w:start w:val="1"/>
      <w:numFmt w:val="lowerLetter"/>
      <w:lvlText w:val="%5."/>
      <w:lvlJc w:val="left"/>
      <w:pPr>
        <w:ind w:left="10110" w:hanging="360"/>
      </w:pPr>
    </w:lvl>
    <w:lvl w:ilvl="5" w:tplc="0415001B" w:tentative="1">
      <w:start w:val="1"/>
      <w:numFmt w:val="lowerRoman"/>
      <w:lvlText w:val="%6."/>
      <w:lvlJc w:val="right"/>
      <w:pPr>
        <w:ind w:left="10830" w:hanging="180"/>
      </w:pPr>
    </w:lvl>
    <w:lvl w:ilvl="6" w:tplc="0415000F" w:tentative="1">
      <w:start w:val="1"/>
      <w:numFmt w:val="decimal"/>
      <w:lvlText w:val="%7."/>
      <w:lvlJc w:val="left"/>
      <w:pPr>
        <w:ind w:left="11550" w:hanging="360"/>
      </w:pPr>
    </w:lvl>
    <w:lvl w:ilvl="7" w:tplc="04150019" w:tentative="1">
      <w:start w:val="1"/>
      <w:numFmt w:val="lowerLetter"/>
      <w:lvlText w:val="%8."/>
      <w:lvlJc w:val="left"/>
      <w:pPr>
        <w:ind w:left="12270" w:hanging="360"/>
      </w:pPr>
    </w:lvl>
    <w:lvl w:ilvl="8" w:tplc="0415001B" w:tentative="1">
      <w:start w:val="1"/>
      <w:numFmt w:val="lowerRoman"/>
      <w:lvlText w:val="%9."/>
      <w:lvlJc w:val="right"/>
      <w:pPr>
        <w:ind w:left="12990" w:hanging="180"/>
      </w:pPr>
    </w:lvl>
  </w:abstractNum>
  <w:abstractNum w:abstractNumId="5" w15:restartNumberingAfterBreak="0">
    <w:nsid w:val="28336607"/>
    <w:multiLevelType w:val="hybridMultilevel"/>
    <w:tmpl w:val="DA3CC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F4951"/>
    <w:multiLevelType w:val="hybridMultilevel"/>
    <w:tmpl w:val="FD3C8DE6"/>
    <w:lvl w:ilvl="0" w:tplc="19D0B35E">
      <w:start w:val="1"/>
      <w:numFmt w:val="decimal"/>
      <w:lvlText w:val="%1)"/>
      <w:lvlJc w:val="left"/>
      <w:pPr>
        <w:ind w:left="644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7950" w:hanging="360"/>
      </w:pPr>
    </w:lvl>
    <w:lvl w:ilvl="2" w:tplc="0415001B" w:tentative="1">
      <w:start w:val="1"/>
      <w:numFmt w:val="lowerRoman"/>
      <w:lvlText w:val="%3."/>
      <w:lvlJc w:val="right"/>
      <w:pPr>
        <w:ind w:left="8670" w:hanging="180"/>
      </w:pPr>
    </w:lvl>
    <w:lvl w:ilvl="3" w:tplc="0415000F" w:tentative="1">
      <w:start w:val="1"/>
      <w:numFmt w:val="decimal"/>
      <w:lvlText w:val="%4."/>
      <w:lvlJc w:val="left"/>
      <w:pPr>
        <w:ind w:left="9390" w:hanging="360"/>
      </w:pPr>
    </w:lvl>
    <w:lvl w:ilvl="4" w:tplc="04150019" w:tentative="1">
      <w:start w:val="1"/>
      <w:numFmt w:val="lowerLetter"/>
      <w:lvlText w:val="%5."/>
      <w:lvlJc w:val="left"/>
      <w:pPr>
        <w:ind w:left="10110" w:hanging="360"/>
      </w:pPr>
    </w:lvl>
    <w:lvl w:ilvl="5" w:tplc="0415001B" w:tentative="1">
      <w:start w:val="1"/>
      <w:numFmt w:val="lowerRoman"/>
      <w:lvlText w:val="%6."/>
      <w:lvlJc w:val="right"/>
      <w:pPr>
        <w:ind w:left="10830" w:hanging="180"/>
      </w:pPr>
    </w:lvl>
    <w:lvl w:ilvl="6" w:tplc="0415000F" w:tentative="1">
      <w:start w:val="1"/>
      <w:numFmt w:val="decimal"/>
      <w:lvlText w:val="%7."/>
      <w:lvlJc w:val="left"/>
      <w:pPr>
        <w:ind w:left="11550" w:hanging="360"/>
      </w:pPr>
    </w:lvl>
    <w:lvl w:ilvl="7" w:tplc="04150019" w:tentative="1">
      <w:start w:val="1"/>
      <w:numFmt w:val="lowerLetter"/>
      <w:lvlText w:val="%8."/>
      <w:lvlJc w:val="left"/>
      <w:pPr>
        <w:ind w:left="12270" w:hanging="360"/>
      </w:pPr>
    </w:lvl>
    <w:lvl w:ilvl="8" w:tplc="0415001B" w:tentative="1">
      <w:start w:val="1"/>
      <w:numFmt w:val="lowerRoman"/>
      <w:lvlText w:val="%9."/>
      <w:lvlJc w:val="right"/>
      <w:pPr>
        <w:ind w:left="12990" w:hanging="180"/>
      </w:pPr>
    </w:lvl>
  </w:abstractNum>
  <w:abstractNum w:abstractNumId="7" w15:restartNumberingAfterBreak="0">
    <w:nsid w:val="3C280DC8"/>
    <w:multiLevelType w:val="hybridMultilevel"/>
    <w:tmpl w:val="A7D2D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E71AAC"/>
    <w:multiLevelType w:val="hybridMultilevel"/>
    <w:tmpl w:val="BBE61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A707D"/>
    <w:multiLevelType w:val="hybridMultilevel"/>
    <w:tmpl w:val="7D1E4534"/>
    <w:lvl w:ilvl="0" w:tplc="3C9EF2D8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AC243C"/>
    <w:multiLevelType w:val="hybridMultilevel"/>
    <w:tmpl w:val="7CDEB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936F7"/>
    <w:multiLevelType w:val="multilevel"/>
    <w:tmpl w:val="F146A802"/>
    <w:lvl w:ilvl="0">
      <w:start w:val="1"/>
      <w:numFmt w:val="upperRoman"/>
      <w:pStyle w:val="Nagwek1"/>
      <w:lvlText w:val="%1."/>
      <w:lvlJc w:val="right"/>
      <w:pPr>
        <w:ind w:left="717" w:hanging="360"/>
      </w:pPr>
      <w:rPr>
        <w:b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0"/>
  </w:num>
  <w:num w:numId="8">
    <w:abstractNumId w:val="9"/>
  </w:num>
  <w:num w:numId="9">
    <w:abstractNumId w:val="11"/>
  </w:num>
  <w:num w:numId="10">
    <w:abstractNumId w:val="1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327"/>
    <w:rsid w:val="000042B0"/>
    <w:rsid w:val="000345D5"/>
    <w:rsid w:val="000409E7"/>
    <w:rsid w:val="00054B8B"/>
    <w:rsid w:val="00057E84"/>
    <w:rsid w:val="00075D82"/>
    <w:rsid w:val="00096323"/>
    <w:rsid w:val="000A3043"/>
    <w:rsid w:val="000A439B"/>
    <w:rsid w:val="000C58B2"/>
    <w:rsid w:val="000D3CB4"/>
    <w:rsid w:val="000F5C45"/>
    <w:rsid w:val="00104F0B"/>
    <w:rsid w:val="00106AFC"/>
    <w:rsid w:val="001152BE"/>
    <w:rsid w:val="001239CC"/>
    <w:rsid w:val="00127450"/>
    <w:rsid w:val="00150C29"/>
    <w:rsid w:val="00157823"/>
    <w:rsid w:val="00176CAE"/>
    <w:rsid w:val="001A5165"/>
    <w:rsid w:val="001B680E"/>
    <w:rsid w:val="001F6DA4"/>
    <w:rsid w:val="002057E1"/>
    <w:rsid w:val="00226C04"/>
    <w:rsid w:val="00244E79"/>
    <w:rsid w:val="00257164"/>
    <w:rsid w:val="00260D42"/>
    <w:rsid w:val="00280C18"/>
    <w:rsid w:val="00294175"/>
    <w:rsid w:val="002A100B"/>
    <w:rsid w:val="002A5F9D"/>
    <w:rsid w:val="002A7D6D"/>
    <w:rsid w:val="002B62BD"/>
    <w:rsid w:val="00300B31"/>
    <w:rsid w:val="00307268"/>
    <w:rsid w:val="00313D6E"/>
    <w:rsid w:val="00314065"/>
    <w:rsid w:val="0032568A"/>
    <w:rsid w:val="00334D1E"/>
    <w:rsid w:val="0034500B"/>
    <w:rsid w:val="00352DB8"/>
    <w:rsid w:val="00360889"/>
    <w:rsid w:val="00376954"/>
    <w:rsid w:val="00384206"/>
    <w:rsid w:val="003874DC"/>
    <w:rsid w:val="003A27F5"/>
    <w:rsid w:val="003C138B"/>
    <w:rsid w:val="003E4327"/>
    <w:rsid w:val="003F56BD"/>
    <w:rsid w:val="003F6AD4"/>
    <w:rsid w:val="003F7AD3"/>
    <w:rsid w:val="004011F5"/>
    <w:rsid w:val="00406582"/>
    <w:rsid w:val="00407162"/>
    <w:rsid w:val="0042484B"/>
    <w:rsid w:val="00432DEF"/>
    <w:rsid w:val="00436351"/>
    <w:rsid w:val="00442401"/>
    <w:rsid w:val="00467C8F"/>
    <w:rsid w:val="00477B36"/>
    <w:rsid w:val="004836EE"/>
    <w:rsid w:val="00484A60"/>
    <w:rsid w:val="004B1BE3"/>
    <w:rsid w:val="004B3FBA"/>
    <w:rsid w:val="004C4386"/>
    <w:rsid w:val="004C48FC"/>
    <w:rsid w:val="004D59EC"/>
    <w:rsid w:val="004E6A3D"/>
    <w:rsid w:val="004F64B0"/>
    <w:rsid w:val="004F7070"/>
    <w:rsid w:val="00511270"/>
    <w:rsid w:val="00514A97"/>
    <w:rsid w:val="00523C9A"/>
    <w:rsid w:val="0054574A"/>
    <w:rsid w:val="005540E5"/>
    <w:rsid w:val="00565BFC"/>
    <w:rsid w:val="00566E03"/>
    <w:rsid w:val="00577785"/>
    <w:rsid w:val="005976EE"/>
    <w:rsid w:val="005A302A"/>
    <w:rsid w:val="005A336A"/>
    <w:rsid w:val="005B4AD2"/>
    <w:rsid w:val="005C273F"/>
    <w:rsid w:val="005D1811"/>
    <w:rsid w:val="005D7F47"/>
    <w:rsid w:val="005E4A51"/>
    <w:rsid w:val="005F4851"/>
    <w:rsid w:val="006012D1"/>
    <w:rsid w:val="00626AD5"/>
    <w:rsid w:val="00654D39"/>
    <w:rsid w:val="00675DC5"/>
    <w:rsid w:val="006817EF"/>
    <w:rsid w:val="00692268"/>
    <w:rsid w:val="00693898"/>
    <w:rsid w:val="006A4537"/>
    <w:rsid w:val="006A4BCA"/>
    <w:rsid w:val="006A7BEC"/>
    <w:rsid w:val="006D45F9"/>
    <w:rsid w:val="006F12C9"/>
    <w:rsid w:val="006F4787"/>
    <w:rsid w:val="006F50CF"/>
    <w:rsid w:val="00713804"/>
    <w:rsid w:val="007218AE"/>
    <w:rsid w:val="00727B45"/>
    <w:rsid w:val="00731B40"/>
    <w:rsid w:val="0074355E"/>
    <w:rsid w:val="0074552E"/>
    <w:rsid w:val="0074669D"/>
    <w:rsid w:val="0075225B"/>
    <w:rsid w:val="00756F10"/>
    <w:rsid w:val="007627EC"/>
    <w:rsid w:val="007663C8"/>
    <w:rsid w:val="00773BD9"/>
    <w:rsid w:val="0078009B"/>
    <w:rsid w:val="007818D8"/>
    <w:rsid w:val="007A2DEA"/>
    <w:rsid w:val="007E206B"/>
    <w:rsid w:val="007E3748"/>
    <w:rsid w:val="007F0BD2"/>
    <w:rsid w:val="007F39A4"/>
    <w:rsid w:val="00801FFC"/>
    <w:rsid w:val="00811611"/>
    <w:rsid w:val="008212AA"/>
    <w:rsid w:val="00835108"/>
    <w:rsid w:val="00845A5E"/>
    <w:rsid w:val="00861094"/>
    <w:rsid w:val="008772E1"/>
    <w:rsid w:val="00881FC6"/>
    <w:rsid w:val="00895750"/>
    <w:rsid w:val="008A1065"/>
    <w:rsid w:val="008A7827"/>
    <w:rsid w:val="008B1753"/>
    <w:rsid w:val="008F2165"/>
    <w:rsid w:val="00911EB2"/>
    <w:rsid w:val="00912C75"/>
    <w:rsid w:val="00921EE5"/>
    <w:rsid w:val="00925226"/>
    <w:rsid w:val="00931350"/>
    <w:rsid w:val="009621E3"/>
    <w:rsid w:val="00965765"/>
    <w:rsid w:val="00971BD2"/>
    <w:rsid w:val="0097463A"/>
    <w:rsid w:val="0099360E"/>
    <w:rsid w:val="009A4826"/>
    <w:rsid w:val="009B5DD0"/>
    <w:rsid w:val="009C5D94"/>
    <w:rsid w:val="009D7FCC"/>
    <w:rsid w:val="009E1722"/>
    <w:rsid w:val="00A144D2"/>
    <w:rsid w:val="00A33A6E"/>
    <w:rsid w:val="00A4206F"/>
    <w:rsid w:val="00A4397F"/>
    <w:rsid w:val="00A555FD"/>
    <w:rsid w:val="00A576C3"/>
    <w:rsid w:val="00A752CF"/>
    <w:rsid w:val="00A82D32"/>
    <w:rsid w:val="00A931B4"/>
    <w:rsid w:val="00A95FF8"/>
    <w:rsid w:val="00AA1302"/>
    <w:rsid w:val="00AA291F"/>
    <w:rsid w:val="00AA2C46"/>
    <w:rsid w:val="00AB1DA8"/>
    <w:rsid w:val="00AB4D2E"/>
    <w:rsid w:val="00AD6229"/>
    <w:rsid w:val="00AD62A7"/>
    <w:rsid w:val="00AF7355"/>
    <w:rsid w:val="00B13FE8"/>
    <w:rsid w:val="00B3042E"/>
    <w:rsid w:val="00B410D7"/>
    <w:rsid w:val="00B64D7E"/>
    <w:rsid w:val="00B6617E"/>
    <w:rsid w:val="00B8288F"/>
    <w:rsid w:val="00B86F77"/>
    <w:rsid w:val="00BA009A"/>
    <w:rsid w:val="00BA48F6"/>
    <w:rsid w:val="00BA624A"/>
    <w:rsid w:val="00BB085B"/>
    <w:rsid w:val="00BC1590"/>
    <w:rsid w:val="00BE06BC"/>
    <w:rsid w:val="00BF1AB1"/>
    <w:rsid w:val="00C01197"/>
    <w:rsid w:val="00C023D7"/>
    <w:rsid w:val="00C058E7"/>
    <w:rsid w:val="00C2053B"/>
    <w:rsid w:val="00C252E4"/>
    <w:rsid w:val="00C61D4E"/>
    <w:rsid w:val="00C65BA8"/>
    <w:rsid w:val="00CA45C3"/>
    <w:rsid w:val="00CC461A"/>
    <w:rsid w:val="00CD2D07"/>
    <w:rsid w:val="00CE2A4C"/>
    <w:rsid w:val="00CF0590"/>
    <w:rsid w:val="00CF5C8C"/>
    <w:rsid w:val="00CF7E4F"/>
    <w:rsid w:val="00D11B95"/>
    <w:rsid w:val="00D22A9F"/>
    <w:rsid w:val="00D23425"/>
    <w:rsid w:val="00D24F20"/>
    <w:rsid w:val="00D26FD3"/>
    <w:rsid w:val="00D34750"/>
    <w:rsid w:val="00D54927"/>
    <w:rsid w:val="00D70A20"/>
    <w:rsid w:val="00D7353B"/>
    <w:rsid w:val="00D808E2"/>
    <w:rsid w:val="00D82F5C"/>
    <w:rsid w:val="00D93192"/>
    <w:rsid w:val="00DC6C8D"/>
    <w:rsid w:val="00DE1E94"/>
    <w:rsid w:val="00DE57E4"/>
    <w:rsid w:val="00E018C8"/>
    <w:rsid w:val="00E050BD"/>
    <w:rsid w:val="00E165E5"/>
    <w:rsid w:val="00E43927"/>
    <w:rsid w:val="00E473E4"/>
    <w:rsid w:val="00E4765D"/>
    <w:rsid w:val="00E56425"/>
    <w:rsid w:val="00E61C08"/>
    <w:rsid w:val="00E62D5D"/>
    <w:rsid w:val="00E75459"/>
    <w:rsid w:val="00E77A84"/>
    <w:rsid w:val="00E835A1"/>
    <w:rsid w:val="00E90448"/>
    <w:rsid w:val="00E927DB"/>
    <w:rsid w:val="00E951BF"/>
    <w:rsid w:val="00E95F90"/>
    <w:rsid w:val="00EA2078"/>
    <w:rsid w:val="00EA3FA4"/>
    <w:rsid w:val="00EB31B4"/>
    <w:rsid w:val="00EB45F3"/>
    <w:rsid w:val="00ED33CD"/>
    <w:rsid w:val="00EE4845"/>
    <w:rsid w:val="00EE5EF1"/>
    <w:rsid w:val="00EE78EB"/>
    <w:rsid w:val="00EE7F88"/>
    <w:rsid w:val="00EF4DC9"/>
    <w:rsid w:val="00F126C8"/>
    <w:rsid w:val="00F13648"/>
    <w:rsid w:val="00F13A1C"/>
    <w:rsid w:val="00F17293"/>
    <w:rsid w:val="00F25CD7"/>
    <w:rsid w:val="00F320F0"/>
    <w:rsid w:val="00F36974"/>
    <w:rsid w:val="00F61ADC"/>
    <w:rsid w:val="00F7136E"/>
    <w:rsid w:val="00F768B9"/>
    <w:rsid w:val="00F76E08"/>
    <w:rsid w:val="00F77B51"/>
    <w:rsid w:val="00F84773"/>
    <w:rsid w:val="00F86712"/>
    <w:rsid w:val="00F94AC8"/>
    <w:rsid w:val="00FA3949"/>
    <w:rsid w:val="00FB1A96"/>
    <w:rsid w:val="00FB27CC"/>
    <w:rsid w:val="00FB359B"/>
    <w:rsid w:val="00FD22CD"/>
    <w:rsid w:val="00FE42FD"/>
    <w:rsid w:val="00FE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4BE7D9"/>
  <w15:docId w15:val="{5BA68926-75E7-40D6-8130-0662430D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4327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E4327"/>
    <w:pPr>
      <w:keepNext/>
      <w:numPr>
        <w:numId w:val="1"/>
      </w:numPr>
      <w:spacing w:line="360" w:lineRule="auto"/>
      <w:jc w:val="center"/>
      <w:outlineLvl w:val="0"/>
    </w:pPr>
    <w:rPr>
      <w:rFonts w:ascii="Calibri" w:hAnsi="Calibri"/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680E"/>
    <w:pPr>
      <w:keepNext/>
      <w:keepLines/>
      <w:numPr>
        <w:numId w:val="8"/>
      </w:numPr>
      <w:spacing w:line="360" w:lineRule="auto"/>
      <w:ind w:left="357" w:hanging="357"/>
      <w:outlineLvl w:val="1"/>
    </w:pPr>
    <w:rPr>
      <w:rFonts w:ascii="Calibri" w:eastAsiaTheme="majorEastAsia" w:hAnsi="Calibri" w:cstheme="majorBidi"/>
      <w:b/>
      <w:bCs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3A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3E4327"/>
    <w:rPr>
      <w:rFonts w:ascii="Calibri" w:eastAsia="Calibri" w:hAnsi="Calibri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40658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1B680E"/>
    <w:rPr>
      <w:rFonts w:ascii="Calibri" w:eastAsiaTheme="majorEastAsia" w:hAnsi="Calibri" w:cstheme="majorBidi"/>
      <w:b/>
      <w:bCs/>
      <w:sz w:val="24"/>
      <w:szCs w:val="2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963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6323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963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6323"/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3A1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customStyle="1" w:styleId="Default">
    <w:name w:val="Default"/>
    <w:rsid w:val="007627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6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563B5-FCC7-43F2-9200-31C61E292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otwarcia ofert</vt:lpstr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ofert</dc:title>
  <dc:creator>Magdalena Oczkowicz</dc:creator>
  <cp:keywords>informacja; otwarcieofert Or.272..2022; 16</cp:keywords>
  <cp:lastModifiedBy>Michał Rak</cp:lastModifiedBy>
  <cp:revision>6</cp:revision>
  <cp:lastPrinted>2024-03-28T08:40:00Z</cp:lastPrinted>
  <dcterms:created xsi:type="dcterms:W3CDTF">2024-03-28T08:20:00Z</dcterms:created>
  <dcterms:modified xsi:type="dcterms:W3CDTF">2024-03-28T08:49:00Z</dcterms:modified>
</cp:coreProperties>
</file>